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676" w:rsidRDefault="00910676" w:rsidP="00A322D4">
      <w:pPr>
        <w:spacing w:after="0"/>
        <w:rPr>
          <w:rFonts w:ascii="Traditional Arabic" w:hAnsi="Traditional Arabic" w:cs="Traditional Arabic" w:hint="cs"/>
          <w:b/>
          <w:bCs/>
          <w:sz w:val="36"/>
          <w:szCs w:val="36"/>
          <w:rtl/>
        </w:rPr>
      </w:pPr>
    </w:p>
    <w:p w:rsidR="00910676" w:rsidRDefault="00910676" w:rsidP="00A322D4">
      <w:pPr>
        <w:spacing w:after="0"/>
        <w:rPr>
          <w:rFonts w:ascii="Traditional Arabic" w:hAnsi="Traditional Arabic" w:cs="Traditional Arabic"/>
          <w:b/>
          <w:bCs/>
          <w:sz w:val="36"/>
          <w:szCs w:val="36"/>
          <w:rtl/>
          <w:lang w:bidi="ar-EG"/>
        </w:rPr>
      </w:pPr>
    </w:p>
    <w:p w:rsidR="00910676" w:rsidRDefault="00910676" w:rsidP="00A322D4">
      <w:pPr>
        <w:spacing w:after="0"/>
        <w:rPr>
          <w:rFonts w:ascii="Traditional Arabic" w:hAnsi="Traditional Arabic" w:cs="Traditional Arabic"/>
          <w:b/>
          <w:bCs/>
          <w:sz w:val="36"/>
          <w:szCs w:val="36"/>
          <w:rtl/>
          <w:lang w:bidi="ar-EG"/>
        </w:rPr>
      </w:pPr>
    </w:p>
    <w:p w:rsidR="00910676" w:rsidRDefault="00910676" w:rsidP="00910676">
      <w:pPr>
        <w:spacing w:after="0"/>
        <w:jc w:val="center"/>
        <w:rPr>
          <w:rFonts w:ascii="Traditional Arabic" w:hAnsi="Traditional Arabic" w:cs="Traditional Arabic" w:hint="cs"/>
          <w:b/>
          <w:bCs/>
          <w:sz w:val="96"/>
          <w:szCs w:val="96"/>
          <w:rtl/>
          <w:lang w:bidi="ar-EG"/>
        </w:rPr>
      </w:pPr>
      <w:r w:rsidRPr="00D64F4D">
        <w:rPr>
          <w:rFonts w:ascii="Traditional Arabic" w:hAnsi="Traditional Arabic" w:cs="Traditional Arabic" w:hint="cs"/>
          <w:b/>
          <w:bCs/>
          <w:sz w:val="96"/>
          <w:szCs w:val="96"/>
          <w:rtl/>
          <w:lang w:bidi="ar-EG"/>
        </w:rPr>
        <w:t>أم المـؤمنــيـن عائشـة رضـي الله عنـها</w:t>
      </w:r>
    </w:p>
    <w:p w:rsidR="00D64F4D" w:rsidRPr="00D64F4D" w:rsidRDefault="00D64F4D" w:rsidP="00910676">
      <w:pPr>
        <w:spacing w:after="0"/>
        <w:jc w:val="center"/>
        <w:rPr>
          <w:rFonts w:ascii="Traditional Arabic" w:hAnsi="Traditional Arabic" w:cs="Traditional Arabic"/>
          <w:b/>
          <w:bCs/>
          <w:sz w:val="96"/>
          <w:szCs w:val="96"/>
          <w:rtl/>
          <w:lang w:bidi="ar-EG"/>
        </w:rPr>
      </w:pPr>
    </w:p>
    <w:p w:rsidR="00910676" w:rsidRPr="00D64F4D" w:rsidRDefault="00D64F4D" w:rsidP="00D64F4D">
      <w:pPr>
        <w:spacing w:after="0"/>
        <w:jc w:val="center"/>
        <w:rPr>
          <w:rFonts w:ascii="Traditional Arabic" w:hAnsi="Traditional Arabic" w:cs="Traditional Arabic"/>
          <w:b/>
          <w:bCs/>
          <w:sz w:val="52"/>
          <w:szCs w:val="52"/>
          <w:rtl/>
          <w:lang w:bidi="ar-EG"/>
        </w:rPr>
      </w:pPr>
      <w:bookmarkStart w:id="0" w:name="_GoBack"/>
      <w:r w:rsidRPr="00D64F4D">
        <w:rPr>
          <w:rFonts w:ascii="Traditional Arabic" w:hAnsi="Traditional Arabic" w:cs="Traditional Arabic" w:hint="cs"/>
          <w:b/>
          <w:bCs/>
          <w:sz w:val="52"/>
          <w:szCs w:val="52"/>
          <w:rtl/>
          <w:lang w:bidi="ar-EG"/>
        </w:rPr>
        <w:t>محمود</w:t>
      </w:r>
      <w:r w:rsidRPr="00D64F4D">
        <w:rPr>
          <w:rFonts w:ascii="Traditional Arabic" w:hAnsi="Traditional Arabic" w:cs="Traditional Arabic"/>
          <w:b/>
          <w:bCs/>
          <w:sz w:val="52"/>
          <w:szCs w:val="52"/>
          <w:rtl/>
          <w:lang w:bidi="ar-EG"/>
        </w:rPr>
        <w:t xml:space="preserve"> </w:t>
      </w:r>
      <w:r w:rsidRPr="00D64F4D">
        <w:rPr>
          <w:rFonts w:ascii="Traditional Arabic" w:hAnsi="Traditional Arabic" w:cs="Traditional Arabic" w:hint="cs"/>
          <w:b/>
          <w:bCs/>
          <w:sz w:val="52"/>
          <w:szCs w:val="52"/>
          <w:rtl/>
          <w:lang w:bidi="ar-EG"/>
        </w:rPr>
        <w:t>بن</w:t>
      </w:r>
      <w:r w:rsidRPr="00D64F4D">
        <w:rPr>
          <w:rFonts w:ascii="Traditional Arabic" w:hAnsi="Traditional Arabic" w:cs="Traditional Arabic"/>
          <w:b/>
          <w:bCs/>
          <w:sz w:val="52"/>
          <w:szCs w:val="52"/>
          <w:rtl/>
          <w:lang w:bidi="ar-EG"/>
        </w:rPr>
        <w:t xml:space="preserve"> </w:t>
      </w:r>
      <w:r w:rsidRPr="00D64F4D">
        <w:rPr>
          <w:rFonts w:ascii="Traditional Arabic" w:hAnsi="Traditional Arabic" w:cs="Traditional Arabic" w:hint="cs"/>
          <w:b/>
          <w:bCs/>
          <w:sz w:val="52"/>
          <w:szCs w:val="52"/>
          <w:rtl/>
          <w:lang w:bidi="ar-EG"/>
        </w:rPr>
        <w:t>أحمد</w:t>
      </w:r>
      <w:r w:rsidRPr="00D64F4D">
        <w:rPr>
          <w:rFonts w:ascii="Traditional Arabic" w:hAnsi="Traditional Arabic" w:cs="Traditional Arabic"/>
          <w:b/>
          <w:bCs/>
          <w:sz w:val="52"/>
          <w:szCs w:val="52"/>
          <w:rtl/>
          <w:lang w:bidi="ar-EG"/>
        </w:rPr>
        <w:t xml:space="preserve"> </w:t>
      </w:r>
      <w:r w:rsidRPr="00D64F4D">
        <w:rPr>
          <w:rFonts w:ascii="Traditional Arabic" w:hAnsi="Traditional Arabic" w:cs="Traditional Arabic" w:hint="cs"/>
          <w:b/>
          <w:bCs/>
          <w:sz w:val="52"/>
          <w:szCs w:val="52"/>
          <w:rtl/>
          <w:lang w:bidi="ar-EG"/>
        </w:rPr>
        <w:t>أبومسلم</w:t>
      </w:r>
    </w:p>
    <w:bookmarkEnd w:id="0"/>
    <w:p w:rsidR="00910676" w:rsidRDefault="00910676" w:rsidP="00A322D4">
      <w:pPr>
        <w:spacing w:after="0"/>
        <w:rPr>
          <w:rFonts w:ascii="Traditional Arabic" w:hAnsi="Traditional Arabic" w:cs="Traditional Arabic" w:hint="cs"/>
          <w:b/>
          <w:bCs/>
          <w:sz w:val="36"/>
          <w:szCs w:val="36"/>
          <w:rtl/>
          <w:lang w:bidi="ar-EG"/>
        </w:rPr>
      </w:pPr>
    </w:p>
    <w:p w:rsidR="00D64F4D" w:rsidRDefault="00D64F4D" w:rsidP="00A322D4">
      <w:pPr>
        <w:spacing w:after="0"/>
        <w:rPr>
          <w:rFonts w:ascii="Traditional Arabic" w:hAnsi="Traditional Arabic" w:cs="Traditional Arabic" w:hint="cs"/>
          <w:b/>
          <w:bCs/>
          <w:sz w:val="36"/>
          <w:szCs w:val="36"/>
          <w:rtl/>
          <w:lang w:bidi="ar-EG"/>
        </w:rPr>
      </w:pPr>
    </w:p>
    <w:p w:rsidR="00D64F4D" w:rsidRDefault="00D64F4D" w:rsidP="00A322D4">
      <w:pPr>
        <w:spacing w:after="0"/>
        <w:rPr>
          <w:rFonts w:ascii="Traditional Arabic" w:hAnsi="Traditional Arabic" w:cs="Traditional Arabic"/>
          <w:b/>
          <w:bCs/>
          <w:sz w:val="36"/>
          <w:szCs w:val="36"/>
          <w:rtl/>
          <w:lang w:bidi="ar-EG"/>
        </w:rPr>
      </w:pPr>
    </w:p>
    <w:p w:rsidR="00910676" w:rsidRDefault="00910676" w:rsidP="00A322D4">
      <w:pPr>
        <w:spacing w:after="0"/>
        <w:rPr>
          <w:rFonts w:ascii="Traditional Arabic" w:hAnsi="Traditional Arabic" w:cs="Traditional Arabic"/>
          <w:b/>
          <w:bCs/>
          <w:sz w:val="36"/>
          <w:szCs w:val="36"/>
          <w:rtl/>
          <w:lang w:bidi="ar-EG"/>
        </w:rPr>
      </w:pPr>
    </w:p>
    <w:p w:rsidR="000C6F7F" w:rsidRDefault="000B188C" w:rsidP="00A322D4">
      <w:pPr>
        <w:spacing w:after="0"/>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يرخص الباحث للباحثين الاقتباس , أم الطبع و النشر فلا يحل إلا بعد الرجوع للباحث </w:t>
      </w:r>
    </w:p>
    <w:p w:rsidR="000B188C" w:rsidRDefault="000B188C" w:rsidP="00A322D4">
      <w:pPr>
        <w:spacing w:after="0"/>
        <w:rPr>
          <w:rFonts w:ascii="Traditional Arabic" w:hAnsi="Traditional Arabic" w:cs="Traditional Arabic"/>
          <w:b/>
          <w:bCs/>
          <w:sz w:val="36"/>
          <w:szCs w:val="36"/>
          <w:lang w:bidi="ar-EG"/>
        </w:rPr>
      </w:pPr>
      <w:r>
        <w:rPr>
          <w:rFonts w:ascii="Traditional Arabic" w:hAnsi="Traditional Arabic" w:cs="Traditional Arabic" w:hint="cs"/>
          <w:b/>
          <w:bCs/>
          <w:sz w:val="36"/>
          <w:szCs w:val="36"/>
          <w:rtl/>
          <w:lang w:bidi="ar-EG"/>
        </w:rPr>
        <w:t xml:space="preserve">بريد الكتروني : </w:t>
      </w:r>
      <w:hyperlink r:id="rId9" w:history="1">
        <w:r w:rsidRPr="00D841BF">
          <w:rPr>
            <w:rStyle w:val="Hyperlink"/>
            <w:rFonts w:ascii="Traditional Arabic" w:hAnsi="Traditional Arabic" w:cs="Traditional Arabic"/>
            <w:b/>
            <w:bCs/>
            <w:sz w:val="36"/>
            <w:szCs w:val="36"/>
            <w:lang w:bidi="ar-EG"/>
          </w:rPr>
          <w:t>abo_mosallam@hotmail.com</w:t>
        </w:r>
      </w:hyperlink>
    </w:p>
    <w:p w:rsidR="00D64F4D" w:rsidRDefault="00D64F4D">
      <w:pPr>
        <w:bidi w:val="0"/>
        <w:rPr>
          <w:rFonts w:ascii="Traditional Arabic" w:hAnsi="Traditional Arabic" w:cs="Traditional Arabic"/>
          <w:b/>
          <w:bCs/>
          <w:sz w:val="36"/>
          <w:szCs w:val="36"/>
          <w:u w:val="single"/>
          <w:rtl/>
          <w:lang w:bidi="ar-EG"/>
        </w:rPr>
      </w:pPr>
      <w:r>
        <w:rPr>
          <w:rFonts w:ascii="Traditional Arabic" w:hAnsi="Traditional Arabic" w:cs="Traditional Arabic"/>
          <w:b/>
          <w:bCs/>
          <w:sz w:val="36"/>
          <w:szCs w:val="36"/>
          <w:u w:val="single"/>
          <w:rtl/>
          <w:lang w:bidi="ar-EG"/>
        </w:rPr>
        <w:br w:type="page"/>
      </w:r>
    </w:p>
    <w:p w:rsidR="00FD1F9F" w:rsidRPr="000B188C" w:rsidRDefault="00C040F4" w:rsidP="000B188C">
      <w:pPr>
        <w:spacing w:after="0"/>
        <w:rPr>
          <w:rFonts w:ascii="Traditional Arabic" w:hAnsi="Traditional Arabic" w:cs="Traditional Arabic"/>
          <w:b/>
          <w:bCs/>
          <w:sz w:val="36"/>
          <w:szCs w:val="36"/>
          <w:rtl/>
          <w:lang w:bidi="ar-EG"/>
        </w:rPr>
      </w:pPr>
      <w:r w:rsidRPr="00E13A7E">
        <w:rPr>
          <w:rFonts w:ascii="Traditional Arabic" w:hAnsi="Traditional Arabic" w:cs="Traditional Arabic" w:hint="cs"/>
          <w:b/>
          <w:bCs/>
          <w:sz w:val="36"/>
          <w:szCs w:val="36"/>
          <w:u w:val="single"/>
          <w:rtl/>
          <w:lang w:bidi="ar-EG"/>
        </w:rPr>
        <w:lastRenderedPageBreak/>
        <w:t>منهج الب</w:t>
      </w:r>
      <w:r w:rsidR="00D213BF">
        <w:rPr>
          <w:rFonts w:ascii="Traditional Arabic" w:hAnsi="Traditional Arabic" w:cs="Traditional Arabic" w:hint="cs"/>
          <w:b/>
          <w:bCs/>
          <w:sz w:val="36"/>
          <w:szCs w:val="36"/>
          <w:u w:val="single"/>
          <w:rtl/>
          <w:lang w:bidi="ar-EG"/>
        </w:rPr>
        <w:t>ا</w:t>
      </w:r>
      <w:r w:rsidRPr="00E13A7E">
        <w:rPr>
          <w:rFonts w:ascii="Traditional Arabic" w:hAnsi="Traditional Arabic" w:cs="Traditional Arabic" w:hint="cs"/>
          <w:b/>
          <w:bCs/>
          <w:sz w:val="36"/>
          <w:szCs w:val="36"/>
          <w:u w:val="single"/>
          <w:rtl/>
          <w:lang w:bidi="ar-EG"/>
        </w:rPr>
        <w:t>حث :</w:t>
      </w:r>
    </w:p>
    <w:p w:rsidR="00C040F4" w:rsidRDefault="00C040F4" w:rsidP="00871138">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1- يستخدم الباحث مصطلح الحسن من الحديث , بمعنى الحديث الذي فيه ضعف يسير ليس بالشديد و هو مما يحتج به </w:t>
      </w:r>
      <w:r w:rsidR="0084313D">
        <w:rPr>
          <w:rFonts w:ascii="Traditional Arabic" w:hAnsi="Traditional Arabic" w:cs="Traditional Arabic" w:hint="cs"/>
          <w:sz w:val="36"/>
          <w:szCs w:val="36"/>
          <w:rtl/>
          <w:lang w:bidi="ar-EG"/>
        </w:rPr>
        <w:t>, وإلا نوهت على ضعفه</w:t>
      </w:r>
      <w:r w:rsidR="00E13A7E">
        <w:rPr>
          <w:rFonts w:ascii="Traditional Arabic" w:hAnsi="Traditional Arabic" w:cs="Traditional Arabic" w:hint="cs"/>
          <w:sz w:val="36"/>
          <w:szCs w:val="36"/>
          <w:rtl/>
          <w:lang w:bidi="ar-EG"/>
        </w:rPr>
        <w:t xml:space="preserve"> , هذا إذا قام الباحث بتحقيق حديث أو اثر ليس محكوما عليه من قبل أهل العلم</w:t>
      </w:r>
      <w:r w:rsidR="00AF543D">
        <w:rPr>
          <w:rFonts w:ascii="Traditional Arabic" w:hAnsi="Traditional Arabic" w:cs="Traditional Arabic" w:hint="cs"/>
          <w:sz w:val="36"/>
          <w:szCs w:val="36"/>
          <w:rtl/>
          <w:lang w:bidi="ar-EG"/>
        </w:rPr>
        <w:t xml:space="preserve"> خاصّة المتقدمين منهم</w:t>
      </w:r>
      <w:r w:rsidR="00E13A7E">
        <w:rPr>
          <w:rFonts w:ascii="Traditional Arabic" w:hAnsi="Traditional Arabic" w:cs="Traditional Arabic" w:hint="cs"/>
          <w:sz w:val="36"/>
          <w:szCs w:val="36"/>
          <w:rtl/>
          <w:lang w:bidi="ar-EG"/>
        </w:rPr>
        <w:t xml:space="preserve"> </w:t>
      </w:r>
      <w:r w:rsidR="0084313D">
        <w:rPr>
          <w:rFonts w:ascii="Traditional Arabic" w:hAnsi="Traditional Arabic" w:cs="Traditional Arabic" w:hint="cs"/>
          <w:sz w:val="36"/>
          <w:szCs w:val="36"/>
          <w:rtl/>
          <w:lang w:bidi="ar-EG"/>
        </w:rPr>
        <w:t xml:space="preserve"> </w:t>
      </w:r>
      <w:r w:rsidR="00871138">
        <w:rPr>
          <w:rFonts w:ascii="Traditional Arabic" w:hAnsi="Traditional Arabic" w:cs="Traditional Arabic" w:hint="cs"/>
          <w:sz w:val="36"/>
          <w:szCs w:val="36"/>
          <w:rtl/>
          <w:lang w:bidi="ar-EG"/>
        </w:rPr>
        <w:t>.</w:t>
      </w:r>
    </w:p>
    <w:p w:rsidR="0084313D" w:rsidRDefault="0084313D" w:rsidP="00386B0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2- لم يذكر الباحث المراجع الشيعية المستخدمة , واكتفى بذكر ما يقابلها من كتب أهل السنّة </w:t>
      </w:r>
      <w:r w:rsidR="003E3169">
        <w:rPr>
          <w:rFonts w:ascii="Traditional Arabic" w:hAnsi="Traditional Arabic" w:cs="Traditional Arabic" w:hint="cs"/>
          <w:sz w:val="36"/>
          <w:szCs w:val="36"/>
          <w:rtl/>
          <w:lang w:bidi="ar-EG"/>
        </w:rPr>
        <w:t>, التي تناولتها بالنقد و التحليل , حتى لا يتم الترويج لهذه الكتب , و</w:t>
      </w:r>
      <w:r w:rsidR="009D347F">
        <w:rPr>
          <w:rFonts w:ascii="Traditional Arabic" w:hAnsi="Traditional Arabic" w:cs="Traditional Arabic" w:hint="cs"/>
          <w:sz w:val="36"/>
          <w:szCs w:val="36"/>
          <w:rtl/>
          <w:lang w:bidi="ar-EG"/>
        </w:rPr>
        <w:t>لزيادة</w:t>
      </w:r>
      <w:r w:rsidR="00386B0D">
        <w:rPr>
          <w:rFonts w:ascii="Traditional Arabic" w:hAnsi="Traditional Arabic" w:cs="Traditional Arabic" w:hint="cs"/>
          <w:sz w:val="36"/>
          <w:szCs w:val="36"/>
          <w:rtl/>
          <w:lang w:bidi="ar-EG"/>
        </w:rPr>
        <w:t xml:space="preserve"> </w:t>
      </w:r>
      <w:r w:rsidR="009D347F">
        <w:rPr>
          <w:rFonts w:ascii="Traditional Arabic" w:hAnsi="Traditional Arabic" w:cs="Traditional Arabic" w:hint="cs"/>
          <w:sz w:val="36"/>
          <w:szCs w:val="36"/>
          <w:rtl/>
          <w:lang w:bidi="ar-EG"/>
        </w:rPr>
        <w:t>وعي</w:t>
      </w:r>
      <w:r w:rsidR="003E3169">
        <w:rPr>
          <w:rFonts w:ascii="Traditional Arabic" w:hAnsi="Traditional Arabic" w:cs="Traditional Arabic" w:hint="cs"/>
          <w:sz w:val="36"/>
          <w:szCs w:val="36"/>
          <w:rtl/>
          <w:lang w:bidi="ar-EG"/>
        </w:rPr>
        <w:t xml:space="preserve"> القاريء </w:t>
      </w:r>
      <w:r w:rsidR="00386B0D">
        <w:rPr>
          <w:rFonts w:ascii="Traditional Arabic" w:hAnsi="Traditional Arabic" w:cs="Traditional Arabic" w:hint="cs"/>
          <w:sz w:val="36"/>
          <w:szCs w:val="36"/>
          <w:rtl/>
          <w:lang w:bidi="ar-EG"/>
        </w:rPr>
        <w:t>ب</w:t>
      </w:r>
      <w:r w:rsidR="003E3169">
        <w:rPr>
          <w:rFonts w:ascii="Traditional Arabic" w:hAnsi="Traditional Arabic" w:cs="Traditional Arabic" w:hint="cs"/>
          <w:sz w:val="36"/>
          <w:szCs w:val="36"/>
          <w:rtl/>
          <w:lang w:bidi="ar-EG"/>
        </w:rPr>
        <w:t xml:space="preserve">كتب أهل السنة </w:t>
      </w:r>
      <w:r w:rsidR="009D347F">
        <w:rPr>
          <w:rFonts w:ascii="Traditional Arabic" w:hAnsi="Traditional Arabic" w:cs="Traditional Arabic" w:hint="cs"/>
          <w:sz w:val="36"/>
          <w:szCs w:val="36"/>
          <w:rtl/>
          <w:lang w:bidi="ar-EG"/>
        </w:rPr>
        <w:t xml:space="preserve">في هذا الصدد </w:t>
      </w:r>
      <w:r w:rsidR="003E3169">
        <w:rPr>
          <w:rFonts w:ascii="Traditional Arabic" w:hAnsi="Traditional Arabic" w:cs="Traditional Arabic" w:hint="cs"/>
          <w:sz w:val="36"/>
          <w:szCs w:val="36"/>
          <w:rtl/>
          <w:lang w:bidi="ar-EG"/>
        </w:rPr>
        <w:t>.</w:t>
      </w:r>
    </w:p>
    <w:p w:rsidR="009D347F" w:rsidRDefault="00311890" w:rsidP="000352F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3- حاول الباحث استخدام العبارة السهلة في أثناء بحثه , و المحافظة  على أدب البحث العلمي , من الدقة و الموضوعية</w:t>
      </w:r>
      <w:r w:rsidR="000352FD">
        <w:rPr>
          <w:rFonts w:ascii="Traditional Arabic" w:hAnsi="Traditional Arabic" w:cs="Traditional Arabic" w:hint="cs"/>
          <w:sz w:val="36"/>
          <w:szCs w:val="36"/>
          <w:rtl/>
          <w:lang w:bidi="ar-EG"/>
        </w:rPr>
        <w:t>, قدر المستطاع .</w:t>
      </w:r>
    </w:p>
    <w:p w:rsidR="00381A1F" w:rsidRDefault="00381A1F" w:rsidP="000352F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4- لم يتوسع الباحث في تخريج الأحاديث , فإن كان في الصحيحين أو أحدهما عزاه إليهما , و</w:t>
      </w:r>
      <w:r w:rsidR="007A5B0F">
        <w:rPr>
          <w:rFonts w:ascii="Traditional Arabic" w:hAnsi="Traditional Arabic" w:cs="Traditional Arabic" w:hint="cs"/>
          <w:sz w:val="36"/>
          <w:szCs w:val="36"/>
          <w:rtl/>
          <w:lang w:bidi="ar-EG"/>
        </w:rPr>
        <w:t xml:space="preserve">إن كان في غيرهما خرّج الحديث </w:t>
      </w:r>
      <w:r w:rsidR="00240F71">
        <w:rPr>
          <w:rFonts w:ascii="Traditional Arabic" w:hAnsi="Traditional Arabic" w:cs="Traditional Arabic" w:hint="cs"/>
          <w:sz w:val="36"/>
          <w:szCs w:val="36"/>
          <w:rtl/>
          <w:lang w:bidi="ar-EG"/>
        </w:rPr>
        <w:t>من غير توسع .</w:t>
      </w:r>
    </w:p>
    <w:p w:rsidR="00304AD0" w:rsidRDefault="00304AD0" w:rsidP="000352F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5- لم يتكلّم الباحث عن مسألة زواج النبيّ صلّى الله عليه وسلّم بعائشة في سن مبكرة , لعدم تعلقها بأم المؤمنين ابتداءا </w:t>
      </w:r>
      <w:r w:rsidR="00B3083E">
        <w:rPr>
          <w:rFonts w:ascii="Traditional Arabic" w:hAnsi="Traditional Arabic" w:cs="Traditional Arabic" w:hint="cs"/>
          <w:sz w:val="36"/>
          <w:szCs w:val="36"/>
          <w:rtl/>
          <w:lang w:bidi="ar-EG"/>
        </w:rPr>
        <w:t xml:space="preserve">, ولا عن كلّ الشبهات المثارة , بل انتقى الباحث أشهر هذه الشبهات </w:t>
      </w:r>
      <w:r w:rsidR="007E781A">
        <w:rPr>
          <w:rFonts w:ascii="Traditional Arabic" w:hAnsi="Traditional Arabic" w:cs="Traditional Arabic" w:hint="cs"/>
          <w:sz w:val="36"/>
          <w:szCs w:val="36"/>
          <w:rtl/>
          <w:lang w:bidi="ar-EG"/>
        </w:rPr>
        <w:t>الموجودة على الساحة الآن .</w:t>
      </w:r>
    </w:p>
    <w:p w:rsidR="007E781A" w:rsidRDefault="00871138" w:rsidP="00871138">
      <w:pPr>
        <w:tabs>
          <w:tab w:val="left" w:pos="2470"/>
        </w:tabs>
        <w:spacing w:after="0"/>
        <w:rPr>
          <w:rFonts w:ascii="Traditional Arabic" w:hAnsi="Traditional Arabic" w:cs="Traditional Arabic"/>
          <w:sz w:val="36"/>
          <w:szCs w:val="36"/>
          <w:rtl/>
          <w:lang w:bidi="ar-EG"/>
        </w:rPr>
      </w:pPr>
      <w:r>
        <w:rPr>
          <w:rFonts w:ascii="Traditional Arabic" w:hAnsi="Traditional Arabic" w:cs="Traditional Arabic"/>
          <w:sz w:val="36"/>
          <w:szCs w:val="36"/>
          <w:rtl/>
          <w:lang w:bidi="ar-EG"/>
        </w:rPr>
        <w:tab/>
      </w:r>
    </w:p>
    <w:p w:rsidR="007E781A" w:rsidRDefault="007E781A" w:rsidP="000352FD">
      <w:pPr>
        <w:spacing w:after="0"/>
        <w:rPr>
          <w:rFonts w:ascii="Traditional Arabic" w:hAnsi="Traditional Arabic" w:cs="Traditional Arabic"/>
          <w:sz w:val="36"/>
          <w:szCs w:val="36"/>
          <w:rtl/>
          <w:lang w:bidi="ar-EG"/>
        </w:rPr>
      </w:pPr>
    </w:p>
    <w:p w:rsidR="007E781A" w:rsidRDefault="007E781A" w:rsidP="000352FD">
      <w:pPr>
        <w:spacing w:after="0"/>
        <w:rPr>
          <w:rFonts w:ascii="Traditional Arabic" w:hAnsi="Traditional Arabic" w:cs="Traditional Arabic"/>
          <w:sz w:val="36"/>
          <w:szCs w:val="36"/>
          <w:rtl/>
          <w:lang w:bidi="ar-EG"/>
        </w:rPr>
      </w:pPr>
    </w:p>
    <w:p w:rsidR="007E781A" w:rsidRDefault="007E781A" w:rsidP="000352FD">
      <w:pPr>
        <w:spacing w:after="0"/>
        <w:rPr>
          <w:rFonts w:ascii="Traditional Arabic" w:hAnsi="Traditional Arabic" w:cs="Traditional Arabic"/>
          <w:sz w:val="36"/>
          <w:szCs w:val="36"/>
          <w:rtl/>
          <w:lang w:bidi="ar-EG"/>
        </w:rPr>
      </w:pPr>
    </w:p>
    <w:p w:rsidR="00240F71" w:rsidRDefault="00240F71" w:rsidP="000352FD">
      <w:pPr>
        <w:spacing w:after="0"/>
        <w:rPr>
          <w:rFonts w:ascii="Traditional Arabic" w:hAnsi="Traditional Arabic" w:cs="Traditional Arabic"/>
          <w:sz w:val="36"/>
          <w:szCs w:val="36"/>
          <w:rtl/>
          <w:lang w:bidi="ar-EG"/>
        </w:rPr>
      </w:pPr>
    </w:p>
    <w:p w:rsidR="00C956AB" w:rsidRDefault="00C956AB" w:rsidP="000352FD">
      <w:pPr>
        <w:spacing w:after="0"/>
        <w:rPr>
          <w:rFonts w:ascii="Traditional Arabic" w:hAnsi="Traditional Arabic" w:cs="Traditional Arabic"/>
          <w:sz w:val="36"/>
          <w:szCs w:val="36"/>
          <w:rtl/>
          <w:lang w:bidi="ar-EG"/>
        </w:rPr>
      </w:pPr>
    </w:p>
    <w:p w:rsidR="00445EDA" w:rsidRDefault="00445EDA" w:rsidP="00445EDA">
      <w:pPr>
        <w:spacing w:after="0"/>
        <w:rPr>
          <w:rFonts w:ascii="Traditional Arabic" w:hAnsi="Traditional Arabic" w:cs="Traditional Arabic"/>
          <w:sz w:val="36"/>
          <w:szCs w:val="36"/>
          <w:rtl/>
          <w:lang w:bidi="ar-EG"/>
        </w:rPr>
      </w:pPr>
    </w:p>
    <w:p w:rsidR="00AF543D" w:rsidRPr="00586D39" w:rsidRDefault="00AF543D" w:rsidP="00445EDA">
      <w:pPr>
        <w:spacing w:after="0"/>
        <w:rPr>
          <w:rFonts w:ascii="Traditional Arabic" w:hAnsi="Traditional Arabic" w:cs="Traditional Arabic"/>
          <w:sz w:val="36"/>
          <w:szCs w:val="36"/>
          <w:rtl/>
          <w:lang w:bidi="ar-EG"/>
        </w:rPr>
      </w:pPr>
    </w:p>
    <w:p w:rsidR="00723924" w:rsidRPr="00723924" w:rsidRDefault="00723924" w:rsidP="00567451">
      <w:pPr>
        <w:spacing w:after="0"/>
        <w:jc w:val="center"/>
        <w:rPr>
          <w:rFonts w:ascii="Traditional Arabic" w:hAnsi="Traditional Arabic" w:cs="Traditional Arabic"/>
          <w:b/>
          <w:bCs/>
          <w:sz w:val="44"/>
          <w:szCs w:val="44"/>
          <w:rtl/>
          <w:lang w:bidi="ar-EG"/>
        </w:rPr>
      </w:pPr>
      <w:r w:rsidRPr="00723924">
        <w:rPr>
          <w:rFonts w:ascii="Traditional Arabic" w:hAnsi="Traditional Arabic" w:cs="Traditional Arabic" w:hint="cs"/>
          <w:b/>
          <w:bCs/>
          <w:sz w:val="44"/>
          <w:szCs w:val="44"/>
          <w:rtl/>
          <w:lang w:bidi="ar-EG"/>
        </w:rPr>
        <w:t>م</w:t>
      </w:r>
      <w:r w:rsidR="00DD4B85">
        <w:rPr>
          <w:rFonts w:ascii="Traditional Arabic" w:hAnsi="Traditional Arabic" w:cs="Traditional Arabic" w:hint="cs"/>
          <w:b/>
          <w:bCs/>
          <w:sz w:val="44"/>
          <w:szCs w:val="44"/>
          <w:rtl/>
          <w:lang w:bidi="ar-EG"/>
        </w:rPr>
        <w:t>ـ</w:t>
      </w:r>
      <w:r w:rsidRPr="00723924">
        <w:rPr>
          <w:rFonts w:ascii="Traditional Arabic" w:hAnsi="Traditional Arabic" w:cs="Traditional Arabic" w:hint="cs"/>
          <w:b/>
          <w:bCs/>
          <w:sz w:val="44"/>
          <w:szCs w:val="44"/>
          <w:rtl/>
          <w:lang w:bidi="ar-EG"/>
        </w:rPr>
        <w:t>ق</w:t>
      </w:r>
      <w:r w:rsidR="00DD4B85">
        <w:rPr>
          <w:rFonts w:ascii="Traditional Arabic" w:hAnsi="Traditional Arabic" w:cs="Traditional Arabic" w:hint="cs"/>
          <w:b/>
          <w:bCs/>
          <w:sz w:val="44"/>
          <w:szCs w:val="44"/>
          <w:rtl/>
          <w:lang w:bidi="ar-EG"/>
        </w:rPr>
        <w:t>ـــ</w:t>
      </w:r>
      <w:r w:rsidRPr="00723924">
        <w:rPr>
          <w:rFonts w:ascii="Traditional Arabic" w:hAnsi="Traditional Arabic" w:cs="Traditional Arabic" w:hint="cs"/>
          <w:b/>
          <w:bCs/>
          <w:sz w:val="44"/>
          <w:szCs w:val="44"/>
          <w:rtl/>
          <w:lang w:bidi="ar-EG"/>
        </w:rPr>
        <w:t>دم</w:t>
      </w:r>
      <w:r w:rsidR="00DD4B85">
        <w:rPr>
          <w:rFonts w:ascii="Traditional Arabic" w:hAnsi="Traditional Arabic" w:cs="Traditional Arabic" w:hint="cs"/>
          <w:b/>
          <w:bCs/>
          <w:sz w:val="44"/>
          <w:szCs w:val="44"/>
          <w:rtl/>
          <w:lang w:bidi="ar-EG"/>
        </w:rPr>
        <w:t>ـ</w:t>
      </w:r>
      <w:r w:rsidRPr="00723924">
        <w:rPr>
          <w:rFonts w:ascii="Traditional Arabic" w:hAnsi="Traditional Arabic" w:cs="Traditional Arabic" w:hint="cs"/>
          <w:b/>
          <w:bCs/>
          <w:sz w:val="44"/>
          <w:szCs w:val="44"/>
          <w:rtl/>
          <w:lang w:bidi="ar-EG"/>
        </w:rPr>
        <w:t>ة</w:t>
      </w:r>
    </w:p>
    <w:p w:rsidR="001C215C" w:rsidRDefault="00372A4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الحمد لله و كفى و الصلاة و السلام على سيدنا محمد</w:t>
      </w:r>
      <w:r w:rsidR="009E53DC">
        <w:rPr>
          <w:rFonts w:ascii="Traditional Arabic" w:hAnsi="Traditional Arabic" w:cs="Traditional Arabic" w:hint="cs"/>
          <w:sz w:val="36"/>
          <w:szCs w:val="36"/>
          <w:rtl/>
          <w:lang w:bidi="ar-EG"/>
        </w:rPr>
        <w:t xml:space="preserve"> صلى الله عليه وسلّم</w:t>
      </w:r>
      <w:r>
        <w:rPr>
          <w:rFonts w:ascii="Traditional Arabic" w:hAnsi="Traditional Arabic" w:cs="Traditional Arabic" w:hint="cs"/>
          <w:sz w:val="36"/>
          <w:szCs w:val="36"/>
          <w:rtl/>
          <w:lang w:bidi="ar-EG"/>
        </w:rPr>
        <w:t xml:space="preserve"> و على أصحابه و أزواجه </w:t>
      </w:r>
      <w:r w:rsidR="000A2EDF">
        <w:rPr>
          <w:rFonts w:ascii="Traditional Arabic" w:hAnsi="Traditional Arabic" w:cs="Traditional Arabic" w:hint="cs"/>
          <w:sz w:val="36"/>
          <w:szCs w:val="36"/>
          <w:rtl/>
          <w:lang w:bidi="ar-EG"/>
        </w:rPr>
        <w:t>و من اتبعهم بإحسان و بعد ..</w:t>
      </w:r>
    </w:p>
    <w:p w:rsidR="000A2EDF" w:rsidRDefault="000A2ED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w:t>
      </w:r>
      <w:r w:rsidR="00713F46">
        <w:rPr>
          <w:rFonts w:ascii="Traditional Arabic" w:hAnsi="Traditional Arabic" w:cs="Traditional Arabic" w:hint="cs"/>
          <w:sz w:val="36"/>
          <w:szCs w:val="36"/>
          <w:rtl/>
          <w:lang w:bidi="ar-EG"/>
        </w:rPr>
        <w:t xml:space="preserve">إنه من العسير جدا أن نستدل للدليل </w:t>
      </w:r>
      <w:r w:rsidR="00171F09">
        <w:rPr>
          <w:rFonts w:ascii="Traditional Arabic" w:hAnsi="Traditional Arabic" w:cs="Traditional Arabic" w:hint="cs"/>
          <w:sz w:val="36"/>
          <w:szCs w:val="36"/>
          <w:rtl/>
          <w:lang w:bidi="ar-EG"/>
        </w:rPr>
        <w:t>بدليل , وأن نطلب استعذاب الماء الزلال</w:t>
      </w:r>
      <w:r w:rsidR="009822D3">
        <w:rPr>
          <w:rFonts w:ascii="Traditional Arabic" w:hAnsi="Traditional Arabic" w:cs="Traditional Arabic" w:hint="cs"/>
          <w:sz w:val="36"/>
          <w:szCs w:val="36"/>
          <w:rtl/>
          <w:lang w:bidi="ar-EG"/>
        </w:rPr>
        <w:t xml:space="preserve"> </w:t>
      </w:r>
      <w:r w:rsidR="00DD1D0E">
        <w:rPr>
          <w:rFonts w:ascii="Traditional Arabic" w:hAnsi="Traditional Arabic" w:cs="Traditional Arabic" w:hint="cs"/>
          <w:sz w:val="36"/>
          <w:szCs w:val="36"/>
          <w:rtl/>
          <w:lang w:bidi="ar-EG"/>
        </w:rPr>
        <w:t>, ولكن أحيانا يحتاج البصير</w:t>
      </w:r>
      <w:r w:rsidR="004841DE">
        <w:rPr>
          <w:rFonts w:ascii="Traditional Arabic" w:hAnsi="Traditional Arabic" w:cs="Traditional Arabic" w:hint="cs"/>
          <w:sz w:val="36"/>
          <w:szCs w:val="36"/>
          <w:rtl/>
          <w:lang w:bidi="ar-EG"/>
        </w:rPr>
        <w:t xml:space="preserve"> ال</w:t>
      </w:r>
      <w:r w:rsidR="00DD1D0E">
        <w:rPr>
          <w:rFonts w:ascii="Traditional Arabic" w:hAnsi="Traditional Arabic" w:cs="Traditional Arabic" w:hint="cs"/>
          <w:sz w:val="36"/>
          <w:szCs w:val="36"/>
          <w:rtl/>
          <w:lang w:bidi="ar-EG"/>
        </w:rPr>
        <w:t>تنبيه</w:t>
      </w:r>
      <w:r w:rsidR="004841DE">
        <w:rPr>
          <w:rFonts w:ascii="Traditional Arabic" w:hAnsi="Traditional Arabic" w:cs="Traditional Arabic" w:hint="cs"/>
          <w:sz w:val="36"/>
          <w:szCs w:val="36"/>
          <w:rtl/>
          <w:lang w:bidi="ar-EG"/>
        </w:rPr>
        <w:t xml:space="preserve"> </w:t>
      </w:r>
      <w:r w:rsidR="0048037A">
        <w:rPr>
          <w:rFonts w:ascii="Traditional Arabic" w:hAnsi="Traditional Arabic" w:cs="Traditional Arabic" w:hint="cs"/>
          <w:sz w:val="36"/>
          <w:szCs w:val="36"/>
          <w:rtl/>
          <w:lang w:bidi="ar-EG"/>
        </w:rPr>
        <w:t xml:space="preserve">إلى </w:t>
      </w:r>
      <w:r w:rsidR="004841DE">
        <w:rPr>
          <w:rFonts w:ascii="Traditional Arabic" w:hAnsi="Traditional Arabic" w:cs="Traditional Arabic" w:hint="cs"/>
          <w:sz w:val="36"/>
          <w:szCs w:val="36"/>
          <w:rtl/>
          <w:lang w:bidi="ar-EG"/>
        </w:rPr>
        <w:t xml:space="preserve">طلوع الشمس , و يحتاج </w:t>
      </w:r>
      <w:r w:rsidR="005118CF">
        <w:rPr>
          <w:rFonts w:ascii="Traditional Arabic" w:hAnsi="Traditional Arabic" w:cs="Traditional Arabic" w:hint="cs"/>
          <w:sz w:val="36"/>
          <w:szCs w:val="36"/>
          <w:rtl/>
          <w:lang w:bidi="ar-EG"/>
        </w:rPr>
        <w:t xml:space="preserve">السليم </w:t>
      </w:r>
      <w:r w:rsidR="00675827">
        <w:rPr>
          <w:rFonts w:ascii="Traditional Arabic" w:hAnsi="Traditional Arabic" w:cs="Traditional Arabic" w:hint="cs"/>
          <w:sz w:val="36"/>
          <w:szCs w:val="36"/>
          <w:rtl/>
          <w:lang w:bidi="ar-EG"/>
        </w:rPr>
        <w:t>إلى أن</w:t>
      </w:r>
      <w:r w:rsidR="00446E44">
        <w:rPr>
          <w:rFonts w:ascii="Traditional Arabic" w:hAnsi="Traditional Arabic" w:cs="Traditional Arabic" w:hint="cs"/>
          <w:sz w:val="36"/>
          <w:szCs w:val="36"/>
          <w:rtl/>
          <w:lang w:bidi="ar-EG"/>
        </w:rPr>
        <w:t xml:space="preserve"> تحرك له يده , </w:t>
      </w:r>
      <w:r w:rsidR="00D44F10">
        <w:rPr>
          <w:rFonts w:ascii="Traditional Arabic" w:hAnsi="Traditional Arabic" w:cs="Traditional Arabic" w:hint="cs"/>
          <w:sz w:val="36"/>
          <w:szCs w:val="36"/>
          <w:rtl/>
          <w:lang w:bidi="ar-EG"/>
        </w:rPr>
        <w:t xml:space="preserve">فربما منع </w:t>
      </w:r>
      <w:r w:rsidR="00B33311">
        <w:rPr>
          <w:rFonts w:ascii="Traditional Arabic" w:hAnsi="Traditional Arabic" w:cs="Traditional Arabic" w:hint="cs"/>
          <w:sz w:val="36"/>
          <w:szCs w:val="36"/>
          <w:rtl/>
          <w:lang w:bidi="ar-EG"/>
        </w:rPr>
        <w:t>قيد</w:t>
      </w:r>
      <w:r w:rsidR="00D44F10">
        <w:rPr>
          <w:rFonts w:ascii="Traditional Arabic" w:hAnsi="Traditional Arabic" w:cs="Traditional Arabic" w:hint="cs"/>
          <w:sz w:val="36"/>
          <w:szCs w:val="36"/>
          <w:rtl/>
          <w:lang w:bidi="ar-EG"/>
        </w:rPr>
        <w:t xml:space="preserve"> </w:t>
      </w:r>
      <w:r w:rsidR="00B33311">
        <w:rPr>
          <w:rFonts w:ascii="Traditional Arabic" w:hAnsi="Traditional Arabic" w:cs="Traditional Arabic" w:hint="cs"/>
          <w:sz w:val="36"/>
          <w:szCs w:val="36"/>
          <w:rtl/>
          <w:lang w:bidi="ar-EG"/>
        </w:rPr>
        <w:t xml:space="preserve">يده </w:t>
      </w:r>
      <w:r w:rsidR="00D44F10">
        <w:rPr>
          <w:rFonts w:ascii="Traditional Arabic" w:hAnsi="Traditional Arabic" w:cs="Traditional Arabic" w:hint="cs"/>
          <w:sz w:val="36"/>
          <w:szCs w:val="36"/>
          <w:rtl/>
          <w:lang w:bidi="ar-EG"/>
        </w:rPr>
        <w:t xml:space="preserve">من الحركة , وربما علت </w:t>
      </w:r>
      <w:r w:rsidR="002A6589">
        <w:rPr>
          <w:rFonts w:ascii="Traditional Arabic" w:hAnsi="Traditional Arabic" w:cs="Traditional Arabic" w:hint="cs"/>
          <w:sz w:val="36"/>
          <w:szCs w:val="36"/>
          <w:rtl/>
          <w:lang w:bidi="ar-EG"/>
        </w:rPr>
        <w:t>عين الب</w:t>
      </w:r>
      <w:r w:rsidR="0048037A">
        <w:rPr>
          <w:rFonts w:ascii="Traditional Arabic" w:hAnsi="Traditional Arabic" w:cs="Traditional Arabic" w:hint="cs"/>
          <w:sz w:val="36"/>
          <w:szCs w:val="36"/>
          <w:rtl/>
          <w:lang w:bidi="ar-EG"/>
        </w:rPr>
        <w:t>صير غشاوة فهو لا يرى</w:t>
      </w:r>
      <w:r w:rsidR="00DA5C83">
        <w:rPr>
          <w:rFonts w:ascii="Traditional Arabic" w:hAnsi="Traditional Arabic" w:cs="Traditional Arabic" w:hint="cs"/>
          <w:sz w:val="36"/>
          <w:szCs w:val="36"/>
          <w:rtl/>
          <w:lang w:bidi="ar-EG"/>
        </w:rPr>
        <w:t xml:space="preserve"> .</w:t>
      </w:r>
      <w:r w:rsidR="0048037A">
        <w:rPr>
          <w:rFonts w:ascii="Traditional Arabic" w:hAnsi="Traditional Arabic" w:cs="Traditional Arabic" w:hint="cs"/>
          <w:sz w:val="36"/>
          <w:szCs w:val="36"/>
          <w:rtl/>
          <w:lang w:bidi="ar-EG"/>
        </w:rPr>
        <w:t xml:space="preserve"> </w:t>
      </w:r>
      <w:r w:rsidR="00DA5C83">
        <w:rPr>
          <w:rFonts w:ascii="Traditional Arabic" w:hAnsi="Traditional Arabic" w:cs="Traditional Arabic" w:hint="cs"/>
          <w:sz w:val="36"/>
          <w:szCs w:val="36"/>
          <w:rtl/>
          <w:lang w:bidi="ar-EG"/>
        </w:rPr>
        <w:t xml:space="preserve">لذلك نجد في أحيان كثيرة أن العلماء يضطرون للردّ على أناس أصحاب مذاهب شاذة و فاسدة , </w:t>
      </w:r>
      <w:r w:rsidR="00BB7AB6">
        <w:rPr>
          <w:rFonts w:ascii="Traditional Arabic" w:hAnsi="Traditional Arabic" w:cs="Traditional Arabic" w:hint="cs"/>
          <w:sz w:val="36"/>
          <w:szCs w:val="36"/>
          <w:rtl/>
          <w:lang w:bidi="ar-EG"/>
        </w:rPr>
        <w:t xml:space="preserve">تغني حكايتها عن الردّ عليها , </w:t>
      </w:r>
      <w:r w:rsidR="00B21229">
        <w:rPr>
          <w:rFonts w:ascii="Traditional Arabic" w:hAnsi="Traditional Arabic" w:cs="Traditional Arabic" w:hint="cs"/>
          <w:sz w:val="36"/>
          <w:szCs w:val="36"/>
          <w:rtl/>
          <w:lang w:bidi="ar-EG"/>
        </w:rPr>
        <w:t xml:space="preserve">كما فعل عليّ رضي الله عنه مع الخوارج </w:t>
      </w:r>
      <w:r w:rsidR="00771F5F">
        <w:rPr>
          <w:rFonts w:ascii="Traditional Arabic" w:hAnsi="Traditional Arabic" w:cs="Traditional Arabic" w:hint="cs"/>
          <w:sz w:val="36"/>
          <w:szCs w:val="36"/>
          <w:rtl/>
          <w:lang w:bidi="ar-EG"/>
        </w:rPr>
        <w:t>, وكما فعل ابن تيمية رحمه الله مع الفلاسفة و أصحاب المنطق</w:t>
      </w:r>
      <w:r w:rsidR="00B21229">
        <w:rPr>
          <w:rFonts w:ascii="Traditional Arabic" w:hAnsi="Traditional Arabic" w:cs="Traditional Arabic" w:hint="cs"/>
          <w:sz w:val="36"/>
          <w:szCs w:val="36"/>
          <w:rtl/>
          <w:lang w:bidi="ar-EG"/>
        </w:rPr>
        <w:t xml:space="preserve">, تبصيرا لهم </w:t>
      </w:r>
      <w:r w:rsidR="00771F5F">
        <w:rPr>
          <w:rFonts w:ascii="Traditional Arabic" w:hAnsi="Traditional Arabic" w:cs="Traditional Arabic" w:hint="cs"/>
          <w:sz w:val="36"/>
          <w:szCs w:val="36"/>
          <w:rtl/>
          <w:lang w:bidi="ar-EG"/>
        </w:rPr>
        <w:t>من وجه , وكشف</w:t>
      </w:r>
      <w:r w:rsidR="00B644CC">
        <w:rPr>
          <w:rFonts w:ascii="Traditional Arabic" w:hAnsi="Traditional Arabic" w:cs="Traditional Arabic" w:hint="cs"/>
          <w:sz w:val="36"/>
          <w:szCs w:val="36"/>
          <w:rtl/>
          <w:lang w:bidi="ar-EG"/>
        </w:rPr>
        <w:t>ا</w:t>
      </w:r>
      <w:r w:rsidR="00771F5F">
        <w:rPr>
          <w:rFonts w:ascii="Traditional Arabic" w:hAnsi="Traditional Arabic" w:cs="Traditional Arabic" w:hint="cs"/>
          <w:sz w:val="36"/>
          <w:szCs w:val="36"/>
          <w:rtl/>
          <w:lang w:bidi="ar-EG"/>
        </w:rPr>
        <w:t xml:space="preserve"> لغلطهم و خلطهم</w:t>
      </w:r>
      <w:r w:rsidR="00B644CC">
        <w:rPr>
          <w:rFonts w:ascii="Traditional Arabic" w:hAnsi="Traditional Arabic" w:cs="Traditional Arabic" w:hint="cs"/>
          <w:sz w:val="36"/>
          <w:szCs w:val="36"/>
          <w:rtl/>
          <w:lang w:bidi="ar-EG"/>
        </w:rPr>
        <w:t xml:space="preserve"> الحق بالباطل</w:t>
      </w:r>
      <w:r w:rsidR="00771F5F">
        <w:rPr>
          <w:rFonts w:ascii="Traditional Arabic" w:hAnsi="Traditional Arabic" w:cs="Traditional Arabic" w:hint="cs"/>
          <w:sz w:val="36"/>
          <w:szCs w:val="36"/>
          <w:rtl/>
          <w:lang w:bidi="ar-EG"/>
        </w:rPr>
        <w:t xml:space="preserve"> من وجه آخر </w:t>
      </w:r>
      <w:r w:rsidR="00B644CC">
        <w:rPr>
          <w:rFonts w:ascii="Traditional Arabic" w:hAnsi="Traditional Arabic" w:cs="Traditional Arabic" w:hint="cs"/>
          <w:sz w:val="36"/>
          <w:szCs w:val="36"/>
          <w:rtl/>
          <w:lang w:bidi="ar-EG"/>
        </w:rPr>
        <w:t xml:space="preserve">. وهذا ينبغي دائما على أهل العلم </w:t>
      </w:r>
      <w:r w:rsidR="00164028">
        <w:rPr>
          <w:rFonts w:ascii="Traditional Arabic" w:hAnsi="Traditional Arabic" w:cs="Traditional Arabic" w:hint="cs"/>
          <w:sz w:val="36"/>
          <w:szCs w:val="36"/>
          <w:rtl/>
          <w:lang w:bidi="ar-EG"/>
        </w:rPr>
        <w:t>أن يفعلوه مع هؤلاء , استأناسا ب</w:t>
      </w:r>
      <w:r w:rsidR="00FA2E55">
        <w:rPr>
          <w:rFonts w:ascii="Traditional Arabic" w:hAnsi="Traditional Arabic" w:cs="Traditional Arabic" w:hint="cs"/>
          <w:sz w:val="36"/>
          <w:szCs w:val="36"/>
          <w:rtl/>
          <w:lang w:bidi="ar-EG"/>
        </w:rPr>
        <w:t>ما فعل الله سبحانه و تعالى مع الناس جميعا , بإرساله الرسل , ليأمروا الناس بع</w:t>
      </w:r>
      <w:r w:rsidR="000A6122">
        <w:rPr>
          <w:rFonts w:ascii="Traditional Arabic" w:hAnsi="Traditional Arabic" w:cs="Traditional Arabic" w:hint="cs"/>
          <w:sz w:val="36"/>
          <w:szCs w:val="36"/>
          <w:rtl/>
          <w:lang w:bidi="ar-EG"/>
        </w:rPr>
        <w:t xml:space="preserve">بادة الله وحده , و ليعرفوهم ربهم , و إلا ففي السموات و الأرض من الآيات </w:t>
      </w:r>
      <w:r w:rsidR="00DE349D">
        <w:rPr>
          <w:rFonts w:ascii="Traditional Arabic" w:hAnsi="Traditional Arabic" w:cs="Traditional Arabic" w:hint="cs"/>
          <w:sz w:val="36"/>
          <w:szCs w:val="36"/>
          <w:rtl/>
          <w:lang w:bidi="ar-EG"/>
        </w:rPr>
        <w:t xml:space="preserve">و الدلائل </w:t>
      </w:r>
      <w:r w:rsidR="000A6122">
        <w:rPr>
          <w:rFonts w:ascii="Traditional Arabic" w:hAnsi="Traditional Arabic" w:cs="Traditional Arabic" w:hint="cs"/>
          <w:sz w:val="36"/>
          <w:szCs w:val="36"/>
          <w:rtl/>
          <w:lang w:bidi="ar-EG"/>
        </w:rPr>
        <w:t>ما ي</w:t>
      </w:r>
      <w:r w:rsidR="00475ED5">
        <w:rPr>
          <w:rFonts w:ascii="Traditional Arabic" w:hAnsi="Traditional Arabic" w:cs="Traditional Arabic" w:hint="cs"/>
          <w:sz w:val="36"/>
          <w:szCs w:val="36"/>
          <w:rtl/>
          <w:lang w:bidi="ar-EG"/>
        </w:rPr>
        <w:t>كفي</w:t>
      </w:r>
      <w:r w:rsidR="000A6122">
        <w:rPr>
          <w:rFonts w:ascii="Traditional Arabic" w:hAnsi="Traditional Arabic" w:cs="Traditional Arabic" w:hint="cs"/>
          <w:sz w:val="36"/>
          <w:szCs w:val="36"/>
          <w:rtl/>
          <w:lang w:bidi="ar-EG"/>
        </w:rPr>
        <w:t xml:space="preserve"> اللبيب ل</w:t>
      </w:r>
      <w:r w:rsidR="007A3AF4">
        <w:rPr>
          <w:rFonts w:ascii="Traditional Arabic" w:hAnsi="Traditional Arabic" w:cs="Traditional Arabic" w:hint="cs"/>
          <w:sz w:val="36"/>
          <w:szCs w:val="36"/>
          <w:rtl/>
          <w:lang w:bidi="ar-EG"/>
        </w:rPr>
        <w:t>يعرف</w:t>
      </w:r>
      <w:r w:rsidR="000A6122">
        <w:rPr>
          <w:rFonts w:ascii="Traditional Arabic" w:hAnsi="Traditional Arabic" w:cs="Traditional Arabic" w:hint="cs"/>
          <w:sz w:val="36"/>
          <w:szCs w:val="36"/>
          <w:rtl/>
          <w:lang w:bidi="ar-EG"/>
        </w:rPr>
        <w:t xml:space="preserve"> ربه</w:t>
      </w:r>
      <w:r w:rsidR="007A3AF4">
        <w:rPr>
          <w:rFonts w:ascii="Traditional Arabic" w:hAnsi="Traditional Arabic" w:cs="Traditional Arabic" w:hint="cs"/>
          <w:sz w:val="36"/>
          <w:szCs w:val="36"/>
          <w:rtl/>
          <w:lang w:bidi="ar-EG"/>
        </w:rPr>
        <w:t xml:space="preserve"> ويوحده</w:t>
      </w:r>
      <w:r w:rsidR="000A6122">
        <w:rPr>
          <w:rFonts w:ascii="Traditional Arabic" w:hAnsi="Traditional Arabic" w:cs="Traditional Arabic" w:hint="cs"/>
          <w:sz w:val="36"/>
          <w:szCs w:val="36"/>
          <w:rtl/>
          <w:lang w:bidi="ar-EG"/>
        </w:rPr>
        <w:t xml:space="preserve"> , ولكن الله لم يكتف بذلك فأرسل الرسل مبشرين و منذرين لئلا يكون للناس على الله حجة بعد الرسل .</w:t>
      </w:r>
    </w:p>
    <w:p w:rsidR="008C72B9" w:rsidRDefault="00190301"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ما نحاول </w:t>
      </w:r>
      <w:r w:rsidR="00AB0B8E">
        <w:rPr>
          <w:rFonts w:ascii="Traditional Arabic" w:hAnsi="Traditional Arabic" w:cs="Traditional Arabic" w:hint="cs"/>
          <w:sz w:val="36"/>
          <w:szCs w:val="36"/>
          <w:rtl/>
          <w:lang w:bidi="ar-EG"/>
        </w:rPr>
        <w:t>فعله</w:t>
      </w:r>
      <w:r>
        <w:rPr>
          <w:rFonts w:ascii="Traditional Arabic" w:hAnsi="Traditional Arabic" w:cs="Traditional Arabic" w:hint="cs"/>
          <w:sz w:val="36"/>
          <w:szCs w:val="36"/>
          <w:rtl/>
          <w:lang w:bidi="ar-EG"/>
        </w:rPr>
        <w:t xml:space="preserve"> في هذا البحث , بإذن الله تعالى , وهو أن نبين للناس </w:t>
      </w:r>
      <w:r w:rsidR="000E0AA1">
        <w:rPr>
          <w:rFonts w:ascii="Traditional Arabic" w:hAnsi="Traditional Arabic" w:cs="Traditional Arabic" w:hint="cs"/>
          <w:sz w:val="36"/>
          <w:szCs w:val="36"/>
          <w:rtl/>
          <w:lang w:bidi="ar-EG"/>
        </w:rPr>
        <w:t>جميعا , فض</w:t>
      </w:r>
      <w:r w:rsidR="007B432C">
        <w:rPr>
          <w:rFonts w:ascii="Traditional Arabic" w:hAnsi="Traditional Arabic" w:cs="Traditional Arabic" w:hint="cs"/>
          <w:sz w:val="36"/>
          <w:szCs w:val="36"/>
          <w:rtl/>
          <w:lang w:bidi="ar-EG"/>
        </w:rPr>
        <w:t xml:space="preserve">ل أم المؤمنين عائشة </w:t>
      </w:r>
      <w:r w:rsidR="00292698">
        <w:rPr>
          <w:rFonts w:ascii="Traditional Arabic" w:hAnsi="Traditional Arabic" w:cs="Traditional Arabic" w:hint="cs"/>
          <w:sz w:val="36"/>
          <w:szCs w:val="36"/>
          <w:rtl/>
          <w:lang w:bidi="ar-EG"/>
        </w:rPr>
        <w:t>رضي الله عنها , ونزيح عنها شبهات أهل الزيغ</w:t>
      </w:r>
      <w:r w:rsidR="00D10727">
        <w:rPr>
          <w:rFonts w:ascii="Traditional Arabic" w:hAnsi="Traditional Arabic" w:cs="Traditional Arabic" w:hint="cs"/>
          <w:sz w:val="36"/>
          <w:szCs w:val="36"/>
          <w:rtl/>
          <w:lang w:bidi="ar-EG"/>
        </w:rPr>
        <w:t xml:space="preserve"> , حتى تكون حجة على من جحد فضلها , أوظلمها وسبّها , وهذا من باب المعذرة إلى الله عزّ وجلّ , كما قال تعالى { </w:t>
      </w:r>
      <w:r w:rsidR="00D10727" w:rsidRPr="00C4144B">
        <w:rPr>
          <w:rFonts w:ascii="Traditional Arabic" w:hAnsi="Traditional Arabic" w:cs="Traditional Arabic"/>
          <w:sz w:val="36"/>
          <w:szCs w:val="36"/>
          <w:rtl/>
          <w:lang w:bidi="ar-EG"/>
        </w:rPr>
        <w:t>وَإِذْ قَالَتْ أُمَّةٌ مِنْهُمْ لِمَ تَعِظُونَ قَوْمًا اللَّهُ مُهْلِكُهُمْ أَوْ مُعَذِّبُهُمْ عَذَابًا شَدِيدًا قَالُوا مَعْذِرَةً إِلَى رَبِّكُمْ وَلَعَلَّهُمْ يَتَّقُونَ (164) فَلَمَّا نَسُوا مَا ذُكِّرُوا بِهِ أَنْجَيْنَا الَّذِينَ يَنْهَوْنَ عَنِ السُّوءِ وَأَخَذْنَا الَّذِينَ ظَلَمُوا بِعَذَابٍ بَئِيسٍ بِمَا كَانُوا يَفْسُقُونَ (165)</w:t>
      </w:r>
      <w:r w:rsidR="00D10727">
        <w:rPr>
          <w:rFonts w:ascii="Traditional Arabic" w:hAnsi="Traditional Arabic" w:cs="Traditional Arabic" w:hint="cs"/>
          <w:sz w:val="36"/>
          <w:szCs w:val="36"/>
          <w:rtl/>
          <w:lang w:bidi="ar-EG"/>
        </w:rPr>
        <w:t>}</w:t>
      </w:r>
      <w:r w:rsidR="00D10727">
        <w:rPr>
          <w:rStyle w:val="a4"/>
          <w:rFonts w:ascii="Traditional Arabic" w:hAnsi="Traditional Arabic" w:cs="Traditional Arabic"/>
          <w:sz w:val="36"/>
          <w:szCs w:val="36"/>
          <w:rtl/>
          <w:lang w:bidi="ar-EG"/>
        </w:rPr>
        <w:footnoteReference w:id="1"/>
      </w:r>
      <w:r w:rsidR="00D10727">
        <w:rPr>
          <w:rFonts w:ascii="Traditional Arabic" w:hAnsi="Traditional Arabic" w:cs="Traditional Arabic" w:hint="cs"/>
          <w:sz w:val="36"/>
          <w:szCs w:val="36"/>
          <w:rtl/>
          <w:lang w:bidi="ar-EG"/>
        </w:rPr>
        <w:t xml:space="preserve"> .</w:t>
      </w:r>
      <w:r w:rsidR="00292698">
        <w:rPr>
          <w:rFonts w:ascii="Traditional Arabic" w:hAnsi="Traditional Arabic" w:cs="Traditional Arabic" w:hint="cs"/>
          <w:sz w:val="36"/>
          <w:szCs w:val="36"/>
          <w:rtl/>
          <w:lang w:bidi="ar-EG"/>
        </w:rPr>
        <w:t xml:space="preserve"> </w:t>
      </w:r>
    </w:p>
    <w:p w:rsidR="006F5AA2" w:rsidRDefault="00D10727"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 هي أم المؤمنين عائشة</w:t>
      </w:r>
      <w:r w:rsidR="00E46710">
        <w:rPr>
          <w:rFonts w:ascii="Traditional Arabic" w:hAnsi="Traditional Arabic" w:cs="Traditional Arabic" w:hint="cs"/>
          <w:sz w:val="36"/>
          <w:szCs w:val="36"/>
          <w:rtl/>
          <w:lang w:bidi="ar-EG"/>
        </w:rPr>
        <w:t xml:space="preserve"> , الصديقة بنت الصديق</w:t>
      </w:r>
      <w:r w:rsidR="00E46710">
        <w:rPr>
          <w:rStyle w:val="a4"/>
          <w:rFonts w:ascii="Traditional Arabic" w:hAnsi="Traditional Arabic" w:cs="Traditional Arabic"/>
          <w:sz w:val="36"/>
          <w:szCs w:val="36"/>
          <w:rtl/>
          <w:lang w:bidi="ar-EG"/>
        </w:rPr>
        <w:footnoteReference w:id="2"/>
      </w:r>
      <w:r w:rsidR="00E46710">
        <w:rPr>
          <w:rFonts w:ascii="Traditional Arabic" w:hAnsi="Traditional Arabic" w:cs="Traditional Arabic" w:hint="cs"/>
          <w:sz w:val="36"/>
          <w:szCs w:val="36"/>
          <w:rtl/>
          <w:lang w:bidi="ar-EG"/>
        </w:rPr>
        <w:t xml:space="preserve"> , </w:t>
      </w:r>
      <w:r>
        <w:rPr>
          <w:rFonts w:ascii="Traditional Arabic" w:hAnsi="Traditional Arabic" w:cs="Traditional Arabic" w:hint="cs"/>
          <w:sz w:val="36"/>
          <w:szCs w:val="36"/>
          <w:rtl/>
          <w:lang w:bidi="ar-EG"/>
        </w:rPr>
        <w:t xml:space="preserve"> </w:t>
      </w:r>
      <w:r w:rsidR="00A93CA0">
        <w:rPr>
          <w:rFonts w:ascii="Traditional Arabic" w:hAnsi="Traditional Arabic" w:cs="Traditional Arabic" w:hint="cs"/>
          <w:sz w:val="36"/>
          <w:szCs w:val="36"/>
          <w:rtl/>
          <w:lang w:bidi="ar-EG"/>
        </w:rPr>
        <w:t>بنت أبي بكر الصديق بن أبي قحافة عثمان بن عامر بن عمر بن كعب بن سعد بن تيم بن مرّة بن كعب بن لؤي بن فهر بن مالك</w:t>
      </w:r>
      <w:r w:rsidR="009B6007">
        <w:rPr>
          <w:rFonts w:ascii="Traditional Arabic" w:hAnsi="Traditional Arabic" w:cs="Traditional Arabic" w:hint="cs"/>
          <w:sz w:val="36"/>
          <w:szCs w:val="36"/>
          <w:rtl/>
          <w:lang w:bidi="ar-EG"/>
        </w:rPr>
        <w:t xml:space="preserve"> , فهي </w:t>
      </w:r>
      <w:r w:rsidR="009B6007">
        <w:rPr>
          <w:rFonts w:ascii="Traditional Arabic" w:hAnsi="Traditional Arabic" w:cs="Traditional Arabic" w:hint="cs"/>
          <w:sz w:val="36"/>
          <w:szCs w:val="36"/>
          <w:rtl/>
          <w:lang w:bidi="ar-EG"/>
        </w:rPr>
        <w:lastRenderedPageBreak/>
        <w:t>قرشية من بني تيم , يلتقي نسبها مع نسب رسول الله صلّى الله عليه وسلم في الجد السابع</w:t>
      </w:r>
      <w:r w:rsidR="00A93CA0">
        <w:rPr>
          <w:rFonts w:ascii="Traditional Arabic" w:hAnsi="Traditional Arabic" w:cs="Traditional Arabic" w:hint="cs"/>
          <w:sz w:val="36"/>
          <w:szCs w:val="36"/>
          <w:rtl/>
          <w:lang w:bidi="ar-EG"/>
        </w:rPr>
        <w:t xml:space="preserve"> , كنيتها أم عبد الله </w:t>
      </w:r>
      <w:r w:rsidR="00A107F3">
        <w:rPr>
          <w:rStyle w:val="a4"/>
          <w:rFonts w:ascii="Traditional Arabic" w:hAnsi="Traditional Arabic" w:cs="Traditional Arabic"/>
          <w:sz w:val="36"/>
          <w:szCs w:val="36"/>
          <w:rtl/>
          <w:lang w:bidi="ar-EG"/>
        </w:rPr>
        <w:footnoteReference w:id="3"/>
      </w:r>
      <w:r w:rsidR="007B432C">
        <w:rPr>
          <w:rFonts w:ascii="Traditional Arabic" w:hAnsi="Traditional Arabic" w:cs="Traditional Arabic" w:hint="cs"/>
          <w:sz w:val="36"/>
          <w:szCs w:val="36"/>
          <w:rtl/>
          <w:lang w:bidi="ar-EG"/>
        </w:rPr>
        <w:t>, زوج رسول الله صلى الله عليه وسلم , وحبيبته</w:t>
      </w:r>
      <w:r w:rsidR="002F0573">
        <w:rPr>
          <w:rStyle w:val="a4"/>
          <w:rFonts w:ascii="Traditional Arabic" w:hAnsi="Traditional Arabic" w:cs="Traditional Arabic"/>
          <w:sz w:val="36"/>
          <w:szCs w:val="36"/>
          <w:rtl/>
          <w:lang w:bidi="ar-EG"/>
        </w:rPr>
        <w:footnoteReference w:id="4"/>
      </w:r>
      <w:r w:rsidR="007A3AF4">
        <w:rPr>
          <w:rFonts w:ascii="Traditional Arabic" w:hAnsi="Traditional Arabic" w:cs="Traditional Arabic" w:hint="cs"/>
          <w:sz w:val="36"/>
          <w:szCs w:val="36"/>
          <w:rtl/>
          <w:lang w:bidi="ar-EG"/>
        </w:rPr>
        <w:t xml:space="preserve"> </w:t>
      </w:r>
      <w:r w:rsidR="008C72B9">
        <w:rPr>
          <w:rFonts w:ascii="Traditional Arabic" w:hAnsi="Traditional Arabic" w:cs="Traditional Arabic" w:hint="cs"/>
          <w:sz w:val="36"/>
          <w:szCs w:val="36"/>
          <w:rtl/>
          <w:lang w:bidi="ar-EG"/>
        </w:rPr>
        <w:t>,</w:t>
      </w:r>
      <w:r w:rsidR="000009F3">
        <w:rPr>
          <w:rFonts w:ascii="Traditional Arabic" w:hAnsi="Traditional Arabic" w:cs="Traditional Arabic" w:hint="cs"/>
          <w:sz w:val="36"/>
          <w:szCs w:val="36"/>
          <w:rtl/>
          <w:lang w:bidi="ar-EG"/>
        </w:rPr>
        <w:t xml:space="preserve"> </w:t>
      </w:r>
      <w:r w:rsidR="007B432C">
        <w:rPr>
          <w:rFonts w:ascii="Traditional Arabic" w:hAnsi="Traditional Arabic" w:cs="Traditional Arabic" w:hint="cs"/>
          <w:sz w:val="36"/>
          <w:szCs w:val="36"/>
          <w:rtl/>
          <w:lang w:bidi="ar-EG"/>
        </w:rPr>
        <w:t>التي لم يتزوج</w:t>
      </w:r>
      <w:r w:rsidR="00F527B6">
        <w:rPr>
          <w:rFonts w:ascii="Traditional Arabic" w:hAnsi="Traditional Arabic" w:cs="Traditional Arabic" w:hint="cs"/>
          <w:sz w:val="36"/>
          <w:szCs w:val="36"/>
          <w:rtl/>
          <w:lang w:bidi="ar-EG"/>
        </w:rPr>
        <w:t xml:space="preserve"> النبي صلى الله عليه وسلم</w:t>
      </w:r>
      <w:r w:rsidR="007B432C">
        <w:rPr>
          <w:rFonts w:ascii="Traditional Arabic" w:hAnsi="Traditional Arabic" w:cs="Traditional Arabic" w:hint="cs"/>
          <w:sz w:val="36"/>
          <w:szCs w:val="36"/>
          <w:rtl/>
          <w:lang w:bidi="ar-EG"/>
        </w:rPr>
        <w:t xml:space="preserve"> بكرا</w:t>
      </w:r>
      <w:r w:rsidR="002F0573">
        <w:rPr>
          <w:rStyle w:val="a4"/>
          <w:rFonts w:ascii="Traditional Arabic" w:hAnsi="Traditional Arabic" w:cs="Traditional Arabic"/>
          <w:sz w:val="36"/>
          <w:szCs w:val="36"/>
          <w:rtl/>
          <w:lang w:bidi="ar-EG"/>
        </w:rPr>
        <w:footnoteReference w:id="5"/>
      </w:r>
      <w:r w:rsidR="007B432C">
        <w:rPr>
          <w:rFonts w:ascii="Traditional Arabic" w:hAnsi="Traditional Arabic" w:cs="Traditional Arabic" w:hint="cs"/>
          <w:sz w:val="36"/>
          <w:szCs w:val="36"/>
          <w:rtl/>
          <w:lang w:bidi="ar-EG"/>
        </w:rPr>
        <w:t xml:space="preserve"> غيرها</w:t>
      </w:r>
      <w:r w:rsidR="00AB0B8E">
        <w:rPr>
          <w:rFonts w:ascii="Traditional Arabic" w:hAnsi="Traditional Arabic" w:cs="Traditional Arabic" w:hint="cs"/>
          <w:sz w:val="36"/>
          <w:szCs w:val="36"/>
          <w:rtl/>
          <w:lang w:bidi="ar-EG"/>
        </w:rPr>
        <w:t xml:space="preserve"> </w:t>
      </w:r>
      <w:r w:rsidR="004851C7">
        <w:rPr>
          <w:rFonts w:ascii="Traditional Arabic" w:hAnsi="Traditional Arabic" w:cs="Traditional Arabic" w:hint="cs"/>
          <w:sz w:val="36"/>
          <w:szCs w:val="36"/>
          <w:rtl/>
          <w:lang w:bidi="ar-EG"/>
        </w:rPr>
        <w:t xml:space="preserve">, كانت تقول عائشة للنبي صلّى الله عليه وسلم </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أرأيت</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لو</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نزلت</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واديا</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وفيه</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شجرة</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قد</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أكل</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منها</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ووجدت</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شجرا</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لم</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يؤكل</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منها</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في</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أيها</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كنت</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ترتع</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بعيرك</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قال</w:t>
      </w:r>
      <w:r w:rsidR="004851C7" w:rsidRPr="004851C7">
        <w:rPr>
          <w:rFonts w:ascii="Traditional Arabic" w:hAnsi="Traditional Arabic" w:cs="Traditional Arabic"/>
          <w:sz w:val="36"/>
          <w:szCs w:val="36"/>
          <w:rtl/>
          <w:lang w:bidi="ar-EG"/>
        </w:rPr>
        <w:t xml:space="preserve"> : " </w:t>
      </w:r>
      <w:r w:rsidR="004851C7" w:rsidRPr="004851C7">
        <w:rPr>
          <w:rFonts w:ascii="Traditional Arabic" w:hAnsi="Traditional Arabic" w:cs="Traditional Arabic" w:hint="cs"/>
          <w:sz w:val="36"/>
          <w:szCs w:val="36"/>
          <w:rtl/>
          <w:lang w:bidi="ar-EG"/>
        </w:rPr>
        <w:t>في</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الذي</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لم</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يرتع</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منها</w:t>
      </w:r>
      <w:r w:rsidR="004851C7" w:rsidRPr="004851C7">
        <w:rPr>
          <w:rFonts w:ascii="Traditional Arabic" w:hAnsi="Traditional Arabic" w:cs="Traditional Arabic"/>
          <w:sz w:val="36"/>
          <w:szCs w:val="36"/>
          <w:rtl/>
          <w:lang w:bidi="ar-EG"/>
        </w:rPr>
        <w:t xml:space="preserve"> " </w:t>
      </w:r>
      <w:r w:rsidR="004851C7" w:rsidRPr="004851C7">
        <w:rPr>
          <w:rFonts w:ascii="Traditional Arabic" w:hAnsi="Traditional Arabic" w:cs="Traditional Arabic" w:hint="cs"/>
          <w:sz w:val="36"/>
          <w:szCs w:val="36"/>
          <w:rtl/>
          <w:lang w:bidi="ar-EG"/>
        </w:rPr>
        <w:t>تعني</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أن</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رسول</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الله</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صلى</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الله</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عليه</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وسلم</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لم</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يتزوج</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بكرا</w:t>
      </w:r>
      <w:r w:rsidR="004851C7" w:rsidRPr="004851C7">
        <w:rPr>
          <w:rFonts w:ascii="Traditional Arabic" w:hAnsi="Traditional Arabic" w:cs="Traditional Arabic"/>
          <w:sz w:val="36"/>
          <w:szCs w:val="36"/>
          <w:rtl/>
          <w:lang w:bidi="ar-EG"/>
        </w:rPr>
        <w:t xml:space="preserve"> </w:t>
      </w:r>
      <w:r w:rsidR="004851C7" w:rsidRPr="004851C7">
        <w:rPr>
          <w:rFonts w:ascii="Traditional Arabic" w:hAnsi="Traditional Arabic" w:cs="Traditional Arabic" w:hint="cs"/>
          <w:sz w:val="36"/>
          <w:szCs w:val="36"/>
          <w:rtl/>
          <w:lang w:bidi="ar-EG"/>
        </w:rPr>
        <w:t>غيرها</w:t>
      </w:r>
      <w:r w:rsidR="003F32C2">
        <w:rPr>
          <w:rStyle w:val="a4"/>
          <w:rFonts w:ascii="Traditional Arabic" w:hAnsi="Traditional Arabic" w:cs="Traditional Arabic"/>
          <w:sz w:val="36"/>
          <w:szCs w:val="36"/>
          <w:rtl/>
          <w:lang w:bidi="ar-EG"/>
        </w:rPr>
        <w:footnoteReference w:id="6"/>
      </w:r>
      <w:r w:rsidR="004851C7">
        <w:rPr>
          <w:rFonts w:ascii="Traditional Arabic" w:hAnsi="Traditional Arabic" w:cs="Traditional Arabic" w:hint="cs"/>
          <w:sz w:val="36"/>
          <w:szCs w:val="36"/>
          <w:rtl/>
          <w:lang w:bidi="ar-EG"/>
        </w:rPr>
        <w:t xml:space="preserve"> , وهذا من باب التدلل على زوجها رسول الله صلّى الله عليه وسلم </w:t>
      </w:r>
      <w:r w:rsidR="00595F7F">
        <w:rPr>
          <w:rFonts w:ascii="Traditional Arabic" w:hAnsi="Traditional Arabic" w:cs="Traditional Arabic" w:hint="cs"/>
          <w:sz w:val="36"/>
          <w:szCs w:val="36"/>
          <w:rtl/>
          <w:lang w:bidi="ar-EG"/>
        </w:rPr>
        <w:t>, وهو مقبول لا يخالف الحقيقة و لا يجانب الصدق فاستجاب لها رسول الله ليدخل عليها السرور</w:t>
      </w:r>
      <w:r w:rsidR="001D619D">
        <w:rPr>
          <w:rFonts w:ascii="Traditional Arabic" w:hAnsi="Traditional Arabic" w:cs="Traditional Arabic" w:hint="cs"/>
          <w:sz w:val="36"/>
          <w:szCs w:val="36"/>
          <w:rtl/>
          <w:lang w:bidi="ar-EG"/>
        </w:rPr>
        <w:t xml:space="preserve"> على قلب زوجه </w:t>
      </w:r>
      <w:r w:rsidR="001D619D">
        <w:rPr>
          <w:rStyle w:val="a4"/>
          <w:rFonts w:ascii="Traditional Arabic" w:hAnsi="Traditional Arabic" w:cs="Traditional Arabic"/>
          <w:sz w:val="36"/>
          <w:szCs w:val="36"/>
          <w:rtl/>
          <w:lang w:bidi="ar-EG"/>
        </w:rPr>
        <w:footnoteReference w:id="7"/>
      </w:r>
      <w:r w:rsidR="00AB0B8E">
        <w:rPr>
          <w:rFonts w:ascii="Traditional Arabic" w:hAnsi="Traditional Arabic" w:cs="Traditional Arabic" w:hint="cs"/>
          <w:sz w:val="36"/>
          <w:szCs w:val="36"/>
          <w:rtl/>
          <w:lang w:bidi="ar-EG"/>
        </w:rPr>
        <w:t>,</w:t>
      </w:r>
      <w:r w:rsidR="00F527B6">
        <w:rPr>
          <w:rFonts w:ascii="Traditional Arabic" w:hAnsi="Traditional Arabic" w:cs="Traditional Arabic" w:hint="cs"/>
          <w:sz w:val="36"/>
          <w:szCs w:val="36"/>
          <w:rtl/>
          <w:lang w:bidi="ar-EG"/>
        </w:rPr>
        <w:t xml:space="preserve"> </w:t>
      </w:r>
      <w:r w:rsidR="005D7057">
        <w:rPr>
          <w:rFonts w:ascii="Traditional Arabic" w:hAnsi="Traditional Arabic" w:cs="Traditional Arabic" w:hint="cs"/>
          <w:sz w:val="36"/>
          <w:szCs w:val="36"/>
          <w:rtl/>
          <w:lang w:bidi="ar-EG"/>
        </w:rPr>
        <w:t>و</w:t>
      </w:r>
      <w:r w:rsidR="007E272E">
        <w:rPr>
          <w:rFonts w:ascii="Traditional Arabic" w:hAnsi="Traditional Arabic" w:cs="Traditional Arabic" w:hint="cs"/>
          <w:sz w:val="36"/>
          <w:szCs w:val="36"/>
          <w:rtl/>
          <w:lang w:bidi="ar-EG"/>
        </w:rPr>
        <w:t>قبل أن يتزوجها</w:t>
      </w:r>
      <w:r w:rsidR="00AB0B8E">
        <w:rPr>
          <w:rFonts w:ascii="Traditional Arabic" w:hAnsi="Traditional Arabic" w:cs="Traditional Arabic" w:hint="cs"/>
          <w:sz w:val="36"/>
          <w:szCs w:val="36"/>
          <w:rtl/>
          <w:lang w:bidi="ar-EG"/>
        </w:rPr>
        <w:t xml:space="preserve"> أريها في منامه ثلاث ليال</w:t>
      </w:r>
      <w:r w:rsidR="005602C8">
        <w:rPr>
          <w:rFonts w:ascii="Traditional Arabic" w:hAnsi="Traditional Arabic" w:cs="Traditional Arabic" w:hint="cs"/>
          <w:sz w:val="36"/>
          <w:szCs w:val="36"/>
          <w:rtl/>
          <w:lang w:bidi="ar-EG"/>
        </w:rPr>
        <w:t xml:space="preserve"> , يأتيه الملك بها في سرقة</w:t>
      </w:r>
      <w:r w:rsidR="00086AD4">
        <w:rPr>
          <w:rStyle w:val="a4"/>
          <w:rFonts w:ascii="Traditional Arabic" w:hAnsi="Traditional Arabic" w:cs="Traditional Arabic"/>
          <w:sz w:val="36"/>
          <w:szCs w:val="36"/>
          <w:rtl/>
          <w:lang w:bidi="ar-EG"/>
        </w:rPr>
        <w:footnoteReference w:id="8"/>
      </w:r>
      <w:r w:rsidR="005602C8">
        <w:rPr>
          <w:rFonts w:ascii="Traditional Arabic" w:hAnsi="Traditional Arabic" w:cs="Traditional Arabic" w:hint="cs"/>
          <w:sz w:val="36"/>
          <w:szCs w:val="36"/>
          <w:rtl/>
          <w:lang w:bidi="ar-EG"/>
        </w:rPr>
        <w:t xml:space="preserve"> من حرير , فيقول هذه امرأتك فأكشف عن وجهك فإذا أنت هي , فأقول : إن يك هذا من عند الله يمضه</w:t>
      </w:r>
      <w:r w:rsidR="007A09A8">
        <w:rPr>
          <w:rStyle w:val="a4"/>
          <w:rFonts w:ascii="Traditional Arabic" w:hAnsi="Traditional Arabic" w:cs="Traditional Arabic"/>
          <w:sz w:val="36"/>
          <w:szCs w:val="36"/>
          <w:rtl/>
          <w:lang w:bidi="ar-EG"/>
        </w:rPr>
        <w:footnoteReference w:id="9"/>
      </w:r>
      <w:r w:rsidR="007B432C">
        <w:rPr>
          <w:rFonts w:ascii="Traditional Arabic" w:hAnsi="Traditional Arabic" w:cs="Traditional Arabic" w:hint="cs"/>
          <w:sz w:val="36"/>
          <w:szCs w:val="36"/>
          <w:rtl/>
          <w:lang w:bidi="ar-EG"/>
        </w:rPr>
        <w:t xml:space="preserve"> </w:t>
      </w:r>
      <w:r w:rsidR="00363F3A">
        <w:rPr>
          <w:rFonts w:ascii="Traditional Arabic" w:hAnsi="Traditional Arabic" w:cs="Traditional Arabic" w:hint="cs"/>
          <w:sz w:val="36"/>
          <w:szCs w:val="36"/>
          <w:rtl/>
          <w:lang w:bidi="ar-EG"/>
        </w:rPr>
        <w:t>.</w:t>
      </w:r>
      <w:r w:rsidR="00742A02">
        <w:rPr>
          <w:rFonts w:ascii="Traditional Arabic" w:hAnsi="Traditional Arabic" w:cs="Traditional Arabic" w:hint="cs"/>
          <w:sz w:val="36"/>
          <w:szCs w:val="36"/>
          <w:rtl/>
          <w:lang w:bidi="ar-EG"/>
        </w:rPr>
        <w:t xml:space="preserve"> </w:t>
      </w:r>
    </w:p>
    <w:p w:rsidR="00215B28" w:rsidRDefault="00413882"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B029DE">
        <w:rPr>
          <w:rFonts w:ascii="Traditional Arabic" w:hAnsi="Traditional Arabic" w:cs="Traditional Arabic" w:hint="cs"/>
          <w:sz w:val="36"/>
          <w:szCs w:val="36"/>
          <w:rtl/>
          <w:lang w:bidi="ar-EG"/>
        </w:rPr>
        <w:t>قد</w:t>
      </w:r>
      <w:r>
        <w:rPr>
          <w:rFonts w:ascii="Traditional Arabic" w:hAnsi="Traditional Arabic" w:cs="Traditional Arabic" w:hint="cs"/>
          <w:sz w:val="36"/>
          <w:szCs w:val="36"/>
          <w:rtl/>
          <w:lang w:bidi="ar-EG"/>
        </w:rPr>
        <w:t xml:space="preserve"> قال عنه</w:t>
      </w:r>
      <w:r w:rsidR="00CB0704">
        <w:rPr>
          <w:rFonts w:ascii="Traditional Arabic" w:hAnsi="Traditional Arabic" w:cs="Traditional Arabic" w:hint="cs"/>
          <w:sz w:val="36"/>
          <w:szCs w:val="36"/>
          <w:rtl/>
          <w:lang w:bidi="ar-EG"/>
        </w:rPr>
        <w:t>ا</w:t>
      </w:r>
      <w:r w:rsidR="00B029DE">
        <w:rPr>
          <w:rFonts w:ascii="Traditional Arabic" w:hAnsi="Traditional Arabic" w:cs="Traditional Arabic" w:hint="cs"/>
          <w:sz w:val="36"/>
          <w:szCs w:val="36"/>
          <w:rtl/>
          <w:lang w:bidi="ar-EG"/>
        </w:rPr>
        <w:t xml:space="preserve"> صلوات الله و سلامه عليه</w:t>
      </w:r>
      <w:r w:rsidR="00CB0704">
        <w:rPr>
          <w:rFonts w:ascii="Traditional Arabic" w:hAnsi="Traditional Arabic" w:cs="Traditional Arabic" w:hint="cs"/>
          <w:sz w:val="36"/>
          <w:szCs w:val="36"/>
          <w:rtl/>
          <w:lang w:bidi="ar-EG"/>
        </w:rPr>
        <w:t xml:space="preserve"> </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كمل</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من</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الرجال</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كثير</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ولم</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يكمل</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من</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النساء</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إلا</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مريم</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بنت</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عمران</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وآسية</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امرأة</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فرعون</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وفضل</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عائشة</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على</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النساء</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كفضل</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الثريد</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على</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سائر</w:t>
      </w:r>
      <w:r w:rsidR="00C739F2" w:rsidRPr="00C739F2">
        <w:rPr>
          <w:rFonts w:ascii="Traditional Arabic" w:hAnsi="Traditional Arabic" w:cs="Traditional Arabic"/>
          <w:sz w:val="36"/>
          <w:szCs w:val="36"/>
          <w:rtl/>
          <w:lang w:bidi="ar-EG"/>
        </w:rPr>
        <w:t xml:space="preserve"> </w:t>
      </w:r>
      <w:r w:rsidR="00C739F2" w:rsidRPr="00C739F2">
        <w:rPr>
          <w:rFonts w:ascii="Traditional Arabic" w:hAnsi="Traditional Arabic" w:cs="Traditional Arabic" w:hint="cs"/>
          <w:sz w:val="36"/>
          <w:szCs w:val="36"/>
          <w:rtl/>
          <w:lang w:bidi="ar-EG"/>
        </w:rPr>
        <w:t>الطعام</w:t>
      </w:r>
      <w:r w:rsidR="00C739F2" w:rsidRPr="00C739F2">
        <w:rPr>
          <w:rFonts w:ascii="Traditional Arabic" w:hAnsi="Traditional Arabic" w:cs="Traditional Arabic"/>
          <w:sz w:val="36"/>
          <w:szCs w:val="36"/>
          <w:rtl/>
          <w:lang w:bidi="ar-EG"/>
        </w:rPr>
        <w:t xml:space="preserve"> "</w:t>
      </w:r>
      <w:r w:rsidR="00C739F2">
        <w:rPr>
          <w:rStyle w:val="a4"/>
          <w:rFonts w:ascii="Traditional Arabic" w:hAnsi="Traditional Arabic" w:cs="Traditional Arabic"/>
          <w:sz w:val="36"/>
          <w:szCs w:val="36"/>
          <w:rtl/>
          <w:lang w:bidi="ar-EG"/>
        </w:rPr>
        <w:footnoteReference w:id="10"/>
      </w:r>
      <w:r>
        <w:rPr>
          <w:rFonts w:ascii="Traditional Arabic" w:hAnsi="Traditional Arabic" w:cs="Traditional Arabic" w:hint="cs"/>
          <w:sz w:val="36"/>
          <w:szCs w:val="36"/>
          <w:rtl/>
          <w:lang w:bidi="ar-EG"/>
        </w:rPr>
        <w:t xml:space="preserve"> </w:t>
      </w:r>
      <w:r w:rsidR="00B325ED">
        <w:rPr>
          <w:rFonts w:ascii="Traditional Arabic" w:hAnsi="Traditional Arabic" w:cs="Traditional Arabic" w:hint="cs"/>
          <w:sz w:val="36"/>
          <w:szCs w:val="36"/>
          <w:rtl/>
          <w:lang w:bidi="ar-EG"/>
        </w:rPr>
        <w:t xml:space="preserve">, وهذا </w:t>
      </w:r>
      <w:r w:rsidR="00D90038">
        <w:rPr>
          <w:rFonts w:ascii="Traditional Arabic" w:hAnsi="Traditional Arabic" w:cs="Traditional Arabic" w:hint="cs"/>
          <w:sz w:val="36"/>
          <w:szCs w:val="36"/>
          <w:rtl/>
          <w:lang w:bidi="ar-EG"/>
        </w:rPr>
        <w:t xml:space="preserve">الفضل </w:t>
      </w:r>
      <w:r w:rsidR="00B029DE">
        <w:rPr>
          <w:rFonts w:ascii="Traditional Arabic" w:hAnsi="Traditional Arabic" w:cs="Traditional Arabic" w:hint="cs"/>
          <w:sz w:val="36"/>
          <w:szCs w:val="36"/>
          <w:rtl/>
          <w:lang w:bidi="ar-EG"/>
        </w:rPr>
        <w:t xml:space="preserve">العظيم لها </w:t>
      </w:r>
      <w:r w:rsidR="00B325ED">
        <w:rPr>
          <w:rFonts w:ascii="Traditional Arabic" w:hAnsi="Traditional Arabic" w:cs="Traditional Arabic" w:hint="cs"/>
          <w:sz w:val="36"/>
          <w:szCs w:val="36"/>
          <w:rtl/>
          <w:lang w:bidi="ar-EG"/>
        </w:rPr>
        <w:t xml:space="preserve">على مرّ تاريخ البشر </w:t>
      </w:r>
      <w:r w:rsidR="00363F3A">
        <w:rPr>
          <w:rFonts w:ascii="Traditional Arabic" w:hAnsi="Traditional Arabic" w:cs="Traditional Arabic" w:hint="cs"/>
          <w:sz w:val="36"/>
          <w:szCs w:val="36"/>
          <w:rtl/>
          <w:lang w:bidi="ar-EG"/>
        </w:rPr>
        <w:t xml:space="preserve">حتى يرث الله الأرض و من عليها , </w:t>
      </w:r>
      <w:r w:rsidR="00B325ED">
        <w:rPr>
          <w:rFonts w:ascii="Traditional Arabic" w:hAnsi="Traditional Arabic" w:cs="Traditional Arabic" w:hint="cs"/>
          <w:sz w:val="36"/>
          <w:szCs w:val="36"/>
          <w:rtl/>
          <w:lang w:bidi="ar-EG"/>
        </w:rPr>
        <w:t xml:space="preserve">فتنبه </w:t>
      </w:r>
      <w:r w:rsidR="00215B28">
        <w:rPr>
          <w:rFonts w:ascii="Traditional Arabic" w:hAnsi="Traditional Arabic" w:cs="Traditional Arabic" w:hint="cs"/>
          <w:sz w:val="36"/>
          <w:szCs w:val="36"/>
          <w:rtl/>
          <w:lang w:bidi="ar-EG"/>
        </w:rPr>
        <w:t>.</w:t>
      </w:r>
    </w:p>
    <w:p w:rsidR="00BA707F" w:rsidRDefault="00CB070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 و</w:t>
      </w:r>
      <w:r w:rsidR="00A77A69">
        <w:rPr>
          <w:rFonts w:ascii="Traditional Arabic" w:hAnsi="Traditional Arabic" w:cs="Traditional Arabic" w:hint="cs"/>
          <w:sz w:val="36"/>
          <w:szCs w:val="36"/>
          <w:rtl/>
          <w:lang w:bidi="ar-EG"/>
        </w:rPr>
        <w:t>قد</w:t>
      </w:r>
      <w:r w:rsidR="00F638B0">
        <w:rPr>
          <w:rFonts w:ascii="Traditional Arabic" w:hAnsi="Traditional Arabic" w:cs="Traditional Arabic" w:hint="cs"/>
          <w:sz w:val="36"/>
          <w:szCs w:val="36"/>
          <w:rtl/>
          <w:lang w:bidi="ar-EG"/>
        </w:rPr>
        <w:t xml:space="preserve">كان يعرف لها الصحابة </w:t>
      </w:r>
      <w:r w:rsidR="00E2761B">
        <w:rPr>
          <w:rFonts w:ascii="Traditional Arabic" w:hAnsi="Traditional Arabic" w:cs="Traditional Arabic" w:hint="cs"/>
          <w:sz w:val="36"/>
          <w:szCs w:val="36"/>
          <w:rtl/>
          <w:lang w:bidi="ar-EG"/>
        </w:rPr>
        <w:t xml:space="preserve">جميعا , </w:t>
      </w:r>
      <w:r w:rsidR="00F638B0">
        <w:rPr>
          <w:rFonts w:ascii="Traditional Arabic" w:hAnsi="Traditional Arabic" w:cs="Traditional Arabic" w:hint="cs"/>
          <w:sz w:val="36"/>
          <w:szCs w:val="36"/>
          <w:rtl/>
          <w:lang w:bidi="ar-EG"/>
        </w:rPr>
        <w:t xml:space="preserve">رضوان الله عليهم </w:t>
      </w:r>
      <w:r w:rsidR="00E2761B">
        <w:rPr>
          <w:rFonts w:ascii="Traditional Arabic" w:hAnsi="Traditional Arabic" w:cs="Traditional Arabic" w:hint="cs"/>
          <w:sz w:val="36"/>
          <w:szCs w:val="36"/>
          <w:rtl/>
          <w:lang w:bidi="ar-EG"/>
        </w:rPr>
        <w:t xml:space="preserve">, </w:t>
      </w:r>
      <w:r w:rsidR="00F638B0">
        <w:rPr>
          <w:rFonts w:ascii="Traditional Arabic" w:hAnsi="Traditional Arabic" w:cs="Traditional Arabic" w:hint="cs"/>
          <w:sz w:val="36"/>
          <w:szCs w:val="36"/>
          <w:rtl/>
          <w:lang w:bidi="ar-EG"/>
        </w:rPr>
        <w:t xml:space="preserve">قدرها وقربها من رسول الله صلى الله عليه </w:t>
      </w:r>
      <w:r w:rsidR="00846451">
        <w:rPr>
          <w:rFonts w:ascii="Traditional Arabic" w:hAnsi="Traditional Arabic" w:cs="Traditional Arabic" w:hint="cs"/>
          <w:sz w:val="36"/>
          <w:szCs w:val="36"/>
          <w:rtl/>
          <w:lang w:bidi="ar-EG"/>
        </w:rPr>
        <w:t>وآله و سلم</w:t>
      </w:r>
      <w:r w:rsidR="00A77A69">
        <w:rPr>
          <w:rFonts w:ascii="Traditional Arabic" w:hAnsi="Traditional Arabic" w:cs="Traditional Arabic" w:hint="cs"/>
          <w:sz w:val="36"/>
          <w:szCs w:val="36"/>
          <w:rtl/>
          <w:lang w:bidi="ar-EG"/>
        </w:rPr>
        <w:t xml:space="preserve"> , حتى أزواجه</w:t>
      </w:r>
      <w:r w:rsidR="00846451">
        <w:rPr>
          <w:rFonts w:ascii="Traditional Arabic" w:hAnsi="Traditional Arabic" w:cs="Traditional Arabic" w:hint="cs"/>
          <w:sz w:val="36"/>
          <w:szCs w:val="36"/>
          <w:rtl/>
          <w:lang w:bidi="ar-EG"/>
        </w:rPr>
        <w:t xml:space="preserve"> , فلما كان مرض رسول الله صلى الله عليه وآله وسلم الذي توفي فيه , كان يقول " أين أنا غدا</w:t>
      </w:r>
      <w:r w:rsidR="00D07BC2">
        <w:rPr>
          <w:rFonts w:ascii="Traditional Arabic" w:hAnsi="Traditional Arabic" w:cs="Traditional Arabic" w:hint="cs"/>
          <w:sz w:val="36"/>
          <w:szCs w:val="36"/>
          <w:rtl/>
          <w:lang w:bidi="ar-EG"/>
        </w:rPr>
        <w:t xml:space="preserve"> , أين أنا غدا</w:t>
      </w:r>
      <w:r w:rsidR="00846451">
        <w:rPr>
          <w:rFonts w:ascii="Traditional Arabic" w:hAnsi="Traditional Arabic" w:cs="Traditional Arabic" w:hint="cs"/>
          <w:sz w:val="36"/>
          <w:szCs w:val="36"/>
          <w:rtl/>
          <w:lang w:bidi="ar-EG"/>
        </w:rPr>
        <w:t xml:space="preserve"> </w:t>
      </w:r>
      <w:r w:rsidR="00167D94">
        <w:rPr>
          <w:rFonts w:ascii="Traditional Arabic" w:hAnsi="Traditional Arabic" w:cs="Traditional Arabic" w:hint="cs"/>
          <w:sz w:val="36"/>
          <w:szCs w:val="36"/>
          <w:rtl/>
          <w:lang w:bidi="ar-EG"/>
        </w:rPr>
        <w:t>"</w:t>
      </w:r>
      <w:r w:rsidR="00FD64BD">
        <w:rPr>
          <w:rFonts w:ascii="Traditional Arabic" w:hAnsi="Traditional Arabic" w:cs="Traditional Arabic" w:hint="cs"/>
          <w:sz w:val="36"/>
          <w:szCs w:val="36"/>
          <w:rtl/>
          <w:lang w:bidi="ar-EG"/>
        </w:rPr>
        <w:t xml:space="preserve"> </w:t>
      </w:r>
      <w:r w:rsidR="00167D94">
        <w:rPr>
          <w:rFonts w:ascii="Traditional Arabic" w:hAnsi="Traditional Arabic" w:cs="Traditional Arabic" w:hint="cs"/>
          <w:sz w:val="36"/>
          <w:szCs w:val="36"/>
          <w:rtl/>
          <w:lang w:bidi="ar-EG"/>
        </w:rPr>
        <w:t>يريد</w:t>
      </w:r>
      <w:r w:rsidR="00846451">
        <w:rPr>
          <w:rFonts w:ascii="Traditional Arabic" w:hAnsi="Traditional Arabic" w:cs="Traditional Arabic" w:hint="cs"/>
          <w:sz w:val="36"/>
          <w:szCs w:val="36"/>
          <w:rtl/>
          <w:lang w:bidi="ar-EG"/>
        </w:rPr>
        <w:t xml:space="preserve"> يوم عائشة </w:t>
      </w:r>
      <w:r w:rsidR="00167D94">
        <w:rPr>
          <w:rFonts w:ascii="Traditional Arabic" w:hAnsi="Traditional Arabic" w:cs="Traditional Arabic" w:hint="cs"/>
          <w:sz w:val="36"/>
          <w:szCs w:val="36"/>
          <w:rtl/>
          <w:lang w:bidi="ar-EG"/>
        </w:rPr>
        <w:t xml:space="preserve">رضي الله عنها ليكون هناك , فكان يحب أن يكون بين يديها , </w:t>
      </w:r>
      <w:r w:rsidR="00C01AD8">
        <w:rPr>
          <w:rFonts w:ascii="Traditional Arabic" w:hAnsi="Traditional Arabic" w:cs="Traditional Arabic" w:hint="cs"/>
          <w:sz w:val="36"/>
          <w:szCs w:val="36"/>
          <w:rtl/>
          <w:lang w:bidi="ar-EG"/>
        </w:rPr>
        <w:t xml:space="preserve">ولم يكن يحبّ إلا طيبا , صلوات الله و سلامه عليه </w:t>
      </w:r>
      <w:r w:rsidR="00E91612">
        <w:rPr>
          <w:rFonts w:ascii="Traditional Arabic" w:hAnsi="Traditional Arabic" w:cs="Traditional Arabic" w:hint="cs"/>
          <w:sz w:val="36"/>
          <w:szCs w:val="36"/>
          <w:rtl/>
          <w:lang w:bidi="ar-EG"/>
        </w:rPr>
        <w:t xml:space="preserve">, فعلم </w:t>
      </w:r>
      <w:r w:rsidR="00D07BC2">
        <w:rPr>
          <w:rFonts w:ascii="Traditional Arabic" w:hAnsi="Traditional Arabic" w:cs="Traditional Arabic" w:hint="cs"/>
          <w:sz w:val="36"/>
          <w:szCs w:val="36"/>
          <w:rtl/>
          <w:lang w:bidi="ar-EG"/>
        </w:rPr>
        <w:t>أزواجه ذلك , وفطن</w:t>
      </w:r>
      <w:r w:rsidR="00D4573D">
        <w:rPr>
          <w:rFonts w:ascii="Traditional Arabic" w:hAnsi="Traditional Arabic" w:cs="Traditional Arabic" w:hint="cs"/>
          <w:sz w:val="36"/>
          <w:szCs w:val="36"/>
          <w:rtl/>
          <w:lang w:bidi="ar-EG"/>
        </w:rPr>
        <w:t>ّ</w:t>
      </w:r>
      <w:r w:rsidR="00D07BC2">
        <w:rPr>
          <w:rFonts w:ascii="Traditional Arabic" w:hAnsi="Traditional Arabic" w:cs="Traditional Arabic" w:hint="cs"/>
          <w:sz w:val="36"/>
          <w:szCs w:val="36"/>
          <w:rtl/>
          <w:lang w:bidi="ar-EG"/>
        </w:rPr>
        <w:t xml:space="preserve"> إلى حبه أ</w:t>
      </w:r>
      <w:r w:rsidR="00D4573D">
        <w:rPr>
          <w:rFonts w:ascii="Traditional Arabic" w:hAnsi="Traditional Arabic" w:cs="Traditional Arabic" w:hint="cs"/>
          <w:sz w:val="36"/>
          <w:szCs w:val="36"/>
          <w:rtl/>
          <w:lang w:bidi="ar-EG"/>
        </w:rPr>
        <w:t>ن</w:t>
      </w:r>
      <w:r w:rsidR="00D07BC2">
        <w:rPr>
          <w:rFonts w:ascii="Traditional Arabic" w:hAnsi="Traditional Arabic" w:cs="Traditional Arabic" w:hint="cs"/>
          <w:sz w:val="36"/>
          <w:szCs w:val="36"/>
          <w:rtl/>
          <w:lang w:bidi="ar-EG"/>
        </w:rPr>
        <w:t xml:space="preserve"> يكون عند ع</w:t>
      </w:r>
      <w:r w:rsidR="00EF77F4">
        <w:rPr>
          <w:rFonts w:ascii="Traditional Arabic" w:hAnsi="Traditional Arabic" w:cs="Traditional Arabic" w:hint="cs"/>
          <w:sz w:val="36"/>
          <w:szCs w:val="36"/>
          <w:rtl/>
          <w:lang w:bidi="ar-EG"/>
        </w:rPr>
        <w:t xml:space="preserve">ائشة رضي الله عنها , فأذنّ له أن يكون حيث شاء , </w:t>
      </w:r>
      <w:r w:rsidR="00BF262A" w:rsidRPr="00BF262A">
        <w:rPr>
          <w:rFonts w:ascii="Traditional Arabic" w:hAnsi="Traditional Arabic" w:cs="Traditional Arabic"/>
          <w:sz w:val="36"/>
          <w:szCs w:val="36"/>
          <w:rtl/>
          <w:lang w:bidi="ar-EG"/>
        </w:rPr>
        <w:t xml:space="preserve"> </w:t>
      </w:r>
      <w:r w:rsidR="00FA5601">
        <w:rPr>
          <w:rFonts w:ascii="Traditional Arabic" w:hAnsi="Traditional Arabic" w:cs="Traditional Arabic" w:hint="cs"/>
          <w:sz w:val="36"/>
          <w:szCs w:val="36"/>
          <w:rtl/>
          <w:lang w:bidi="ar-EG"/>
        </w:rPr>
        <w:t>ف</w:t>
      </w:r>
      <w:r w:rsidR="00BF262A" w:rsidRPr="00BF262A">
        <w:rPr>
          <w:rFonts w:ascii="Traditional Arabic" w:hAnsi="Traditional Arabic" w:cs="Traditional Arabic" w:hint="cs"/>
          <w:sz w:val="36"/>
          <w:szCs w:val="36"/>
          <w:rtl/>
          <w:lang w:bidi="ar-EG"/>
        </w:rPr>
        <w:t>عن</w:t>
      </w:r>
      <w:r w:rsidR="00BF262A" w:rsidRPr="00BF262A">
        <w:rPr>
          <w:rFonts w:ascii="Traditional Arabic" w:hAnsi="Traditional Arabic" w:cs="Traditional Arabic"/>
          <w:sz w:val="36"/>
          <w:szCs w:val="36"/>
          <w:rtl/>
          <w:lang w:bidi="ar-EG"/>
        </w:rPr>
        <w:t xml:space="preserve"> </w:t>
      </w:r>
      <w:r w:rsidR="00FA5601">
        <w:rPr>
          <w:rFonts w:ascii="Traditional Arabic" w:hAnsi="Traditional Arabic" w:cs="Traditional Arabic" w:hint="cs"/>
          <w:sz w:val="36"/>
          <w:szCs w:val="36"/>
          <w:rtl/>
          <w:lang w:bidi="ar-EG"/>
        </w:rPr>
        <w:t xml:space="preserve">عروة عن </w:t>
      </w:r>
      <w:r w:rsidR="00BF262A" w:rsidRPr="00BF262A">
        <w:rPr>
          <w:rFonts w:ascii="Traditional Arabic" w:hAnsi="Traditional Arabic" w:cs="Traditional Arabic" w:hint="cs"/>
          <w:sz w:val="36"/>
          <w:szCs w:val="36"/>
          <w:rtl/>
          <w:lang w:bidi="ar-EG"/>
        </w:rPr>
        <w:t>عائشة</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رضي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عنها</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أن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رسول</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صلى</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عليه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وسلم</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كان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يسأل</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مرضه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الذي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مات</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فيه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يقول</w:t>
      </w:r>
      <w:r w:rsidR="00BF262A" w:rsidRPr="00BF262A">
        <w:rPr>
          <w:rFonts w:ascii="Traditional Arabic" w:hAnsi="Traditional Arabic" w:cs="Traditional Arabic"/>
          <w:sz w:val="36"/>
          <w:szCs w:val="36"/>
          <w:rtl/>
          <w:lang w:bidi="ar-EG"/>
        </w:rPr>
        <w:t xml:space="preserve"> : " </w:t>
      </w:r>
      <w:r w:rsidR="00BF262A" w:rsidRPr="00BF262A">
        <w:rPr>
          <w:rFonts w:ascii="Traditional Arabic" w:hAnsi="Traditional Arabic" w:cs="Traditional Arabic" w:hint="cs"/>
          <w:sz w:val="36"/>
          <w:szCs w:val="36"/>
          <w:rtl/>
          <w:lang w:bidi="ar-EG"/>
        </w:rPr>
        <w:t>أين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أنا</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غدا</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أين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أنا</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غدا</w:t>
      </w:r>
      <w:r w:rsidR="00BF262A" w:rsidRPr="00BF262A">
        <w:rPr>
          <w:rFonts w:ascii="Traditional Arabic" w:hAnsi="Traditional Arabic" w:cs="Traditional Arabic"/>
          <w:sz w:val="36"/>
          <w:szCs w:val="36"/>
          <w:rtl/>
          <w:lang w:bidi="ar-EG"/>
        </w:rPr>
        <w:t xml:space="preserve"> " </w:t>
      </w:r>
      <w:r w:rsidR="00BF262A" w:rsidRPr="00BF262A">
        <w:rPr>
          <w:rFonts w:ascii="Traditional Arabic" w:hAnsi="Traditional Arabic" w:cs="Traditional Arabic" w:hint="cs"/>
          <w:sz w:val="36"/>
          <w:szCs w:val="36"/>
          <w:rtl/>
          <w:lang w:bidi="ar-EG"/>
        </w:rPr>
        <w:t>يريد</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يوم</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عائشة</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فأذن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أزواجه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يكون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حيث</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شاء</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فكان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بيت</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عائشة</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حتى</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مات</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عندها</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قالت</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عائشة</w:t>
      </w:r>
      <w:r w:rsidR="00BF262A" w:rsidRPr="00BF262A">
        <w:rPr>
          <w:rFonts w:ascii="Traditional Arabic" w:hAnsi="Traditional Arabic" w:cs="Traditional Arabic"/>
          <w:sz w:val="36"/>
          <w:szCs w:val="36"/>
          <w:rtl/>
          <w:lang w:bidi="ar-EG"/>
        </w:rPr>
        <w:t xml:space="preserve"> : </w:t>
      </w:r>
      <w:r w:rsidR="00BF262A" w:rsidRPr="00BF262A">
        <w:rPr>
          <w:rFonts w:ascii="Traditional Arabic" w:hAnsi="Traditional Arabic" w:cs="Traditional Arabic" w:hint="cs"/>
          <w:sz w:val="36"/>
          <w:szCs w:val="36"/>
          <w:rtl/>
          <w:lang w:bidi="ar-EG"/>
        </w:rPr>
        <w:t>فمات</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اليوم</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الذي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كان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يدور</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علي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فيه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بيتي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فقبضه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وإن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رأسه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لبين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نحري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وسحري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وخالط</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ريقه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ريقي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ثم</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قالت</w:t>
      </w:r>
      <w:r w:rsidR="00BF262A" w:rsidRPr="00BF262A">
        <w:rPr>
          <w:rFonts w:ascii="Traditional Arabic" w:hAnsi="Traditional Arabic" w:cs="Traditional Arabic"/>
          <w:sz w:val="36"/>
          <w:szCs w:val="36"/>
          <w:rtl/>
          <w:lang w:bidi="ar-EG"/>
        </w:rPr>
        <w:t xml:space="preserve"> : </w:t>
      </w:r>
      <w:r w:rsidR="00BF262A" w:rsidRPr="00BF262A">
        <w:rPr>
          <w:rFonts w:ascii="Traditional Arabic" w:hAnsi="Traditional Arabic" w:cs="Traditional Arabic" w:hint="cs"/>
          <w:sz w:val="36"/>
          <w:szCs w:val="36"/>
          <w:rtl/>
          <w:lang w:bidi="ar-EG"/>
        </w:rPr>
        <w:t>دخل</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عبد</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الرحمن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بن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أبي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بكر</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ومعه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سواك</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يستن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به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فنظر</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إليه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رسول</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صلى</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عليه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وسلم</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فقلت</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له</w:t>
      </w:r>
      <w:r w:rsidR="00BF262A" w:rsidRPr="00BF262A">
        <w:rPr>
          <w:rFonts w:ascii="Traditional Arabic" w:hAnsi="Traditional Arabic" w:cs="Traditional Arabic"/>
          <w:sz w:val="36"/>
          <w:szCs w:val="36"/>
          <w:rtl/>
          <w:lang w:bidi="ar-EG"/>
        </w:rPr>
        <w:t xml:space="preserve"> : </w:t>
      </w:r>
      <w:r w:rsidR="00BF262A" w:rsidRPr="00BF262A">
        <w:rPr>
          <w:rFonts w:ascii="Traditional Arabic" w:hAnsi="Traditional Arabic" w:cs="Traditional Arabic" w:hint="cs"/>
          <w:sz w:val="36"/>
          <w:szCs w:val="36"/>
          <w:rtl/>
          <w:lang w:bidi="ar-EG"/>
        </w:rPr>
        <w:t>أعطني</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هذا</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السواك</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يا</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عبد</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الرحمن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فأعطانيه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فقضمته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ثم</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مضغته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فأعطيته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رسول</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صلى</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الله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عليه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وسلم</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فاستن</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به</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وهو</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مستند</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إلى</w:t>
      </w:r>
      <w:r w:rsidR="00BF262A" w:rsidRPr="00BF262A">
        <w:rPr>
          <w:rFonts w:ascii="Traditional Arabic" w:hAnsi="Traditional Arabic" w:cs="Traditional Arabic"/>
          <w:sz w:val="36"/>
          <w:szCs w:val="36"/>
          <w:rtl/>
          <w:lang w:bidi="ar-EG"/>
        </w:rPr>
        <w:t xml:space="preserve"> </w:t>
      </w:r>
      <w:r w:rsidR="00BF262A" w:rsidRPr="00BF262A">
        <w:rPr>
          <w:rFonts w:ascii="Traditional Arabic" w:hAnsi="Traditional Arabic" w:cs="Traditional Arabic" w:hint="cs"/>
          <w:sz w:val="36"/>
          <w:szCs w:val="36"/>
          <w:rtl/>
          <w:lang w:bidi="ar-EG"/>
        </w:rPr>
        <w:t>صدري</w:t>
      </w:r>
      <w:r w:rsidR="00FD64BD">
        <w:rPr>
          <w:rStyle w:val="a4"/>
          <w:rFonts w:ascii="Traditional Arabic" w:hAnsi="Traditional Arabic" w:cs="Traditional Arabic"/>
          <w:sz w:val="36"/>
          <w:szCs w:val="36"/>
          <w:rtl/>
          <w:lang w:bidi="ar-EG"/>
        </w:rPr>
        <w:footnoteReference w:id="11"/>
      </w:r>
      <w:r w:rsidR="00FD64BD">
        <w:rPr>
          <w:rFonts w:ascii="Traditional Arabic" w:hAnsi="Traditional Arabic" w:cs="Traditional Arabic" w:hint="cs"/>
          <w:sz w:val="36"/>
          <w:szCs w:val="36"/>
          <w:rtl/>
          <w:lang w:bidi="ar-EG"/>
        </w:rPr>
        <w:t xml:space="preserve"> </w:t>
      </w:r>
      <w:r w:rsidR="00282B43">
        <w:rPr>
          <w:rFonts w:ascii="Traditional Arabic" w:hAnsi="Traditional Arabic" w:cs="Traditional Arabic"/>
          <w:sz w:val="36"/>
          <w:szCs w:val="36"/>
          <w:rtl/>
          <w:lang w:bidi="ar-EG"/>
        </w:rPr>
        <w:t xml:space="preserve"> </w:t>
      </w:r>
      <w:r w:rsidR="00282B43">
        <w:rPr>
          <w:rFonts w:ascii="Traditional Arabic" w:hAnsi="Traditional Arabic" w:cs="Traditional Arabic" w:hint="cs"/>
          <w:sz w:val="36"/>
          <w:szCs w:val="36"/>
          <w:rtl/>
          <w:lang w:bidi="ar-EG"/>
        </w:rPr>
        <w:t>.</w:t>
      </w:r>
      <w:r w:rsidR="00FD64BD">
        <w:rPr>
          <w:rFonts w:ascii="Traditional Arabic" w:hAnsi="Traditional Arabic" w:cs="Traditional Arabic" w:hint="cs"/>
          <w:sz w:val="36"/>
          <w:szCs w:val="36"/>
          <w:rtl/>
          <w:lang w:bidi="ar-EG"/>
        </w:rPr>
        <w:t xml:space="preserve"> </w:t>
      </w:r>
    </w:p>
    <w:p w:rsidR="00B33311" w:rsidRDefault="00BE1E8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وهذه سودة بنت زمعة لما كبرت , ولم ترد أن يطلقها رسول الله صلّى الله عليه وسلم</w:t>
      </w:r>
      <w:r w:rsidR="000F59F6">
        <w:rPr>
          <w:rStyle w:val="a4"/>
          <w:rFonts w:ascii="Traditional Arabic" w:hAnsi="Traditional Arabic" w:cs="Traditional Arabic"/>
          <w:sz w:val="36"/>
          <w:szCs w:val="36"/>
          <w:rtl/>
          <w:lang w:bidi="ar-EG"/>
        </w:rPr>
        <w:footnoteReference w:id="12"/>
      </w:r>
      <w:r>
        <w:rPr>
          <w:rFonts w:ascii="Traditional Arabic" w:hAnsi="Traditional Arabic" w:cs="Traditional Arabic" w:hint="cs"/>
          <w:sz w:val="36"/>
          <w:szCs w:val="36"/>
          <w:rtl/>
          <w:lang w:bidi="ar-EG"/>
        </w:rPr>
        <w:t xml:space="preserve"> , وهبت يومها لعائشة , لعلمها أنها أحب الناس إليه , فكأنها توددت إليه بذلك</w:t>
      </w:r>
      <w:r w:rsidR="001945B4">
        <w:rPr>
          <w:rFonts w:ascii="Traditional Arabic" w:hAnsi="Traditional Arabic" w:cs="Traditional Arabic" w:hint="cs"/>
          <w:sz w:val="36"/>
          <w:szCs w:val="36"/>
          <w:rtl/>
          <w:lang w:bidi="ar-EG"/>
        </w:rPr>
        <w:t xml:space="preserve"> تبتغي رضاه</w:t>
      </w:r>
      <w:r w:rsidR="001945B4">
        <w:rPr>
          <w:rStyle w:val="a4"/>
          <w:rFonts w:ascii="Traditional Arabic" w:hAnsi="Traditional Arabic" w:cs="Traditional Arabic"/>
          <w:sz w:val="36"/>
          <w:szCs w:val="36"/>
          <w:rtl/>
          <w:lang w:bidi="ar-EG"/>
        </w:rPr>
        <w:footnoteReference w:id="13"/>
      </w:r>
      <w:r>
        <w:rPr>
          <w:rFonts w:ascii="Traditional Arabic" w:hAnsi="Traditional Arabic" w:cs="Traditional Arabic" w:hint="cs"/>
          <w:sz w:val="36"/>
          <w:szCs w:val="36"/>
          <w:rtl/>
          <w:lang w:bidi="ar-EG"/>
        </w:rPr>
        <w:t xml:space="preserve"> , </w:t>
      </w:r>
      <w:r w:rsidR="00BA707F" w:rsidRPr="00BA707F">
        <w:rPr>
          <w:rFonts w:ascii="Traditional Arabic" w:hAnsi="Traditional Arabic" w:cs="Traditional Arabic" w:hint="cs"/>
          <w:sz w:val="36"/>
          <w:szCs w:val="36"/>
          <w:rtl/>
          <w:lang w:bidi="ar-EG"/>
        </w:rPr>
        <w:t>قالت</w:t>
      </w:r>
      <w:r w:rsidR="00BA707F">
        <w:rPr>
          <w:rFonts w:ascii="Traditional Arabic" w:hAnsi="Traditional Arabic" w:cs="Traditional Arabic" w:hint="cs"/>
          <w:sz w:val="36"/>
          <w:szCs w:val="36"/>
          <w:rtl/>
          <w:lang w:bidi="ar-EG"/>
        </w:rPr>
        <w:t xml:space="preserve"> عائشة</w:t>
      </w:r>
      <w:r w:rsidR="00BA707F" w:rsidRPr="00BA707F">
        <w:rPr>
          <w:rFonts w:ascii="Traditional Arabic" w:hAnsi="Traditional Arabic" w:cs="Traditional Arabic"/>
          <w:sz w:val="36"/>
          <w:szCs w:val="36"/>
          <w:rtl/>
          <w:lang w:bidi="ar-EG"/>
        </w:rPr>
        <w:t xml:space="preserve"> : </w:t>
      </w:r>
      <w:r w:rsidR="00BA707F" w:rsidRPr="00BA707F">
        <w:rPr>
          <w:rFonts w:ascii="Traditional Arabic" w:hAnsi="Traditional Arabic" w:cs="Traditional Arabic" w:hint="cs"/>
          <w:sz w:val="36"/>
          <w:szCs w:val="36"/>
          <w:rtl/>
          <w:lang w:bidi="ar-EG"/>
        </w:rPr>
        <w:t>ما</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رأيت</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امرأة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أحب</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إلي</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أن</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أكون</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في</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مسلاخها</w:t>
      </w:r>
      <w:r w:rsidR="00BA707F">
        <w:rPr>
          <w:rStyle w:val="a4"/>
          <w:rFonts w:ascii="Traditional Arabic" w:hAnsi="Traditional Arabic" w:cs="Traditional Arabic"/>
          <w:sz w:val="36"/>
          <w:szCs w:val="36"/>
          <w:rtl/>
          <w:lang w:bidi="ar-EG"/>
        </w:rPr>
        <w:footnoteReference w:id="14"/>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من</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سودة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بنت</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زمعة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من</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امرأة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فيها</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حدة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قالت</w:t>
      </w:r>
      <w:r w:rsidR="00BA707F" w:rsidRPr="00BA707F">
        <w:rPr>
          <w:rFonts w:ascii="Traditional Arabic" w:hAnsi="Traditional Arabic" w:cs="Traditional Arabic"/>
          <w:sz w:val="36"/>
          <w:szCs w:val="36"/>
          <w:rtl/>
          <w:lang w:bidi="ar-EG"/>
        </w:rPr>
        <w:t xml:space="preserve"> : </w:t>
      </w:r>
      <w:r w:rsidR="00BA707F" w:rsidRPr="00BA707F">
        <w:rPr>
          <w:rFonts w:ascii="Traditional Arabic" w:hAnsi="Traditional Arabic" w:cs="Traditional Arabic" w:hint="cs"/>
          <w:sz w:val="36"/>
          <w:szCs w:val="36"/>
          <w:rtl/>
          <w:lang w:bidi="ar-EG"/>
        </w:rPr>
        <w:t>فلما</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كبرت</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جعلت</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يومها</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من</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رسول</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الله</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صلى</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الله</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عليه</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وسلم</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لعائشة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قالت</w:t>
      </w:r>
      <w:r w:rsidR="00BA707F" w:rsidRPr="00BA707F">
        <w:rPr>
          <w:rFonts w:ascii="Traditional Arabic" w:hAnsi="Traditional Arabic" w:cs="Traditional Arabic"/>
          <w:sz w:val="36"/>
          <w:szCs w:val="36"/>
          <w:rtl/>
          <w:lang w:bidi="ar-EG"/>
        </w:rPr>
        <w:t xml:space="preserve"> : </w:t>
      </w:r>
      <w:r w:rsidR="00BA707F" w:rsidRPr="00BA707F">
        <w:rPr>
          <w:rFonts w:ascii="Traditional Arabic" w:hAnsi="Traditional Arabic" w:cs="Traditional Arabic" w:hint="cs"/>
          <w:sz w:val="36"/>
          <w:szCs w:val="36"/>
          <w:rtl/>
          <w:lang w:bidi="ar-EG"/>
        </w:rPr>
        <w:t>يا</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رسول</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الله</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قد</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جعلت</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يومي</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منك</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لعائشة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 </w:t>
      </w:r>
      <w:r w:rsidR="00BA707F" w:rsidRPr="00BA707F">
        <w:rPr>
          <w:rFonts w:ascii="Traditional Arabic" w:hAnsi="Traditional Arabic" w:cs="Traditional Arabic" w:hint="cs"/>
          <w:sz w:val="36"/>
          <w:szCs w:val="36"/>
          <w:rtl/>
          <w:lang w:bidi="ar-EG"/>
        </w:rPr>
        <w:t>فكان</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رسول</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الله</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صلى</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الله</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عليه</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وسلم</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يقسم</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لعائشة</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يومين</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يومها</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ويوم</w:t>
      </w:r>
      <w:r w:rsidR="00BA707F" w:rsidRPr="00BA707F">
        <w:rPr>
          <w:rFonts w:ascii="Traditional Arabic" w:hAnsi="Traditional Arabic" w:cs="Traditional Arabic"/>
          <w:sz w:val="36"/>
          <w:szCs w:val="36"/>
          <w:rtl/>
          <w:lang w:bidi="ar-EG"/>
        </w:rPr>
        <w:t xml:space="preserve"> </w:t>
      </w:r>
      <w:r w:rsidR="00BA707F" w:rsidRPr="00BA707F">
        <w:rPr>
          <w:rFonts w:ascii="Traditional Arabic" w:hAnsi="Traditional Arabic" w:cs="Traditional Arabic" w:hint="cs"/>
          <w:sz w:val="36"/>
          <w:szCs w:val="36"/>
          <w:rtl/>
          <w:lang w:bidi="ar-EG"/>
        </w:rPr>
        <w:t>سودة</w:t>
      </w:r>
      <w:r w:rsidR="00BA707F" w:rsidRPr="00BA707F">
        <w:rPr>
          <w:rFonts w:ascii="Traditional Arabic" w:hAnsi="Traditional Arabic" w:cs="Traditional Arabic"/>
          <w:sz w:val="36"/>
          <w:szCs w:val="36"/>
          <w:rtl/>
          <w:lang w:bidi="ar-EG"/>
        </w:rPr>
        <w:t xml:space="preserve"> "</w:t>
      </w:r>
      <w:r w:rsidR="00BA707F">
        <w:rPr>
          <w:rStyle w:val="a4"/>
          <w:rFonts w:ascii="Traditional Arabic" w:hAnsi="Traditional Arabic" w:cs="Traditional Arabic"/>
          <w:sz w:val="36"/>
          <w:szCs w:val="36"/>
          <w:rtl/>
          <w:lang w:bidi="ar-EG"/>
        </w:rPr>
        <w:footnoteReference w:id="15"/>
      </w:r>
    </w:p>
    <w:p w:rsidR="00270D78" w:rsidRDefault="00270D7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فأي فضل أعظم من أن يموت سيّد المرسلين وخير الورى على صدر هذه الطاهرة النقية </w:t>
      </w:r>
      <w:r w:rsidR="00380F04">
        <w:rPr>
          <w:rStyle w:val="a4"/>
          <w:rFonts w:ascii="Traditional Arabic" w:hAnsi="Traditional Arabic" w:cs="Traditional Arabic"/>
          <w:sz w:val="36"/>
          <w:szCs w:val="36"/>
          <w:rtl/>
          <w:lang w:bidi="ar-EG"/>
        </w:rPr>
        <w:footnoteReference w:id="16"/>
      </w:r>
      <w:r>
        <w:rPr>
          <w:rFonts w:ascii="Traditional Arabic" w:hAnsi="Traditional Arabic" w:cs="Traditional Arabic" w:hint="cs"/>
          <w:sz w:val="36"/>
          <w:szCs w:val="36"/>
          <w:rtl/>
          <w:lang w:bidi="ar-EG"/>
        </w:rPr>
        <w:t>, فوالذي رفع السماء بغير عمد , ما كان الله ليختار لنبيه إلا أنقى مكان ليموت عليه وأطهر , ولا عجب</w:t>
      </w:r>
      <w:r w:rsidR="002D3CC5">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lastRenderedPageBreak/>
        <w:t>فما نزل الوحي في فراش أحد من أزواج رسول الله صلى الله عليه وسلم غيرها</w:t>
      </w:r>
      <w:r>
        <w:rPr>
          <w:rStyle w:val="a4"/>
          <w:rFonts w:ascii="Traditional Arabic" w:hAnsi="Traditional Arabic" w:cs="Traditional Arabic"/>
          <w:sz w:val="36"/>
          <w:szCs w:val="36"/>
          <w:rtl/>
          <w:lang w:bidi="ar-EG"/>
        </w:rPr>
        <w:footnoteReference w:id="17"/>
      </w:r>
      <w:r>
        <w:rPr>
          <w:rFonts w:ascii="Traditional Arabic" w:hAnsi="Traditional Arabic" w:cs="Traditional Arabic" w:hint="cs"/>
          <w:sz w:val="36"/>
          <w:szCs w:val="36"/>
          <w:rtl/>
          <w:lang w:bidi="ar-EG"/>
        </w:rPr>
        <w:t xml:space="preserve"> ,  فهل كان لينزل الوحي في فراش غير زكي !؟ , ولذلك , والله أعلم , سلّم عليها جبريل عليه السلام , </w:t>
      </w:r>
      <w:r w:rsidRPr="00B04FCD">
        <w:rPr>
          <w:rFonts w:ascii="Traditional Arabic" w:hAnsi="Traditional Arabic" w:cs="Traditional Arabic" w:hint="cs"/>
          <w:sz w:val="36"/>
          <w:szCs w:val="36"/>
          <w:rtl/>
          <w:lang w:bidi="ar-EG"/>
        </w:rPr>
        <w:t>قال</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رسول</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الله</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صلى</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الله</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عليه</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وسلم</w:t>
      </w:r>
      <w:r>
        <w:rPr>
          <w:rFonts w:ascii="Traditional Arabic" w:hAnsi="Traditional Arabic" w:cs="Traditional Arabic" w:hint="cs"/>
          <w:sz w:val="36"/>
          <w:szCs w:val="36"/>
          <w:rtl/>
          <w:lang w:bidi="ar-EG"/>
        </w:rPr>
        <w:t xml:space="preserve"> لها</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يوما</w:t>
      </w:r>
      <w:r w:rsidRPr="00B04FCD">
        <w:rPr>
          <w:rFonts w:ascii="Traditional Arabic" w:hAnsi="Traditional Arabic" w:cs="Traditional Arabic"/>
          <w:sz w:val="36"/>
          <w:szCs w:val="36"/>
          <w:rtl/>
          <w:lang w:bidi="ar-EG"/>
        </w:rPr>
        <w:t xml:space="preserve"> : " </w:t>
      </w:r>
      <w:r w:rsidRPr="00B04FCD">
        <w:rPr>
          <w:rFonts w:ascii="Traditional Arabic" w:hAnsi="Traditional Arabic" w:cs="Traditional Arabic" w:hint="cs"/>
          <w:sz w:val="36"/>
          <w:szCs w:val="36"/>
          <w:rtl/>
          <w:lang w:bidi="ar-EG"/>
        </w:rPr>
        <w:t>يا</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عائش</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هذا</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جبريل</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يقرئك</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السلام</w:t>
      </w:r>
      <w:r w:rsidRPr="00B04FCD">
        <w:rPr>
          <w:rFonts w:ascii="Traditional Arabic" w:hAnsi="Traditional Arabic" w:cs="Traditional Arabic"/>
          <w:sz w:val="36"/>
          <w:szCs w:val="36"/>
          <w:rtl/>
          <w:lang w:bidi="ar-EG"/>
        </w:rPr>
        <w:t xml:space="preserve"> " </w:t>
      </w:r>
      <w:r w:rsidRPr="00B04FCD">
        <w:rPr>
          <w:rFonts w:ascii="Traditional Arabic" w:hAnsi="Traditional Arabic" w:cs="Traditional Arabic" w:hint="cs"/>
          <w:sz w:val="36"/>
          <w:szCs w:val="36"/>
          <w:rtl/>
          <w:lang w:bidi="ar-EG"/>
        </w:rPr>
        <w:t>فقلت</w:t>
      </w:r>
      <w:r w:rsidRPr="00B04FCD">
        <w:rPr>
          <w:rFonts w:ascii="Traditional Arabic" w:hAnsi="Traditional Arabic" w:cs="Traditional Arabic"/>
          <w:sz w:val="36"/>
          <w:szCs w:val="36"/>
          <w:rtl/>
          <w:lang w:bidi="ar-EG"/>
        </w:rPr>
        <w:t xml:space="preserve"> : </w:t>
      </w:r>
      <w:r w:rsidRPr="00B04FCD">
        <w:rPr>
          <w:rFonts w:ascii="Traditional Arabic" w:hAnsi="Traditional Arabic" w:cs="Traditional Arabic" w:hint="cs"/>
          <w:sz w:val="36"/>
          <w:szCs w:val="36"/>
          <w:rtl/>
          <w:lang w:bidi="ar-EG"/>
        </w:rPr>
        <w:t>وعليه</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السلام</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ورحمة</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الله</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وبركاته</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ترى</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ما</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لا</w:t>
      </w:r>
      <w:r w:rsidRPr="00B04FCD">
        <w:rPr>
          <w:rFonts w:ascii="Traditional Arabic" w:hAnsi="Traditional Arabic" w:cs="Traditional Arabic"/>
          <w:sz w:val="36"/>
          <w:szCs w:val="36"/>
          <w:rtl/>
          <w:lang w:bidi="ar-EG"/>
        </w:rPr>
        <w:t xml:space="preserve"> </w:t>
      </w:r>
      <w:r w:rsidRPr="00B04FCD">
        <w:rPr>
          <w:rFonts w:ascii="Traditional Arabic" w:hAnsi="Traditional Arabic" w:cs="Traditional Arabic" w:hint="cs"/>
          <w:sz w:val="36"/>
          <w:szCs w:val="36"/>
          <w:rtl/>
          <w:lang w:bidi="ar-EG"/>
        </w:rPr>
        <w:t>أرى</w:t>
      </w:r>
      <w:r>
        <w:rPr>
          <w:rFonts w:ascii="Traditional Arabic" w:hAnsi="Traditional Arabic" w:cs="Traditional Arabic"/>
          <w:sz w:val="36"/>
          <w:szCs w:val="36"/>
          <w:rtl/>
          <w:lang w:bidi="ar-EG"/>
        </w:rPr>
        <w:t>"</w:t>
      </w:r>
      <w:r>
        <w:rPr>
          <w:rStyle w:val="a4"/>
          <w:rFonts w:ascii="Traditional Arabic" w:hAnsi="Traditional Arabic" w:cs="Traditional Arabic"/>
          <w:sz w:val="36"/>
          <w:szCs w:val="36"/>
          <w:rtl/>
          <w:lang w:bidi="ar-EG"/>
        </w:rPr>
        <w:footnoteReference w:id="18"/>
      </w:r>
      <w:r>
        <w:rPr>
          <w:rFonts w:ascii="Traditional Arabic" w:hAnsi="Traditional Arabic" w:cs="Traditional Arabic" w:hint="cs"/>
          <w:sz w:val="36"/>
          <w:szCs w:val="36"/>
          <w:rtl/>
          <w:lang w:bidi="ar-EG"/>
        </w:rPr>
        <w:t xml:space="preserve"> , لأن جبريل عليه السلام</w:t>
      </w:r>
      <w:r w:rsidR="005E6B33">
        <w:rPr>
          <w:rFonts w:ascii="Traditional Arabic" w:hAnsi="Traditional Arabic" w:cs="Traditional Arabic" w:hint="cs"/>
          <w:sz w:val="36"/>
          <w:szCs w:val="36"/>
          <w:rtl/>
          <w:lang w:bidi="ar-EG"/>
        </w:rPr>
        <w:t xml:space="preserve"> كغيره من الملائكة</w:t>
      </w:r>
      <w:r w:rsidR="006365DC">
        <w:rPr>
          <w:rFonts w:ascii="Traditional Arabic" w:hAnsi="Traditional Arabic" w:cs="Traditional Arabic" w:hint="cs"/>
          <w:sz w:val="36"/>
          <w:szCs w:val="36"/>
          <w:rtl/>
          <w:lang w:bidi="ar-EG"/>
        </w:rPr>
        <w:t xml:space="preserve"> قال تعالى { </w:t>
      </w:r>
      <w:r w:rsidR="006365DC" w:rsidRPr="006365DC">
        <w:rPr>
          <w:rFonts w:ascii="Traditional Arabic" w:hAnsi="Traditional Arabic" w:cs="Traditional Arabic"/>
          <w:sz w:val="36"/>
          <w:szCs w:val="36"/>
          <w:rtl/>
          <w:lang w:bidi="ar-EG"/>
        </w:rPr>
        <w:t>وَمَا نَتَنَزَّلُ إِلَّا بِأَمْرِ رَبِّكَ لَهُ مَا بَيْنَ أَيْدِينَا وَمَا خَلْفَنَا وَمَا بَيْنَ ذَلِكَ وَمَا كَانَ رَبُّكَ نَسِي</w:t>
      </w:r>
      <w:r w:rsidR="00567451">
        <w:rPr>
          <w:rFonts w:ascii="Traditional Arabic" w:hAnsi="Traditional Arabic" w:cs="Traditional Arabic"/>
          <w:sz w:val="36"/>
          <w:szCs w:val="36"/>
          <w:rtl/>
          <w:lang w:bidi="ar-EG"/>
        </w:rPr>
        <w:t>ًّا</w:t>
      </w:r>
      <w:r w:rsidR="006365DC">
        <w:rPr>
          <w:rFonts w:ascii="Traditional Arabic" w:hAnsi="Traditional Arabic" w:cs="Traditional Arabic" w:hint="cs"/>
          <w:sz w:val="36"/>
          <w:szCs w:val="36"/>
          <w:rtl/>
          <w:lang w:bidi="ar-EG"/>
        </w:rPr>
        <w:t>}</w:t>
      </w:r>
      <w:r w:rsidR="006365DC">
        <w:rPr>
          <w:rStyle w:val="a4"/>
          <w:rFonts w:ascii="Traditional Arabic" w:hAnsi="Traditional Arabic" w:cs="Traditional Arabic"/>
          <w:sz w:val="36"/>
          <w:szCs w:val="36"/>
          <w:rtl/>
          <w:lang w:bidi="ar-EG"/>
        </w:rPr>
        <w:footnoteReference w:id="19"/>
      </w:r>
      <w:r w:rsidR="005E6B33">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لا ينزل إلا بأمر ربه , فإذا أمره الله أن ينزل على نبيه و هو في لحاف عائشة رضي الله عنها , فعلم جبريل أن لعائشة مزية و فضل , فسلّم عليها و أقرأها السلام .</w:t>
      </w:r>
    </w:p>
    <w:p w:rsidR="007107AD" w:rsidRDefault="007107AD"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وفي الحديث السالف , حديث نزول الوحي على رسول الله صلى الله عليه وسلم وهو في لحاف عائشة , ما يدلّ على إجماع الصحابة على فضل أم المؤمنين عائشة رضي الله , وعلى قدر حبّ رسول الله صلى الله عليه وسلم لها , </w:t>
      </w:r>
      <w:r w:rsidR="00CE305D">
        <w:rPr>
          <w:rFonts w:ascii="Traditional Arabic" w:hAnsi="Traditional Arabic" w:cs="Traditional Arabic" w:hint="cs"/>
          <w:sz w:val="36"/>
          <w:szCs w:val="36"/>
          <w:rtl/>
          <w:lang w:bidi="ar-EG"/>
        </w:rPr>
        <w:t xml:space="preserve">ففيه </w:t>
      </w:r>
      <w:r>
        <w:rPr>
          <w:rFonts w:ascii="Traditional Arabic" w:hAnsi="Traditional Arabic" w:cs="Traditional Arabic" w:hint="cs"/>
          <w:sz w:val="36"/>
          <w:szCs w:val="36"/>
          <w:rtl/>
          <w:lang w:bidi="ar-EG"/>
        </w:rPr>
        <w:t xml:space="preserve">أنهم كانوا يتحرّون بهداياهم يوم عائشة , يعني اليوم الذي يكون فيه رسول الله صلى الله عليه وسلم عندها , فلمّا </w:t>
      </w:r>
      <w:r w:rsidR="00CC14B9">
        <w:rPr>
          <w:rFonts w:ascii="Traditional Arabic" w:hAnsi="Traditional Arabic" w:cs="Traditional Arabic" w:hint="cs"/>
          <w:sz w:val="36"/>
          <w:szCs w:val="36"/>
          <w:rtl/>
          <w:lang w:bidi="ar-EG"/>
        </w:rPr>
        <w:t>أردن</w:t>
      </w:r>
      <w:r>
        <w:rPr>
          <w:rFonts w:ascii="Traditional Arabic" w:hAnsi="Traditional Arabic" w:cs="Traditional Arabic" w:hint="cs"/>
          <w:sz w:val="36"/>
          <w:szCs w:val="36"/>
          <w:rtl/>
          <w:lang w:bidi="ar-EG"/>
        </w:rPr>
        <w:t xml:space="preserve"> </w:t>
      </w:r>
      <w:r w:rsidR="00CE305D">
        <w:rPr>
          <w:rFonts w:ascii="Traditional Arabic" w:hAnsi="Traditional Arabic" w:cs="Traditional Arabic" w:hint="cs"/>
          <w:sz w:val="36"/>
          <w:szCs w:val="36"/>
          <w:rtl/>
          <w:lang w:bidi="ar-EG"/>
        </w:rPr>
        <w:t xml:space="preserve">أزواج </w:t>
      </w:r>
      <w:r>
        <w:rPr>
          <w:rFonts w:ascii="Traditional Arabic" w:hAnsi="Traditional Arabic" w:cs="Traditional Arabic" w:hint="cs"/>
          <w:sz w:val="36"/>
          <w:szCs w:val="36"/>
          <w:rtl/>
          <w:lang w:bidi="ar-EG"/>
        </w:rPr>
        <w:t xml:space="preserve">النبي صلى الله عليه وسلم </w:t>
      </w:r>
      <w:r w:rsidR="00CC14B9">
        <w:rPr>
          <w:rFonts w:ascii="Traditional Arabic" w:hAnsi="Traditional Arabic" w:cs="Traditional Arabic" w:hint="cs"/>
          <w:sz w:val="36"/>
          <w:szCs w:val="36"/>
          <w:rtl/>
          <w:lang w:bidi="ar-EG"/>
        </w:rPr>
        <w:t>الخير</w:t>
      </w:r>
      <w:r>
        <w:rPr>
          <w:rFonts w:ascii="Traditional Arabic" w:hAnsi="Traditional Arabic" w:cs="Traditional Arabic" w:hint="cs"/>
          <w:sz w:val="36"/>
          <w:szCs w:val="36"/>
          <w:rtl/>
          <w:lang w:bidi="ar-EG"/>
        </w:rPr>
        <w:t xml:space="preserve"> </w:t>
      </w:r>
      <w:r w:rsidR="00CC14B9">
        <w:rPr>
          <w:rFonts w:ascii="Traditional Arabic" w:hAnsi="Traditional Arabic" w:cs="Traditional Arabic" w:hint="cs"/>
          <w:sz w:val="36"/>
          <w:szCs w:val="36"/>
          <w:rtl/>
          <w:lang w:bidi="ar-EG"/>
        </w:rPr>
        <w:t>لأنفسهنّ كما هو لعائشة</w:t>
      </w:r>
      <w:r>
        <w:rPr>
          <w:rFonts w:ascii="Traditional Arabic" w:hAnsi="Traditional Arabic" w:cs="Traditional Arabic" w:hint="cs"/>
          <w:sz w:val="36"/>
          <w:szCs w:val="36"/>
          <w:rtl/>
          <w:lang w:bidi="ar-EG"/>
        </w:rPr>
        <w:t xml:space="preserve"> , </w:t>
      </w:r>
      <w:r w:rsidR="00923435">
        <w:rPr>
          <w:rFonts w:ascii="Traditional Arabic" w:hAnsi="Traditional Arabic" w:cs="Traditional Arabic" w:hint="cs"/>
          <w:sz w:val="36"/>
          <w:szCs w:val="36"/>
          <w:rtl/>
          <w:lang w:bidi="ar-EG"/>
        </w:rPr>
        <w:t>كلمت</w:t>
      </w:r>
      <w:r>
        <w:rPr>
          <w:rFonts w:ascii="Traditional Arabic" w:hAnsi="Traditional Arabic" w:cs="Traditional Arabic" w:hint="cs"/>
          <w:sz w:val="36"/>
          <w:szCs w:val="36"/>
          <w:rtl/>
          <w:lang w:bidi="ar-EG"/>
        </w:rPr>
        <w:t xml:space="preserve"> أمّ سلمة رضي الله عنها</w:t>
      </w:r>
      <w:r w:rsidR="00923435">
        <w:rPr>
          <w:rFonts w:ascii="Traditional Arabic" w:hAnsi="Traditional Arabic" w:cs="Traditional Arabic" w:hint="cs"/>
          <w:sz w:val="36"/>
          <w:szCs w:val="36"/>
          <w:rtl/>
          <w:lang w:bidi="ar-EG"/>
        </w:rPr>
        <w:t xml:space="preserve"> النبي صلى الله عليه وسلم</w:t>
      </w:r>
      <w:r>
        <w:rPr>
          <w:rFonts w:ascii="Traditional Arabic" w:hAnsi="Traditional Arabic" w:cs="Traditional Arabic" w:hint="cs"/>
          <w:sz w:val="36"/>
          <w:szCs w:val="36"/>
          <w:rtl/>
          <w:lang w:bidi="ar-EG"/>
        </w:rPr>
        <w:t xml:space="preserve"> </w:t>
      </w:r>
      <w:r w:rsidR="00F71B6E">
        <w:rPr>
          <w:rFonts w:ascii="Traditional Arabic" w:hAnsi="Traditional Arabic" w:cs="Traditional Arabic" w:hint="cs"/>
          <w:sz w:val="36"/>
          <w:szCs w:val="36"/>
          <w:rtl/>
          <w:lang w:bidi="ar-EG"/>
        </w:rPr>
        <w:t>في</w:t>
      </w:r>
      <w:r>
        <w:rPr>
          <w:rFonts w:ascii="Traditional Arabic" w:hAnsi="Traditional Arabic" w:cs="Traditional Arabic" w:hint="cs"/>
          <w:sz w:val="36"/>
          <w:szCs w:val="36"/>
          <w:rtl/>
          <w:lang w:bidi="ar-EG"/>
        </w:rPr>
        <w:t xml:space="preserve"> أن يأمر الناس أن يهدوا إليه حيث ما كان أو حيث ما دار , فقال عليه الصلاة و السلام " يا أمّ سلمة لا تؤذين</w:t>
      </w:r>
      <w:r w:rsidR="0082358E">
        <w:rPr>
          <w:rFonts w:ascii="Traditional Arabic" w:hAnsi="Traditional Arabic" w:cs="Traditional Arabic" w:hint="cs"/>
          <w:sz w:val="36"/>
          <w:szCs w:val="36"/>
          <w:rtl/>
          <w:lang w:bidi="ar-EG"/>
        </w:rPr>
        <w:t>ي</w:t>
      </w:r>
      <w:r>
        <w:rPr>
          <w:rFonts w:ascii="Traditional Arabic" w:hAnsi="Traditional Arabic" w:cs="Traditional Arabic" w:hint="cs"/>
          <w:sz w:val="36"/>
          <w:szCs w:val="36"/>
          <w:rtl/>
          <w:lang w:bidi="ar-EG"/>
        </w:rPr>
        <w:t xml:space="preserve"> في عائشة فإنّه والله ما نزل عليّ الوحي , وأنا في لحاف امرأة منكنّ غيرها " .</w:t>
      </w:r>
    </w:p>
    <w:p w:rsidR="007107AD" w:rsidRDefault="007107AD"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فيأمر النبي صلى الله عليه وسلم أزواجه ألا يؤذوه في عائشة , وهذا من أصرح النصوص أن من آذى عائشة رضي الله عنها , بلسانه , وهو أدنى الأذى , لأ</w:t>
      </w:r>
      <w:r w:rsidR="007E4D12">
        <w:rPr>
          <w:rFonts w:ascii="Traditional Arabic" w:hAnsi="Traditional Arabic" w:cs="Traditional Arabic" w:hint="cs"/>
          <w:sz w:val="36"/>
          <w:szCs w:val="36"/>
          <w:rtl/>
          <w:lang w:bidi="ar-EG"/>
        </w:rPr>
        <w:t xml:space="preserve">ن أمّ سلمة لم تفعل سوى الكلام </w:t>
      </w:r>
      <w:r>
        <w:rPr>
          <w:rFonts w:ascii="Traditional Arabic" w:hAnsi="Traditional Arabic" w:cs="Traditional Arabic" w:hint="cs"/>
          <w:sz w:val="36"/>
          <w:szCs w:val="36"/>
          <w:rtl/>
          <w:lang w:bidi="ar-EG"/>
        </w:rPr>
        <w:t>, فقد آذى رسول الله صلى الله عليه وسلم , لقوله عليه الصلاة و السلام " لا تؤذيني في عائشة " , فمن يرد أن يؤذي رسول الله , فليصب من عائشة رضي الله عنها بقليل أو كثير , فلن يكون أقلّ من كلام أمّ سلمة , وهذا واضح .</w:t>
      </w:r>
    </w:p>
    <w:p w:rsidR="006D2E8F" w:rsidRDefault="006D2E8F" w:rsidP="000979DA">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و</w:t>
      </w:r>
      <w:r w:rsidR="0044765D">
        <w:rPr>
          <w:rFonts w:ascii="Traditional Arabic" w:hAnsi="Traditional Arabic" w:cs="Traditional Arabic" w:hint="cs"/>
          <w:sz w:val="36"/>
          <w:szCs w:val="36"/>
          <w:rtl/>
          <w:lang w:bidi="ar-EG"/>
        </w:rPr>
        <w:t xml:space="preserve"> هي , رضي الله عنها , مب</w:t>
      </w:r>
      <w:r w:rsidR="008C1962">
        <w:rPr>
          <w:rFonts w:ascii="Traditional Arabic" w:hAnsi="Traditional Arabic" w:cs="Traditional Arabic" w:hint="cs"/>
          <w:sz w:val="36"/>
          <w:szCs w:val="36"/>
          <w:rtl/>
          <w:lang w:bidi="ar-EG"/>
        </w:rPr>
        <w:t>اركة, تحلّ البركة بالمسلمين حيث</w:t>
      </w:r>
      <w:r w:rsidR="0044765D">
        <w:rPr>
          <w:rFonts w:ascii="Traditional Arabic" w:hAnsi="Traditional Arabic" w:cs="Traditional Arabic" w:hint="cs"/>
          <w:sz w:val="36"/>
          <w:szCs w:val="36"/>
          <w:rtl/>
          <w:lang w:bidi="ar-EG"/>
        </w:rPr>
        <w:t xml:space="preserve">ما حلّت , </w:t>
      </w:r>
      <w:r>
        <w:rPr>
          <w:rFonts w:ascii="Traditional Arabic" w:hAnsi="Traditional Arabic" w:cs="Traditional Arabic" w:hint="cs"/>
          <w:sz w:val="36"/>
          <w:szCs w:val="36"/>
          <w:rtl/>
          <w:lang w:bidi="ar-EG"/>
        </w:rPr>
        <w:t>كان يقول لها أ</w:t>
      </w:r>
      <w:r w:rsidR="00785D63">
        <w:rPr>
          <w:rFonts w:ascii="Traditional Arabic" w:hAnsi="Traditional Arabic" w:cs="Traditional Arabic" w:hint="cs"/>
          <w:sz w:val="36"/>
          <w:szCs w:val="36"/>
          <w:rtl/>
          <w:lang w:bidi="ar-EG"/>
        </w:rPr>
        <w:t xml:space="preserve">سيد بن حضير رضي الله تعالى عنه </w:t>
      </w:r>
      <w:r w:rsidR="007C1176" w:rsidRPr="007C1176">
        <w:rPr>
          <w:rFonts w:ascii="Traditional Arabic" w:hAnsi="Traditional Arabic" w:cs="Traditional Arabic"/>
          <w:sz w:val="36"/>
          <w:szCs w:val="36"/>
          <w:rtl/>
          <w:lang w:bidi="ar-EG"/>
        </w:rPr>
        <w:t xml:space="preserve">: </w:t>
      </w:r>
      <w:r w:rsidR="00785D63">
        <w:rPr>
          <w:rFonts w:ascii="Traditional Arabic" w:hAnsi="Traditional Arabic" w:cs="Traditional Arabic" w:hint="cs"/>
          <w:sz w:val="36"/>
          <w:szCs w:val="36"/>
          <w:rtl/>
          <w:lang w:bidi="ar-EG"/>
        </w:rPr>
        <w:t xml:space="preserve">" </w:t>
      </w:r>
      <w:r w:rsidR="007C1176" w:rsidRPr="007C1176">
        <w:rPr>
          <w:rFonts w:ascii="Traditional Arabic" w:hAnsi="Traditional Arabic" w:cs="Traditional Arabic" w:hint="cs"/>
          <w:sz w:val="36"/>
          <w:szCs w:val="36"/>
          <w:rtl/>
          <w:lang w:bidi="ar-EG"/>
        </w:rPr>
        <w:t>جزاك</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الله</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خيرا</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فوالله</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ما</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نزل</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بك</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أمر</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قط</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إلا</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جعل</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الله</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لك</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منه</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مخرجا</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وجعل</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للمسلمين</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فيه</w:t>
      </w:r>
      <w:r w:rsidR="007C1176" w:rsidRPr="007C1176">
        <w:rPr>
          <w:rFonts w:ascii="Traditional Arabic" w:hAnsi="Traditional Arabic" w:cs="Traditional Arabic"/>
          <w:sz w:val="36"/>
          <w:szCs w:val="36"/>
          <w:rtl/>
          <w:lang w:bidi="ar-EG"/>
        </w:rPr>
        <w:t xml:space="preserve"> </w:t>
      </w:r>
      <w:r w:rsidR="007C1176" w:rsidRPr="007C1176">
        <w:rPr>
          <w:rFonts w:ascii="Traditional Arabic" w:hAnsi="Traditional Arabic" w:cs="Traditional Arabic" w:hint="cs"/>
          <w:sz w:val="36"/>
          <w:szCs w:val="36"/>
          <w:rtl/>
          <w:lang w:bidi="ar-EG"/>
        </w:rPr>
        <w:t>بركة</w:t>
      </w:r>
      <w:r w:rsidR="00785D63">
        <w:rPr>
          <w:rFonts w:ascii="Traditional Arabic" w:hAnsi="Traditional Arabic" w:cs="Traditional Arabic" w:hint="cs"/>
          <w:sz w:val="36"/>
          <w:szCs w:val="36"/>
          <w:rtl/>
          <w:lang w:bidi="ar-EG"/>
        </w:rPr>
        <w:t xml:space="preserve"> "</w:t>
      </w:r>
      <w:r w:rsidR="000979DA">
        <w:rPr>
          <w:rStyle w:val="a4"/>
          <w:rFonts w:ascii="Traditional Arabic" w:hAnsi="Traditional Arabic" w:cs="Traditional Arabic"/>
          <w:sz w:val="36"/>
          <w:szCs w:val="36"/>
          <w:rtl/>
          <w:lang w:bidi="ar-EG"/>
        </w:rPr>
        <w:footnoteReference w:id="20"/>
      </w:r>
      <w:r w:rsidR="000979DA">
        <w:rPr>
          <w:rFonts w:ascii="Traditional Arabic" w:hAnsi="Traditional Arabic" w:cs="Traditional Arabic" w:hint="cs"/>
          <w:sz w:val="36"/>
          <w:szCs w:val="36"/>
          <w:rtl/>
          <w:lang w:bidi="ar-EG"/>
        </w:rPr>
        <w:t xml:space="preserve"> </w:t>
      </w:r>
      <w:r w:rsidR="00785D63">
        <w:rPr>
          <w:rFonts w:ascii="Traditional Arabic" w:hAnsi="Traditional Arabic" w:cs="Traditional Arabic" w:hint="cs"/>
          <w:sz w:val="36"/>
          <w:szCs w:val="36"/>
          <w:rtl/>
          <w:lang w:bidi="ar-EG"/>
        </w:rPr>
        <w:t xml:space="preserve"> يعني حين فقدت عقد لها كان لأسماء , </w:t>
      </w:r>
      <w:r w:rsidR="00AC2029">
        <w:rPr>
          <w:rFonts w:ascii="Traditional Arabic" w:hAnsi="Traditional Arabic" w:cs="Traditional Arabic" w:hint="cs"/>
          <w:sz w:val="36"/>
          <w:szCs w:val="36"/>
          <w:rtl/>
          <w:lang w:bidi="ar-EG"/>
        </w:rPr>
        <w:t>وكانوا على سفر مع رسول الله و أصحابه , فبعث النبي صلى الله عليه وسلم رجالا من أصحابه في طلبه , فأدركتهم الصلاة , فصلّوا بغير وضوء , فشكوا ذلك للنبي صلى الله عليه</w:t>
      </w:r>
      <w:r w:rsidR="00DD7E99">
        <w:rPr>
          <w:rFonts w:ascii="Traditional Arabic" w:hAnsi="Traditional Arabic" w:cs="Traditional Arabic" w:hint="cs"/>
          <w:sz w:val="36"/>
          <w:szCs w:val="36"/>
          <w:rtl/>
          <w:lang w:bidi="ar-EG"/>
        </w:rPr>
        <w:t xml:space="preserve"> وسلم , فنزلت آية التيمم . وشبيه هذا ,</w:t>
      </w:r>
      <w:r w:rsidR="00AC2029">
        <w:rPr>
          <w:rFonts w:ascii="Traditional Arabic" w:hAnsi="Traditional Arabic" w:cs="Traditional Arabic" w:hint="cs"/>
          <w:sz w:val="36"/>
          <w:szCs w:val="36"/>
          <w:rtl/>
          <w:lang w:bidi="ar-EG"/>
        </w:rPr>
        <w:t xml:space="preserve"> </w:t>
      </w:r>
      <w:r w:rsidR="00400EF4">
        <w:rPr>
          <w:rFonts w:ascii="Traditional Arabic" w:hAnsi="Traditional Arabic" w:cs="Traditional Arabic" w:hint="cs"/>
          <w:sz w:val="36"/>
          <w:szCs w:val="36"/>
          <w:rtl/>
          <w:lang w:bidi="ar-EG"/>
        </w:rPr>
        <w:t>لما حاضت</w:t>
      </w:r>
      <w:r w:rsidR="00DD7E99">
        <w:rPr>
          <w:rFonts w:ascii="Traditional Arabic" w:hAnsi="Traditional Arabic" w:cs="Traditional Arabic" w:hint="cs"/>
          <w:sz w:val="36"/>
          <w:szCs w:val="36"/>
          <w:rtl/>
          <w:lang w:bidi="ar-EG"/>
        </w:rPr>
        <w:t xml:space="preserve"> , رضي الله عنها ,</w:t>
      </w:r>
      <w:r w:rsidR="00400EF4">
        <w:rPr>
          <w:rFonts w:ascii="Traditional Arabic" w:hAnsi="Traditional Arabic" w:cs="Traditional Arabic" w:hint="cs"/>
          <w:sz w:val="36"/>
          <w:szCs w:val="36"/>
          <w:rtl/>
          <w:lang w:bidi="ar-EG"/>
        </w:rPr>
        <w:t xml:space="preserve"> في </w:t>
      </w:r>
      <w:r w:rsidR="00DD7E99">
        <w:rPr>
          <w:rFonts w:ascii="Traditional Arabic" w:hAnsi="Traditional Arabic" w:cs="Traditional Arabic" w:hint="cs"/>
          <w:sz w:val="36"/>
          <w:szCs w:val="36"/>
          <w:rtl/>
          <w:lang w:bidi="ar-EG"/>
        </w:rPr>
        <w:t>حجة الوداع ,</w:t>
      </w:r>
      <w:r w:rsidR="00400EF4">
        <w:rPr>
          <w:rFonts w:ascii="Traditional Arabic" w:hAnsi="Traditional Arabic" w:cs="Traditional Arabic" w:hint="cs"/>
          <w:sz w:val="36"/>
          <w:szCs w:val="36"/>
          <w:rtl/>
          <w:lang w:bidi="ar-EG"/>
        </w:rPr>
        <w:t xml:space="preserve"> ولم تكن اعتمرت , أمر النبي صلى الله عليه و سلم أخيها عبد الرحمن بأن يذهب بها إلى أدنى الحلّ , وهو التنعيم , فتحرم من هناك , وتعتمر , فكانت رخصة لمن بعدها من النساء </w:t>
      </w:r>
      <w:r w:rsidR="00A35D7D">
        <w:rPr>
          <w:rFonts w:ascii="Traditional Arabic" w:hAnsi="Traditional Arabic" w:cs="Traditional Arabic" w:hint="cs"/>
          <w:sz w:val="36"/>
          <w:szCs w:val="36"/>
          <w:rtl/>
          <w:lang w:bidi="ar-EG"/>
        </w:rPr>
        <w:t>, لمن هنّ في مثل حالاتها .</w:t>
      </w:r>
      <w:r w:rsidR="00C713DE">
        <w:rPr>
          <w:rFonts w:ascii="Traditional Arabic" w:hAnsi="Traditional Arabic" w:cs="Traditional Arabic" w:hint="cs"/>
          <w:sz w:val="36"/>
          <w:szCs w:val="36"/>
          <w:rtl/>
          <w:lang w:bidi="ar-EG"/>
        </w:rPr>
        <w:t xml:space="preserve"> </w:t>
      </w:r>
    </w:p>
    <w:p w:rsidR="006B0F60" w:rsidRDefault="006B0F60"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وهي أم المؤمنين حقا , قبل و بعد وفة الرسول صلّى الله عليه وسلّم , رغم أنف الحاقدين , قال تعالى {</w:t>
      </w:r>
      <w:r w:rsidRPr="006B0F60">
        <w:rPr>
          <w:rFonts w:ascii="Traditional Arabic" w:hAnsi="Traditional Arabic" w:cs="Traditional Arabic"/>
          <w:sz w:val="36"/>
          <w:szCs w:val="36"/>
          <w:rtl/>
          <w:lang w:bidi="ar-EG"/>
        </w:rPr>
        <w:t>النَّبِيُّ أَوْلَى بِالْمُؤْمِنِينَ مِنْ أَنْفُسِهِمْ وَأَزْوَاجُهُ أُمَّهَاتُهُمْ وَأُولُو الْأَرْحَامِ بَعْضُهُمْ أَوْلَى بِبَعْضٍ فِي كِتَابِ اللَّهِ مِنَ الْمُؤْمِنِينَ وَالْمُهَاجِرِينَ إِلَّا أَنْ تَفْعَلُوا إِلَى أَوْلِيَائِكُمْ مَعْرُوفًا كَانَ ذَلِكَ فِي الْكِتَابِ مَسْطُورًا</w:t>
      </w:r>
      <w:r>
        <w:rPr>
          <w:rFonts w:ascii="Traditional Arabic" w:hAnsi="Traditional Arabic" w:cs="Traditional Arabic" w:hint="cs"/>
          <w:sz w:val="36"/>
          <w:szCs w:val="36"/>
          <w:rtl/>
          <w:lang w:bidi="ar-EG"/>
        </w:rPr>
        <w:t>}</w:t>
      </w:r>
      <w:r w:rsidR="00043C1B">
        <w:rPr>
          <w:rStyle w:val="a4"/>
          <w:rFonts w:ascii="Traditional Arabic" w:hAnsi="Traditional Arabic" w:cs="Traditional Arabic"/>
          <w:sz w:val="36"/>
          <w:szCs w:val="36"/>
          <w:rtl/>
          <w:lang w:bidi="ar-EG"/>
        </w:rPr>
        <w:footnoteReference w:id="21"/>
      </w:r>
      <w:r w:rsidR="00567451">
        <w:rPr>
          <w:rFonts w:ascii="Traditional Arabic" w:hAnsi="Traditional Arabic" w:cs="Traditional Arabic" w:hint="cs"/>
          <w:sz w:val="36"/>
          <w:szCs w:val="36"/>
          <w:rtl/>
          <w:lang w:bidi="ar-EG"/>
        </w:rPr>
        <w:t xml:space="preserve"> .</w:t>
      </w:r>
    </w:p>
    <w:p w:rsidR="000B188C" w:rsidRDefault="000B188C"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توفيت رضي الله عنها </w:t>
      </w:r>
      <w:r w:rsidR="0071314E">
        <w:rPr>
          <w:rFonts w:ascii="Traditional Arabic" w:hAnsi="Traditional Arabic" w:cs="Traditional Arabic" w:hint="cs"/>
          <w:sz w:val="36"/>
          <w:szCs w:val="36"/>
          <w:rtl/>
          <w:lang w:bidi="ar-EG"/>
        </w:rPr>
        <w:t xml:space="preserve">في عام السابع  و الخمسين أو التاسع و الخمسين من الهجرة وهي في السادسة و الستين </w:t>
      </w:r>
      <w:r w:rsidR="004544FE">
        <w:rPr>
          <w:rFonts w:ascii="Traditional Arabic" w:hAnsi="Traditional Arabic" w:cs="Traditional Arabic" w:hint="cs"/>
          <w:sz w:val="36"/>
          <w:szCs w:val="36"/>
          <w:rtl/>
          <w:lang w:bidi="ar-EG"/>
        </w:rPr>
        <w:t>من عمرها .</w:t>
      </w:r>
    </w:p>
    <w:p w:rsidR="002C727B" w:rsidRDefault="002C727B"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وأختم هذه المقدمة بكلمة جميلة لأبي مسلم الخولاني </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وسمع</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أهل</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الشام</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كادوا</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ينالون</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من</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عائشة</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w:t>
      </w:r>
      <w:r w:rsidRPr="002C727B">
        <w:rPr>
          <w:rFonts w:ascii="Traditional Arabic" w:hAnsi="Traditional Arabic" w:cs="Traditional Arabic"/>
          <w:sz w:val="36"/>
          <w:szCs w:val="36"/>
          <w:rtl/>
          <w:lang w:bidi="ar-EG"/>
        </w:rPr>
        <w:t xml:space="preserve"> </w:t>
      </w:r>
      <w:r w:rsidRPr="002C727B">
        <w:rPr>
          <w:rFonts w:ascii="Traditional Arabic" w:hAnsi="Traditional Arabic" w:cs="Traditional Arabic" w:hint="cs"/>
          <w:sz w:val="36"/>
          <w:szCs w:val="36"/>
          <w:rtl/>
          <w:lang w:bidi="ar-EG"/>
        </w:rPr>
        <w:t>فقال</w:t>
      </w:r>
      <w:r w:rsidRPr="002C727B">
        <w:rPr>
          <w:rFonts w:ascii="Traditional Arabic" w:hAnsi="Traditional Arabic" w:cs="Traditional Arabic"/>
          <w:sz w:val="36"/>
          <w:szCs w:val="36"/>
          <w:rtl/>
          <w:lang w:bidi="ar-EG"/>
        </w:rPr>
        <w:t xml:space="preserve"> : " </w:t>
      </w:r>
      <w:r w:rsidRPr="007C7283">
        <w:rPr>
          <w:rFonts w:ascii="Traditional Arabic" w:hAnsi="Traditional Arabic" w:cs="Traditional Arabic" w:hint="cs"/>
          <w:b/>
          <w:bCs/>
          <w:sz w:val="36"/>
          <w:szCs w:val="36"/>
          <w:rtl/>
          <w:lang w:bidi="ar-EG"/>
        </w:rPr>
        <w:t>ألا</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أخبركم</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بمثلكم</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ومثل</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أمكم</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هذه</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كمثل</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عينين</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في</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رأس</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يؤذيان</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صاحبهما</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ولا</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يستطيع</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أن</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يعاقبهما</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إلا</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بالذي</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هو</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خير</w:t>
      </w:r>
      <w:r w:rsidRPr="007C7283">
        <w:rPr>
          <w:rFonts w:ascii="Traditional Arabic" w:hAnsi="Traditional Arabic" w:cs="Traditional Arabic"/>
          <w:b/>
          <w:bCs/>
          <w:sz w:val="36"/>
          <w:szCs w:val="36"/>
          <w:rtl/>
          <w:lang w:bidi="ar-EG"/>
        </w:rPr>
        <w:t xml:space="preserve"> </w:t>
      </w:r>
      <w:r w:rsidRPr="007C7283">
        <w:rPr>
          <w:rFonts w:ascii="Traditional Arabic" w:hAnsi="Traditional Arabic" w:cs="Traditional Arabic" w:hint="cs"/>
          <w:b/>
          <w:bCs/>
          <w:sz w:val="36"/>
          <w:szCs w:val="36"/>
          <w:rtl/>
          <w:lang w:bidi="ar-EG"/>
        </w:rPr>
        <w:t>لهما</w:t>
      </w:r>
      <w:r w:rsidRPr="002C727B">
        <w:rPr>
          <w:rFonts w:ascii="Traditional Arabic" w:hAnsi="Traditional Arabic" w:cs="Traditional Arabic"/>
          <w:sz w:val="36"/>
          <w:szCs w:val="36"/>
          <w:rtl/>
          <w:lang w:bidi="ar-EG"/>
        </w:rPr>
        <w:t xml:space="preserve"> "</w:t>
      </w:r>
      <w:r w:rsidR="007C7283">
        <w:rPr>
          <w:rStyle w:val="a4"/>
          <w:rFonts w:ascii="Traditional Arabic" w:hAnsi="Traditional Arabic" w:cs="Traditional Arabic"/>
          <w:sz w:val="36"/>
          <w:szCs w:val="36"/>
          <w:rtl/>
          <w:lang w:bidi="ar-EG"/>
        </w:rPr>
        <w:footnoteReference w:id="22"/>
      </w:r>
      <w:r w:rsidR="005C4D70">
        <w:rPr>
          <w:rFonts w:ascii="Traditional Arabic" w:hAnsi="Traditional Arabic" w:cs="Traditional Arabic" w:hint="cs"/>
          <w:sz w:val="36"/>
          <w:szCs w:val="36"/>
          <w:rtl/>
          <w:lang w:bidi="ar-EG"/>
        </w:rPr>
        <w:t xml:space="preserve"> .</w:t>
      </w:r>
    </w:p>
    <w:p w:rsidR="00AC7E96" w:rsidRDefault="007467F0"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هذه مقدمة يسيرة لا تليق بمقام و فضل أم المؤمنين , زوج النبي صلى الله عليه وسلم في الدنيا و الآخرة</w:t>
      </w:r>
      <w:r w:rsidR="009D29FE">
        <w:rPr>
          <w:rStyle w:val="a4"/>
          <w:rFonts w:ascii="Traditional Arabic" w:hAnsi="Traditional Arabic" w:cs="Traditional Arabic"/>
          <w:sz w:val="36"/>
          <w:szCs w:val="36"/>
          <w:rtl/>
          <w:lang w:bidi="ar-EG"/>
        </w:rPr>
        <w:footnoteReference w:id="23"/>
      </w:r>
      <w:r>
        <w:rPr>
          <w:rFonts w:ascii="Traditional Arabic" w:hAnsi="Traditional Arabic" w:cs="Traditional Arabic" w:hint="cs"/>
          <w:sz w:val="36"/>
          <w:szCs w:val="36"/>
          <w:rtl/>
          <w:lang w:bidi="ar-EG"/>
        </w:rPr>
        <w:t xml:space="preserve"> , و أحب الناس إليه</w:t>
      </w:r>
      <w:r w:rsidR="009D29FE">
        <w:rPr>
          <w:rFonts w:ascii="Traditional Arabic" w:hAnsi="Traditional Arabic" w:cs="Traditional Arabic" w:hint="cs"/>
          <w:sz w:val="36"/>
          <w:szCs w:val="36"/>
          <w:rtl/>
          <w:lang w:bidi="ar-EG"/>
        </w:rPr>
        <w:t xml:space="preserve"> , وسيأتي معنا في طيّات البحث المزيد إن شاء الله من فضائلها و الدلائل على خيريتها </w:t>
      </w:r>
      <w:r w:rsidR="002F53A0">
        <w:rPr>
          <w:rFonts w:ascii="Traditional Arabic" w:hAnsi="Traditional Arabic" w:cs="Traditional Arabic" w:hint="cs"/>
          <w:sz w:val="36"/>
          <w:szCs w:val="36"/>
          <w:rtl/>
          <w:lang w:bidi="ar-EG"/>
        </w:rPr>
        <w:t xml:space="preserve">, رضي الله تعالى عنها و عن أزواج النبي صلى الله عليه و سلم </w:t>
      </w:r>
      <w:r>
        <w:rPr>
          <w:rFonts w:ascii="Traditional Arabic" w:hAnsi="Traditional Arabic" w:cs="Traditional Arabic" w:hint="cs"/>
          <w:sz w:val="36"/>
          <w:szCs w:val="36"/>
          <w:rtl/>
          <w:lang w:bidi="ar-EG"/>
        </w:rPr>
        <w:t xml:space="preserve"> </w:t>
      </w:r>
      <w:r w:rsidR="002F53A0">
        <w:rPr>
          <w:rFonts w:ascii="Traditional Arabic" w:hAnsi="Traditional Arabic" w:cs="Traditional Arabic" w:hint="cs"/>
          <w:sz w:val="36"/>
          <w:szCs w:val="36"/>
          <w:rtl/>
          <w:lang w:bidi="ar-EG"/>
        </w:rPr>
        <w:t>أجمعين .</w:t>
      </w:r>
    </w:p>
    <w:p w:rsidR="005C4D70" w:rsidRDefault="005C4D70" w:rsidP="00567451">
      <w:pPr>
        <w:spacing w:after="0"/>
        <w:rPr>
          <w:rFonts w:ascii="Traditional Arabic" w:hAnsi="Traditional Arabic" w:cs="Traditional Arabic"/>
          <w:sz w:val="36"/>
          <w:szCs w:val="36"/>
          <w:rtl/>
          <w:lang w:bidi="ar-EG"/>
        </w:rPr>
      </w:pPr>
    </w:p>
    <w:p w:rsidR="006F3262" w:rsidRPr="008D6B55" w:rsidRDefault="008D6B55" w:rsidP="004544FE">
      <w:pPr>
        <w:spacing w:after="0"/>
        <w:rPr>
          <w:rFonts w:ascii="Traditional Arabic" w:hAnsi="Traditional Arabic" w:cs="Traditional Arabic"/>
          <w:b/>
          <w:bCs/>
          <w:sz w:val="44"/>
          <w:szCs w:val="44"/>
          <w:u w:val="single"/>
          <w:rtl/>
          <w:lang w:bidi="ar-EG"/>
        </w:rPr>
      </w:pPr>
      <w:r w:rsidRPr="008D6B55">
        <w:rPr>
          <w:rFonts w:ascii="Traditional Arabic" w:hAnsi="Traditional Arabic" w:cs="Traditional Arabic" w:hint="cs"/>
          <w:b/>
          <w:bCs/>
          <w:sz w:val="44"/>
          <w:szCs w:val="44"/>
          <w:u w:val="single"/>
          <w:rtl/>
          <w:lang w:bidi="ar-EG"/>
        </w:rPr>
        <w:t>ملامح من حياة أم المؤمنين عائشة رضي الله عنها</w:t>
      </w:r>
    </w:p>
    <w:p w:rsidR="00EC2F8F" w:rsidRPr="006F3262" w:rsidRDefault="00FC45A1" w:rsidP="006F3262">
      <w:pPr>
        <w:spacing w:after="0"/>
        <w:rPr>
          <w:rFonts w:ascii="Traditional Arabic" w:hAnsi="Traditional Arabic" w:cs="Traditional Arabic"/>
          <w:b/>
          <w:bCs/>
          <w:sz w:val="36"/>
          <w:szCs w:val="36"/>
          <w:rtl/>
          <w:lang w:bidi="ar-EG"/>
        </w:rPr>
      </w:pPr>
      <w:r w:rsidRPr="006F3262">
        <w:rPr>
          <w:rFonts w:ascii="Traditional Arabic" w:hAnsi="Traditional Arabic" w:cs="Traditional Arabic" w:hint="cs"/>
          <w:b/>
          <w:bCs/>
          <w:sz w:val="36"/>
          <w:szCs w:val="36"/>
          <w:rtl/>
          <w:lang w:bidi="ar-EG"/>
        </w:rPr>
        <w:t>قصة زواجها من النبي صلّى الله عليه وسلم</w:t>
      </w:r>
      <w:r w:rsidR="00FC4C6B" w:rsidRPr="006F3262">
        <w:rPr>
          <w:rFonts w:ascii="Traditional Arabic" w:hAnsi="Traditional Arabic" w:cs="Traditional Arabic" w:hint="cs"/>
          <w:b/>
          <w:bCs/>
          <w:sz w:val="36"/>
          <w:szCs w:val="36"/>
          <w:rtl/>
          <w:lang w:bidi="ar-EG"/>
        </w:rPr>
        <w:t xml:space="preserve"> :</w:t>
      </w:r>
    </w:p>
    <w:p w:rsidR="00FC4C6B" w:rsidRDefault="00C3739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لم تبين لنا الروايات ع</w:t>
      </w:r>
      <w:r w:rsidR="009658B6">
        <w:rPr>
          <w:rFonts w:ascii="Traditional Arabic" w:hAnsi="Traditional Arabic" w:cs="Traditional Arabic" w:hint="cs"/>
          <w:sz w:val="36"/>
          <w:szCs w:val="36"/>
          <w:rtl/>
          <w:lang w:bidi="ar-EG"/>
        </w:rPr>
        <w:t>ن عائشة رضي الله عنها الكثير عن حياتها في الصغر</w:t>
      </w:r>
      <w:r>
        <w:rPr>
          <w:rFonts w:ascii="Traditional Arabic" w:hAnsi="Traditional Arabic" w:cs="Traditional Arabic" w:hint="cs"/>
          <w:sz w:val="36"/>
          <w:szCs w:val="36"/>
          <w:rtl/>
          <w:lang w:bidi="ar-EG"/>
        </w:rPr>
        <w:t xml:space="preserve"> , إلا أنه كان واضحا أنها كانت </w:t>
      </w:r>
      <w:r w:rsidR="004043F4">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لبيبة فطنة , يعتمد عليها , </w:t>
      </w:r>
      <w:r w:rsidR="00E96FC0">
        <w:rPr>
          <w:rFonts w:ascii="Traditional Arabic" w:hAnsi="Traditional Arabic" w:cs="Traditional Arabic" w:hint="cs"/>
          <w:sz w:val="36"/>
          <w:szCs w:val="36"/>
          <w:rtl/>
          <w:lang w:bidi="ar-EG"/>
        </w:rPr>
        <w:t xml:space="preserve">فلقد حفظت ما حدث للنبي صلّى الله عليه وسلّم مع أبي بكر عند هجرة رسول الله صلّى الله عليه و سلّم </w:t>
      </w:r>
      <w:r w:rsidR="00BD111D">
        <w:rPr>
          <w:rFonts w:ascii="Traditional Arabic" w:hAnsi="Traditional Arabic" w:cs="Traditional Arabic" w:hint="cs"/>
          <w:sz w:val="36"/>
          <w:szCs w:val="36"/>
          <w:rtl/>
          <w:lang w:bidi="ar-EG"/>
        </w:rPr>
        <w:t>و أبي بكر إلى المدينة , فروت الحديث</w:t>
      </w:r>
      <w:r w:rsidR="00625B70">
        <w:rPr>
          <w:rStyle w:val="a4"/>
          <w:rFonts w:ascii="Traditional Arabic" w:hAnsi="Traditional Arabic" w:cs="Traditional Arabic"/>
          <w:sz w:val="36"/>
          <w:szCs w:val="36"/>
          <w:rtl/>
          <w:lang w:bidi="ar-EG"/>
        </w:rPr>
        <w:footnoteReference w:id="24"/>
      </w:r>
      <w:r w:rsidR="00BD111D">
        <w:rPr>
          <w:rFonts w:ascii="Traditional Arabic" w:hAnsi="Traditional Arabic" w:cs="Traditional Arabic" w:hint="cs"/>
          <w:sz w:val="36"/>
          <w:szCs w:val="36"/>
          <w:rtl/>
          <w:lang w:bidi="ar-EG"/>
        </w:rPr>
        <w:t xml:space="preserve"> في ذلك أحسن الرواية , وحفظته أحسن الحفظ بتفاصيله </w:t>
      </w:r>
      <w:r w:rsidR="001077A2">
        <w:rPr>
          <w:rFonts w:ascii="Traditional Arabic" w:hAnsi="Traditional Arabic" w:cs="Traditional Arabic" w:hint="cs"/>
          <w:sz w:val="36"/>
          <w:szCs w:val="36"/>
          <w:rtl/>
          <w:lang w:bidi="ar-EG"/>
        </w:rPr>
        <w:t xml:space="preserve">, </w:t>
      </w:r>
      <w:r w:rsidR="005732CF">
        <w:rPr>
          <w:rFonts w:ascii="Traditional Arabic" w:hAnsi="Traditional Arabic" w:cs="Traditional Arabic" w:hint="cs"/>
          <w:sz w:val="36"/>
          <w:szCs w:val="36"/>
          <w:rtl/>
          <w:lang w:bidi="ar-EG"/>
        </w:rPr>
        <w:t xml:space="preserve">وفي هذا الحديث أنّها جهزت مع أختها أسماء بنت أبي بكر و أمّها أم رومان , النبيّ صلّى الله عليه وسلّم , قالت " </w:t>
      </w:r>
      <w:r w:rsidR="005732CF" w:rsidRPr="005732CF">
        <w:rPr>
          <w:rFonts w:ascii="Traditional Arabic" w:hAnsi="Traditional Arabic" w:cs="Traditional Arabic"/>
          <w:sz w:val="36"/>
          <w:szCs w:val="36"/>
          <w:rtl/>
          <w:lang w:bidi="ar-EG"/>
        </w:rPr>
        <w:t xml:space="preserve"> : </w:t>
      </w:r>
      <w:r w:rsidR="005732CF" w:rsidRPr="005732CF">
        <w:rPr>
          <w:rFonts w:ascii="Traditional Arabic" w:hAnsi="Traditional Arabic" w:cs="Traditional Arabic" w:hint="cs"/>
          <w:sz w:val="36"/>
          <w:szCs w:val="36"/>
          <w:rtl/>
          <w:lang w:bidi="ar-EG"/>
        </w:rPr>
        <w:t>فجهزناهما</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أحث</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الجهاز</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وصنعنا</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لهما</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سفرة</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في</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جراب</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فقطعت</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أسماء</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بنت</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أبي</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بكر</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قطعة</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من</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نطاقها</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فربطت</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به</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على</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فم</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الجراب</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فبذلك</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سميت</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ذات</w:t>
      </w:r>
      <w:r w:rsidR="005732CF" w:rsidRPr="005732CF">
        <w:rPr>
          <w:rFonts w:ascii="Traditional Arabic" w:hAnsi="Traditional Arabic" w:cs="Traditional Arabic"/>
          <w:sz w:val="36"/>
          <w:szCs w:val="36"/>
          <w:rtl/>
          <w:lang w:bidi="ar-EG"/>
        </w:rPr>
        <w:t xml:space="preserve"> </w:t>
      </w:r>
      <w:r w:rsidR="005732CF" w:rsidRPr="005732CF">
        <w:rPr>
          <w:rFonts w:ascii="Traditional Arabic" w:hAnsi="Traditional Arabic" w:cs="Traditional Arabic" w:hint="cs"/>
          <w:sz w:val="36"/>
          <w:szCs w:val="36"/>
          <w:rtl/>
          <w:lang w:bidi="ar-EG"/>
        </w:rPr>
        <w:t>النطاقين</w:t>
      </w:r>
      <w:r w:rsidR="005732CF">
        <w:rPr>
          <w:rFonts w:ascii="Traditional Arabic" w:hAnsi="Traditional Arabic" w:cs="Traditional Arabic" w:hint="cs"/>
          <w:sz w:val="36"/>
          <w:szCs w:val="36"/>
          <w:rtl/>
          <w:lang w:bidi="ar-EG"/>
        </w:rPr>
        <w:t xml:space="preserve"> " , وهذا دالّ على كونها </w:t>
      </w:r>
      <w:r w:rsidR="006E0FC4">
        <w:rPr>
          <w:rFonts w:ascii="Traditional Arabic" w:hAnsi="Traditional Arabic" w:cs="Traditional Arabic" w:hint="cs"/>
          <w:sz w:val="36"/>
          <w:szCs w:val="36"/>
          <w:rtl/>
          <w:lang w:bidi="ar-EG"/>
        </w:rPr>
        <w:t xml:space="preserve">مسؤولة و مدركة لعظم الحدث , لذلك لم يخش أبا بكر رضي الله عنه من أن تسمع سرّ النبي صلّى الله عليه وسلّم , قالت في الحديث " </w:t>
      </w:r>
      <w:r w:rsidR="006E0FC4" w:rsidRPr="006E0FC4">
        <w:rPr>
          <w:rFonts w:ascii="Traditional Arabic" w:hAnsi="Traditional Arabic" w:cs="Traditional Arabic"/>
          <w:sz w:val="36"/>
          <w:szCs w:val="36"/>
          <w:rtl/>
          <w:lang w:bidi="ar-EG"/>
        </w:rPr>
        <w:t xml:space="preserve"> : </w:t>
      </w:r>
      <w:r w:rsidR="006E0FC4" w:rsidRPr="006E0FC4">
        <w:rPr>
          <w:rFonts w:ascii="Traditional Arabic" w:hAnsi="Traditional Arabic" w:cs="Traditional Arabic" w:hint="cs"/>
          <w:sz w:val="36"/>
          <w:szCs w:val="36"/>
          <w:rtl/>
          <w:lang w:bidi="ar-EG"/>
        </w:rPr>
        <w:t>فبينما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نحن</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يوما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جلوس</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بيت</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أبي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بكر</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نحر</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الظهيرة</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قال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قائل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لأبي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بكر</w:t>
      </w:r>
      <w:r w:rsidR="006E0FC4" w:rsidRPr="006E0FC4">
        <w:rPr>
          <w:rFonts w:ascii="Traditional Arabic" w:hAnsi="Traditional Arabic" w:cs="Traditional Arabic"/>
          <w:sz w:val="36"/>
          <w:szCs w:val="36"/>
          <w:rtl/>
          <w:lang w:bidi="ar-EG"/>
        </w:rPr>
        <w:t xml:space="preserve"> : </w:t>
      </w:r>
      <w:r w:rsidR="006E0FC4" w:rsidRPr="006E0FC4">
        <w:rPr>
          <w:rFonts w:ascii="Traditional Arabic" w:hAnsi="Traditional Arabic" w:cs="Traditional Arabic" w:hint="cs"/>
          <w:sz w:val="36"/>
          <w:szCs w:val="36"/>
          <w:rtl/>
          <w:lang w:bidi="ar-EG"/>
        </w:rPr>
        <w:t>هذا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رسول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صلى</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عليه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وسلم</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متقنعا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ساعة</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لم</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يكن</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يأتينا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فيها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فقال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أبو</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بكر</w:t>
      </w:r>
      <w:r w:rsidR="006E0FC4" w:rsidRPr="006E0FC4">
        <w:rPr>
          <w:rFonts w:ascii="Traditional Arabic" w:hAnsi="Traditional Arabic" w:cs="Traditional Arabic"/>
          <w:sz w:val="36"/>
          <w:szCs w:val="36"/>
          <w:rtl/>
          <w:lang w:bidi="ar-EG"/>
        </w:rPr>
        <w:t xml:space="preserve"> : </w:t>
      </w:r>
      <w:r w:rsidR="006E0FC4" w:rsidRPr="006E0FC4">
        <w:rPr>
          <w:rFonts w:ascii="Traditional Arabic" w:hAnsi="Traditional Arabic" w:cs="Traditional Arabic" w:hint="cs"/>
          <w:sz w:val="36"/>
          <w:szCs w:val="36"/>
          <w:rtl/>
          <w:lang w:bidi="ar-EG"/>
        </w:rPr>
        <w:t>فداء</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أبي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وأمي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والله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ما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جاء</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هذه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الساعة</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إلا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أمر</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قالت</w:t>
      </w:r>
      <w:r w:rsidR="006E0FC4" w:rsidRPr="006E0FC4">
        <w:rPr>
          <w:rFonts w:ascii="Traditional Arabic" w:hAnsi="Traditional Arabic" w:cs="Traditional Arabic"/>
          <w:sz w:val="36"/>
          <w:szCs w:val="36"/>
          <w:rtl/>
          <w:lang w:bidi="ar-EG"/>
        </w:rPr>
        <w:t xml:space="preserve"> : </w:t>
      </w:r>
      <w:r w:rsidR="006E0FC4" w:rsidRPr="006E0FC4">
        <w:rPr>
          <w:rFonts w:ascii="Traditional Arabic" w:hAnsi="Traditional Arabic" w:cs="Traditional Arabic" w:hint="cs"/>
          <w:sz w:val="36"/>
          <w:szCs w:val="36"/>
          <w:rtl/>
          <w:lang w:bidi="ar-EG"/>
        </w:rPr>
        <w:t>فجاء</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رسول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صلى</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عليه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وسلم</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فاستأذن</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فأذن</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فدخل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فقال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النبي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صلى</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عليه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وسلم</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لأبي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بكر</w:t>
      </w:r>
      <w:r w:rsidR="006E0FC4" w:rsidRPr="006E0FC4">
        <w:rPr>
          <w:rFonts w:ascii="Traditional Arabic" w:hAnsi="Traditional Arabic" w:cs="Traditional Arabic"/>
          <w:sz w:val="36"/>
          <w:szCs w:val="36"/>
          <w:rtl/>
          <w:lang w:bidi="ar-EG"/>
        </w:rPr>
        <w:t xml:space="preserve"> : " </w:t>
      </w:r>
      <w:r w:rsidR="006E0FC4" w:rsidRPr="006E0FC4">
        <w:rPr>
          <w:rFonts w:ascii="Traditional Arabic" w:hAnsi="Traditional Arabic" w:cs="Traditional Arabic" w:hint="cs"/>
          <w:sz w:val="36"/>
          <w:szCs w:val="36"/>
          <w:rtl/>
          <w:lang w:bidi="ar-EG"/>
        </w:rPr>
        <w:t>أخرج</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من</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عندك</w:t>
      </w:r>
      <w:r w:rsidR="006E0FC4" w:rsidRPr="006E0FC4">
        <w:rPr>
          <w:rFonts w:ascii="Traditional Arabic" w:hAnsi="Traditional Arabic" w:cs="Traditional Arabic"/>
          <w:sz w:val="36"/>
          <w:szCs w:val="36"/>
          <w:rtl/>
          <w:lang w:bidi="ar-EG"/>
        </w:rPr>
        <w:t xml:space="preserve"> " . </w:t>
      </w:r>
      <w:r w:rsidR="006E0FC4" w:rsidRPr="006E0FC4">
        <w:rPr>
          <w:rFonts w:ascii="Traditional Arabic" w:hAnsi="Traditional Arabic" w:cs="Traditional Arabic" w:hint="cs"/>
          <w:sz w:val="36"/>
          <w:szCs w:val="36"/>
          <w:rtl/>
          <w:lang w:bidi="ar-EG"/>
        </w:rPr>
        <w:t>فقال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أبو</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بكر</w:t>
      </w:r>
      <w:r w:rsidR="006E0FC4" w:rsidRPr="006E0FC4">
        <w:rPr>
          <w:rFonts w:ascii="Traditional Arabic" w:hAnsi="Traditional Arabic" w:cs="Traditional Arabic"/>
          <w:sz w:val="36"/>
          <w:szCs w:val="36"/>
          <w:rtl/>
          <w:lang w:bidi="ar-EG"/>
        </w:rPr>
        <w:t xml:space="preserve"> : </w:t>
      </w:r>
      <w:r w:rsidR="006E0FC4" w:rsidRPr="006E0FC4">
        <w:rPr>
          <w:rFonts w:ascii="Traditional Arabic" w:hAnsi="Traditional Arabic" w:cs="Traditional Arabic" w:hint="cs"/>
          <w:sz w:val="36"/>
          <w:szCs w:val="36"/>
          <w:rtl/>
          <w:lang w:bidi="ar-EG"/>
        </w:rPr>
        <w:t>إنما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هم</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أهلك</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بأبي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أنت</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يا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رسول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قال</w:t>
      </w:r>
      <w:r w:rsidR="006E0FC4" w:rsidRPr="006E0FC4">
        <w:rPr>
          <w:rFonts w:ascii="Traditional Arabic" w:hAnsi="Traditional Arabic" w:cs="Traditional Arabic"/>
          <w:sz w:val="36"/>
          <w:szCs w:val="36"/>
          <w:rtl/>
          <w:lang w:bidi="ar-EG"/>
        </w:rPr>
        <w:t xml:space="preserve"> : " </w:t>
      </w:r>
      <w:r w:rsidR="006E0FC4" w:rsidRPr="006E0FC4">
        <w:rPr>
          <w:rFonts w:ascii="Traditional Arabic" w:hAnsi="Traditional Arabic" w:cs="Traditional Arabic" w:hint="cs"/>
          <w:sz w:val="36"/>
          <w:szCs w:val="36"/>
          <w:rtl/>
          <w:lang w:bidi="ar-EG"/>
        </w:rPr>
        <w:t>فإني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قد</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أذن</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لي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في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الخروج</w:t>
      </w:r>
      <w:r w:rsidR="006E0FC4" w:rsidRPr="006E0FC4">
        <w:rPr>
          <w:rFonts w:ascii="Traditional Arabic" w:hAnsi="Traditional Arabic" w:cs="Traditional Arabic"/>
          <w:sz w:val="36"/>
          <w:szCs w:val="36"/>
          <w:rtl/>
          <w:lang w:bidi="ar-EG"/>
        </w:rPr>
        <w:t xml:space="preserve"> " </w:t>
      </w:r>
      <w:r w:rsidR="006E0FC4" w:rsidRPr="006E0FC4">
        <w:rPr>
          <w:rFonts w:ascii="Traditional Arabic" w:hAnsi="Traditional Arabic" w:cs="Traditional Arabic" w:hint="cs"/>
          <w:sz w:val="36"/>
          <w:szCs w:val="36"/>
          <w:rtl/>
          <w:lang w:bidi="ar-EG"/>
        </w:rPr>
        <w:lastRenderedPageBreak/>
        <w:t>فقال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أبو</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بكر</w:t>
      </w:r>
      <w:r w:rsidR="006E0FC4" w:rsidRPr="006E0FC4">
        <w:rPr>
          <w:rFonts w:ascii="Traditional Arabic" w:hAnsi="Traditional Arabic" w:cs="Traditional Arabic"/>
          <w:sz w:val="36"/>
          <w:szCs w:val="36"/>
          <w:rtl/>
          <w:lang w:bidi="ar-EG"/>
        </w:rPr>
        <w:t xml:space="preserve"> : </w:t>
      </w:r>
      <w:r w:rsidR="006E0FC4" w:rsidRPr="006E0FC4">
        <w:rPr>
          <w:rFonts w:ascii="Traditional Arabic" w:hAnsi="Traditional Arabic" w:cs="Traditional Arabic" w:hint="cs"/>
          <w:sz w:val="36"/>
          <w:szCs w:val="36"/>
          <w:rtl/>
          <w:lang w:bidi="ar-EG"/>
        </w:rPr>
        <w:t>الصحابة</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بأبي</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أنت</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يا</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رسول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قال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رسول</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صلى</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الله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عليه</w:t>
      </w:r>
      <w:r w:rsidR="006E0FC4" w:rsidRPr="006E0FC4">
        <w:rPr>
          <w:rFonts w:ascii="Traditional Arabic" w:hAnsi="Traditional Arabic" w:cs="Traditional Arabic"/>
          <w:sz w:val="36"/>
          <w:szCs w:val="36"/>
          <w:rtl/>
          <w:lang w:bidi="ar-EG"/>
        </w:rPr>
        <w:t xml:space="preserve"> </w:t>
      </w:r>
      <w:r w:rsidR="006E0FC4" w:rsidRPr="006E0FC4">
        <w:rPr>
          <w:rFonts w:ascii="Traditional Arabic" w:hAnsi="Traditional Arabic" w:cs="Traditional Arabic" w:hint="cs"/>
          <w:sz w:val="36"/>
          <w:szCs w:val="36"/>
          <w:rtl/>
          <w:lang w:bidi="ar-EG"/>
        </w:rPr>
        <w:t>وسلم</w:t>
      </w:r>
      <w:r w:rsidR="006E0FC4" w:rsidRPr="006E0FC4">
        <w:rPr>
          <w:rFonts w:ascii="Traditional Arabic" w:hAnsi="Traditional Arabic" w:cs="Traditional Arabic"/>
          <w:sz w:val="36"/>
          <w:szCs w:val="36"/>
          <w:rtl/>
          <w:lang w:bidi="ar-EG"/>
        </w:rPr>
        <w:t xml:space="preserve"> : " </w:t>
      </w:r>
      <w:r w:rsidR="006E0FC4" w:rsidRPr="006E0FC4">
        <w:rPr>
          <w:rFonts w:ascii="Traditional Arabic" w:hAnsi="Traditional Arabic" w:cs="Traditional Arabic" w:hint="cs"/>
          <w:sz w:val="36"/>
          <w:szCs w:val="36"/>
          <w:rtl/>
          <w:lang w:bidi="ar-EG"/>
        </w:rPr>
        <w:t>نعم</w:t>
      </w:r>
      <w:r w:rsidR="006E0FC4" w:rsidRPr="006E0FC4">
        <w:rPr>
          <w:rFonts w:ascii="Traditional Arabic" w:hAnsi="Traditional Arabic" w:cs="Traditional Arabic"/>
          <w:sz w:val="36"/>
          <w:szCs w:val="36"/>
          <w:rtl/>
          <w:lang w:bidi="ar-EG"/>
        </w:rPr>
        <w:t xml:space="preserve"> "</w:t>
      </w:r>
      <w:r w:rsidR="000632D4">
        <w:rPr>
          <w:rStyle w:val="a4"/>
          <w:rFonts w:ascii="Traditional Arabic" w:hAnsi="Traditional Arabic" w:cs="Traditional Arabic"/>
          <w:sz w:val="36"/>
          <w:szCs w:val="36"/>
          <w:rtl/>
          <w:lang w:bidi="ar-EG"/>
        </w:rPr>
        <w:footnoteReference w:id="25"/>
      </w:r>
      <w:r w:rsidR="000632D4">
        <w:rPr>
          <w:rFonts w:ascii="Traditional Arabic" w:hAnsi="Traditional Arabic" w:cs="Traditional Arabic" w:hint="cs"/>
          <w:sz w:val="36"/>
          <w:szCs w:val="36"/>
          <w:rtl/>
          <w:lang w:bidi="ar-EG"/>
        </w:rPr>
        <w:t xml:space="preserve"> </w:t>
      </w:r>
      <w:r w:rsidR="00FB621A">
        <w:rPr>
          <w:rFonts w:ascii="Traditional Arabic" w:hAnsi="Traditional Arabic" w:cs="Traditional Arabic" w:hint="cs"/>
          <w:sz w:val="36"/>
          <w:szCs w:val="36"/>
          <w:rtl/>
          <w:lang w:bidi="ar-EG"/>
        </w:rPr>
        <w:t>.</w:t>
      </w:r>
    </w:p>
    <w:p w:rsidR="00665121" w:rsidRDefault="000A116B" w:rsidP="006B5103">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يدلّ دلالة واضحة على تحملها المسئولية و ثقة أهلها بذلك , وليست مسئولية أكبر من سرّ رسول الله صلى الله عليه وسلم الذي أئتمنه النبي آل أبي بكر و فيهم </w:t>
      </w:r>
      <w:r w:rsidR="004D015D">
        <w:rPr>
          <w:rFonts w:ascii="Traditional Arabic" w:hAnsi="Traditional Arabic" w:cs="Traditional Arabic" w:hint="cs"/>
          <w:sz w:val="36"/>
          <w:szCs w:val="36"/>
          <w:rtl/>
          <w:lang w:bidi="ar-EG"/>
        </w:rPr>
        <w:t xml:space="preserve">عائشة رضي الله عنها , وهذا الأمر </w:t>
      </w:r>
      <w:r w:rsidR="00B324E7">
        <w:rPr>
          <w:rFonts w:ascii="Traditional Arabic" w:hAnsi="Traditional Arabic" w:cs="Traditional Arabic" w:hint="cs"/>
          <w:sz w:val="36"/>
          <w:szCs w:val="36"/>
          <w:rtl/>
          <w:lang w:bidi="ar-EG"/>
        </w:rPr>
        <w:t xml:space="preserve">, تحمل المسؤولية , </w:t>
      </w:r>
      <w:r w:rsidR="004D015D">
        <w:rPr>
          <w:rFonts w:ascii="Traditional Arabic" w:hAnsi="Traditional Arabic" w:cs="Traditional Arabic" w:hint="cs"/>
          <w:sz w:val="36"/>
          <w:szCs w:val="36"/>
          <w:rtl/>
          <w:lang w:bidi="ar-EG"/>
        </w:rPr>
        <w:t>من أحد</w:t>
      </w:r>
      <w:r w:rsidR="00B324E7">
        <w:rPr>
          <w:rFonts w:ascii="Traditional Arabic" w:hAnsi="Traditional Arabic" w:cs="Traditional Arabic" w:hint="cs"/>
          <w:sz w:val="36"/>
          <w:szCs w:val="36"/>
          <w:rtl/>
          <w:lang w:bidi="ar-EG"/>
        </w:rPr>
        <w:t xml:space="preserve"> أهم جوانب شخصية</w:t>
      </w:r>
      <w:r w:rsidR="004D015D">
        <w:rPr>
          <w:rFonts w:ascii="Traditional Arabic" w:hAnsi="Traditional Arabic" w:cs="Traditional Arabic" w:hint="cs"/>
          <w:sz w:val="36"/>
          <w:szCs w:val="36"/>
          <w:rtl/>
          <w:lang w:bidi="ar-EG"/>
        </w:rPr>
        <w:t xml:space="preserve"> عائشة رضي الله عنها في طفولتها </w:t>
      </w:r>
      <w:r w:rsidR="00D84E2D">
        <w:rPr>
          <w:rFonts w:ascii="Traditional Arabic" w:hAnsi="Traditional Arabic" w:cs="Traditional Arabic" w:hint="cs"/>
          <w:sz w:val="36"/>
          <w:szCs w:val="36"/>
          <w:rtl/>
          <w:lang w:bidi="ar-EG"/>
        </w:rPr>
        <w:t>التي تكشف لنا أن زواج النبيّ صلّى الله عليهم وسلّم منها في هذه السنّ الصغيره , كان له وجهه في</w:t>
      </w:r>
      <w:r w:rsidR="00665121">
        <w:rPr>
          <w:rFonts w:ascii="Traditional Arabic" w:hAnsi="Traditional Arabic" w:cs="Traditional Arabic" w:hint="cs"/>
          <w:sz w:val="36"/>
          <w:szCs w:val="36"/>
          <w:rtl/>
          <w:lang w:bidi="ar-EG"/>
        </w:rPr>
        <w:t xml:space="preserve"> هذا الجانب</w:t>
      </w:r>
      <w:r w:rsidR="006B5103">
        <w:rPr>
          <w:rFonts w:ascii="Traditional Arabic" w:hAnsi="Traditional Arabic" w:cs="Traditional Arabic" w:hint="cs"/>
          <w:sz w:val="36"/>
          <w:szCs w:val="36"/>
          <w:rtl/>
          <w:lang w:bidi="ar-EG"/>
        </w:rPr>
        <w:t xml:space="preserve"> </w:t>
      </w:r>
      <w:r w:rsidR="003026AD">
        <w:rPr>
          <w:rFonts w:ascii="Traditional Arabic" w:hAnsi="Traditional Arabic" w:cs="Traditional Arabic" w:hint="cs"/>
          <w:sz w:val="36"/>
          <w:szCs w:val="36"/>
          <w:rtl/>
          <w:lang w:bidi="ar-EG"/>
        </w:rPr>
        <w:t>.</w:t>
      </w:r>
    </w:p>
    <w:p w:rsidR="00FB621A" w:rsidRDefault="00687282"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وهي كانت كغيرها من البنات في هذه السنّ تلعب كما يلعبن بالعرائس , و على الأرجوحة و غير ذلك </w:t>
      </w:r>
      <w:r w:rsidR="00C55BE4">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قال</w:t>
      </w:r>
      <w:r w:rsidR="0026786F">
        <w:rPr>
          <w:rFonts w:ascii="Traditional Arabic" w:hAnsi="Traditional Arabic" w:cs="Traditional Arabic" w:hint="cs"/>
          <w:sz w:val="36"/>
          <w:szCs w:val="36"/>
          <w:rtl/>
          <w:lang w:bidi="ar-EG"/>
        </w:rPr>
        <w:t>ت عائشة رضي الله عنها</w:t>
      </w:r>
      <w:r w:rsidRPr="00687282">
        <w:rPr>
          <w:rFonts w:ascii="Traditional Arabic" w:hAnsi="Traditional Arabic" w:cs="Traditional Arabic"/>
          <w:sz w:val="36"/>
          <w:szCs w:val="36"/>
          <w:rtl/>
          <w:lang w:bidi="ar-EG"/>
        </w:rPr>
        <w:t xml:space="preserve"> " </w:t>
      </w:r>
      <w:r w:rsidRPr="00687282">
        <w:rPr>
          <w:rFonts w:ascii="Traditional Arabic" w:hAnsi="Traditional Arabic" w:cs="Traditional Arabic" w:hint="cs"/>
          <w:sz w:val="36"/>
          <w:szCs w:val="36"/>
          <w:rtl/>
          <w:lang w:bidi="ar-EG"/>
        </w:rPr>
        <w:t>تزوجني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النبي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صلى</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الله</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عليه</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وسلم</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وأنا</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بنت</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ست</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سنين</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فقدمنا</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المدينة</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فنزلنا</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في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بني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الحارث</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بن</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خزرج</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فوعكت</w:t>
      </w:r>
      <w:r w:rsidR="00E87C3B">
        <w:rPr>
          <w:rStyle w:val="a4"/>
          <w:rFonts w:ascii="Traditional Arabic" w:hAnsi="Traditional Arabic" w:cs="Traditional Arabic"/>
          <w:sz w:val="36"/>
          <w:szCs w:val="36"/>
          <w:rtl/>
          <w:lang w:bidi="ar-EG"/>
        </w:rPr>
        <w:footnoteReference w:id="26"/>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فتمرق</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شعري</w:t>
      </w:r>
      <w:r w:rsidR="00E87C3B">
        <w:rPr>
          <w:rStyle w:val="a4"/>
          <w:rFonts w:ascii="Traditional Arabic" w:hAnsi="Traditional Arabic" w:cs="Traditional Arabic"/>
          <w:sz w:val="36"/>
          <w:szCs w:val="36"/>
          <w:rtl/>
          <w:lang w:bidi="ar-EG"/>
        </w:rPr>
        <w:footnoteReference w:id="27"/>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فوفى</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جميمة</w:t>
      </w:r>
      <w:r w:rsidR="00E87C3B">
        <w:rPr>
          <w:rStyle w:val="a4"/>
          <w:rFonts w:ascii="Traditional Arabic" w:hAnsi="Traditional Arabic" w:cs="Traditional Arabic"/>
          <w:sz w:val="36"/>
          <w:szCs w:val="36"/>
          <w:rtl/>
          <w:lang w:bidi="ar-EG"/>
        </w:rPr>
        <w:footnoteReference w:id="28"/>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فأتتني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أمي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أم</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رومان</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وإني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لفي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أرجوحة</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ومعي</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صواحب</w:t>
      </w:r>
      <w:r w:rsidRPr="00687282">
        <w:rPr>
          <w:rFonts w:ascii="Traditional Arabic" w:hAnsi="Traditional Arabic" w:cs="Traditional Arabic"/>
          <w:sz w:val="36"/>
          <w:szCs w:val="36"/>
          <w:rtl/>
          <w:lang w:bidi="ar-EG"/>
        </w:rPr>
        <w:t xml:space="preserve"> </w:t>
      </w:r>
      <w:r w:rsidRPr="00687282">
        <w:rPr>
          <w:rFonts w:ascii="Traditional Arabic" w:hAnsi="Traditional Arabic" w:cs="Traditional Arabic" w:hint="cs"/>
          <w:sz w:val="36"/>
          <w:szCs w:val="36"/>
          <w:rtl/>
          <w:lang w:bidi="ar-EG"/>
        </w:rPr>
        <w:t>لي</w:t>
      </w:r>
      <w:r w:rsidR="00F15D26">
        <w:rPr>
          <w:rFonts w:ascii="Traditional Arabic" w:hAnsi="Traditional Arabic" w:cs="Traditional Arabic" w:hint="cs"/>
          <w:sz w:val="36"/>
          <w:szCs w:val="36"/>
          <w:rtl/>
          <w:lang w:bidi="ar-EG"/>
        </w:rPr>
        <w:t xml:space="preserve"> ... "</w:t>
      </w:r>
      <w:r w:rsidR="00F15D26">
        <w:rPr>
          <w:rStyle w:val="a4"/>
          <w:rFonts w:ascii="Traditional Arabic" w:hAnsi="Traditional Arabic" w:cs="Traditional Arabic"/>
          <w:sz w:val="36"/>
          <w:szCs w:val="36"/>
          <w:rtl/>
          <w:lang w:bidi="ar-EG"/>
        </w:rPr>
        <w:footnoteReference w:id="29"/>
      </w:r>
      <w:r w:rsidR="00F15D26">
        <w:rPr>
          <w:rFonts w:ascii="Traditional Arabic" w:hAnsi="Traditional Arabic" w:cs="Traditional Arabic" w:hint="cs"/>
          <w:sz w:val="36"/>
          <w:szCs w:val="36"/>
          <w:rtl/>
          <w:lang w:bidi="ar-EG"/>
        </w:rPr>
        <w:t xml:space="preserve"> الحديث </w:t>
      </w:r>
      <w:r w:rsidR="00AA309C">
        <w:rPr>
          <w:rFonts w:ascii="Traditional Arabic" w:hAnsi="Traditional Arabic" w:cs="Traditional Arabic" w:hint="cs"/>
          <w:sz w:val="36"/>
          <w:szCs w:val="36"/>
          <w:rtl/>
          <w:lang w:bidi="ar-EG"/>
        </w:rPr>
        <w:t>.</w:t>
      </w:r>
    </w:p>
    <w:p w:rsidR="00175852" w:rsidRDefault="000F5D3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وفي هذه الفترة </w:t>
      </w:r>
      <w:r w:rsidR="004A4498">
        <w:rPr>
          <w:rFonts w:ascii="Traditional Arabic" w:hAnsi="Traditional Arabic" w:cs="Traditional Arabic" w:hint="cs"/>
          <w:sz w:val="36"/>
          <w:szCs w:val="36"/>
          <w:rtl/>
          <w:lang w:bidi="ar-EG"/>
        </w:rPr>
        <w:t>عقد النبيّ صلّى الله عليه و سلّم على عائشة</w:t>
      </w:r>
      <w:r w:rsidR="00D6774D">
        <w:rPr>
          <w:rFonts w:ascii="Traditional Arabic" w:hAnsi="Traditional Arabic" w:cs="Traditional Arabic" w:hint="cs"/>
          <w:sz w:val="36"/>
          <w:szCs w:val="36"/>
          <w:rtl/>
          <w:lang w:bidi="ar-EG"/>
        </w:rPr>
        <w:t xml:space="preserve"> بعد ان أريها في منامه ثلاث ليال , يأتيه الملك بها في س</w:t>
      </w:r>
      <w:r w:rsidR="00AD59A9">
        <w:rPr>
          <w:rFonts w:ascii="Traditional Arabic" w:hAnsi="Traditional Arabic" w:cs="Traditional Arabic" w:hint="cs"/>
          <w:sz w:val="36"/>
          <w:szCs w:val="36"/>
          <w:rtl/>
          <w:lang w:bidi="ar-EG"/>
        </w:rPr>
        <w:t>رقة من حرير</w:t>
      </w:r>
      <w:r w:rsidR="00AD59A9">
        <w:rPr>
          <w:rStyle w:val="a4"/>
          <w:rFonts w:ascii="Traditional Arabic" w:hAnsi="Traditional Arabic" w:cs="Traditional Arabic"/>
          <w:sz w:val="36"/>
          <w:szCs w:val="36"/>
          <w:rtl/>
          <w:lang w:bidi="ar-EG"/>
        </w:rPr>
        <w:footnoteReference w:id="30"/>
      </w:r>
      <w:r w:rsidR="004A4498">
        <w:rPr>
          <w:rFonts w:ascii="Traditional Arabic" w:hAnsi="Traditional Arabic" w:cs="Traditional Arabic" w:hint="cs"/>
          <w:sz w:val="36"/>
          <w:szCs w:val="36"/>
          <w:rtl/>
          <w:lang w:bidi="ar-EG"/>
        </w:rPr>
        <w:t xml:space="preserve"> </w:t>
      </w:r>
      <w:r w:rsidR="0026786F">
        <w:rPr>
          <w:rFonts w:ascii="Traditional Arabic" w:hAnsi="Traditional Arabic" w:cs="Traditional Arabic" w:hint="cs"/>
          <w:sz w:val="36"/>
          <w:szCs w:val="36"/>
          <w:rtl/>
          <w:lang w:bidi="ar-EG"/>
        </w:rPr>
        <w:t xml:space="preserve">, </w:t>
      </w:r>
      <w:r w:rsidR="009F093B">
        <w:rPr>
          <w:rFonts w:ascii="Traditional Arabic" w:hAnsi="Traditional Arabic" w:cs="Traditional Arabic" w:hint="cs"/>
          <w:sz w:val="36"/>
          <w:szCs w:val="36"/>
          <w:rtl/>
          <w:lang w:bidi="ar-EG"/>
        </w:rPr>
        <w:t xml:space="preserve">بعد وفاة خديجة رضي الله عنها , قبل مخرج النبيّ صلّى الله عليه وسلّم </w:t>
      </w:r>
      <w:r w:rsidR="00555D8E">
        <w:rPr>
          <w:rFonts w:ascii="Traditional Arabic" w:hAnsi="Traditional Arabic" w:cs="Traditional Arabic" w:hint="cs"/>
          <w:sz w:val="36"/>
          <w:szCs w:val="36"/>
          <w:rtl/>
          <w:lang w:bidi="ar-EG"/>
        </w:rPr>
        <w:t>إلى المدينة بثلاث سنين</w:t>
      </w:r>
      <w:r w:rsidR="00555D8E">
        <w:rPr>
          <w:rStyle w:val="a4"/>
          <w:rFonts w:ascii="Traditional Arabic" w:hAnsi="Traditional Arabic" w:cs="Traditional Arabic"/>
          <w:sz w:val="36"/>
          <w:szCs w:val="36"/>
          <w:rtl/>
          <w:lang w:bidi="ar-EG"/>
        </w:rPr>
        <w:footnoteReference w:id="31"/>
      </w:r>
      <w:r w:rsidR="00555D8E">
        <w:rPr>
          <w:rFonts w:ascii="Traditional Arabic" w:hAnsi="Traditional Arabic" w:cs="Traditional Arabic" w:hint="cs"/>
          <w:sz w:val="36"/>
          <w:szCs w:val="36"/>
          <w:rtl/>
          <w:lang w:bidi="ar-EG"/>
        </w:rPr>
        <w:t xml:space="preserve"> ,</w:t>
      </w:r>
      <w:r w:rsidR="00636E60">
        <w:rPr>
          <w:rFonts w:ascii="Traditional Arabic" w:hAnsi="Traditional Arabic" w:cs="Traditional Arabic" w:hint="cs"/>
          <w:sz w:val="36"/>
          <w:szCs w:val="36"/>
          <w:rtl/>
          <w:lang w:bidi="ar-EG"/>
        </w:rPr>
        <w:t xml:space="preserve"> وندع عائشة رضي الله عنها تروي لنا قصّة زواج النبيّ صلّى الله عليه وسلم بها ,</w:t>
      </w:r>
      <w:r w:rsidR="00555D8E">
        <w:rPr>
          <w:rFonts w:ascii="Traditional Arabic" w:hAnsi="Traditional Arabic" w:cs="Traditional Arabic" w:hint="cs"/>
          <w:sz w:val="36"/>
          <w:szCs w:val="36"/>
          <w:rtl/>
          <w:lang w:bidi="ar-EG"/>
        </w:rPr>
        <w:t xml:space="preserve"> </w:t>
      </w:r>
      <w:r w:rsidR="00954024">
        <w:rPr>
          <w:rFonts w:ascii="Traditional Arabic" w:hAnsi="Traditional Arabic" w:cs="Traditional Arabic" w:hint="cs"/>
          <w:sz w:val="36"/>
          <w:szCs w:val="36"/>
          <w:rtl/>
          <w:lang w:bidi="ar-EG"/>
        </w:rPr>
        <w:t xml:space="preserve">كما أخرج أحمد من حديث </w:t>
      </w:r>
      <w:r w:rsidR="009C192A">
        <w:rPr>
          <w:rFonts w:ascii="Traditional Arabic" w:hAnsi="Traditional Arabic" w:cs="Traditional Arabic" w:hint="cs"/>
          <w:sz w:val="36"/>
          <w:szCs w:val="36"/>
          <w:rtl/>
          <w:lang w:bidi="ar-EG"/>
        </w:rPr>
        <w:t>أبي سلمة بن عبد الرحمن بن عوف و يحيى بن عبد الرحمن بن حاطب عنها قالت :</w:t>
      </w:r>
      <w:r w:rsidR="00EF72E0">
        <w:rPr>
          <w:rFonts w:ascii="Traditional Arabic" w:hAnsi="Traditional Arabic" w:cs="Traditional Arabic" w:hint="cs"/>
          <w:sz w:val="36"/>
          <w:szCs w:val="36"/>
          <w:rtl/>
          <w:lang w:bidi="ar-EG"/>
        </w:rPr>
        <w:t xml:space="preserve">لما هلكت خديجة جاءت </w:t>
      </w:r>
      <w:r w:rsidR="00315EE0">
        <w:rPr>
          <w:rFonts w:ascii="Traditional Arabic" w:hAnsi="Traditional Arabic" w:cs="Traditional Arabic" w:hint="cs"/>
          <w:sz w:val="36"/>
          <w:szCs w:val="36"/>
          <w:rtl/>
          <w:lang w:bidi="ar-EG"/>
        </w:rPr>
        <w:t>خولة بنت حكيم امرأة عثمان بن مظعون</w:t>
      </w:r>
      <w:r w:rsidR="00EF72E0">
        <w:rPr>
          <w:rFonts w:ascii="Traditional Arabic" w:hAnsi="Traditional Arabic" w:cs="Traditional Arabic" w:hint="cs"/>
          <w:sz w:val="36"/>
          <w:szCs w:val="36"/>
          <w:rtl/>
          <w:lang w:bidi="ar-EG"/>
        </w:rPr>
        <w:t xml:space="preserve"> فقالت</w:t>
      </w:r>
      <w:r w:rsidR="00315EE0">
        <w:rPr>
          <w:rFonts w:ascii="Traditional Arabic" w:hAnsi="Traditional Arabic" w:cs="Traditional Arabic" w:hint="cs"/>
          <w:sz w:val="36"/>
          <w:szCs w:val="36"/>
          <w:rtl/>
          <w:lang w:bidi="ar-EG"/>
        </w:rPr>
        <w:t xml:space="preserve"> </w:t>
      </w:r>
      <w:r w:rsidR="004413F8" w:rsidRPr="004413F8">
        <w:rPr>
          <w:rFonts w:ascii="Traditional Arabic" w:hAnsi="Traditional Arabic" w:cs="Traditional Arabic"/>
          <w:sz w:val="36"/>
          <w:szCs w:val="36"/>
          <w:rtl/>
          <w:lang w:bidi="ar-EG"/>
        </w:rPr>
        <w:t xml:space="preserve"> : </w:t>
      </w:r>
      <w:r w:rsidR="004413F8" w:rsidRPr="004413F8">
        <w:rPr>
          <w:rFonts w:ascii="Traditional Arabic" w:hAnsi="Traditional Arabic" w:cs="Traditional Arabic" w:hint="cs"/>
          <w:sz w:val="36"/>
          <w:szCs w:val="36"/>
          <w:rtl/>
          <w:lang w:bidi="ar-EG"/>
        </w:rPr>
        <w:t>يا</w:t>
      </w:r>
      <w:r w:rsidR="004413F8" w:rsidRPr="004413F8">
        <w:rPr>
          <w:rFonts w:ascii="Traditional Arabic" w:hAnsi="Traditional Arabic" w:cs="Traditional Arabic"/>
          <w:sz w:val="36"/>
          <w:szCs w:val="36"/>
          <w:rtl/>
          <w:lang w:bidi="ar-EG"/>
        </w:rPr>
        <w:t xml:space="preserve"> </w:t>
      </w:r>
      <w:r w:rsidR="004413F8" w:rsidRPr="004413F8">
        <w:rPr>
          <w:rFonts w:ascii="Traditional Arabic" w:hAnsi="Traditional Arabic" w:cs="Traditional Arabic" w:hint="cs"/>
          <w:sz w:val="36"/>
          <w:szCs w:val="36"/>
          <w:rtl/>
          <w:lang w:bidi="ar-EG"/>
        </w:rPr>
        <w:t>رسول</w:t>
      </w:r>
      <w:r w:rsidR="004413F8" w:rsidRPr="004413F8">
        <w:rPr>
          <w:rFonts w:ascii="Traditional Arabic" w:hAnsi="Traditional Arabic" w:cs="Traditional Arabic"/>
          <w:sz w:val="36"/>
          <w:szCs w:val="36"/>
          <w:rtl/>
          <w:lang w:bidi="ar-EG"/>
        </w:rPr>
        <w:t xml:space="preserve"> </w:t>
      </w:r>
      <w:r w:rsidR="004413F8" w:rsidRPr="004413F8">
        <w:rPr>
          <w:rFonts w:ascii="Traditional Arabic" w:hAnsi="Traditional Arabic" w:cs="Traditional Arabic" w:hint="cs"/>
          <w:sz w:val="36"/>
          <w:szCs w:val="36"/>
          <w:rtl/>
          <w:lang w:bidi="ar-EG"/>
        </w:rPr>
        <w:t>الله</w:t>
      </w:r>
      <w:r w:rsidR="004413F8" w:rsidRPr="004413F8">
        <w:rPr>
          <w:rFonts w:ascii="Traditional Arabic" w:hAnsi="Traditional Arabic" w:cs="Traditional Arabic"/>
          <w:sz w:val="36"/>
          <w:szCs w:val="36"/>
          <w:rtl/>
          <w:lang w:bidi="ar-EG"/>
        </w:rPr>
        <w:t xml:space="preserve"> </w:t>
      </w:r>
      <w:r w:rsidR="004413F8" w:rsidRPr="004413F8">
        <w:rPr>
          <w:rFonts w:ascii="Traditional Arabic" w:hAnsi="Traditional Arabic" w:cs="Traditional Arabic" w:hint="cs"/>
          <w:sz w:val="36"/>
          <w:szCs w:val="36"/>
          <w:rtl/>
          <w:lang w:bidi="ar-EG"/>
        </w:rPr>
        <w:t>ألا</w:t>
      </w:r>
      <w:r w:rsidR="004413F8" w:rsidRPr="004413F8">
        <w:rPr>
          <w:rFonts w:ascii="Traditional Arabic" w:hAnsi="Traditional Arabic" w:cs="Traditional Arabic"/>
          <w:sz w:val="36"/>
          <w:szCs w:val="36"/>
          <w:rtl/>
          <w:lang w:bidi="ar-EG"/>
        </w:rPr>
        <w:t xml:space="preserve"> </w:t>
      </w:r>
      <w:r w:rsidR="004413F8" w:rsidRPr="004413F8">
        <w:rPr>
          <w:rFonts w:ascii="Traditional Arabic" w:hAnsi="Traditional Arabic" w:cs="Traditional Arabic" w:hint="cs"/>
          <w:sz w:val="36"/>
          <w:szCs w:val="36"/>
          <w:rtl/>
          <w:lang w:bidi="ar-EG"/>
        </w:rPr>
        <w:t>تزوج</w:t>
      </w:r>
      <w:r w:rsidR="004413F8" w:rsidRPr="004413F8">
        <w:rPr>
          <w:rFonts w:ascii="Traditional Arabic" w:hAnsi="Traditional Arabic" w:cs="Traditional Arabic"/>
          <w:sz w:val="36"/>
          <w:szCs w:val="36"/>
          <w:rtl/>
          <w:lang w:bidi="ar-EG"/>
        </w:rPr>
        <w:t xml:space="preserve"> </w:t>
      </w:r>
      <w:r w:rsidR="004413F8" w:rsidRPr="004413F8">
        <w:rPr>
          <w:rFonts w:ascii="Traditional Arabic" w:hAnsi="Traditional Arabic" w:cs="Traditional Arabic" w:hint="cs"/>
          <w:sz w:val="36"/>
          <w:szCs w:val="36"/>
          <w:rtl/>
          <w:lang w:bidi="ar-EG"/>
        </w:rPr>
        <w:t>؟</w:t>
      </w:r>
      <w:r w:rsidR="004413F8" w:rsidRPr="004413F8">
        <w:rPr>
          <w:rFonts w:ascii="Traditional Arabic" w:hAnsi="Traditional Arabic" w:cs="Traditional Arabic"/>
          <w:sz w:val="36"/>
          <w:szCs w:val="36"/>
          <w:rtl/>
          <w:lang w:bidi="ar-EG"/>
        </w:rPr>
        <w:t xml:space="preserve"> </w:t>
      </w:r>
    </w:p>
    <w:p w:rsidR="00175852"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lastRenderedPageBreak/>
        <w:t>قال</w:t>
      </w:r>
      <w:r w:rsidRPr="004413F8">
        <w:rPr>
          <w:rFonts w:ascii="Traditional Arabic" w:hAnsi="Traditional Arabic" w:cs="Traditional Arabic"/>
          <w:sz w:val="36"/>
          <w:szCs w:val="36"/>
          <w:rtl/>
          <w:lang w:bidi="ar-EG"/>
        </w:rPr>
        <w:t xml:space="preserve"> : "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 </w:t>
      </w:r>
    </w:p>
    <w:p w:rsidR="00175852"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إن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شئت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وإن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شئت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ثيبا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175852"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 </w:t>
      </w:r>
      <w:r w:rsidRPr="004413F8">
        <w:rPr>
          <w:rFonts w:ascii="Traditional Arabic" w:hAnsi="Traditional Arabic" w:cs="Traditional Arabic" w:hint="cs"/>
          <w:sz w:val="36"/>
          <w:szCs w:val="36"/>
          <w:rtl/>
          <w:lang w:bidi="ar-EG"/>
        </w:rPr>
        <w:t>فمن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 </w:t>
      </w:r>
    </w:p>
    <w:p w:rsidR="00175852"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ابنة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أحب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خلق</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عز</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وجل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إليك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عائشة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175852"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 </w:t>
      </w:r>
      <w:r w:rsidRPr="004413F8">
        <w:rPr>
          <w:rFonts w:ascii="Traditional Arabic" w:hAnsi="Traditional Arabic" w:cs="Traditional Arabic" w:hint="cs"/>
          <w:sz w:val="36"/>
          <w:szCs w:val="36"/>
          <w:rtl/>
          <w:lang w:bidi="ar-EG"/>
        </w:rPr>
        <w:t>ومن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الثيب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 </w:t>
      </w:r>
    </w:p>
    <w:p w:rsidR="00175852"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سودة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زمعة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آمنت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واتبعتك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تقول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w:t>
      </w:r>
    </w:p>
    <w:p w:rsidR="003F56D7"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 </w:t>
      </w:r>
      <w:r w:rsidRPr="004413F8">
        <w:rPr>
          <w:rFonts w:ascii="Traditional Arabic" w:hAnsi="Traditional Arabic" w:cs="Traditional Arabic" w:hint="cs"/>
          <w:sz w:val="36"/>
          <w:szCs w:val="36"/>
          <w:rtl/>
          <w:lang w:bidi="ar-EG"/>
        </w:rPr>
        <w:t>فاذهبي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فاذكريهما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3F56D7"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فدخلت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يا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رومان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ماذا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أدخل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عز</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وجل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عليكم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الخير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والبركة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وما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ذاك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3F56D7"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أرسلني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أخطب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عائشة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B75421"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003F56D7">
        <w:rPr>
          <w:rFonts w:ascii="Traditional Arabic" w:hAnsi="Traditional Arabic" w:cs="Traditional Arabic" w:hint="cs"/>
          <w:sz w:val="36"/>
          <w:szCs w:val="36"/>
          <w:rtl/>
          <w:lang w:bidi="ar-EG"/>
        </w:rPr>
        <w:t xml:space="preserve"> (أم رومان)</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انتظري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حتى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يأتي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فجاء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أبو</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3F56D7"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فقالت</w:t>
      </w:r>
      <w:r w:rsidR="00B75421">
        <w:rPr>
          <w:rFonts w:ascii="Traditional Arabic" w:hAnsi="Traditional Arabic" w:cs="Traditional Arabic" w:hint="cs"/>
          <w:sz w:val="36"/>
          <w:szCs w:val="36"/>
          <w:rtl/>
          <w:lang w:bidi="ar-EG"/>
        </w:rPr>
        <w:t xml:space="preserve"> (خولة)</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يا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ماذا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أدخل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عز</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وجل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عليكم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الخير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والبركة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3F56D7"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وما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ذاك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3F56D7"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أرسلني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أخطب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عائشة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B75421"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وهل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تصلح</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إنما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هي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ابنة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B75421"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فرجعت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فذكرت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ذلك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B75421"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 </w:t>
      </w:r>
      <w:r w:rsidRPr="004413F8">
        <w:rPr>
          <w:rFonts w:ascii="Traditional Arabic" w:hAnsi="Traditional Arabic" w:cs="Traditional Arabic" w:hint="cs"/>
          <w:sz w:val="36"/>
          <w:szCs w:val="36"/>
          <w:rtl/>
          <w:lang w:bidi="ar-EG"/>
        </w:rPr>
        <w:t>ارجعي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فقولي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له</w:t>
      </w:r>
      <w:r w:rsidRPr="004413F8">
        <w:rPr>
          <w:rFonts w:ascii="Traditional Arabic" w:hAnsi="Traditional Arabic" w:cs="Traditional Arabic"/>
          <w:sz w:val="36"/>
          <w:szCs w:val="36"/>
          <w:rtl/>
          <w:lang w:bidi="ar-EG"/>
        </w:rPr>
        <w:t xml:space="preserve"> : " </w:t>
      </w:r>
      <w:r w:rsidRPr="004413F8">
        <w:rPr>
          <w:rFonts w:ascii="Traditional Arabic" w:hAnsi="Traditional Arabic" w:cs="Traditional Arabic" w:hint="cs"/>
          <w:sz w:val="36"/>
          <w:szCs w:val="36"/>
          <w:rtl/>
          <w:lang w:bidi="ar-EG"/>
        </w:rPr>
        <w:t>أنا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أخوك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وأنت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الإسلام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وابنتك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تصلح</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لي</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فرجعت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فذكرت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ذلك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B75421"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w:t>
      </w:r>
      <w:r w:rsidR="00B75421">
        <w:rPr>
          <w:rFonts w:ascii="Traditional Arabic" w:hAnsi="Traditional Arabic" w:cs="Traditional Arabic" w:hint="cs"/>
          <w:sz w:val="36"/>
          <w:szCs w:val="36"/>
          <w:rtl/>
          <w:lang w:bidi="ar-EG"/>
        </w:rPr>
        <w:t xml:space="preserve">(أبو بكر) </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انتظري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وخرج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2A0DA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رومان</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إن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مطعم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عدي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كان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ذكرها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ابنه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فوالله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وعد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وعدا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قط</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فأخلفه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لأبي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فدخل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أبو</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مطعم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عدي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وعنده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امرأته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الفتى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فقالت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قحافة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لعلك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مصبئ</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صاحبنا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مدخله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دينك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الذي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تزوج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إليك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p>
    <w:p w:rsidR="002A0DA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sz w:val="36"/>
          <w:szCs w:val="36"/>
          <w:rtl/>
          <w:lang w:bidi="ar-EG"/>
        </w:rPr>
        <w:lastRenderedPageBreak/>
        <w:t xml:space="preserve"> </w:t>
      </w: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أبو</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بكر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للمطعم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عدي</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أقول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هذه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تقول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إنها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تقول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ذلك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فخرج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عنده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وقد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أذهب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عز</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وجل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كان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نفسه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عدته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التي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وعده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فرجع</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p>
    <w:p w:rsidR="002A0DA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فقال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لخولة</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ادعي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فدعته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فزوجها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إياه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وعائشة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يومئذ</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سنين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ثم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خرجت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فدخلت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سودة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زمعة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2A0DA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فقالت</w:t>
      </w:r>
      <w:r w:rsidR="002A0DAC">
        <w:rPr>
          <w:rFonts w:ascii="Traditional Arabic" w:hAnsi="Traditional Arabic" w:cs="Traditional Arabic" w:hint="cs"/>
          <w:sz w:val="36"/>
          <w:szCs w:val="36"/>
          <w:rtl/>
          <w:lang w:bidi="ar-EG"/>
        </w:rPr>
        <w:t xml:space="preserve"> (خولة)</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ماذا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أدخل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عز</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وجل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الخير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والبركة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p>
    <w:p w:rsidR="002A0DA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قالت</w:t>
      </w:r>
      <w:r w:rsidR="002A0DAC">
        <w:rPr>
          <w:rFonts w:ascii="Traditional Arabic" w:hAnsi="Traditional Arabic" w:cs="Traditional Arabic" w:hint="cs"/>
          <w:sz w:val="36"/>
          <w:szCs w:val="36"/>
          <w:rtl/>
          <w:lang w:bidi="ar-EG"/>
        </w:rPr>
        <w:t xml:space="preserve"> (سودة)</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ذاك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2A0DA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أرسلني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أخطبك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وددت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ادخلي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فاذكري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ذاك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وكان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شيخا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كبيرا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أدركته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السن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تخلف</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الحج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فدخلت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فحيته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بتحية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الجاهلية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فقال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هذه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خولة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حكيم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فما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شأنك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أرسلني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محمد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عبد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أخطب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سودة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كفء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كريم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ماذا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تقول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صاحبتك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تحب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ذاك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ادعها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لي</w:t>
      </w:r>
      <w:r w:rsidRPr="004413F8">
        <w:rPr>
          <w:rFonts w:ascii="Traditional Arabic" w:hAnsi="Traditional Arabic" w:cs="Traditional Arabic"/>
          <w:sz w:val="36"/>
          <w:szCs w:val="36"/>
          <w:rtl/>
          <w:lang w:bidi="ar-EG"/>
        </w:rPr>
        <w:t xml:space="preserve"> </w:t>
      </w:r>
      <w:r w:rsidR="008C531E">
        <w:rPr>
          <w:rFonts w:ascii="Traditional Arabic" w:hAnsi="Traditional Arabic" w:cs="Traditional Arabic" w:hint="cs"/>
          <w:sz w:val="36"/>
          <w:szCs w:val="36"/>
          <w:rtl/>
          <w:lang w:bidi="ar-EG"/>
        </w:rPr>
        <w:t xml:space="preserve">, </w:t>
      </w:r>
      <w:r w:rsidRPr="004413F8">
        <w:rPr>
          <w:rFonts w:ascii="Traditional Arabic" w:hAnsi="Traditional Arabic" w:cs="Traditional Arabic" w:hint="cs"/>
          <w:sz w:val="36"/>
          <w:szCs w:val="36"/>
          <w:rtl/>
          <w:lang w:bidi="ar-EG"/>
        </w:rPr>
        <w:t>فدعتها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فقال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أي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بنية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هذه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تزعم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محمد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عبد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عبد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المطلب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أرسل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يخطبك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وهو</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كفء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كريم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أتحبين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أزوجك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005F485C">
        <w:rPr>
          <w:rFonts w:ascii="Traditional Arabic" w:hAnsi="Traditional Arabic" w:cs="Traditional Arabic" w:hint="cs"/>
          <w:sz w:val="36"/>
          <w:szCs w:val="36"/>
          <w:rtl/>
          <w:lang w:bidi="ar-EG"/>
        </w:rPr>
        <w:t xml:space="preserve"> (سودة)</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نعم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5F485C"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ادعيه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فجاء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فزوجها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إياه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فجاءها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أخوها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عبد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زمعة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الحج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فجعل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يحثي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رأسه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التراب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فقال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بعد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أسلم</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لعمرك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لسفيه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يوم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أحثي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رأسي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التراب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تزوج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سودة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زمعة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p>
    <w:p w:rsidR="000F5D3E" w:rsidRDefault="004413F8" w:rsidP="00567451">
      <w:pPr>
        <w:spacing w:after="0"/>
        <w:rPr>
          <w:rFonts w:ascii="Traditional Arabic" w:hAnsi="Traditional Arabic" w:cs="Traditional Arabic"/>
          <w:sz w:val="36"/>
          <w:szCs w:val="36"/>
          <w:rtl/>
          <w:lang w:bidi="ar-EG"/>
        </w:rPr>
      </w:pP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عائشة</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فقدمنا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المدينة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فنزلنا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الحارث</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الخزرج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السنح</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فجاء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فدخل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بيتنا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واجتمع</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رجال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الأنصار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ونساء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فجاءت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أمي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وإني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lastRenderedPageBreak/>
        <w:t>لفي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أرجوحة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عذقين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ترجح</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فأنزلتني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الأرجوحة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ولي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جميمة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ففرقتها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ومسحت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وجهي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بشيء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ثم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أقبلت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تقودني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حتى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وقفت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عند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الباب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وإني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لأنهج</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حتى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سكن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نفسي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ثم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دخلت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فإذا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جالس</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سرير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بيتنا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وعنده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رجال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ونساء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الأنصار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فأجلستني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حجره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ثم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قالت</w:t>
      </w:r>
      <w:r w:rsidRPr="004413F8">
        <w:rPr>
          <w:rFonts w:ascii="Traditional Arabic" w:hAnsi="Traditional Arabic" w:cs="Traditional Arabic"/>
          <w:sz w:val="36"/>
          <w:szCs w:val="36"/>
          <w:rtl/>
          <w:lang w:bidi="ar-EG"/>
        </w:rPr>
        <w:t xml:space="preserve"> : </w:t>
      </w:r>
      <w:r w:rsidRPr="004413F8">
        <w:rPr>
          <w:rFonts w:ascii="Traditional Arabic" w:hAnsi="Traditional Arabic" w:cs="Traditional Arabic" w:hint="cs"/>
          <w:sz w:val="36"/>
          <w:szCs w:val="36"/>
          <w:rtl/>
          <w:lang w:bidi="ar-EG"/>
        </w:rPr>
        <w:t>هؤلاء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أهلك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فبارك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فيهم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وبارك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لهم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فيك</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فوثب</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الرجال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والنساء</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فخرجوا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وبنى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في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بيتنا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ما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نحرت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جزور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ولا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ذبحت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شاة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حتى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أرسل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إلينا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سعد</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عبادة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بجفنة</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كان</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يرسل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بها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رسول</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صلى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الله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عليه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وسلم</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إذا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دار</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إلى</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نسائه</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وأنا</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يومئذ</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بنت</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تسع</w:t>
      </w:r>
      <w:r w:rsidRPr="004413F8">
        <w:rPr>
          <w:rFonts w:ascii="Traditional Arabic" w:hAnsi="Traditional Arabic" w:cs="Traditional Arabic"/>
          <w:sz w:val="36"/>
          <w:szCs w:val="36"/>
          <w:rtl/>
          <w:lang w:bidi="ar-EG"/>
        </w:rPr>
        <w:t xml:space="preserve"> </w:t>
      </w:r>
      <w:r w:rsidRPr="004413F8">
        <w:rPr>
          <w:rFonts w:ascii="Traditional Arabic" w:hAnsi="Traditional Arabic" w:cs="Traditional Arabic" w:hint="cs"/>
          <w:sz w:val="36"/>
          <w:szCs w:val="36"/>
          <w:rtl/>
          <w:lang w:bidi="ar-EG"/>
        </w:rPr>
        <w:t>سنين</w:t>
      </w:r>
      <w:r w:rsidRPr="004413F8">
        <w:rPr>
          <w:rFonts w:ascii="Traditional Arabic" w:hAnsi="Traditional Arabic" w:cs="Traditional Arabic"/>
          <w:sz w:val="36"/>
          <w:szCs w:val="36"/>
          <w:rtl/>
          <w:lang w:bidi="ar-EG"/>
        </w:rPr>
        <w:t xml:space="preserve"> "</w:t>
      </w:r>
      <w:r w:rsidR="00954024">
        <w:rPr>
          <w:rFonts w:ascii="Traditional Arabic" w:hAnsi="Traditional Arabic" w:cs="Traditional Arabic" w:hint="cs"/>
          <w:sz w:val="36"/>
          <w:szCs w:val="36"/>
          <w:rtl/>
          <w:lang w:bidi="ar-EG"/>
        </w:rPr>
        <w:t>ا.هـ.</w:t>
      </w:r>
      <w:r w:rsidR="008C531E">
        <w:rPr>
          <w:rStyle w:val="a4"/>
          <w:rFonts w:ascii="Traditional Arabic" w:hAnsi="Traditional Arabic" w:cs="Traditional Arabic"/>
          <w:sz w:val="36"/>
          <w:szCs w:val="36"/>
          <w:rtl/>
          <w:lang w:bidi="ar-EG"/>
        </w:rPr>
        <w:footnoteReference w:id="32"/>
      </w:r>
    </w:p>
    <w:p w:rsidR="00EC55BA" w:rsidRDefault="00EC55BA"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وفي حديث عائشة السالف في الصحيح </w:t>
      </w:r>
      <w:r w:rsidR="00715C6C">
        <w:rPr>
          <w:rFonts w:ascii="Traditional Arabic" w:hAnsi="Traditional Arabic" w:cs="Traditional Arabic" w:hint="cs"/>
          <w:sz w:val="36"/>
          <w:szCs w:val="36"/>
          <w:rtl/>
          <w:lang w:bidi="ar-EG"/>
        </w:rPr>
        <w:t>من حديث</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هشام</w:t>
      </w:r>
      <w:r w:rsidR="00715C6C" w:rsidRPr="00715C6C">
        <w:rPr>
          <w:rFonts w:ascii="Traditional Arabic" w:hAnsi="Traditional Arabic" w:cs="Traditional Arabic"/>
          <w:sz w:val="36"/>
          <w:szCs w:val="36"/>
          <w:rtl/>
          <w:lang w:bidi="ar-EG"/>
        </w:rPr>
        <w:t xml:space="preserve"> </w:t>
      </w:r>
      <w:r w:rsidR="005C249A">
        <w:rPr>
          <w:rFonts w:ascii="Traditional Arabic" w:hAnsi="Traditional Arabic" w:cs="Traditional Arabic" w:hint="cs"/>
          <w:sz w:val="36"/>
          <w:szCs w:val="36"/>
          <w:rtl/>
          <w:lang w:bidi="ar-EG"/>
        </w:rPr>
        <w:t>بن عروة بن الزبير</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أبيه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عائشة</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رضي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الله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عنها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قالت</w:t>
      </w:r>
      <w:r w:rsidR="00715C6C" w:rsidRPr="00715C6C">
        <w:rPr>
          <w:rFonts w:ascii="Traditional Arabic" w:hAnsi="Traditional Arabic" w:cs="Traditional Arabic"/>
          <w:sz w:val="36"/>
          <w:szCs w:val="36"/>
          <w:rtl/>
          <w:lang w:bidi="ar-EG"/>
        </w:rPr>
        <w:t xml:space="preserve"> : " </w:t>
      </w:r>
      <w:r w:rsidR="00715C6C" w:rsidRPr="00715C6C">
        <w:rPr>
          <w:rFonts w:ascii="Traditional Arabic" w:hAnsi="Traditional Arabic" w:cs="Traditional Arabic" w:hint="cs"/>
          <w:sz w:val="36"/>
          <w:szCs w:val="36"/>
          <w:rtl/>
          <w:lang w:bidi="ar-EG"/>
        </w:rPr>
        <w:t>تزوجني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النبي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صلى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الله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عليه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وسلم</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وأنا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بنت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ست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سنين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فقدمنا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المدينة</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فنزلنا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الحارث</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خزرج</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فوعكت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فتمرق</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شعري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فوفى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جميمة</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فأتتني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أمي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أم</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رومان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وإني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لفي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أرجوحة</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ومعي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صواحب</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لي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فصرخت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فأتيتها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لا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أدري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ما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تريد</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فأخذت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بيدي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حتى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أوقفتني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على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باب</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الدار</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وإني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لأنهج</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حتى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سكن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بعض</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نفسي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ثم</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أخذت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شيئا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من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ماء</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فمسحت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وجهي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ورأسي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ثم</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أدخلتني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الدار</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فإذا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نسوة</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من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الأنصار</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البيت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فقلن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على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الخير</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والبركة</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وعلى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خير</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طائر</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فأسلمتني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إليهن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فأصلحن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من</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شأني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فلم</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يرعني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إلا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رسول</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الله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صلى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الله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عليه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وسلم</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ضحى</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فأسلمتني</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إليه</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وأنا</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يومئذ</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بنت</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تسع</w:t>
      </w:r>
      <w:r w:rsidR="00715C6C" w:rsidRPr="00715C6C">
        <w:rPr>
          <w:rFonts w:ascii="Traditional Arabic" w:hAnsi="Traditional Arabic" w:cs="Traditional Arabic"/>
          <w:sz w:val="36"/>
          <w:szCs w:val="36"/>
          <w:rtl/>
          <w:lang w:bidi="ar-EG"/>
        </w:rPr>
        <w:t xml:space="preserve"> </w:t>
      </w:r>
      <w:r w:rsidR="00715C6C" w:rsidRPr="00715C6C">
        <w:rPr>
          <w:rFonts w:ascii="Traditional Arabic" w:hAnsi="Traditional Arabic" w:cs="Traditional Arabic" w:hint="cs"/>
          <w:sz w:val="36"/>
          <w:szCs w:val="36"/>
          <w:rtl/>
          <w:lang w:bidi="ar-EG"/>
        </w:rPr>
        <w:t>سنين</w:t>
      </w:r>
      <w:r w:rsidR="00715C6C" w:rsidRPr="00715C6C">
        <w:rPr>
          <w:rFonts w:ascii="Traditional Arabic" w:hAnsi="Traditional Arabic" w:cs="Traditional Arabic"/>
          <w:sz w:val="36"/>
          <w:szCs w:val="36"/>
          <w:rtl/>
          <w:lang w:bidi="ar-EG"/>
        </w:rPr>
        <w:t xml:space="preserve"> "</w:t>
      </w:r>
      <w:r w:rsidR="005C249A">
        <w:rPr>
          <w:rFonts w:ascii="Traditional Arabic" w:hAnsi="Traditional Arabic" w:cs="Traditional Arabic" w:hint="cs"/>
          <w:sz w:val="36"/>
          <w:szCs w:val="36"/>
          <w:rtl/>
          <w:lang w:bidi="ar-EG"/>
        </w:rPr>
        <w:t xml:space="preserve"> .</w:t>
      </w:r>
    </w:p>
    <w:p w:rsidR="005C249A" w:rsidRDefault="008E5ED5"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ولقد اختلف , هل تزوج النبيّ صلّى الله عليه و سلّم سودة قبل عائشة أو العكس , و الحق أنه عقد على عائشة , ولكنه بنى بسودة قبل عائشة , و بنى بعائشة بعد في المدينة كما في الأحاديث المتقدمة جمعا بينها</w:t>
      </w:r>
      <w:r>
        <w:rPr>
          <w:rStyle w:val="a4"/>
          <w:rFonts w:ascii="Traditional Arabic" w:hAnsi="Traditional Arabic" w:cs="Traditional Arabic"/>
          <w:sz w:val="36"/>
          <w:szCs w:val="36"/>
          <w:rtl/>
          <w:lang w:bidi="ar-EG"/>
        </w:rPr>
        <w:footnoteReference w:id="33"/>
      </w:r>
      <w:r>
        <w:rPr>
          <w:rFonts w:ascii="Traditional Arabic" w:hAnsi="Traditional Arabic" w:cs="Traditional Arabic" w:hint="cs"/>
          <w:sz w:val="36"/>
          <w:szCs w:val="36"/>
          <w:rtl/>
          <w:lang w:bidi="ar-EG"/>
        </w:rPr>
        <w:t xml:space="preserve"> .</w:t>
      </w:r>
    </w:p>
    <w:p w:rsidR="004A7D13" w:rsidRDefault="004A7D1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CE13BB">
        <w:rPr>
          <w:rFonts w:ascii="Traditional Arabic" w:hAnsi="Traditional Arabic" w:cs="Traditional Arabic" w:hint="cs"/>
          <w:sz w:val="36"/>
          <w:szCs w:val="36"/>
          <w:rtl/>
          <w:lang w:bidi="ar-EG"/>
        </w:rPr>
        <w:t>تزوجها النبي صلّى الله عليه وسلّم , و</w:t>
      </w:r>
      <w:r>
        <w:rPr>
          <w:rFonts w:ascii="Traditional Arabic" w:hAnsi="Traditional Arabic" w:cs="Traditional Arabic" w:hint="cs"/>
          <w:sz w:val="36"/>
          <w:szCs w:val="36"/>
          <w:rtl/>
          <w:lang w:bidi="ar-EG"/>
        </w:rPr>
        <w:t>ب</w:t>
      </w:r>
      <w:r w:rsidR="00CE13BB">
        <w:rPr>
          <w:rFonts w:ascii="Traditional Arabic" w:hAnsi="Traditional Arabic" w:cs="Traditional Arabic" w:hint="cs"/>
          <w:sz w:val="36"/>
          <w:szCs w:val="36"/>
          <w:rtl/>
          <w:lang w:bidi="ar-EG"/>
        </w:rPr>
        <w:t xml:space="preserve">نى بها </w:t>
      </w:r>
      <w:r>
        <w:rPr>
          <w:rFonts w:ascii="Traditional Arabic" w:hAnsi="Traditional Arabic" w:cs="Traditional Arabic" w:hint="cs"/>
          <w:sz w:val="36"/>
          <w:szCs w:val="36"/>
          <w:rtl/>
          <w:lang w:bidi="ar-EG"/>
        </w:rPr>
        <w:t xml:space="preserve">في شوال , </w:t>
      </w:r>
      <w:r w:rsidR="00CE13BB">
        <w:rPr>
          <w:rFonts w:ascii="Traditional Arabic" w:hAnsi="Traditional Arabic" w:cs="Traditional Arabic" w:hint="cs"/>
          <w:sz w:val="36"/>
          <w:szCs w:val="36"/>
          <w:rtl/>
          <w:lang w:bidi="ar-EG"/>
        </w:rPr>
        <w:t>لذلك كانت تحبّ عائشة رضي الله عنها أن تدخل نساءها في شوال</w:t>
      </w:r>
      <w:r w:rsidR="00FE6DDD">
        <w:rPr>
          <w:rStyle w:val="a4"/>
          <w:rFonts w:ascii="Traditional Arabic" w:hAnsi="Traditional Arabic" w:cs="Traditional Arabic"/>
          <w:sz w:val="36"/>
          <w:szCs w:val="36"/>
          <w:rtl/>
          <w:lang w:bidi="ar-EG"/>
        </w:rPr>
        <w:footnoteReference w:id="34"/>
      </w:r>
      <w:r w:rsidR="00CE13BB">
        <w:rPr>
          <w:rFonts w:ascii="Traditional Arabic" w:hAnsi="Traditional Arabic" w:cs="Traditional Arabic" w:hint="cs"/>
          <w:sz w:val="36"/>
          <w:szCs w:val="36"/>
          <w:rtl/>
          <w:lang w:bidi="ar-EG"/>
        </w:rPr>
        <w:t xml:space="preserve"> </w:t>
      </w:r>
      <w:r w:rsidR="00FE6DDD">
        <w:rPr>
          <w:rFonts w:ascii="Traditional Arabic" w:hAnsi="Traditional Arabic" w:cs="Traditional Arabic" w:hint="cs"/>
          <w:sz w:val="36"/>
          <w:szCs w:val="36"/>
          <w:rtl/>
          <w:lang w:bidi="ar-EG"/>
        </w:rPr>
        <w:t>.</w:t>
      </w:r>
      <w:r w:rsidR="00DA2EEB">
        <w:rPr>
          <w:rFonts w:ascii="Traditional Arabic" w:hAnsi="Traditional Arabic" w:cs="Traditional Arabic" w:hint="cs"/>
          <w:sz w:val="36"/>
          <w:szCs w:val="36"/>
          <w:rtl/>
          <w:lang w:bidi="ar-EG"/>
        </w:rPr>
        <w:t xml:space="preserve"> وكانت نحيفة قليلة الجسم وقتئذ , فأرادت أمها , أم رومان , أن تسمنها بشتى الطرق قبل أن يبني بها رسول لله صلّى الله عليه وسلم و لكن لم تفلح المحاولات , حتى اهتدوا إلى القثّاء و الرطب </w:t>
      </w:r>
      <w:r w:rsidR="009D7924">
        <w:rPr>
          <w:rFonts w:ascii="Traditional Arabic" w:hAnsi="Traditional Arabic" w:cs="Traditional Arabic" w:hint="cs"/>
          <w:sz w:val="36"/>
          <w:szCs w:val="36"/>
          <w:rtl/>
          <w:lang w:bidi="ar-EG"/>
        </w:rPr>
        <w:t xml:space="preserve">, اللذان نجحا في هذه المهمة , تقول عائشة رضي الله عنها " </w:t>
      </w:r>
      <w:r w:rsidR="00A93AF5" w:rsidRPr="00A93AF5">
        <w:rPr>
          <w:rFonts w:ascii="Traditional Arabic" w:hAnsi="Traditional Arabic" w:cs="Traditional Arabic"/>
          <w:sz w:val="36"/>
          <w:szCs w:val="36"/>
          <w:rtl/>
          <w:lang w:bidi="ar-EG"/>
        </w:rPr>
        <w:t xml:space="preserve"> " </w:t>
      </w:r>
      <w:r w:rsidR="00A93AF5" w:rsidRPr="00A93AF5">
        <w:rPr>
          <w:rFonts w:ascii="Traditional Arabic" w:hAnsi="Traditional Arabic" w:cs="Traditional Arabic" w:hint="cs"/>
          <w:sz w:val="36"/>
          <w:szCs w:val="36"/>
          <w:rtl/>
          <w:lang w:bidi="ar-EG"/>
        </w:rPr>
        <w:t>أرادت</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أمي</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أن</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تسمنني</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لدخولي</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على</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رسول</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الله</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صلى</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الله</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عليه</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وسلم</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فلم</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أقبل</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عليها</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بشيء</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مما</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تريد</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حتى</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أطعمتني</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القثاء</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والرطب</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فسمنت</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عليه</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كأحسن</w:t>
      </w:r>
      <w:r w:rsidR="00A93AF5" w:rsidRPr="00A93AF5">
        <w:rPr>
          <w:rFonts w:ascii="Traditional Arabic" w:hAnsi="Traditional Arabic" w:cs="Traditional Arabic"/>
          <w:sz w:val="36"/>
          <w:szCs w:val="36"/>
          <w:rtl/>
          <w:lang w:bidi="ar-EG"/>
        </w:rPr>
        <w:t xml:space="preserve"> </w:t>
      </w:r>
      <w:r w:rsidR="00A93AF5" w:rsidRPr="00A93AF5">
        <w:rPr>
          <w:rFonts w:ascii="Traditional Arabic" w:hAnsi="Traditional Arabic" w:cs="Traditional Arabic" w:hint="cs"/>
          <w:sz w:val="36"/>
          <w:szCs w:val="36"/>
          <w:rtl/>
          <w:lang w:bidi="ar-EG"/>
        </w:rPr>
        <w:t>السمن</w:t>
      </w:r>
      <w:r w:rsidR="00A93AF5" w:rsidRPr="00A93AF5">
        <w:rPr>
          <w:rFonts w:ascii="Traditional Arabic" w:hAnsi="Traditional Arabic" w:cs="Traditional Arabic"/>
          <w:sz w:val="36"/>
          <w:szCs w:val="36"/>
          <w:rtl/>
          <w:lang w:bidi="ar-EG"/>
        </w:rPr>
        <w:t xml:space="preserve"> "</w:t>
      </w:r>
      <w:r w:rsidR="00BC50B6">
        <w:rPr>
          <w:rStyle w:val="a4"/>
          <w:rFonts w:ascii="Traditional Arabic" w:hAnsi="Traditional Arabic" w:cs="Traditional Arabic"/>
          <w:sz w:val="36"/>
          <w:szCs w:val="36"/>
          <w:rtl/>
          <w:lang w:bidi="ar-EG"/>
        </w:rPr>
        <w:footnoteReference w:id="35"/>
      </w:r>
      <w:r w:rsidR="00C076C6">
        <w:rPr>
          <w:rFonts w:ascii="Traditional Arabic" w:hAnsi="Traditional Arabic" w:cs="Traditional Arabic" w:hint="cs"/>
          <w:sz w:val="36"/>
          <w:szCs w:val="36"/>
          <w:rtl/>
          <w:lang w:bidi="ar-EG"/>
        </w:rPr>
        <w:t xml:space="preserve"> .</w:t>
      </w:r>
    </w:p>
    <w:p w:rsidR="00C076C6" w:rsidRDefault="00C076C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ولمّا كان النبي صلّى الله عليه وسلم في سفر ذات يوم وكانت معه , قال لأصحابه </w:t>
      </w:r>
      <w:r w:rsidR="003D446C">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تقدّموا </w:t>
      </w:r>
      <w:r w:rsidR="003D446C">
        <w:rPr>
          <w:rFonts w:ascii="Traditional Arabic" w:hAnsi="Traditional Arabic" w:cs="Traditional Arabic" w:hint="cs"/>
          <w:sz w:val="36"/>
          <w:szCs w:val="36"/>
          <w:rtl/>
          <w:lang w:bidi="ar-EG"/>
        </w:rPr>
        <w:t>" , فتقدموا , ثم قال لها " تعالي أسابقك " فسبقته عائشة , قالت : فلبثنا حتى إذا رهقني اللحم سابقني , فسبقني , فقال " هذه بتيك "</w:t>
      </w:r>
      <w:r w:rsidR="003D446C">
        <w:rPr>
          <w:rStyle w:val="a4"/>
          <w:rFonts w:ascii="Traditional Arabic" w:hAnsi="Traditional Arabic" w:cs="Traditional Arabic"/>
          <w:sz w:val="36"/>
          <w:szCs w:val="36"/>
          <w:rtl/>
          <w:lang w:bidi="ar-EG"/>
        </w:rPr>
        <w:footnoteReference w:id="36"/>
      </w:r>
    </w:p>
    <w:p w:rsidR="00CF6DCF" w:rsidRPr="00A011D0" w:rsidRDefault="00CF6DCF" w:rsidP="00852A0E">
      <w:pPr>
        <w:spacing w:after="0"/>
        <w:rPr>
          <w:rFonts w:ascii="Traditional Arabic" w:hAnsi="Traditional Arabic" w:cs="Traditional Arabic"/>
          <w:b/>
          <w:bCs/>
          <w:sz w:val="36"/>
          <w:szCs w:val="36"/>
          <w:rtl/>
          <w:lang w:bidi="ar-EG"/>
        </w:rPr>
      </w:pPr>
      <w:r w:rsidRPr="00A011D0">
        <w:rPr>
          <w:rFonts w:ascii="Traditional Arabic" w:hAnsi="Traditional Arabic" w:cs="Traditional Arabic" w:hint="cs"/>
          <w:b/>
          <w:bCs/>
          <w:sz w:val="36"/>
          <w:szCs w:val="36"/>
          <w:rtl/>
          <w:lang w:bidi="ar-EG"/>
        </w:rPr>
        <w:t xml:space="preserve">أهـميـة هـذه المرحـلة </w:t>
      </w:r>
      <w:r w:rsidR="00852A0E" w:rsidRPr="00A011D0">
        <w:rPr>
          <w:rFonts w:ascii="Traditional Arabic" w:hAnsi="Traditional Arabic" w:cs="Traditional Arabic" w:hint="cs"/>
          <w:b/>
          <w:bCs/>
          <w:sz w:val="36"/>
          <w:szCs w:val="36"/>
          <w:rtl/>
          <w:lang w:bidi="ar-EG"/>
        </w:rPr>
        <w:t>فـي</w:t>
      </w:r>
      <w:r w:rsidRPr="00A011D0">
        <w:rPr>
          <w:rFonts w:ascii="Traditional Arabic" w:hAnsi="Traditional Arabic" w:cs="Traditional Arabic" w:hint="cs"/>
          <w:b/>
          <w:bCs/>
          <w:sz w:val="36"/>
          <w:szCs w:val="36"/>
          <w:rtl/>
          <w:lang w:bidi="ar-EG"/>
        </w:rPr>
        <w:t xml:space="preserve"> حيـاة عـائـشـة رضي الله عنها</w:t>
      </w:r>
    </w:p>
    <w:p w:rsidR="00186E12" w:rsidRDefault="00954ACE" w:rsidP="00A011D0">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فكانت</w:t>
      </w:r>
      <w:r w:rsidR="00A22260">
        <w:rPr>
          <w:rFonts w:ascii="Traditional Arabic" w:hAnsi="Traditional Arabic" w:cs="Traditional Arabic" w:hint="cs"/>
          <w:sz w:val="36"/>
          <w:szCs w:val="36"/>
          <w:rtl/>
          <w:lang w:bidi="ar-EG"/>
        </w:rPr>
        <w:t xml:space="preserve"> هذه الفترة لعائشة أهم </w:t>
      </w:r>
      <w:r w:rsidR="008D233A">
        <w:rPr>
          <w:rFonts w:ascii="Traditional Arabic" w:hAnsi="Traditional Arabic" w:cs="Traditional Arabic" w:hint="cs"/>
          <w:sz w:val="36"/>
          <w:szCs w:val="36"/>
          <w:rtl/>
          <w:lang w:bidi="ar-EG"/>
        </w:rPr>
        <w:t>فترة</w:t>
      </w:r>
      <w:r w:rsidR="00A22260">
        <w:rPr>
          <w:rFonts w:ascii="Traditional Arabic" w:hAnsi="Traditional Arabic" w:cs="Traditional Arabic" w:hint="cs"/>
          <w:sz w:val="36"/>
          <w:szCs w:val="36"/>
          <w:rtl/>
          <w:lang w:bidi="ar-EG"/>
        </w:rPr>
        <w:t xml:space="preserve"> في حياتها</w:t>
      </w:r>
      <w:r w:rsidR="005472F5">
        <w:rPr>
          <w:rFonts w:ascii="Traditional Arabic" w:hAnsi="Traditional Arabic" w:cs="Traditional Arabic" w:hint="cs"/>
          <w:sz w:val="36"/>
          <w:szCs w:val="36"/>
          <w:rtl/>
          <w:lang w:bidi="ar-EG"/>
        </w:rPr>
        <w:t>, فهي بمثابة فترة الإعداد و التأهيل</w:t>
      </w:r>
      <w:r w:rsidR="00A22260">
        <w:rPr>
          <w:rFonts w:ascii="Traditional Arabic" w:hAnsi="Traditional Arabic" w:cs="Traditional Arabic" w:hint="cs"/>
          <w:sz w:val="36"/>
          <w:szCs w:val="36"/>
          <w:rtl/>
          <w:lang w:bidi="ar-EG"/>
        </w:rPr>
        <w:t xml:space="preserve"> , لأنها كانت صغيرة </w:t>
      </w:r>
      <w:r w:rsidR="0009615F">
        <w:rPr>
          <w:rFonts w:ascii="Traditional Arabic" w:hAnsi="Traditional Arabic" w:cs="Traditional Arabic" w:hint="cs"/>
          <w:sz w:val="36"/>
          <w:szCs w:val="36"/>
          <w:rtl/>
          <w:lang w:bidi="ar-EG"/>
        </w:rPr>
        <w:t>, ويمكننا أن نقول أنها</w:t>
      </w:r>
      <w:r w:rsidR="00867E94">
        <w:rPr>
          <w:rFonts w:ascii="Traditional Arabic" w:hAnsi="Traditional Arabic" w:cs="Traditional Arabic" w:hint="cs"/>
          <w:sz w:val="36"/>
          <w:szCs w:val="36"/>
          <w:rtl/>
          <w:lang w:bidi="ar-EG"/>
        </w:rPr>
        <w:t xml:space="preserve"> تربت في حجر النبوة واستقت من ينابيعها منذ هذه السنّ المبكرة, فأخذت منها</w:t>
      </w:r>
      <w:r w:rsidR="0009615F">
        <w:rPr>
          <w:rFonts w:ascii="Traditional Arabic" w:hAnsi="Traditional Arabic" w:cs="Traditional Arabic" w:hint="cs"/>
          <w:sz w:val="36"/>
          <w:szCs w:val="36"/>
          <w:rtl/>
          <w:lang w:bidi="ar-EG"/>
        </w:rPr>
        <w:t xml:space="preserve"> كل </w:t>
      </w:r>
      <w:r w:rsidR="00867E94">
        <w:rPr>
          <w:rFonts w:ascii="Traditional Arabic" w:hAnsi="Traditional Arabic" w:cs="Traditional Arabic" w:hint="cs"/>
          <w:sz w:val="36"/>
          <w:szCs w:val="36"/>
          <w:rtl/>
          <w:lang w:bidi="ar-EG"/>
        </w:rPr>
        <w:t>ال</w:t>
      </w:r>
      <w:r w:rsidR="0009615F">
        <w:rPr>
          <w:rFonts w:ascii="Traditional Arabic" w:hAnsi="Traditional Arabic" w:cs="Traditional Arabic" w:hint="cs"/>
          <w:sz w:val="36"/>
          <w:szCs w:val="36"/>
          <w:rtl/>
          <w:lang w:bidi="ar-EG"/>
        </w:rPr>
        <w:t>خير</w:t>
      </w:r>
      <w:r w:rsidR="00E5337E">
        <w:rPr>
          <w:rFonts w:ascii="Traditional Arabic" w:hAnsi="Traditional Arabic" w:cs="Traditional Arabic" w:hint="cs"/>
          <w:sz w:val="36"/>
          <w:szCs w:val="36"/>
          <w:rtl/>
          <w:lang w:bidi="ar-EG"/>
        </w:rPr>
        <w:t xml:space="preserve"> , وهذ</w:t>
      </w:r>
      <w:r w:rsidR="007010E0">
        <w:rPr>
          <w:rFonts w:ascii="Traditional Arabic" w:hAnsi="Traditional Arabic" w:cs="Traditional Arabic" w:hint="cs"/>
          <w:sz w:val="36"/>
          <w:szCs w:val="36"/>
          <w:rtl/>
          <w:lang w:bidi="ar-EG"/>
        </w:rPr>
        <w:t xml:space="preserve">ا الأمر يزعج البعض ممن يبغضون عائشة , ويزعمون أنها مدسوسة عند رسول الله صلّى الله عليه وسلم , وهذا مما ينبغي عليهم أن </w:t>
      </w:r>
      <w:r w:rsidR="002C22A2">
        <w:rPr>
          <w:rFonts w:ascii="Traditional Arabic" w:hAnsi="Traditional Arabic" w:cs="Traditional Arabic" w:hint="cs"/>
          <w:sz w:val="36"/>
          <w:szCs w:val="36"/>
          <w:rtl/>
          <w:lang w:bidi="ar-EG"/>
        </w:rPr>
        <w:t>يلتفتوا عنه , لأن هذا الكلام اساءة لرسول الله صلّى الله عليه وسلم</w:t>
      </w:r>
      <w:r w:rsidR="000F32C7">
        <w:rPr>
          <w:rFonts w:ascii="Traditional Arabic" w:hAnsi="Traditional Arabic" w:cs="Traditional Arabic" w:hint="cs"/>
          <w:sz w:val="36"/>
          <w:szCs w:val="36"/>
          <w:rtl/>
          <w:lang w:bidi="ar-EG"/>
        </w:rPr>
        <w:t xml:space="preserve"> ابتداءا</w:t>
      </w:r>
      <w:r w:rsidR="002C22A2">
        <w:rPr>
          <w:rFonts w:ascii="Traditional Arabic" w:hAnsi="Traditional Arabic" w:cs="Traditional Arabic" w:hint="cs"/>
          <w:sz w:val="36"/>
          <w:szCs w:val="36"/>
          <w:rtl/>
          <w:lang w:bidi="ar-EG"/>
        </w:rPr>
        <w:t xml:space="preserve"> , وليس عائشة , إذ هذا مما يدفع الذهن إلى تصور صورة </w:t>
      </w:r>
      <w:r w:rsidR="00427C8D">
        <w:rPr>
          <w:rFonts w:ascii="Traditional Arabic" w:hAnsi="Traditional Arabic" w:cs="Traditional Arabic" w:hint="cs"/>
          <w:sz w:val="36"/>
          <w:szCs w:val="36"/>
          <w:rtl/>
          <w:lang w:bidi="ar-EG"/>
        </w:rPr>
        <w:t xml:space="preserve">غير معقولة عن رسول الله صلّى الله عليه وسلم , أي أن يكون رسولا و نبيّا وهو بهذه السذاجة , والعياذ بالله و أستغفر الله , ولكن هم إذا زعموا أنها </w:t>
      </w:r>
      <w:r w:rsidR="004C6A0D">
        <w:rPr>
          <w:rFonts w:ascii="Traditional Arabic" w:hAnsi="Traditional Arabic" w:cs="Traditional Arabic" w:hint="cs"/>
          <w:sz w:val="36"/>
          <w:szCs w:val="36"/>
          <w:rtl/>
          <w:lang w:bidi="ar-EG"/>
        </w:rPr>
        <w:t>مدسوسة , فالمدسوس عليه هو أ</w:t>
      </w:r>
      <w:r w:rsidR="00E00760">
        <w:rPr>
          <w:rFonts w:ascii="Traditional Arabic" w:hAnsi="Traditional Arabic" w:cs="Traditional Arabic" w:hint="cs"/>
          <w:sz w:val="36"/>
          <w:szCs w:val="36"/>
          <w:rtl/>
          <w:lang w:bidi="ar-EG"/>
        </w:rPr>
        <w:t>حق الناس بالاستهزاء , اذ كيف يخدع طوال تسع سنوات , بل أكثر , وهو لا يدري بما يجري حوله , فالله المستعان و هو الهادي إلى سواء الصراط</w:t>
      </w:r>
      <w:r w:rsidR="0009615F">
        <w:rPr>
          <w:rFonts w:ascii="Traditional Arabic" w:hAnsi="Traditional Arabic" w:cs="Traditional Arabic" w:hint="cs"/>
          <w:sz w:val="36"/>
          <w:szCs w:val="36"/>
          <w:rtl/>
          <w:lang w:bidi="ar-EG"/>
        </w:rPr>
        <w:t xml:space="preserve"> ,</w:t>
      </w:r>
      <w:r w:rsidR="00562970">
        <w:rPr>
          <w:rFonts w:ascii="Traditional Arabic" w:hAnsi="Traditional Arabic" w:cs="Traditional Arabic" w:hint="cs"/>
          <w:sz w:val="36"/>
          <w:szCs w:val="36"/>
          <w:rtl/>
          <w:lang w:bidi="ar-EG"/>
        </w:rPr>
        <w:t xml:space="preserve"> نعود ..</w:t>
      </w:r>
      <w:r w:rsidR="00A736FF">
        <w:rPr>
          <w:rFonts w:ascii="Traditional Arabic" w:hAnsi="Traditional Arabic" w:cs="Traditional Arabic" w:hint="cs"/>
          <w:sz w:val="36"/>
          <w:szCs w:val="36"/>
          <w:rtl/>
          <w:lang w:bidi="ar-EG"/>
        </w:rPr>
        <w:t>فهذه التربية كانت</w:t>
      </w:r>
      <w:r w:rsidR="0009615F">
        <w:rPr>
          <w:rFonts w:ascii="Traditional Arabic" w:hAnsi="Traditional Arabic" w:cs="Traditional Arabic" w:hint="cs"/>
          <w:sz w:val="36"/>
          <w:szCs w:val="36"/>
          <w:rtl/>
          <w:lang w:bidi="ar-EG"/>
        </w:rPr>
        <w:t xml:space="preserve"> بجانب أنها زوج </w:t>
      </w:r>
      <w:r w:rsidR="00867E94">
        <w:rPr>
          <w:rFonts w:ascii="Traditional Arabic" w:hAnsi="Traditional Arabic" w:cs="Traditional Arabic" w:hint="cs"/>
          <w:sz w:val="36"/>
          <w:szCs w:val="36"/>
          <w:rtl/>
          <w:lang w:bidi="ar-EG"/>
        </w:rPr>
        <w:t xml:space="preserve">رسول الله صلّى الله عليه وسلّم </w:t>
      </w:r>
      <w:r w:rsidR="005472F5">
        <w:rPr>
          <w:rFonts w:ascii="Traditional Arabic" w:hAnsi="Traditional Arabic" w:cs="Traditional Arabic" w:hint="cs"/>
          <w:sz w:val="36"/>
          <w:szCs w:val="36"/>
          <w:rtl/>
          <w:lang w:bidi="ar-EG"/>
        </w:rPr>
        <w:t xml:space="preserve">, وهذا أيضا شيء لا ينبغي إغفاله </w:t>
      </w:r>
      <w:r w:rsidR="007A3882">
        <w:rPr>
          <w:rFonts w:ascii="Traditional Arabic" w:hAnsi="Traditional Arabic" w:cs="Traditional Arabic" w:hint="cs"/>
          <w:sz w:val="36"/>
          <w:szCs w:val="36"/>
          <w:rtl/>
          <w:lang w:bidi="ar-EG"/>
        </w:rPr>
        <w:t>, فهذه مسؤولية كبيرة ملقاة على عاتقها في هذه السنّ المبكرة</w:t>
      </w:r>
      <w:r w:rsidR="00A736FF">
        <w:rPr>
          <w:rFonts w:ascii="Traditional Arabic" w:hAnsi="Traditional Arabic" w:cs="Traditional Arabic" w:hint="cs"/>
          <w:sz w:val="36"/>
          <w:szCs w:val="36"/>
          <w:rtl/>
          <w:lang w:bidi="ar-EG"/>
        </w:rPr>
        <w:t xml:space="preserve"> أيضا</w:t>
      </w:r>
      <w:r w:rsidR="007A3882">
        <w:rPr>
          <w:rFonts w:ascii="Traditional Arabic" w:hAnsi="Traditional Arabic" w:cs="Traditional Arabic" w:hint="cs"/>
          <w:sz w:val="36"/>
          <w:szCs w:val="36"/>
          <w:rtl/>
          <w:lang w:bidi="ar-EG"/>
        </w:rPr>
        <w:t xml:space="preserve"> </w:t>
      </w:r>
      <w:r w:rsidR="000C541B">
        <w:rPr>
          <w:rFonts w:ascii="Traditional Arabic" w:hAnsi="Traditional Arabic" w:cs="Traditional Arabic" w:hint="cs"/>
          <w:sz w:val="36"/>
          <w:szCs w:val="36"/>
          <w:rtl/>
          <w:lang w:bidi="ar-EG"/>
        </w:rPr>
        <w:t xml:space="preserve">, ومعلوم أن المسؤولية إذا كانت في الصغر فإنها ترسم ملامح شخصية قوية </w:t>
      </w:r>
      <w:r w:rsidR="0078035C">
        <w:rPr>
          <w:rFonts w:ascii="Traditional Arabic" w:hAnsi="Traditional Arabic" w:cs="Traditional Arabic" w:hint="cs"/>
          <w:sz w:val="36"/>
          <w:szCs w:val="36"/>
          <w:rtl/>
          <w:lang w:bidi="ar-EG"/>
        </w:rPr>
        <w:t>, ومعلوم</w:t>
      </w:r>
      <w:r w:rsidR="000C541B">
        <w:rPr>
          <w:rFonts w:ascii="Traditional Arabic" w:hAnsi="Traditional Arabic" w:cs="Traditional Arabic" w:hint="cs"/>
          <w:sz w:val="36"/>
          <w:szCs w:val="36"/>
          <w:rtl/>
          <w:lang w:bidi="ar-EG"/>
        </w:rPr>
        <w:t xml:space="preserve"> أيضا</w:t>
      </w:r>
      <w:r w:rsidR="0078035C">
        <w:rPr>
          <w:rFonts w:ascii="Traditional Arabic" w:hAnsi="Traditional Arabic" w:cs="Traditional Arabic" w:hint="cs"/>
          <w:sz w:val="36"/>
          <w:szCs w:val="36"/>
          <w:rtl/>
          <w:lang w:bidi="ar-EG"/>
        </w:rPr>
        <w:t xml:space="preserve"> أن البيئة المحيطة تشكّل</w:t>
      </w:r>
      <w:r w:rsidR="00BC5438">
        <w:rPr>
          <w:rFonts w:ascii="Traditional Arabic" w:hAnsi="Traditional Arabic" w:cs="Traditional Arabic" w:hint="cs"/>
          <w:sz w:val="36"/>
          <w:szCs w:val="36"/>
          <w:rtl/>
          <w:lang w:bidi="ar-EG"/>
        </w:rPr>
        <w:t xml:space="preserve"> شخصية المرء إذا كبر </w:t>
      </w:r>
      <w:r w:rsidR="0078035C">
        <w:rPr>
          <w:rFonts w:ascii="Traditional Arabic" w:hAnsi="Traditional Arabic" w:cs="Traditional Arabic" w:hint="cs"/>
          <w:sz w:val="36"/>
          <w:szCs w:val="36"/>
          <w:rtl/>
          <w:lang w:bidi="ar-EG"/>
        </w:rPr>
        <w:t xml:space="preserve">, فما بالك بهذه البيئة الإيمانية الفريدة التي نشأت فيها السيدة عائشة رضي الله عنها </w:t>
      </w:r>
      <w:r w:rsidR="00BC5438">
        <w:rPr>
          <w:rFonts w:ascii="Traditional Arabic" w:hAnsi="Traditional Arabic" w:cs="Traditional Arabic" w:hint="cs"/>
          <w:sz w:val="36"/>
          <w:szCs w:val="36"/>
          <w:rtl/>
          <w:lang w:bidi="ar-EG"/>
        </w:rPr>
        <w:t>,</w:t>
      </w:r>
      <w:r w:rsidR="002605AC">
        <w:rPr>
          <w:rFonts w:ascii="Traditional Arabic" w:hAnsi="Traditional Arabic" w:cs="Traditional Arabic" w:hint="cs"/>
          <w:sz w:val="36"/>
          <w:szCs w:val="36"/>
          <w:rtl/>
          <w:lang w:bidi="ar-EG"/>
        </w:rPr>
        <w:t xml:space="preserve"> في هذه السنّ المبكرة , وشهودها أعظم أحداث هذا الدين , بداية من هجرة رسول الله صلّى الله عليه وسلّم , حتى وفاته عليه الصلاة و السلام </w:t>
      </w:r>
      <w:r w:rsidR="000C541B">
        <w:rPr>
          <w:rFonts w:ascii="Traditional Arabic" w:hAnsi="Traditional Arabic" w:cs="Traditional Arabic" w:hint="cs"/>
          <w:sz w:val="36"/>
          <w:szCs w:val="36"/>
          <w:rtl/>
          <w:lang w:bidi="ar-EG"/>
        </w:rPr>
        <w:t>, كل ذلك أضفّ عليه ذكائها و فطنتها , ستجد نفسك أمام شخصية فريدة بالفعل , لذلك ليس بكثير أن يقول عنها عليه الصلاة و السلام " وفضل عائشة على النساء كفضل الثريد على سائر الطعام "</w:t>
      </w:r>
      <w:r w:rsidR="000C541B">
        <w:rPr>
          <w:rStyle w:val="a4"/>
          <w:rFonts w:ascii="Traditional Arabic" w:hAnsi="Traditional Arabic" w:cs="Traditional Arabic"/>
          <w:sz w:val="36"/>
          <w:szCs w:val="36"/>
          <w:rtl/>
          <w:lang w:bidi="ar-EG"/>
        </w:rPr>
        <w:footnoteReference w:id="37"/>
      </w:r>
      <w:r w:rsidR="000C541B">
        <w:rPr>
          <w:rFonts w:ascii="Traditional Arabic" w:hAnsi="Traditional Arabic" w:cs="Traditional Arabic" w:hint="cs"/>
          <w:sz w:val="36"/>
          <w:szCs w:val="36"/>
          <w:rtl/>
          <w:lang w:bidi="ar-EG"/>
        </w:rPr>
        <w:t xml:space="preserve"> .</w:t>
      </w:r>
    </w:p>
    <w:p w:rsidR="00186E12" w:rsidRPr="00A011D0" w:rsidRDefault="00186E12" w:rsidP="00567451">
      <w:pPr>
        <w:spacing w:after="0"/>
        <w:rPr>
          <w:rFonts w:ascii="Traditional Arabic" w:hAnsi="Traditional Arabic" w:cs="Traditional Arabic"/>
          <w:b/>
          <w:bCs/>
          <w:sz w:val="36"/>
          <w:szCs w:val="36"/>
          <w:rtl/>
          <w:lang w:bidi="ar-EG"/>
        </w:rPr>
      </w:pPr>
      <w:r w:rsidRPr="00A011D0">
        <w:rPr>
          <w:rFonts w:ascii="Traditional Arabic" w:hAnsi="Traditional Arabic" w:cs="Traditional Arabic" w:hint="cs"/>
          <w:b/>
          <w:bCs/>
          <w:sz w:val="36"/>
          <w:szCs w:val="36"/>
          <w:rtl/>
          <w:lang w:bidi="ar-EG"/>
        </w:rPr>
        <w:t>ماكانت عليه</w:t>
      </w:r>
      <w:r w:rsidR="00E9712A" w:rsidRPr="00A011D0">
        <w:rPr>
          <w:rFonts w:ascii="Traditional Arabic" w:hAnsi="Traditional Arabic" w:cs="Traditional Arabic" w:hint="cs"/>
          <w:b/>
          <w:bCs/>
          <w:sz w:val="36"/>
          <w:szCs w:val="36"/>
          <w:rtl/>
          <w:lang w:bidi="ar-EG"/>
        </w:rPr>
        <w:t xml:space="preserve"> رضي الله عنها</w:t>
      </w:r>
      <w:r w:rsidRPr="00A011D0">
        <w:rPr>
          <w:rFonts w:ascii="Traditional Arabic" w:hAnsi="Traditional Arabic" w:cs="Traditional Arabic" w:hint="cs"/>
          <w:b/>
          <w:bCs/>
          <w:sz w:val="36"/>
          <w:szCs w:val="36"/>
          <w:rtl/>
          <w:lang w:bidi="ar-EG"/>
        </w:rPr>
        <w:t xml:space="preserve"> من سخاوة النفس</w:t>
      </w:r>
      <w:r w:rsidR="00E9712A" w:rsidRPr="00A011D0">
        <w:rPr>
          <w:rFonts w:ascii="Traditional Arabic" w:hAnsi="Traditional Arabic" w:cs="Traditional Arabic" w:hint="cs"/>
          <w:b/>
          <w:bCs/>
          <w:sz w:val="36"/>
          <w:szCs w:val="36"/>
          <w:rtl/>
          <w:lang w:bidi="ar-EG"/>
        </w:rPr>
        <w:t xml:space="preserve"> والجود</w:t>
      </w:r>
      <w:r w:rsidRPr="00A011D0">
        <w:rPr>
          <w:rFonts w:ascii="Traditional Arabic" w:hAnsi="Traditional Arabic" w:cs="Traditional Arabic" w:hint="cs"/>
          <w:b/>
          <w:bCs/>
          <w:sz w:val="36"/>
          <w:szCs w:val="36"/>
          <w:rtl/>
          <w:lang w:bidi="ar-EG"/>
        </w:rPr>
        <w:t xml:space="preserve"> و الزهد :</w:t>
      </w:r>
    </w:p>
    <w:p w:rsidR="00186E12" w:rsidRDefault="00532B25"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وكانت رضي الله عنها . ممن يتصفون بسخاوة النفس جدا , و</w:t>
      </w:r>
      <w:r w:rsidR="00B2657E">
        <w:rPr>
          <w:rFonts w:ascii="Traditional Arabic" w:hAnsi="Traditional Arabic" w:cs="Traditional Arabic" w:hint="cs"/>
          <w:sz w:val="36"/>
          <w:szCs w:val="36"/>
          <w:rtl/>
          <w:lang w:bidi="ar-EG"/>
        </w:rPr>
        <w:t xml:space="preserve"> ممن لا يمسك و لا يخشى الفقر , بل كانت تؤثر على نفسها و لو كان بها خصاصة , </w:t>
      </w:r>
      <w:r w:rsidR="00EE2630">
        <w:rPr>
          <w:rFonts w:ascii="Traditional Arabic" w:hAnsi="Traditional Arabic" w:cs="Traditional Arabic" w:hint="cs"/>
          <w:sz w:val="36"/>
          <w:szCs w:val="36"/>
          <w:rtl/>
          <w:lang w:bidi="ar-EG"/>
        </w:rPr>
        <w:t xml:space="preserve">قال عبد الله بن الزبير رضي الله عنه " </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ما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lastRenderedPageBreak/>
        <w:t>رأيت</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امرأتين</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أجود</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من</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عائشة</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وأسماء</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وجودهما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مختلف</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أما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عائشة</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فكانت</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تجمع</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الشيء</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إلى</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الشيء</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حتى</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إذا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كان</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اجتمع</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عندها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قسمت</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وأما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أسماء</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فكانت</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لا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تمسك</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شيئا</w:t>
      </w:r>
      <w:r w:rsidR="00EE2630" w:rsidRPr="00EE2630">
        <w:rPr>
          <w:rFonts w:ascii="Traditional Arabic" w:hAnsi="Traditional Arabic" w:cs="Traditional Arabic"/>
          <w:sz w:val="36"/>
          <w:szCs w:val="36"/>
          <w:rtl/>
          <w:lang w:bidi="ar-EG"/>
        </w:rPr>
        <w:t xml:space="preserve"> </w:t>
      </w:r>
      <w:r w:rsidR="00EE2630" w:rsidRPr="00EE2630">
        <w:rPr>
          <w:rFonts w:ascii="Traditional Arabic" w:hAnsi="Traditional Arabic" w:cs="Traditional Arabic" w:hint="cs"/>
          <w:sz w:val="36"/>
          <w:szCs w:val="36"/>
          <w:rtl/>
          <w:lang w:bidi="ar-EG"/>
        </w:rPr>
        <w:t>لغد</w:t>
      </w:r>
      <w:r w:rsidR="00AA4C63">
        <w:rPr>
          <w:rFonts w:ascii="Traditional Arabic" w:hAnsi="Traditional Arabic" w:cs="Traditional Arabic" w:hint="cs"/>
          <w:sz w:val="36"/>
          <w:szCs w:val="36"/>
          <w:rtl/>
          <w:lang w:bidi="ar-EG"/>
        </w:rPr>
        <w:t xml:space="preserve"> "</w:t>
      </w:r>
      <w:r w:rsidR="00AA4C63">
        <w:rPr>
          <w:rStyle w:val="a4"/>
          <w:rFonts w:ascii="Traditional Arabic" w:hAnsi="Traditional Arabic" w:cs="Traditional Arabic"/>
          <w:sz w:val="36"/>
          <w:szCs w:val="36"/>
          <w:rtl/>
          <w:lang w:bidi="ar-EG"/>
        </w:rPr>
        <w:footnoteReference w:id="38"/>
      </w:r>
    </w:p>
    <w:p w:rsidR="001B29FF" w:rsidRDefault="001B29F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وفي أحد الأيام أتتها امرأة </w:t>
      </w:r>
      <w:r w:rsidR="00C75670">
        <w:rPr>
          <w:rFonts w:ascii="Traditional Arabic" w:hAnsi="Traditional Arabic" w:cs="Traditional Arabic" w:hint="cs"/>
          <w:sz w:val="36"/>
          <w:szCs w:val="36"/>
          <w:rtl/>
          <w:lang w:bidi="ar-EG"/>
        </w:rPr>
        <w:t xml:space="preserve">, فسألتها الصدقة , فلم تجد عندها إلا تمرة واحدة , فأعطيتها </w:t>
      </w:r>
      <w:r w:rsidR="009F4827">
        <w:rPr>
          <w:rFonts w:ascii="Traditional Arabic" w:hAnsi="Traditional Arabic" w:cs="Traditional Arabic" w:hint="cs"/>
          <w:sz w:val="36"/>
          <w:szCs w:val="36"/>
          <w:rtl/>
          <w:lang w:bidi="ar-EG"/>
        </w:rPr>
        <w:t xml:space="preserve">, فقسمتها المرأة بين ابنتيها , ثمّ قامت , فخرجت , فدخل النبيّ صلّى الله عليه وسلّم </w:t>
      </w:r>
      <w:r w:rsidR="0044635F">
        <w:rPr>
          <w:rFonts w:ascii="Traditional Arabic" w:hAnsi="Traditional Arabic" w:cs="Traditional Arabic" w:hint="cs"/>
          <w:sz w:val="36"/>
          <w:szCs w:val="36"/>
          <w:rtl/>
          <w:lang w:bidi="ar-EG"/>
        </w:rPr>
        <w:t xml:space="preserve">فحدثته , فقال " من ابتلي من هذه البنات شيئا , فأحسن إليهنّ , كنّ له سترا من النار " </w:t>
      </w:r>
      <w:r w:rsidR="0044635F">
        <w:rPr>
          <w:rStyle w:val="a4"/>
          <w:rFonts w:ascii="Traditional Arabic" w:hAnsi="Traditional Arabic" w:cs="Traditional Arabic"/>
          <w:sz w:val="36"/>
          <w:szCs w:val="36"/>
          <w:rtl/>
          <w:lang w:bidi="ar-EG"/>
        </w:rPr>
        <w:footnoteReference w:id="39"/>
      </w:r>
    </w:p>
    <w:p w:rsidR="008B113D" w:rsidRDefault="007A3C22"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وتكرّر معها هذا الموقف , فعن أنس بن مالك رضي الله عنه</w:t>
      </w:r>
      <w:r w:rsidR="002127CE">
        <w:rPr>
          <w:rFonts w:ascii="Traditional Arabic" w:hAnsi="Traditional Arabic" w:cs="Traditional Arabic" w:hint="cs"/>
          <w:sz w:val="36"/>
          <w:szCs w:val="36"/>
          <w:rtl/>
          <w:lang w:bidi="ar-EG"/>
        </w:rPr>
        <w:t xml:space="preserve"> قال :</w:t>
      </w:r>
      <w:r>
        <w:rPr>
          <w:rFonts w:ascii="Traditional Arabic" w:hAnsi="Traditional Arabic" w:cs="Traditional Arabic" w:hint="cs"/>
          <w:sz w:val="36"/>
          <w:szCs w:val="36"/>
          <w:rtl/>
          <w:lang w:bidi="ar-EG"/>
        </w:rPr>
        <w:t xml:space="preserve"> </w:t>
      </w:r>
      <w:r w:rsidR="002127CE" w:rsidRPr="002127CE">
        <w:rPr>
          <w:rFonts w:ascii="Traditional Arabic" w:hAnsi="Traditional Arabic" w:cs="Traditional Arabic" w:hint="cs"/>
          <w:sz w:val="36"/>
          <w:szCs w:val="36"/>
          <w:rtl/>
          <w:lang w:bidi="ar-EG"/>
        </w:rPr>
        <w:t>جاءت</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امرأة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إلى</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عائشة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رضي</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الله</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عنها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فأعطتها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عائشة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ثلاث</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تمرات</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فأعطت</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كل</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صبي</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لها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تمرة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وأمسكت</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لنفسها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تمرة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فأكل</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الصبيان</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التمرتين</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ونظرا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إلى</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أمهما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فعمدت</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إلى</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التمرة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فشقتها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فأعطت</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كل</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صبي</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نصف</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تمرة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فجاء</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النبي</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صلى</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الله</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عليه</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وسلم</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فأخبرته</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عائشة</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فقال</w:t>
      </w:r>
      <w:r w:rsidR="002127CE" w:rsidRPr="002127CE">
        <w:rPr>
          <w:rFonts w:ascii="Traditional Arabic" w:hAnsi="Traditional Arabic" w:cs="Traditional Arabic"/>
          <w:sz w:val="36"/>
          <w:szCs w:val="36"/>
          <w:rtl/>
          <w:lang w:bidi="ar-EG"/>
        </w:rPr>
        <w:t xml:space="preserve"> : " </w:t>
      </w:r>
      <w:r w:rsidR="002127CE" w:rsidRPr="002127CE">
        <w:rPr>
          <w:rFonts w:ascii="Traditional Arabic" w:hAnsi="Traditional Arabic" w:cs="Traditional Arabic" w:hint="cs"/>
          <w:sz w:val="36"/>
          <w:szCs w:val="36"/>
          <w:rtl/>
          <w:lang w:bidi="ar-EG"/>
        </w:rPr>
        <w:t>وما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يعجبك</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من</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ذلك</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لقد</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رحمها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الله</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برحمتها</w:t>
      </w:r>
      <w:r w:rsidR="002127CE" w:rsidRPr="002127CE">
        <w:rPr>
          <w:rFonts w:ascii="Traditional Arabic" w:hAnsi="Traditional Arabic" w:cs="Traditional Arabic"/>
          <w:sz w:val="36"/>
          <w:szCs w:val="36"/>
          <w:rtl/>
          <w:lang w:bidi="ar-EG"/>
        </w:rPr>
        <w:t xml:space="preserve"> </w:t>
      </w:r>
      <w:r w:rsidR="002127CE" w:rsidRPr="002127CE">
        <w:rPr>
          <w:rFonts w:ascii="Traditional Arabic" w:hAnsi="Traditional Arabic" w:cs="Traditional Arabic" w:hint="cs"/>
          <w:sz w:val="36"/>
          <w:szCs w:val="36"/>
          <w:rtl/>
          <w:lang w:bidi="ar-EG"/>
        </w:rPr>
        <w:t>صبييها</w:t>
      </w:r>
      <w:r w:rsidR="002127CE" w:rsidRPr="002127CE">
        <w:rPr>
          <w:rFonts w:ascii="Traditional Arabic" w:hAnsi="Traditional Arabic" w:cs="Traditional Arabic"/>
          <w:sz w:val="36"/>
          <w:szCs w:val="36"/>
          <w:rtl/>
          <w:lang w:bidi="ar-EG"/>
        </w:rPr>
        <w:t xml:space="preserve"> "</w:t>
      </w:r>
      <w:r w:rsidR="00E837EF">
        <w:rPr>
          <w:rStyle w:val="a4"/>
          <w:rFonts w:ascii="Traditional Arabic" w:hAnsi="Traditional Arabic" w:cs="Traditional Arabic"/>
          <w:sz w:val="36"/>
          <w:szCs w:val="36"/>
          <w:rtl/>
          <w:lang w:bidi="ar-EG"/>
        </w:rPr>
        <w:footnoteReference w:id="40"/>
      </w:r>
    </w:p>
    <w:p w:rsidR="00C567A3" w:rsidRDefault="00A40188" w:rsidP="00A011D0">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2709AC">
        <w:rPr>
          <w:rFonts w:ascii="Traditional Arabic" w:hAnsi="Traditional Arabic" w:cs="Traditional Arabic" w:hint="cs"/>
          <w:sz w:val="36"/>
          <w:szCs w:val="36"/>
          <w:rtl/>
          <w:lang w:bidi="ar-EG"/>
        </w:rPr>
        <w:t xml:space="preserve"> من عجيب أخبارها في جودها , وذهولها عن نفسها في الخير , ما روته</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أم</w:t>
      </w:r>
      <w:r w:rsidRPr="00A40188">
        <w:rPr>
          <w:rFonts w:ascii="Traditional Arabic" w:hAnsi="Traditional Arabic" w:cs="Traditional Arabic"/>
          <w:sz w:val="36"/>
          <w:szCs w:val="36"/>
          <w:rtl/>
          <w:lang w:bidi="ar-EG"/>
        </w:rPr>
        <w:t xml:space="preserve"> </w:t>
      </w:r>
      <w:r w:rsidR="002709AC">
        <w:rPr>
          <w:rFonts w:ascii="Traditional Arabic" w:hAnsi="Traditional Arabic" w:cs="Traditional Arabic" w:hint="cs"/>
          <w:sz w:val="36"/>
          <w:szCs w:val="36"/>
          <w:rtl/>
          <w:lang w:bidi="ar-EG"/>
        </w:rPr>
        <w:t>ذ</w:t>
      </w:r>
      <w:r w:rsidRPr="00A40188">
        <w:rPr>
          <w:rFonts w:ascii="Traditional Arabic" w:hAnsi="Traditional Arabic" w:cs="Traditional Arabic" w:hint="cs"/>
          <w:sz w:val="36"/>
          <w:szCs w:val="36"/>
          <w:rtl/>
          <w:lang w:bidi="ar-EG"/>
        </w:rPr>
        <w:t>رة</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قالت</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بعث</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ابن</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الزبير</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إلى</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عائشة</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بمال</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في</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غرارتين</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يكون</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مائة</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ألف</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فدعت</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بطبق</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وهي</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يومئذ</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صائمة</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فجعلت</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تقسم</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في</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الناس</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قال</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فلما</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أمست</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قالت</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يا</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جارية</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هاتي</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فطري</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فقالت</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أم</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ذرة</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يا</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أم</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المؤمنين</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أما</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استطعت</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فيما</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أنفقت</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أن</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تشتري</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بدرهم</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لحما</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تفطرين</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عليه</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فقالت</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لا</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تعنفيني</w:t>
      </w:r>
      <w:r w:rsidRPr="00A40188">
        <w:rPr>
          <w:rFonts w:ascii="Traditional Arabic" w:hAnsi="Traditional Arabic" w:cs="Traditional Arabic"/>
          <w:sz w:val="36"/>
          <w:szCs w:val="36"/>
          <w:rtl/>
          <w:lang w:bidi="ar-EG"/>
        </w:rPr>
        <w:t xml:space="preserve"> , </w:t>
      </w:r>
      <w:r w:rsidRPr="00A40188">
        <w:rPr>
          <w:rFonts w:ascii="Traditional Arabic" w:hAnsi="Traditional Arabic" w:cs="Traditional Arabic" w:hint="cs"/>
          <w:sz w:val="36"/>
          <w:szCs w:val="36"/>
          <w:rtl/>
          <w:lang w:bidi="ar-EG"/>
        </w:rPr>
        <w:t>لو</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كنت</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lastRenderedPageBreak/>
        <w:t>أذكرتني</w:t>
      </w:r>
      <w:r w:rsidRPr="00A40188">
        <w:rPr>
          <w:rFonts w:ascii="Traditional Arabic" w:hAnsi="Traditional Arabic" w:cs="Traditional Arabic"/>
          <w:sz w:val="36"/>
          <w:szCs w:val="36"/>
          <w:rtl/>
          <w:lang w:bidi="ar-EG"/>
        </w:rPr>
        <w:t xml:space="preserve"> </w:t>
      </w:r>
      <w:r w:rsidRPr="00A40188">
        <w:rPr>
          <w:rFonts w:ascii="Traditional Arabic" w:hAnsi="Traditional Arabic" w:cs="Traditional Arabic" w:hint="cs"/>
          <w:sz w:val="36"/>
          <w:szCs w:val="36"/>
          <w:rtl/>
          <w:lang w:bidi="ar-EG"/>
        </w:rPr>
        <w:t>لفعلت</w:t>
      </w:r>
      <w:r w:rsidRPr="00A40188">
        <w:rPr>
          <w:rFonts w:ascii="Traditional Arabic" w:hAnsi="Traditional Arabic" w:cs="Traditional Arabic"/>
          <w:sz w:val="36"/>
          <w:szCs w:val="36"/>
          <w:rtl/>
          <w:lang w:bidi="ar-EG"/>
        </w:rPr>
        <w:t xml:space="preserve"> "</w:t>
      </w:r>
      <w:r>
        <w:rPr>
          <w:rStyle w:val="a4"/>
          <w:rFonts w:ascii="Traditional Arabic" w:hAnsi="Traditional Arabic" w:cs="Traditional Arabic"/>
          <w:sz w:val="36"/>
          <w:szCs w:val="36"/>
          <w:rtl/>
          <w:lang w:bidi="ar-EG"/>
        </w:rPr>
        <w:footnoteReference w:id="41"/>
      </w:r>
      <w:r w:rsidR="002709AC">
        <w:rPr>
          <w:rFonts w:ascii="Traditional Arabic" w:hAnsi="Traditional Arabic" w:cs="Traditional Arabic" w:hint="cs"/>
          <w:sz w:val="36"/>
          <w:szCs w:val="36"/>
          <w:rtl/>
          <w:lang w:bidi="ar-EG"/>
        </w:rPr>
        <w:t xml:space="preserve"> , فمن يصل إلى هذه المرحلة من نسيان النفس , هل يظنّ أن تكون له حاجة في الدنيا ؟</w:t>
      </w:r>
      <w:r w:rsidR="00FD48DE">
        <w:rPr>
          <w:rFonts w:ascii="Traditional Arabic" w:hAnsi="Traditional Arabic" w:cs="Traditional Arabic" w:hint="cs"/>
          <w:sz w:val="36"/>
          <w:szCs w:val="36"/>
          <w:rtl/>
          <w:lang w:bidi="ar-EG"/>
        </w:rPr>
        <w:t xml:space="preserve"> . </w:t>
      </w:r>
    </w:p>
    <w:p w:rsidR="0061762B" w:rsidRPr="00A011D0" w:rsidRDefault="0061762B" w:rsidP="00567451">
      <w:pPr>
        <w:spacing w:after="0"/>
        <w:rPr>
          <w:rFonts w:ascii="Traditional Arabic" w:hAnsi="Traditional Arabic" w:cs="Traditional Arabic"/>
          <w:b/>
          <w:bCs/>
          <w:sz w:val="36"/>
          <w:szCs w:val="36"/>
          <w:rtl/>
          <w:lang w:bidi="ar-EG"/>
        </w:rPr>
      </w:pPr>
      <w:r w:rsidRPr="00A011D0">
        <w:rPr>
          <w:rFonts w:ascii="Traditional Arabic" w:hAnsi="Traditional Arabic" w:cs="Traditional Arabic" w:hint="cs"/>
          <w:b/>
          <w:bCs/>
          <w:sz w:val="36"/>
          <w:szCs w:val="36"/>
          <w:rtl/>
          <w:lang w:bidi="ar-EG"/>
        </w:rPr>
        <w:t>مـوقـفـها مـع ابـن الـزبـيـر :</w:t>
      </w:r>
    </w:p>
    <w:p w:rsidR="002E6AE4" w:rsidRDefault="0076684A"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وكان هذا الجود سبب , في هجرها لابن الزبير </w:t>
      </w:r>
      <w:r w:rsidR="00020EC5">
        <w:rPr>
          <w:rFonts w:ascii="Traditional Arabic" w:hAnsi="Traditional Arabic" w:cs="Traditional Arabic" w:hint="cs"/>
          <w:sz w:val="36"/>
          <w:szCs w:val="36"/>
          <w:rtl/>
          <w:lang w:bidi="ar-EG"/>
        </w:rPr>
        <w:t xml:space="preserve">, إذ لمّا سمع ابن الزبير أن عائشة أعطت بعض العطايا , </w:t>
      </w:r>
      <w:r w:rsidR="002E6AE4">
        <w:rPr>
          <w:rFonts w:ascii="Traditional Arabic" w:hAnsi="Traditional Arabic" w:cs="Traditional Arabic" w:hint="cs"/>
          <w:sz w:val="36"/>
          <w:szCs w:val="36"/>
          <w:rtl/>
          <w:lang w:bidi="ar-EG"/>
        </w:rPr>
        <w:t xml:space="preserve">قال " </w:t>
      </w:r>
      <w:r w:rsidR="002E6AE4" w:rsidRPr="002E6AE4">
        <w:rPr>
          <w:rFonts w:ascii="Traditional Arabic" w:hAnsi="Traditional Arabic" w:cs="Traditional Arabic" w:hint="cs"/>
          <w:sz w:val="36"/>
          <w:szCs w:val="36"/>
          <w:rtl/>
          <w:lang w:bidi="ar-EG"/>
        </w:rPr>
        <w:t>والله</w:t>
      </w:r>
      <w:r w:rsidR="002E6AE4" w:rsidRPr="002E6AE4">
        <w:rPr>
          <w:rFonts w:ascii="Traditional Arabic" w:hAnsi="Traditional Arabic" w:cs="Traditional Arabic"/>
          <w:sz w:val="36"/>
          <w:szCs w:val="36"/>
          <w:rtl/>
          <w:lang w:bidi="ar-EG"/>
        </w:rPr>
        <w:t xml:space="preserve"> </w:t>
      </w:r>
      <w:r w:rsidR="002E6AE4" w:rsidRPr="002E6AE4">
        <w:rPr>
          <w:rFonts w:ascii="Traditional Arabic" w:hAnsi="Traditional Arabic" w:cs="Traditional Arabic" w:hint="cs"/>
          <w:sz w:val="36"/>
          <w:szCs w:val="36"/>
          <w:rtl/>
          <w:lang w:bidi="ar-EG"/>
        </w:rPr>
        <w:t>لتنتهين</w:t>
      </w:r>
      <w:r w:rsidR="002E6AE4" w:rsidRPr="002E6AE4">
        <w:rPr>
          <w:rFonts w:ascii="Traditional Arabic" w:hAnsi="Traditional Arabic" w:cs="Traditional Arabic"/>
          <w:sz w:val="36"/>
          <w:szCs w:val="36"/>
          <w:rtl/>
          <w:lang w:bidi="ar-EG"/>
        </w:rPr>
        <w:t xml:space="preserve"> </w:t>
      </w:r>
      <w:r w:rsidR="002E6AE4" w:rsidRPr="002E6AE4">
        <w:rPr>
          <w:rFonts w:ascii="Traditional Arabic" w:hAnsi="Traditional Arabic" w:cs="Traditional Arabic" w:hint="cs"/>
          <w:sz w:val="36"/>
          <w:szCs w:val="36"/>
          <w:rtl/>
          <w:lang w:bidi="ar-EG"/>
        </w:rPr>
        <w:t>عائشة</w:t>
      </w:r>
      <w:r w:rsidR="002E6AE4" w:rsidRPr="002E6AE4">
        <w:rPr>
          <w:rFonts w:ascii="Traditional Arabic" w:hAnsi="Traditional Arabic" w:cs="Traditional Arabic"/>
          <w:sz w:val="36"/>
          <w:szCs w:val="36"/>
          <w:rtl/>
          <w:lang w:bidi="ar-EG"/>
        </w:rPr>
        <w:t xml:space="preserve"> </w:t>
      </w:r>
      <w:r w:rsidR="002E6AE4" w:rsidRPr="002E6AE4">
        <w:rPr>
          <w:rFonts w:ascii="Traditional Arabic" w:hAnsi="Traditional Arabic" w:cs="Traditional Arabic" w:hint="cs"/>
          <w:sz w:val="36"/>
          <w:szCs w:val="36"/>
          <w:rtl/>
          <w:lang w:bidi="ar-EG"/>
        </w:rPr>
        <w:t>أو</w:t>
      </w:r>
      <w:r w:rsidR="002E6AE4" w:rsidRPr="002E6AE4">
        <w:rPr>
          <w:rFonts w:ascii="Traditional Arabic" w:hAnsi="Traditional Arabic" w:cs="Traditional Arabic"/>
          <w:sz w:val="36"/>
          <w:szCs w:val="36"/>
          <w:rtl/>
          <w:lang w:bidi="ar-EG"/>
        </w:rPr>
        <w:t xml:space="preserve"> </w:t>
      </w:r>
      <w:r w:rsidR="002E6AE4" w:rsidRPr="002E6AE4">
        <w:rPr>
          <w:rFonts w:ascii="Traditional Arabic" w:hAnsi="Traditional Arabic" w:cs="Traditional Arabic" w:hint="cs"/>
          <w:sz w:val="36"/>
          <w:szCs w:val="36"/>
          <w:rtl/>
          <w:lang w:bidi="ar-EG"/>
        </w:rPr>
        <w:t>لأحجرن</w:t>
      </w:r>
      <w:r w:rsidR="002E6AE4" w:rsidRPr="002E6AE4">
        <w:rPr>
          <w:rFonts w:ascii="Traditional Arabic" w:hAnsi="Traditional Arabic" w:cs="Traditional Arabic"/>
          <w:sz w:val="36"/>
          <w:szCs w:val="36"/>
          <w:rtl/>
          <w:lang w:bidi="ar-EG"/>
        </w:rPr>
        <w:t xml:space="preserve"> </w:t>
      </w:r>
      <w:r w:rsidR="002E6AE4" w:rsidRPr="002E6AE4">
        <w:rPr>
          <w:rFonts w:ascii="Traditional Arabic" w:hAnsi="Traditional Arabic" w:cs="Traditional Arabic" w:hint="cs"/>
          <w:sz w:val="36"/>
          <w:szCs w:val="36"/>
          <w:rtl/>
          <w:lang w:bidi="ar-EG"/>
        </w:rPr>
        <w:t>عليها</w:t>
      </w:r>
      <w:r w:rsidR="002E6AE4" w:rsidRPr="002E6AE4">
        <w:rPr>
          <w:rFonts w:ascii="Traditional Arabic" w:hAnsi="Traditional Arabic" w:cs="Traditional Arabic"/>
          <w:sz w:val="36"/>
          <w:szCs w:val="36"/>
          <w:rtl/>
          <w:lang w:bidi="ar-EG"/>
        </w:rPr>
        <w:t xml:space="preserve"> </w:t>
      </w:r>
      <w:r w:rsidR="002E6AE4" w:rsidRPr="002E6AE4">
        <w:rPr>
          <w:rFonts w:ascii="Traditional Arabic" w:hAnsi="Traditional Arabic" w:cs="Traditional Arabic" w:hint="cs"/>
          <w:sz w:val="36"/>
          <w:szCs w:val="36"/>
          <w:rtl/>
          <w:lang w:bidi="ar-EG"/>
        </w:rPr>
        <w:t>،</w:t>
      </w:r>
      <w:r w:rsidR="002E6AE4" w:rsidRPr="002E6AE4">
        <w:rPr>
          <w:rFonts w:ascii="Traditional Arabic" w:hAnsi="Traditional Arabic" w:cs="Traditional Arabic"/>
          <w:sz w:val="36"/>
          <w:szCs w:val="36"/>
          <w:rtl/>
          <w:lang w:bidi="ar-EG"/>
        </w:rPr>
        <w:t xml:space="preserve"> </w:t>
      </w:r>
    </w:p>
    <w:p w:rsidR="002E6AE4"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فقالت</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أهو</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قال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هذا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p>
    <w:p w:rsidR="002E6AE4"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قالوا</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نعم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p>
    <w:p w:rsidR="002E6AE4"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قالت</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هو</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لله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نذر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أكلم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الزبير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أبدا</w:t>
      </w:r>
      <w:r w:rsidRPr="002E6AE4">
        <w:rPr>
          <w:rFonts w:ascii="Traditional Arabic" w:hAnsi="Traditional Arabic" w:cs="Traditional Arabic"/>
          <w:sz w:val="36"/>
          <w:szCs w:val="36"/>
          <w:rtl/>
          <w:lang w:bidi="ar-EG"/>
        </w:rPr>
        <w:t xml:space="preserve"> . </w:t>
      </w:r>
    </w:p>
    <w:p w:rsidR="00471B7A"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فاستشفع</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الزبير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إليها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حين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طالت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الهجرة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p>
    <w:p w:rsidR="00471B7A"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فقالت</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والله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أشفع</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فيه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أبدا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أتحنث</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إلى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نذري</w:t>
      </w:r>
      <w:r w:rsidRPr="002E6AE4">
        <w:rPr>
          <w:rFonts w:ascii="Traditional Arabic" w:hAnsi="Traditional Arabic" w:cs="Traditional Arabic"/>
          <w:sz w:val="36"/>
          <w:szCs w:val="36"/>
          <w:rtl/>
          <w:lang w:bidi="ar-EG"/>
        </w:rPr>
        <w:t xml:space="preserve"> . </w:t>
      </w:r>
    </w:p>
    <w:p w:rsidR="00471B7A"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فلما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طال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ذلك</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الزبير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كلم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المسور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مخرمة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وعبد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الرحمن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الأسود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عبد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يغوث</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وهما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بني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زهرة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وقال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لهما</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أنشدكما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بالله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أدخلتماني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عائشة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فإنها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يحل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تنذر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قطيعتي</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فأقبل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المسور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وعبد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الرحمن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مشتملين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بأرديتهما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حتى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استأذنا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عائشة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فقالا</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السلام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عليك</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ورحمة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الله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وبركاته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أندخل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p>
    <w:p w:rsidR="00471B7A"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قالت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عائشة</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ادخلوا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p>
    <w:p w:rsidR="00471B7A"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قالوا</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كلنا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p>
    <w:p w:rsidR="00471B7A"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قالت</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نعم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ادخلوا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كلكم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تعلم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معهما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الزبير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فلما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دخلوا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دخل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الزبير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الحجاب</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فاعتنق</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عائشة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وطفق</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يناشدها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ويبكي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وطفق</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المسور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وعبد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الرحمن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يناشدانها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إلا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كلمته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وقبلت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منه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ويقولان</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إن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النبي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صلى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الله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عليه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وسلم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نهى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قد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علمت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الهجرة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فإنه</w:t>
      </w:r>
      <w:r w:rsidRPr="002E6AE4">
        <w:rPr>
          <w:rFonts w:ascii="Traditional Arabic" w:hAnsi="Traditional Arabic" w:cs="Traditional Arabic"/>
          <w:sz w:val="36"/>
          <w:szCs w:val="36"/>
          <w:rtl/>
          <w:lang w:bidi="ar-EG"/>
        </w:rPr>
        <w:t xml:space="preserve"> : " </w:t>
      </w:r>
      <w:r w:rsidRPr="002E6AE4">
        <w:rPr>
          <w:rFonts w:ascii="Traditional Arabic" w:hAnsi="Traditional Arabic" w:cs="Traditional Arabic" w:hint="cs"/>
          <w:sz w:val="36"/>
          <w:szCs w:val="36"/>
          <w:rtl/>
          <w:lang w:bidi="ar-EG"/>
        </w:rPr>
        <w:t>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lastRenderedPageBreak/>
        <w:t>يحل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لمسلم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يهجر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أخاه</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فوق</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ثلاث</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ليال</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فلما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أكثروا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على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عائشة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من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التذكرة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والتحريج</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طفقت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تذكرهما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نذرها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وتبكي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وتقول</w:t>
      </w:r>
      <w:r w:rsidRPr="002E6AE4">
        <w:rPr>
          <w:rFonts w:ascii="Traditional Arabic" w:hAnsi="Traditional Arabic" w:cs="Traditional Arabic"/>
          <w:sz w:val="36"/>
          <w:szCs w:val="36"/>
          <w:rtl/>
          <w:lang w:bidi="ar-EG"/>
        </w:rPr>
        <w:t xml:space="preserve"> : </w:t>
      </w:r>
      <w:r w:rsidRPr="002E6AE4">
        <w:rPr>
          <w:rFonts w:ascii="Traditional Arabic" w:hAnsi="Traditional Arabic" w:cs="Traditional Arabic" w:hint="cs"/>
          <w:sz w:val="36"/>
          <w:szCs w:val="36"/>
          <w:rtl/>
          <w:lang w:bidi="ar-EG"/>
        </w:rPr>
        <w:t>إني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نذرت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والنذر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شديد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p>
    <w:p w:rsidR="007135CF" w:rsidRDefault="002E6AE4" w:rsidP="00567451">
      <w:pPr>
        <w:spacing w:after="0"/>
        <w:rPr>
          <w:rFonts w:ascii="Traditional Arabic" w:hAnsi="Traditional Arabic" w:cs="Traditional Arabic"/>
          <w:sz w:val="36"/>
          <w:szCs w:val="36"/>
          <w:rtl/>
          <w:lang w:bidi="ar-EG"/>
        </w:rPr>
      </w:pPr>
      <w:r w:rsidRPr="002E6AE4">
        <w:rPr>
          <w:rFonts w:ascii="Traditional Arabic" w:hAnsi="Traditional Arabic" w:cs="Traditional Arabic" w:hint="cs"/>
          <w:sz w:val="36"/>
          <w:szCs w:val="36"/>
          <w:rtl/>
          <w:lang w:bidi="ar-EG"/>
        </w:rPr>
        <w:t>فلم</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يزالا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حتى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كلمت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ابن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الزبير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وأعتقت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نذرها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ذلك</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أربعين</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رقبة</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وكانت</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تذكر</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نذرها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بعد</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ذلك</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فتبكي</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حتى</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تبل</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دموعها</w:t>
      </w:r>
      <w:r w:rsidRPr="002E6AE4">
        <w:rPr>
          <w:rFonts w:ascii="Traditional Arabic" w:hAnsi="Traditional Arabic" w:cs="Traditional Arabic"/>
          <w:sz w:val="36"/>
          <w:szCs w:val="36"/>
          <w:rtl/>
          <w:lang w:bidi="ar-EG"/>
        </w:rPr>
        <w:t xml:space="preserve"> </w:t>
      </w:r>
      <w:r w:rsidRPr="002E6AE4">
        <w:rPr>
          <w:rFonts w:ascii="Traditional Arabic" w:hAnsi="Traditional Arabic" w:cs="Traditional Arabic" w:hint="cs"/>
          <w:sz w:val="36"/>
          <w:szCs w:val="36"/>
          <w:rtl/>
          <w:lang w:bidi="ar-EG"/>
        </w:rPr>
        <w:t>خمارها</w:t>
      </w:r>
      <w:r w:rsidR="00471B7A">
        <w:rPr>
          <w:rFonts w:ascii="Traditional Arabic" w:hAnsi="Traditional Arabic" w:cs="Traditional Arabic" w:hint="cs"/>
          <w:sz w:val="36"/>
          <w:szCs w:val="36"/>
          <w:rtl/>
          <w:lang w:bidi="ar-EG"/>
        </w:rPr>
        <w:t>.</w:t>
      </w:r>
      <w:r w:rsidR="00471B7A">
        <w:rPr>
          <w:rStyle w:val="a4"/>
          <w:rFonts w:ascii="Traditional Arabic" w:hAnsi="Traditional Arabic" w:cs="Traditional Arabic"/>
          <w:sz w:val="36"/>
          <w:szCs w:val="36"/>
          <w:rtl/>
          <w:lang w:bidi="ar-EG"/>
        </w:rPr>
        <w:footnoteReference w:id="42"/>
      </w:r>
    </w:p>
    <w:p w:rsidR="00365E51" w:rsidRDefault="008429C2"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 ابن الزبير , لم يتحمل </w:t>
      </w:r>
      <w:r w:rsidR="00F07668">
        <w:rPr>
          <w:rFonts w:ascii="Traditional Arabic" w:hAnsi="Traditional Arabic" w:cs="Traditional Arabic" w:hint="cs"/>
          <w:sz w:val="36"/>
          <w:szCs w:val="36"/>
          <w:rtl/>
          <w:lang w:bidi="ar-EG"/>
        </w:rPr>
        <w:t>هذا الجود , و سخاوتها هذه , لذلك همّ أن يحجر عليها , وهذا يحدث للناس كثيرا , إذا ما رأوا أمرا خارج عن قدراتهم في العادة , لا يتحملوه , و يأخذوا في النكران عليه</w:t>
      </w:r>
      <w:r w:rsidR="00922B3A">
        <w:rPr>
          <w:rStyle w:val="a4"/>
          <w:rFonts w:ascii="Traditional Arabic" w:hAnsi="Traditional Arabic" w:cs="Traditional Arabic"/>
          <w:sz w:val="36"/>
          <w:szCs w:val="36"/>
          <w:rtl/>
          <w:lang w:bidi="ar-EG"/>
        </w:rPr>
        <w:footnoteReference w:id="43"/>
      </w:r>
      <w:r w:rsidR="00F07668">
        <w:rPr>
          <w:rFonts w:ascii="Traditional Arabic" w:hAnsi="Traditional Arabic" w:cs="Traditional Arabic" w:hint="cs"/>
          <w:sz w:val="36"/>
          <w:szCs w:val="36"/>
          <w:rtl/>
          <w:lang w:bidi="ar-EG"/>
        </w:rPr>
        <w:t xml:space="preserve"> , </w:t>
      </w:r>
      <w:r w:rsidR="00A3299D">
        <w:rPr>
          <w:rFonts w:ascii="Traditional Arabic" w:hAnsi="Traditional Arabic" w:cs="Traditional Arabic" w:hint="cs"/>
          <w:sz w:val="36"/>
          <w:szCs w:val="36"/>
          <w:rtl/>
          <w:lang w:bidi="ar-EG"/>
        </w:rPr>
        <w:t>مع أنهم لو ذاقوا حلاوته , لعذروا من يقوم به , ولكنها مقامات العابدين , التي لا ينالها إلا من قدّر الله له أن يكون في</w:t>
      </w:r>
      <w:r w:rsidR="00922B3A">
        <w:rPr>
          <w:rFonts w:ascii="Traditional Arabic" w:hAnsi="Traditional Arabic" w:cs="Traditional Arabic" w:hint="cs"/>
          <w:sz w:val="36"/>
          <w:szCs w:val="36"/>
          <w:rtl/>
          <w:lang w:bidi="ar-EG"/>
        </w:rPr>
        <w:t xml:space="preserve"> أهل عليين .</w:t>
      </w:r>
      <w:r w:rsidR="00B71645">
        <w:rPr>
          <w:rFonts w:ascii="Traditional Arabic" w:hAnsi="Traditional Arabic" w:cs="Traditional Arabic" w:hint="cs"/>
          <w:sz w:val="36"/>
          <w:szCs w:val="36"/>
          <w:rtl/>
          <w:lang w:bidi="ar-EG"/>
        </w:rPr>
        <w:t xml:space="preserve"> وهذا الجود من عائشة , لاريب أنها أخذته , من سيد المعلمين و خاتم النبينن , فهي من تربت في مدرسة النبوة</w:t>
      </w:r>
      <w:r w:rsidR="001C3106">
        <w:rPr>
          <w:rFonts w:ascii="Traditional Arabic" w:hAnsi="Traditional Arabic" w:cs="Traditional Arabic" w:hint="cs"/>
          <w:sz w:val="36"/>
          <w:szCs w:val="36"/>
          <w:rtl/>
          <w:lang w:bidi="ar-EG"/>
        </w:rPr>
        <w:t xml:space="preserve"> , بل و من أبيها كذلك </w:t>
      </w:r>
      <w:r w:rsidR="00CF7787">
        <w:rPr>
          <w:rFonts w:ascii="Traditional Arabic" w:hAnsi="Traditional Arabic" w:cs="Traditional Arabic" w:hint="cs"/>
          <w:sz w:val="36"/>
          <w:szCs w:val="36"/>
          <w:rtl/>
          <w:lang w:bidi="ar-EG"/>
        </w:rPr>
        <w:t xml:space="preserve"> , </w:t>
      </w:r>
      <w:r w:rsidR="001C3106">
        <w:rPr>
          <w:rFonts w:ascii="Traditional Arabic" w:hAnsi="Traditional Arabic" w:cs="Traditional Arabic" w:hint="cs"/>
          <w:sz w:val="36"/>
          <w:szCs w:val="36"/>
          <w:rtl/>
          <w:lang w:bidi="ar-EG"/>
        </w:rPr>
        <w:t xml:space="preserve">أبو بكر , ويكفي قول رسول الله صلّى الله عليه وسلم فيه </w:t>
      </w:r>
      <w:r w:rsidR="00DF3498">
        <w:rPr>
          <w:rFonts w:ascii="Traditional Arabic" w:hAnsi="Traditional Arabic" w:cs="Traditional Arabic" w:hint="cs"/>
          <w:sz w:val="36"/>
          <w:szCs w:val="36"/>
          <w:rtl/>
          <w:lang w:bidi="ar-EG"/>
        </w:rPr>
        <w:t xml:space="preserve">, </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إن</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من</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أمن</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الناس</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علي</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في</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صحبته</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وماله</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أبا</w:t>
      </w:r>
      <w:r w:rsidR="00DF3498" w:rsidRPr="00DF3498">
        <w:rPr>
          <w:rFonts w:ascii="Traditional Arabic" w:hAnsi="Traditional Arabic" w:cs="Traditional Arabic"/>
          <w:sz w:val="36"/>
          <w:szCs w:val="36"/>
          <w:rtl/>
          <w:lang w:bidi="ar-EG"/>
        </w:rPr>
        <w:t xml:space="preserve"> </w:t>
      </w:r>
      <w:r w:rsidR="00DF3498" w:rsidRPr="00DF3498">
        <w:rPr>
          <w:rFonts w:ascii="Traditional Arabic" w:hAnsi="Traditional Arabic" w:cs="Traditional Arabic" w:hint="cs"/>
          <w:sz w:val="36"/>
          <w:szCs w:val="36"/>
          <w:rtl/>
          <w:lang w:bidi="ar-EG"/>
        </w:rPr>
        <w:t>بكر</w:t>
      </w:r>
      <w:r w:rsidR="00DF3498">
        <w:rPr>
          <w:rFonts w:ascii="Traditional Arabic" w:hAnsi="Traditional Arabic" w:cs="Traditional Arabic" w:hint="cs"/>
          <w:sz w:val="36"/>
          <w:szCs w:val="36"/>
          <w:rtl/>
          <w:lang w:bidi="ar-EG"/>
        </w:rPr>
        <w:t>"</w:t>
      </w:r>
      <w:r w:rsidR="00DF3498">
        <w:rPr>
          <w:rStyle w:val="a4"/>
          <w:rFonts w:ascii="Traditional Arabic" w:hAnsi="Traditional Arabic" w:cs="Traditional Arabic"/>
          <w:sz w:val="36"/>
          <w:szCs w:val="36"/>
          <w:rtl/>
          <w:lang w:bidi="ar-EG"/>
        </w:rPr>
        <w:footnoteReference w:id="44"/>
      </w:r>
      <w:r w:rsidR="00DF3498">
        <w:rPr>
          <w:rFonts w:ascii="Traditional Arabic" w:hAnsi="Traditional Arabic" w:cs="Traditional Arabic" w:hint="cs"/>
          <w:sz w:val="36"/>
          <w:szCs w:val="36"/>
          <w:rtl/>
          <w:lang w:bidi="ar-EG"/>
        </w:rPr>
        <w:t xml:space="preserve"> , وقال عليه الصلاة و السلام " ما نفعني مال قطّ , ما نفعني مال أبي بكر "</w:t>
      </w:r>
      <w:r w:rsidR="00B71645">
        <w:rPr>
          <w:rFonts w:ascii="Traditional Arabic" w:hAnsi="Traditional Arabic" w:cs="Traditional Arabic" w:hint="cs"/>
          <w:sz w:val="36"/>
          <w:szCs w:val="36"/>
          <w:rtl/>
          <w:lang w:bidi="ar-EG"/>
        </w:rPr>
        <w:t xml:space="preserve"> ,</w:t>
      </w:r>
      <w:r w:rsidR="00CF7787">
        <w:rPr>
          <w:rFonts w:ascii="Traditional Arabic" w:hAnsi="Traditional Arabic" w:cs="Traditional Arabic" w:hint="cs"/>
          <w:sz w:val="36"/>
          <w:szCs w:val="36"/>
          <w:rtl/>
          <w:lang w:bidi="ar-EG"/>
        </w:rPr>
        <w:t xml:space="preserve"> وأمّا رسول الله صلّى الله عليه وسلّم ,</w:t>
      </w:r>
      <w:r w:rsidR="00B71645">
        <w:rPr>
          <w:rFonts w:ascii="Traditional Arabic" w:hAnsi="Traditional Arabic" w:cs="Traditional Arabic" w:hint="cs"/>
          <w:sz w:val="36"/>
          <w:szCs w:val="36"/>
          <w:rtl/>
          <w:lang w:bidi="ar-EG"/>
        </w:rPr>
        <w:t xml:space="preserve"> فكان من خلقه عليه الصلاة و السلام ألا يردّ سائلا </w:t>
      </w:r>
      <w:r w:rsidR="00CF7787">
        <w:rPr>
          <w:rFonts w:ascii="Traditional Arabic" w:hAnsi="Traditional Arabic" w:cs="Traditional Arabic" w:hint="cs"/>
          <w:sz w:val="36"/>
          <w:szCs w:val="36"/>
          <w:rtl/>
          <w:lang w:bidi="ar-EG"/>
        </w:rPr>
        <w:t xml:space="preserve">وهذا متواتر عنه </w:t>
      </w:r>
      <w:r w:rsidR="00B71645">
        <w:rPr>
          <w:rFonts w:ascii="Traditional Arabic" w:hAnsi="Traditional Arabic" w:cs="Traditional Arabic" w:hint="cs"/>
          <w:sz w:val="36"/>
          <w:szCs w:val="36"/>
          <w:rtl/>
          <w:lang w:bidi="ar-EG"/>
        </w:rPr>
        <w:t>, وكان</w:t>
      </w:r>
      <w:r w:rsidR="0082459D">
        <w:rPr>
          <w:rFonts w:ascii="Traditional Arabic" w:hAnsi="Traditional Arabic" w:cs="Traditional Arabic" w:hint="cs"/>
          <w:sz w:val="36"/>
          <w:szCs w:val="36"/>
          <w:rtl/>
          <w:lang w:bidi="ar-EG"/>
        </w:rPr>
        <w:t xml:space="preserve">ت تقول رضي الله عنها  </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إن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كنا</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لننظر</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إلى</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الهلال</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ثم</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الهلال</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ثلاثة</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أهلة</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في</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شهرين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وما</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أوقدت</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في</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أبيات</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رسول</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الله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صلى</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الله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عليه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وسلم</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نار</w:t>
      </w:r>
      <w:r w:rsidR="00621A9C" w:rsidRPr="00621A9C">
        <w:rPr>
          <w:rFonts w:ascii="Traditional Arabic" w:hAnsi="Traditional Arabic" w:cs="Traditional Arabic"/>
          <w:sz w:val="36"/>
          <w:szCs w:val="36"/>
          <w:rtl/>
          <w:lang w:bidi="ar-EG"/>
        </w:rPr>
        <w:t xml:space="preserve"> "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فقلت</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يا</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خالة</w:t>
      </w:r>
      <w:r w:rsidR="00621A9C" w:rsidRPr="00621A9C">
        <w:rPr>
          <w:rFonts w:ascii="Traditional Arabic" w:hAnsi="Traditional Arabic" w:cs="Traditional Arabic"/>
          <w:sz w:val="36"/>
          <w:szCs w:val="36"/>
          <w:rtl/>
          <w:lang w:bidi="ar-EG"/>
        </w:rPr>
        <w:t xml:space="preserve"> : </w:t>
      </w:r>
      <w:r w:rsidR="00621A9C" w:rsidRPr="00621A9C">
        <w:rPr>
          <w:rFonts w:ascii="Traditional Arabic" w:hAnsi="Traditional Arabic" w:cs="Traditional Arabic" w:hint="cs"/>
          <w:sz w:val="36"/>
          <w:szCs w:val="36"/>
          <w:rtl/>
          <w:lang w:bidi="ar-EG"/>
        </w:rPr>
        <w:t>ما</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كان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يعيشكم</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قالت</w:t>
      </w:r>
      <w:r w:rsidR="00621A9C" w:rsidRPr="00621A9C">
        <w:rPr>
          <w:rFonts w:ascii="Traditional Arabic" w:hAnsi="Traditional Arabic" w:cs="Traditional Arabic"/>
          <w:sz w:val="36"/>
          <w:szCs w:val="36"/>
          <w:rtl/>
          <w:lang w:bidi="ar-EG"/>
        </w:rPr>
        <w:t xml:space="preserve"> : " </w:t>
      </w:r>
      <w:r w:rsidR="00621A9C" w:rsidRPr="00621A9C">
        <w:rPr>
          <w:rFonts w:ascii="Traditional Arabic" w:hAnsi="Traditional Arabic" w:cs="Traditional Arabic" w:hint="cs"/>
          <w:sz w:val="36"/>
          <w:szCs w:val="36"/>
          <w:rtl/>
          <w:lang w:bidi="ar-EG"/>
        </w:rPr>
        <w:t>الأسودان</w:t>
      </w:r>
      <w:r w:rsidR="00621A9C" w:rsidRPr="00621A9C">
        <w:rPr>
          <w:rFonts w:ascii="Traditional Arabic" w:hAnsi="Traditional Arabic" w:cs="Traditional Arabic"/>
          <w:sz w:val="36"/>
          <w:szCs w:val="36"/>
          <w:rtl/>
          <w:lang w:bidi="ar-EG"/>
        </w:rPr>
        <w:t xml:space="preserve"> : </w:t>
      </w:r>
      <w:r w:rsidR="00621A9C" w:rsidRPr="00621A9C">
        <w:rPr>
          <w:rFonts w:ascii="Traditional Arabic" w:hAnsi="Traditional Arabic" w:cs="Traditional Arabic" w:hint="cs"/>
          <w:sz w:val="36"/>
          <w:szCs w:val="36"/>
          <w:rtl/>
          <w:lang w:bidi="ar-EG"/>
        </w:rPr>
        <w:t>التمر</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والماء</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إلا</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أنه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قد</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كان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لرسول</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الله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صلى</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الله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عليه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وسلم</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جيران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من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الأنصار</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كانت</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لهم</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منائح</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وكانوا</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يمنحون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رسول</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الله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صلى</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الله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عليه</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وسلم</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من</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ألبانهم</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w:t>
      </w:r>
      <w:r w:rsidR="00621A9C" w:rsidRPr="00621A9C">
        <w:rPr>
          <w:rFonts w:ascii="Traditional Arabic" w:hAnsi="Traditional Arabic" w:cs="Traditional Arabic"/>
          <w:sz w:val="36"/>
          <w:szCs w:val="36"/>
          <w:rtl/>
          <w:lang w:bidi="ar-EG"/>
        </w:rPr>
        <w:t xml:space="preserve"> </w:t>
      </w:r>
      <w:r w:rsidR="00621A9C" w:rsidRPr="00621A9C">
        <w:rPr>
          <w:rFonts w:ascii="Traditional Arabic" w:hAnsi="Traditional Arabic" w:cs="Traditional Arabic" w:hint="cs"/>
          <w:sz w:val="36"/>
          <w:szCs w:val="36"/>
          <w:rtl/>
          <w:lang w:bidi="ar-EG"/>
        </w:rPr>
        <w:t>فيسقينا</w:t>
      </w:r>
      <w:r w:rsidR="00621A9C">
        <w:rPr>
          <w:rFonts w:ascii="Traditional Arabic" w:hAnsi="Traditional Arabic" w:cs="Traditional Arabic" w:hint="cs"/>
          <w:sz w:val="36"/>
          <w:szCs w:val="36"/>
          <w:rtl/>
          <w:lang w:bidi="ar-EG"/>
        </w:rPr>
        <w:t>"</w:t>
      </w:r>
      <w:r w:rsidR="00621A9C">
        <w:rPr>
          <w:rStyle w:val="a4"/>
          <w:rFonts w:ascii="Traditional Arabic" w:hAnsi="Traditional Arabic" w:cs="Traditional Arabic"/>
          <w:sz w:val="36"/>
          <w:szCs w:val="36"/>
          <w:rtl/>
          <w:lang w:bidi="ar-EG"/>
        </w:rPr>
        <w:footnoteReference w:id="45"/>
      </w:r>
      <w:r w:rsidR="00365E51">
        <w:rPr>
          <w:rFonts w:ascii="Traditional Arabic" w:hAnsi="Traditional Arabic" w:cs="Traditional Arabic" w:hint="cs"/>
          <w:sz w:val="36"/>
          <w:szCs w:val="36"/>
          <w:rtl/>
          <w:lang w:bidi="ar-EG"/>
        </w:rPr>
        <w:t xml:space="preserve"> , فلا تعجب إذا من تصرفها هكذا , و لا تتسائل لماذا و كيف ؟ .</w:t>
      </w:r>
    </w:p>
    <w:p w:rsidR="008429C2" w:rsidRDefault="00365E51"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وكان من زهدها رضي الله عنها , </w:t>
      </w:r>
      <w:r w:rsidR="002E2734">
        <w:rPr>
          <w:rFonts w:ascii="Traditional Arabic" w:hAnsi="Traditional Arabic" w:cs="Traditional Arabic" w:hint="cs"/>
          <w:sz w:val="36"/>
          <w:szCs w:val="36"/>
          <w:rtl/>
          <w:lang w:bidi="ar-EG"/>
        </w:rPr>
        <w:t xml:space="preserve">أن دخل عليها </w:t>
      </w:r>
      <w:r w:rsidR="002E339E">
        <w:rPr>
          <w:rFonts w:ascii="Traditional Arabic" w:hAnsi="Traditional Arabic" w:cs="Traditional Arabic" w:hint="cs"/>
          <w:sz w:val="36"/>
          <w:szCs w:val="36"/>
          <w:rtl/>
          <w:lang w:bidi="ar-EG"/>
        </w:rPr>
        <w:t>كثير بن عبيد القرشي</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فقالت</w:t>
      </w:r>
      <w:r w:rsidR="002E2734" w:rsidRPr="002E2734">
        <w:rPr>
          <w:rFonts w:ascii="Traditional Arabic" w:hAnsi="Traditional Arabic" w:cs="Traditional Arabic"/>
          <w:sz w:val="36"/>
          <w:szCs w:val="36"/>
          <w:rtl/>
          <w:lang w:bidi="ar-EG"/>
        </w:rPr>
        <w:t xml:space="preserve"> : </w:t>
      </w:r>
      <w:r w:rsidR="002E2734" w:rsidRPr="002E2734">
        <w:rPr>
          <w:rFonts w:ascii="Traditional Arabic" w:hAnsi="Traditional Arabic" w:cs="Traditional Arabic" w:hint="cs"/>
          <w:sz w:val="36"/>
          <w:szCs w:val="36"/>
          <w:rtl/>
          <w:lang w:bidi="ar-EG"/>
        </w:rPr>
        <w:t>أمسك</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حتى</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أخيط</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نقبتي</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فأمسكت</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فقلت</w:t>
      </w:r>
      <w:r w:rsidR="002E2734" w:rsidRPr="002E2734">
        <w:rPr>
          <w:rFonts w:ascii="Traditional Arabic" w:hAnsi="Traditional Arabic" w:cs="Traditional Arabic"/>
          <w:sz w:val="36"/>
          <w:szCs w:val="36"/>
          <w:rtl/>
          <w:lang w:bidi="ar-EG"/>
        </w:rPr>
        <w:t xml:space="preserve"> : </w:t>
      </w:r>
      <w:r w:rsidR="002E2734" w:rsidRPr="002E2734">
        <w:rPr>
          <w:rFonts w:ascii="Traditional Arabic" w:hAnsi="Traditional Arabic" w:cs="Traditional Arabic" w:hint="cs"/>
          <w:sz w:val="36"/>
          <w:szCs w:val="36"/>
          <w:rtl/>
          <w:lang w:bidi="ar-EG"/>
        </w:rPr>
        <w:t>يا</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أم</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المؤمنين</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لو</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خرجت</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فأخبرتهم</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لعدوه</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منك</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بخلا</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قالت</w:t>
      </w:r>
      <w:r w:rsidR="002E2734" w:rsidRPr="002E2734">
        <w:rPr>
          <w:rFonts w:ascii="Traditional Arabic" w:hAnsi="Traditional Arabic" w:cs="Traditional Arabic"/>
          <w:sz w:val="36"/>
          <w:szCs w:val="36"/>
          <w:rtl/>
          <w:lang w:bidi="ar-EG"/>
        </w:rPr>
        <w:t xml:space="preserve"> : </w:t>
      </w:r>
      <w:r w:rsidR="002E2734" w:rsidRPr="002E2734">
        <w:rPr>
          <w:rFonts w:ascii="Traditional Arabic" w:hAnsi="Traditional Arabic" w:cs="Traditional Arabic" w:hint="cs"/>
          <w:sz w:val="36"/>
          <w:szCs w:val="36"/>
          <w:rtl/>
          <w:lang w:bidi="ar-EG"/>
        </w:rPr>
        <w:t>أبصر</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شأنك</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إنه</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لا</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جديد</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لمن</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لا</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يلبس</w:t>
      </w:r>
      <w:r w:rsidR="002E2734" w:rsidRPr="002E2734">
        <w:rPr>
          <w:rFonts w:ascii="Traditional Arabic" w:hAnsi="Traditional Arabic" w:cs="Traditional Arabic"/>
          <w:sz w:val="36"/>
          <w:szCs w:val="36"/>
          <w:rtl/>
          <w:lang w:bidi="ar-EG"/>
        </w:rPr>
        <w:t xml:space="preserve"> </w:t>
      </w:r>
      <w:r w:rsidR="002E2734" w:rsidRPr="002E2734">
        <w:rPr>
          <w:rFonts w:ascii="Traditional Arabic" w:hAnsi="Traditional Arabic" w:cs="Traditional Arabic" w:hint="cs"/>
          <w:sz w:val="36"/>
          <w:szCs w:val="36"/>
          <w:rtl/>
          <w:lang w:bidi="ar-EG"/>
        </w:rPr>
        <w:t>الخلق</w:t>
      </w:r>
      <w:r w:rsidR="002E339E">
        <w:rPr>
          <w:rFonts w:ascii="Traditional Arabic" w:hAnsi="Traditional Arabic" w:cs="Traditional Arabic" w:hint="cs"/>
          <w:sz w:val="36"/>
          <w:szCs w:val="36"/>
          <w:rtl/>
          <w:lang w:bidi="ar-EG"/>
        </w:rPr>
        <w:t xml:space="preserve"> .</w:t>
      </w:r>
      <w:r w:rsidR="002E339E">
        <w:rPr>
          <w:rStyle w:val="a4"/>
          <w:rFonts w:ascii="Traditional Arabic" w:hAnsi="Traditional Arabic" w:cs="Traditional Arabic"/>
          <w:sz w:val="36"/>
          <w:szCs w:val="36"/>
          <w:rtl/>
          <w:lang w:bidi="ar-EG"/>
        </w:rPr>
        <w:footnoteReference w:id="46"/>
      </w:r>
      <w:r w:rsidR="00447992">
        <w:rPr>
          <w:rFonts w:ascii="Traditional Arabic" w:hAnsi="Traditional Arabic" w:cs="Traditional Arabic" w:hint="cs"/>
          <w:sz w:val="36"/>
          <w:szCs w:val="36"/>
          <w:rtl/>
          <w:lang w:bidi="ar-EG"/>
        </w:rPr>
        <w:t xml:space="preserve"> </w:t>
      </w:r>
    </w:p>
    <w:p w:rsidR="00C567A3" w:rsidRDefault="00447992" w:rsidP="00110774">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وهذه الكلمة , ينبغي أن تكون من الحكمة بين الناس !</w:t>
      </w:r>
    </w:p>
    <w:p w:rsidR="007A0352" w:rsidRPr="007A0352" w:rsidRDefault="007A0352" w:rsidP="00110774">
      <w:pPr>
        <w:spacing w:after="0"/>
        <w:rPr>
          <w:rFonts w:ascii="Traditional Arabic" w:hAnsi="Traditional Arabic" w:cs="Traditional Arabic"/>
          <w:b/>
          <w:bCs/>
          <w:sz w:val="36"/>
          <w:szCs w:val="36"/>
          <w:rtl/>
          <w:lang w:bidi="ar-EG"/>
        </w:rPr>
      </w:pPr>
      <w:r w:rsidRPr="007A0352">
        <w:rPr>
          <w:rFonts w:ascii="Traditional Arabic" w:hAnsi="Traditional Arabic" w:cs="Traditional Arabic" w:hint="cs"/>
          <w:b/>
          <w:bCs/>
          <w:sz w:val="36"/>
          <w:szCs w:val="36"/>
          <w:rtl/>
          <w:lang w:bidi="ar-EG"/>
        </w:rPr>
        <w:t>حي</w:t>
      </w:r>
      <w:r>
        <w:rPr>
          <w:rFonts w:ascii="Traditional Arabic" w:hAnsi="Traditional Arabic" w:cs="Traditional Arabic" w:hint="cs"/>
          <w:b/>
          <w:bCs/>
          <w:sz w:val="36"/>
          <w:szCs w:val="36"/>
          <w:rtl/>
          <w:lang w:bidi="ar-EG"/>
        </w:rPr>
        <w:t>ـ</w:t>
      </w:r>
      <w:r w:rsidRPr="007A0352">
        <w:rPr>
          <w:rFonts w:ascii="Traditional Arabic" w:hAnsi="Traditional Arabic" w:cs="Traditional Arabic" w:hint="cs"/>
          <w:b/>
          <w:bCs/>
          <w:sz w:val="36"/>
          <w:szCs w:val="36"/>
          <w:rtl/>
          <w:lang w:bidi="ar-EG"/>
        </w:rPr>
        <w:t>اءه</w:t>
      </w:r>
      <w:r>
        <w:rPr>
          <w:rFonts w:ascii="Traditional Arabic" w:hAnsi="Traditional Arabic" w:cs="Traditional Arabic" w:hint="cs"/>
          <w:b/>
          <w:bCs/>
          <w:sz w:val="36"/>
          <w:szCs w:val="36"/>
          <w:rtl/>
          <w:lang w:bidi="ar-EG"/>
        </w:rPr>
        <w:t>ـ</w:t>
      </w:r>
      <w:r w:rsidRPr="007A0352">
        <w:rPr>
          <w:rFonts w:ascii="Traditional Arabic" w:hAnsi="Traditional Arabic" w:cs="Traditional Arabic" w:hint="cs"/>
          <w:b/>
          <w:bCs/>
          <w:sz w:val="36"/>
          <w:szCs w:val="36"/>
          <w:rtl/>
          <w:lang w:bidi="ar-EG"/>
        </w:rPr>
        <w:t>ا وورع</w:t>
      </w:r>
      <w:r>
        <w:rPr>
          <w:rFonts w:ascii="Traditional Arabic" w:hAnsi="Traditional Arabic" w:cs="Traditional Arabic" w:hint="cs"/>
          <w:b/>
          <w:bCs/>
          <w:sz w:val="36"/>
          <w:szCs w:val="36"/>
          <w:rtl/>
          <w:lang w:bidi="ar-EG"/>
        </w:rPr>
        <w:t>ـ</w:t>
      </w:r>
      <w:r w:rsidRPr="007A0352">
        <w:rPr>
          <w:rFonts w:ascii="Traditional Arabic" w:hAnsi="Traditional Arabic" w:cs="Traditional Arabic" w:hint="cs"/>
          <w:b/>
          <w:bCs/>
          <w:sz w:val="36"/>
          <w:szCs w:val="36"/>
          <w:rtl/>
          <w:lang w:bidi="ar-EG"/>
        </w:rPr>
        <w:t>ه</w:t>
      </w:r>
      <w:r>
        <w:rPr>
          <w:rFonts w:ascii="Traditional Arabic" w:hAnsi="Traditional Arabic" w:cs="Traditional Arabic" w:hint="cs"/>
          <w:b/>
          <w:bCs/>
          <w:sz w:val="36"/>
          <w:szCs w:val="36"/>
          <w:rtl/>
          <w:lang w:bidi="ar-EG"/>
        </w:rPr>
        <w:t>ـ</w:t>
      </w:r>
      <w:r w:rsidRPr="007A0352">
        <w:rPr>
          <w:rFonts w:ascii="Traditional Arabic" w:hAnsi="Traditional Arabic" w:cs="Traditional Arabic" w:hint="cs"/>
          <w:b/>
          <w:bCs/>
          <w:sz w:val="36"/>
          <w:szCs w:val="36"/>
          <w:rtl/>
          <w:lang w:bidi="ar-EG"/>
        </w:rPr>
        <w:t>ا</w:t>
      </w:r>
    </w:p>
    <w:p w:rsidR="007A0352" w:rsidRDefault="007A0352" w:rsidP="00110774">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وكانت رضي الله عنها حيية </w:t>
      </w:r>
      <w:r w:rsidR="001240B1">
        <w:rPr>
          <w:rFonts w:ascii="Traditional Arabic" w:hAnsi="Traditional Arabic" w:cs="Traditional Arabic" w:hint="cs"/>
          <w:sz w:val="36"/>
          <w:szCs w:val="36"/>
          <w:rtl/>
          <w:lang w:bidi="ar-EG"/>
        </w:rPr>
        <w:t xml:space="preserve">جدا , عفيفة , ومن قال عنها غير ذلك فهو كذّاب , </w:t>
      </w:r>
      <w:r w:rsidR="001240B1" w:rsidRPr="001240B1">
        <w:rPr>
          <w:rFonts w:ascii="Traditional Arabic" w:hAnsi="Traditional Arabic" w:cs="Traditional Arabic" w:hint="cs"/>
          <w:sz w:val="36"/>
          <w:szCs w:val="36"/>
          <w:rtl/>
          <w:lang w:bidi="ar-EG"/>
        </w:rPr>
        <w:t>قالت</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كنت</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أدخل</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بيتي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الذي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دفن</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فيه</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رسول</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الله</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صلى</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الله</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عليه</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وسلم</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وأبي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فأضع</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ثوبي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وأقول</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إنما</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هو</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زوجي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وأبي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فلما</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دفن</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عمر</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معهم</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فوالله</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ما</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دخلته</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إلا</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وأنا</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مشدودة</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علي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ثيابي</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حياء</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من</w:t>
      </w:r>
      <w:r w:rsidR="001240B1" w:rsidRPr="001240B1">
        <w:rPr>
          <w:rFonts w:ascii="Traditional Arabic" w:hAnsi="Traditional Arabic" w:cs="Traditional Arabic"/>
          <w:sz w:val="36"/>
          <w:szCs w:val="36"/>
          <w:rtl/>
          <w:lang w:bidi="ar-EG"/>
        </w:rPr>
        <w:t xml:space="preserve"> </w:t>
      </w:r>
      <w:r w:rsidR="001240B1" w:rsidRPr="001240B1">
        <w:rPr>
          <w:rFonts w:ascii="Traditional Arabic" w:hAnsi="Traditional Arabic" w:cs="Traditional Arabic" w:hint="cs"/>
          <w:sz w:val="36"/>
          <w:szCs w:val="36"/>
          <w:rtl/>
          <w:lang w:bidi="ar-EG"/>
        </w:rPr>
        <w:t>عمر</w:t>
      </w:r>
      <w:r w:rsidR="001240B1">
        <w:rPr>
          <w:rFonts w:ascii="Traditional Arabic" w:hAnsi="Traditional Arabic" w:cs="Traditional Arabic" w:hint="cs"/>
          <w:sz w:val="36"/>
          <w:szCs w:val="36"/>
          <w:rtl/>
          <w:lang w:bidi="ar-EG"/>
        </w:rPr>
        <w:t xml:space="preserve"> .</w:t>
      </w:r>
    </w:p>
    <w:p w:rsidR="001240B1" w:rsidRDefault="001240B1" w:rsidP="00110774">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تستحيي من ميّت</w:t>
      </w:r>
      <w:r w:rsidR="003009B9">
        <w:rPr>
          <w:rFonts w:ascii="Traditional Arabic" w:hAnsi="Traditional Arabic" w:cs="Traditional Arabic" w:hint="cs"/>
          <w:sz w:val="36"/>
          <w:szCs w:val="36"/>
          <w:rtl/>
          <w:lang w:bidi="ar-EG"/>
        </w:rPr>
        <w:t>!؟</w:t>
      </w:r>
    </w:p>
    <w:p w:rsidR="00F26BB7" w:rsidRDefault="003009B9" w:rsidP="00110774">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لأنها امرأة عفيفة , لا تحب أن تشعر أنها </w:t>
      </w:r>
      <w:r w:rsidR="00FB4CF5">
        <w:rPr>
          <w:rFonts w:ascii="Traditional Arabic" w:hAnsi="Traditional Arabic" w:cs="Traditional Arabic" w:hint="cs"/>
          <w:sz w:val="36"/>
          <w:szCs w:val="36"/>
          <w:rtl/>
          <w:lang w:bidi="ar-EG"/>
        </w:rPr>
        <w:t xml:space="preserve">متجرّدة أمام أجنبيّ ولو كان ميّت , وليس هذا من باب تعظيم الأموات , أو هو باب من أبواب الشرك و العياذ بالله , بل هو من باب الأخلاق الرفيعة , التي ما يشك عاقل فيها , فإن الإنسان </w:t>
      </w:r>
      <w:r w:rsidR="00187998">
        <w:rPr>
          <w:rFonts w:ascii="Traditional Arabic" w:hAnsi="Traditional Arabic" w:cs="Traditional Arabic" w:hint="cs"/>
          <w:sz w:val="36"/>
          <w:szCs w:val="36"/>
          <w:rtl/>
          <w:lang w:bidi="ar-EG"/>
        </w:rPr>
        <w:t xml:space="preserve">صاحب الحياء يستحيي من الله و من نفسه , ومن أي شيء , فلا يحب أن </w:t>
      </w:r>
      <w:r w:rsidR="00942B59">
        <w:rPr>
          <w:rFonts w:ascii="Traditional Arabic" w:hAnsi="Traditional Arabic" w:cs="Traditional Arabic" w:hint="cs"/>
          <w:sz w:val="36"/>
          <w:szCs w:val="36"/>
          <w:rtl/>
          <w:lang w:bidi="ar-EG"/>
        </w:rPr>
        <w:t>يحس</w:t>
      </w:r>
      <w:r w:rsidR="00187998">
        <w:rPr>
          <w:rFonts w:ascii="Traditional Arabic" w:hAnsi="Traditional Arabic" w:cs="Traditional Arabic" w:hint="cs"/>
          <w:sz w:val="36"/>
          <w:szCs w:val="36"/>
          <w:rtl/>
          <w:lang w:bidi="ar-EG"/>
        </w:rPr>
        <w:t xml:space="preserve"> </w:t>
      </w:r>
      <w:r w:rsidR="00942B59">
        <w:rPr>
          <w:rFonts w:ascii="Traditional Arabic" w:hAnsi="Traditional Arabic" w:cs="Traditional Arabic" w:hint="cs"/>
          <w:sz w:val="36"/>
          <w:szCs w:val="36"/>
          <w:rtl/>
          <w:lang w:bidi="ar-EG"/>
        </w:rPr>
        <w:t>, مجرد احساس أن حيا</w:t>
      </w:r>
      <w:r w:rsidR="00F26BB7">
        <w:rPr>
          <w:rFonts w:ascii="Traditional Arabic" w:hAnsi="Traditional Arabic" w:cs="Traditional Arabic" w:hint="cs"/>
          <w:sz w:val="36"/>
          <w:szCs w:val="36"/>
          <w:rtl/>
          <w:lang w:bidi="ar-EG"/>
        </w:rPr>
        <w:t>ء</w:t>
      </w:r>
      <w:r w:rsidR="00942B59">
        <w:rPr>
          <w:rFonts w:ascii="Traditional Arabic" w:hAnsi="Traditional Arabic" w:cs="Traditional Arabic" w:hint="cs"/>
          <w:sz w:val="36"/>
          <w:szCs w:val="36"/>
          <w:rtl/>
          <w:lang w:bidi="ar-EG"/>
        </w:rPr>
        <w:t>ه هذا</w:t>
      </w:r>
      <w:r w:rsidR="00F26BB7">
        <w:rPr>
          <w:rFonts w:ascii="Traditional Arabic" w:hAnsi="Traditional Arabic" w:cs="Traditional Arabic" w:hint="cs"/>
          <w:sz w:val="36"/>
          <w:szCs w:val="36"/>
          <w:rtl/>
          <w:lang w:bidi="ar-EG"/>
        </w:rPr>
        <w:t xml:space="preserve"> قد يخدش , ولو أمام جماد أو ميّت !</w:t>
      </w:r>
    </w:p>
    <w:p w:rsidR="006415B3" w:rsidRDefault="00F26BB7" w:rsidP="00110774">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144C63">
        <w:rPr>
          <w:rFonts w:ascii="Traditional Arabic" w:hAnsi="Traditional Arabic" w:cs="Traditional Arabic" w:hint="cs"/>
          <w:sz w:val="36"/>
          <w:szCs w:val="36"/>
          <w:rtl/>
          <w:lang w:bidi="ar-EG"/>
        </w:rPr>
        <w:t>قد قال رسول الله صلّى الله عليه وسلّم " الحياء من الإيمان "</w:t>
      </w:r>
      <w:r w:rsidR="006415B3">
        <w:rPr>
          <w:rStyle w:val="a4"/>
          <w:rFonts w:ascii="Traditional Arabic" w:hAnsi="Traditional Arabic" w:cs="Traditional Arabic"/>
          <w:sz w:val="36"/>
          <w:szCs w:val="36"/>
          <w:rtl/>
          <w:lang w:bidi="ar-EG"/>
        </w:rPr>
        <w:footnoteReference w:id="47"/>
      </w:r>
      <w:r w:rsidR="00144C63">
        <w:rPr>
          <w:rFonts w:ascii="Traditional Arabic" w:hAnsi="Traditional Arabic" w:cs="Traditional Arabic" w:hint="cs"/>
          <w:sz w:val="36"/>
          <w:szCs w:val="36"/>
          <w:rtl/>
          <w:lang w:bidi="ar-EG"/>
        </w:rPr>
        <w:t xml:space="preserve"> , فالحياء من درجات الإيمان , بل هو من أعلى درجات الإيمان .</w:t>
      </w:r>
    </w:p>
    <w:p w:rsidR="00B812C6" w:rsidRDefault="0078164C" w:rsidP="00B812C6">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ويوضح معنى حيائ</w:t>
      </w:r>
      <w:r w:rsidR="00B812C6">
        <w:rPr>
          <w:rFonts w:ascii="Traditional Arabic" w:hAnsi="Traditional Arabic" w:cs="Traditional Arabic" w:hint="cs"/>
          <w:sz w:val="36"/>
          <w:szCs w:val="36"/>
          <w:rtl/>
          <w:lang w:bidi="ar-EG"/>
        </w:rPr>
        <w:t>ها أكثر , ما أخرجه البخاري</w:t>
      </w:r>
      <w:r w:rsidR="00F26386">
        <w:rPr>
          <w:rStyle w:val="a4"/>
          <w:rFonts w:ascii="Traditional Arabic" w:hAnsi="Traditional Arabic" w:cs="Traditional Arabic"/>
          <w:sz w:val="36"/>
          <w:szCs w:val="36"/>
          <w:rtl/>
          <w:lang w:bidi="ar-EG"/>
        </w:rPr>
        <w:footnoteReference w:id="48"/>
      </w:r>
      <w:r w:rsidR="00B812C6">
        <w:rPr>
          <w:rFonts w:ascii="Traditional Arabic" w:hAnsi="Traditional Arabic" w:cs="Traditional Arabic" w:hint="cs"/>
          <w:sz w:val="36"/>
          <w:szCs w:val="36"/>
          <w:rtl/>
          <w:lang w:bidi="ar-EG"/>
        </w:rPr>
        <w:t xml:space="preserve"> </w:t>
      </w:r>
      <w:r w:rsidR="00B812C6" w:rsidRPr="00B812C6">
        <w:rPr>
          <w:rFonts w:ascii="Traditional Arabic" w:hAnsi="Traditional Arabic" w:cs="Traditional Arabic"/>
          <w:sz w:val="36"/>
          <w:szCs w:val="36"/>
          <w:rtl/>
          <w:lang w:bidi="ar-EG"/>
        </w:rPr>
        <w:t xml:space="preserve"> </w:t>
      </w:r>
      <w:r w:rsidR="00B812C6">
        <w:rPr>
          <w:rFonts w:ascii="Traditional Arabic" w:hAnsi="Traditional Arabic" w:cs="Traditional Arabic" w:hint="cs"/>
          <w:sz w:val="36"/>
          <w:szCs w:val="36"/>
          <w:rtl/>
          <w:lang w:bidi="ar-EG"/>
        </w:rPr>
        <w:t xml:space="preserve">من حديث </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ابن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جريج</w:t>
      </w:r>
      <w:r w:rsidR="00B812C6" w:rsidRPr="00B812C6">
        <w:rPr>
          <w:rFonts w:ascii="Traditional Arabic" w:hAnsi="Traditional Arabic" w:cs="Traditional Arabic"/>
          <w:sz w:val="36"/>
          <w:szCs w:val="36"/>
          <w:rtl/>
          <w:lang w:bidi="ar-EG"/>
        </w:rPr>
        <w:t xml:space="preserve"> </w:t>
      </w:r>
      <w:r w:rsid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قال</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أخبرني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عطاء</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إذ</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منع</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ابن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هشام</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النساء</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الطواف</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مع</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الرجال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قال</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كيف</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يمنعهن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وقد</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طاف</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نساء</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النبي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صلى</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الله</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عليه</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وسلم</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مع</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الرجال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قلت</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أبعد</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الحجاب</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أو</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قبل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قال</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إي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لعمري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لقد</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أدركته</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بعد</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lastRenderedPageBreak/>
        <w:t>الحجاب</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قلت</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كيف</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يخالطن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الرجال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قال</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لم</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يكن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يخالطن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كانت</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عائشة</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رضي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الله</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عنها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تطوف</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حجرة</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الرجال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لا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تخالطهم</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فقالت</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امرأة</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انطلقي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نستلم</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يا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أم</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المؤمنين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Pr>
          <w:rFonts w:ascii="Traditional Arabic" w:hAnsi="Traditional Arabic" w:cs="Traditional Arabic" w:hint="cs"/>
          <w:sz w:val="36"/>
          <w:szCs w:val="36"/>
          <w:rtl/>
          <w:lang w:bidi="ar-EG"/>
        </w:rPr>
        <w:t>قالت</w:t>
      </w:r>
      <w:r w:rsid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انطلقي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عنك</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وأبت</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يخرجن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متنكرات</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بالليل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فيطفن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مع</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الرجال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ولكنهن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كن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إذا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دخلن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البيت</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قمن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حتى</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يدخلن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وأخرج</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الرجال</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وكنت</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آتي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عائشة</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أنا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وعبيد</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بن</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عمير</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وهي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مجاورة</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في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جوف</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ثبير</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قلت</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وما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حجابها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قال</w:t>
      </w:r>
      <w:r w:rsidR="00B812C6" w:rsidRPr="00B812C6">
        <w:rPr>
          <w:rFonts w:ascii="Traditional Arabic" w:hAnsi="Traditional Arabic" w:cs="Traditional Arabic"/>
          <w:sz w:val="36"/>
          <w:szCs w:val="36"/>
          <w:rtl/>
          <w:lang w:bidi="ar-EG"/>
        </w:rPr>
        <w:t xml:space="preserve"> : </w:t>
      </w:r>
      <w:r w:rsidR="00B812C6" w:rsidRPr="00B812C6">
        <w:rPr>
          <w:rFonts w:ascii="Traditional Arabic" w:hAnsi="Traditional Arabic" w:cs="Traditional Arabic" w:hint="cs"/>
          <w:sz w:val="36"/>
          <w:szCs w:val="36"/>
          <w:rtl/>
          <w:lang w:bidi="ar-EG"/>
        </w:rPr>
        <w:t>هي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في</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قبة</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تركية</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لها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غشاء</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وما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بيننا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وبينها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غير</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ذلك</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ورأيت</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عليها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درعا</w:t>
      </w:r>
      <w:r w:rsidR="00B812C6" w:rsidRPr="00B812C6">
        <w:rPr>
          <w:rFonts w:ascii="Traditional Arabic" w:hAnsi="Traditional Arabic" w:cs="Traditional Arabic"/>
          <w:sz w:val="36"/>
          <w:szCs w:val="36"/>
          <w:rtl/>
          <w:lang w:bidi="ar-EG"/>
        </w:rPr>
        <w:t xml:space="preserve"> </w:t>
      </w:r>
      <w:r w:rsidR="00B812C6" w:rsidRPr="00B812C6">
        <w:rPr>
          <w:rFonts w:ascii="Traditional Arabic" w:hAnsi="Traditional Arabic" w:cs="Traditional Arabic" w:hint="cs"/>
          <w:sz w:val="36"/>
          <w:szCs w:val="36"/>
          <w:rtl/>
          <w:lang w:bidi="ar-EG"/>
        </w:rPr>
        <w:t>موردا</w:t>
      </w:r>
      <w:r w:rsidR="00F26386">
        <w:rPr>
          <w:rFonts w:ascii="Traditional Arabic" w:hAnsi="Traditional Arabic" w:cs="Traditional Arabic" w:hint="cs"/>
          <w:sz w:val="36"/>
          <w:szCs w:val="36"/>
          <w:rtl/>
          <w:lang w:bidi="ar-EG"/>
        </w:rPr>
        <w:t>.</w:t>
      </w:r>
    </w:p>
    <w:p w:rsidR="00064FD8" w:rsidRDefault="00064FD8" w:rsidP="00B812C6">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فهذه عائشة رضي الله عنها , رمز العفّة </w:t>
      </w:r>
      <w:r w:rsidR="006F69F9">
        <w:rPr>
          <w:rFonts w:ascii="Traditional Arabic" w:hAnsi="Traditional Arabic" w:cs="Traditional Arabic" w:hint="cs"/>
          <w:sz w:val="36"/>
          <w:szCs w:val="36"/>
          <w:rtl/>
          <w:lang w:bidi="ar-EG"/>
        </w:rPr>
        <w:t xml:space="preserve">, تأبى الاختلاط بالرجال </w:t>
      </w:r>
      <w:r w:rsidR="00357C91">
        <w:rPr>
          <w:rFonts w:ascii="Traditional Arabic" w:hAnsi="Traditional Arabic" w:cs="Traditional Arabic" w:hint="cs"/>
          <w:sz w:val="36"/>
          <w:szCs w:val="36"/>
          <w:rtl/>
          <w:lang w:bidi="ar-EG"/>
        </w:rPr>
        <w:t xml:space="preserve">في الطواف , و تحرص على حجابها حتى مع تلاميذها , ولسائل </w:t>
      </w:r>
      <w:r w:rsidR="0078164C" w:rsidRPr="006C6E30">
        <w:rPr>
          <w:rFonts w:ascii="Traditional Arabic" w:hAnsi="Traditional Arabic" w:cs="Traditional Arabic" w:hint="cs"/>
          <w:sz w:val="36"/>
          <w:szCs w:val="36"/>
          <w:rtl/>
          <w:lang w:bidi="ar-EG"/>
        </w:rPr>
        <w:t>أن يسأل , ما بال إذا</w:t>
      </w:r>
      <w:r w:rsidR="00357C91" w:rsidRPr="006C6E30">
        <w:rPr>
          <w:rFonts w:ascii="Traditional Arabic" w:hAnsi="Traditional Arabic" w:cs="Traditional Arabic" w:hint="cs"/>
          <w:sz w:val="36"/>
          <w:szCs w:val="36"/>
          <w:rtl/>
          <w:lang w:bidi="ar-EG"/>
        </w:rPr>
        <w:t xml:space="preserve"> هذه الأحاديث التي روتها عائشة , في معاشرة الرجل زوجته و هي حائض</w:t>
      </w:r>
      <w:r w:rsidR="00357C91">
        <w:rPr>
          <w:rFonts w:ascii="Traditional Arabic" w:hAnsi="Traditional Arabic" w:cs="Traditional Arabic" w:hint="cs"/>
          <w:sz w:val="36"/>
          <w:szCs w:val="36"/>
          <w:rtl/>
          <w:lang w:bidi="ar-EG"/>
        </w:rPr>
        <w:t xml:space="preserve"> مثلا ؟</w:t>
      </w:r>
    </w:p>
    <w:p w:rsidR="00144A62" w:rsidRDefault="00DF36B9" w:rsidP="00DA387C">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 والله , ما عرف أنه يؤخذ على عائشة , و أنّ هذا مما يستدرك عليها إلا هذه الأيام , وما فهم أحد قطّ أنّ هذا من قلة حياءها على مرّ هذه القرون الطوال , </w:t>
      </w:r>
      <w:r w:rsidR="00B86EAE">
        <w:rPr>
          <w:rFonts w:ascii="Traditional Arabic" w:hAnsi="Traditional Arabic" w:cs="Traditional Arabic" w:hint="cs"/>
          <w:sz w:val="36"/>
          <w:szCs w:val="36"/>
          <w:rtl/>
          <w:lang w:bidi="ar-EG"/>
        </w:rPr>
        <w:t xml:space="preserve">وهذا سنوجهه في فصل ردّ الشبهات عنها , و نقول ههنا أن في مثل حديث الحائض , </w:t>
      </w:r>
      <w:r w:rsidR="00CF421D">
        <w:rPr>
          <w:rFonts w:ascii="Traditional Arabic" w:hAnsi="Traditional Arabic" w:cs="Traditional Arabic" w:hint="cs"/>
          <w:sz w:val="36"/>
          <w:szCs w:val="36"/>
          <w:rtl/>
          <w:lang w:bidi="ar-EG"/>
        </w:rPr>
        <w:t>ما نطقت بلفظة رفث قطّ , و غاية ما في ذلك</w:t>
      </w:r>
      <w:r w:rsidR="00B86EAE">
        <w:rPr>
          <w:rFonts w:ascii="Traditional Arabic" w:hAnsi="Traditional Arabic" w:cs="Traditional Arabic" w:hint="cs"/>
          <w:sz w:val="36"/>
          <w:szCs w:val="36"/>
          <w:rtl/>
          <w:lang w:bidi="ar-EG"/>
        </w:rPr>
        <w:t xml:space="preserve"> </w:t>
      </w:r>
      <w:r w:rsidR="00CF421D">
        <w:rPr>
          <w:rFonts w:ascii="Traditional Arabic" w:hAnsi="Traditional Arabic" w:cs="Traditional Arabic" w:hint="cs"/>
          <w:sz w:val="36"/>
          <w:szCs w:val="36"/>
          <w:rtl/>
          <w:lang w:bidi="ar-EG"/>
        </w:rPr>
        <w:t>رواية النسائي في الصغرى</w:t>
      </w:r>
      <w:r w:rsidR="00144A62">
        <w:rPr>
          <w:rStyle w:val="a4"/>
          <w:rFonts w:ascii="Traditional Arabic" w:hAnsi="Traditional Arabic" w:cs="Traditional Arabic"/>
          <w:sz w:val="36"/>
          <w:szCs w:val="36"/>
          <w:rtl/>
          <w:lang w:bidi="ar-EG"/>
        </w:rPr>
        <w:footnoteReference w:id="49"/>
      </w:r>
      <w:r w:rsidR="00CF421D">
        <w:rPr>
          <w:rFonts w:ascii="Traditional Arabic" w:hAnsi="Traditional Arabic" w:cs="Traditional Arabic" w:hint="cs"/>
          <w:sz w:val="36"/>
          <w:szCs w:val="36"/>
          <w:rtl/>
          <w:lang w:bidi="ar-EG"/>
        </w:rPr>
        <w:t xml:space="preserve"> </w:t>
      </w:r>
      <w:r w:rsidR="00CF421D" w:rsidRPr="00CF421D">
        <w:rPr>
          <w:rFonts w:ascii="Traditional Arabic" w:hAnsi="Traditional Arabic" w:cs="Traditional Arabic"/>
          <w:sz w:val="36"/>
          <w:szCs w:val="36"/>
          <w:rtl/>
          <w:lang w:bidi="ar-EG"/>
        </w:rPr>
        <w:t xml:space="preserve"> : " </w:t>
      </w:r>
      <w:r w:rsidR="00CF421D" w:rsidRPr="00CF421D">
        <w:rPr>
          <w:rFonts w:ascii="Traditional Arabic" w:hAnsi="Traditional Arabic" w:cs="Traditional Arabic" w:hint="cs"/>
          <w:sz w:val="36"/>
          <w:szCs w:val="36"/>
          <w:rtl/>
          <w:lang w:bidi="ar-EG"/>
        </w:rPr>
        <w:t>كان</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يأمرنا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إذا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حاضت</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إحدانا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أن</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تتزر</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بإزار</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واسع</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ثم</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يلتزم</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صدرها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وثدييها</w:t>
      </w:r>
      <w:r w:rsidR="00CF421D">
        <w:rPr>
          <w:rFonts w:ascii="Traditional Arabic" w:hAnsi="Traditional Arabic" w:cs="Traditional Arabic" w:hint="cs"/>
          <w:sz w:val="36"/>
          <w:szCs w:val="36"/>
          <w:rtl/>
          <w:lang w:bidi="ar-EG"/>
        </w:rPr>
        <w:t xml:space="preserve"> " , وهذا اللفظ في الحقيقة لا يعرف , و ما في الصحيح أصحّ , وهو خلافه ولفظ الصحيح</w:t>
      </w:r>
      <w:r w:rsidR="00B96931">
        <w:rPr>
          <w:rStyle w:val="a4"/>
          <w:rFonts w:ascii="Traditional Arabic" w:hAnsi="Traditional Arabic" w:cs="Traditional Arabic"/>
          <w:sz w:val="36"/>
          <w:szCs w:val="36"/>
          <w:rtl/>
          <w:lang w:bidi="ar-EG"/>
        </w:rPr>
        <w:footnoteReference w:id="50"/>
      </w:r>
      <w:r w:rsidR="00CF421D">
        <w:rPr>
          <w:rFonts w:ascii="Traditional Arabic" w:hAnsi="Traditional Arabic" w:cs="Traditional Arabic" w:hint="cs"/>
          <w:sz w:val="36"/>
          <w:szCs w:val="36"/>
          <w:rtl/>
          <w:lang w:bidi="ar-EG"/>
        </w:rPr>
        <w:t xml:space="preserve"> </w:t>
      </w:r>
      <w:r w:rsidR="00CF421D" w:rsidRPr="00CF421D">
        <w:rPr>
          <w:rFonts w:ascii="Traditional Arabic" w:hAnsi="Traditional Arabic" w:cs="Traditional Arabic"/>
          <w:sz w:val="36"/>
          <w:szCs w:val="36"/>
          <w:rtl/>
          <w:lang w:bidi="ar-EG"/>
        </w:rPr>
        <w:t xml:space="preserve"> </w:t>
      </w:r>
      <w:r w:rsidR="00CF421D">
        <w:rPr>
          <w:rFonts w:ascii="Traditional Arabic" w:hAnsi="Traditional Arabic" w:cs="Traditional Arabic" w:hint="cs"/>
          <w:sz w:val="36"/>
          <w:szCs w:val="36"/>
          <w:rtl/>
          <w:lang w:bidi="ar-EG"/>
        </w:rPr>
        <w:t xml:space="preserve">" </w:t>
      </w:r>
      <w:r w:rsidR="00CF421D" w:rsidRPr="00CF421D">
        <w:rPr>
          <w:rFonts w:ascii="Traditional Arabic" w:hAnsi="Traditional Arabic" w:cs="Traditional Arabic" w:hint="cs"/>
          <w:sz w:val="36"/>
          <w:szCs w:val="36"/>
          <w:rtl/>
          <w:lang w:bidi="ar-EG"/>
        </w:rPr>
        <w:t>كانت</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إحدانا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إذا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كانت</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حائضا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فأراد</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رسول</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الله</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صلى</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الله</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عليه</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وسلم</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أن</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يباشرها</w:t>
      </w:r>
      <w:r w:rsidR="00CF421D" w:rsidRPr="00CF421D">
        <w:rPr>
          <w:rFonts w:ascii="Traditional Arabic" w:hAnsi="Traditional Arabic" w:cs="Traditional Arabic"/>
          <w:sz w:val="36"/>
          <w:szCs w:val="36"/>
          <w:rtl/>
          <w:lang w:bidi="ar-EG"/>
        </w:rPr>
        <w:t xml:space="preserve"> " </w:t>
      </w:r>
      <w:r w:rsidR="00CF421D" w:rsidRPr="00CF421D">
        <w:rPr>
          <w:rFonts w:ascii="Traditional Arabic" w:hAnsi="Traditional Arabic" w:cs="Traditional Arabic" w:hint="cs"/>
          <w:sz w:val="36"/>
          <w:szCs w:val="36"/>
          <w:rtl/>
          <w:lang w:bidi="ar-EG"/>
        </w:rPr>
        <w:t>أمرها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أن</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تتزر</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في</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فور</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حيضتها</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ثم</w:t>
      </w:r>
      <w:r w:rsidR="00CF421D" w:rsidRPr="00CF421D">
        <w:rPr>
          <w:rFonts w:ascii="Traditional Arabic" w:hAnsi="Traditional Arabic" w:cs="Traditional Arabic"/>
          <w:sz w:val="36"/>
          <w:szCs w:val="36"/>
          <w:rtl/>
          <w:lang w:bidi="ar-EG"/>
        </w:rPr>
        <w:t xml:space="preserve"> </w:t>
      </w:r>
      <w:r w:rsidR="00CF421D" w:rsidRPr="00CF421D">
        <w:rPr>
          <w:rFonts w:ascii="Traditional Arabic" w:hAnsi="Traditional Arabic" w:cs="Traditional Arabic" w:hint="cs"/>
          <w:sz w:val="36"/>
          <w:szCs w:val="36"/>
          <w:rtl/>
          <w:lang w:bidi="ar-EG"/>
        </w:rPr>
        <w:t>يباشرها</w:t>
      </w:r>
      <w:r w:rsidR="00CF421D" w:rsidRPr="00CF421D">
        <w:rPr>
          <w:rFonts w:ascii="Traditional Arabic" w:hAnsi="Traditional Arabic" w:cs="Traditional Arabic"/>
          <w:sz w:val="36"/>
          <w:szCs w:val="36"/>
          <w:rtl/>
          <w:lang w:bidi="ar-EG"/>
        </w:rPr>
        <w:t xml:space="preserve"> </w:t>
      </w:r>
      <w:r w:rsidR="00CF421D">
        <w:rPr>
          <w:rFonts w:ascii="Traditional Arabic" w:hAnsi="Traditional Arabic" w:cs="Traditional Arabic" w:hint="cs"/>
          <w:sz w:val="36"/>
          <w:szCs w:val="36"/>
          <w:rtl/>
          <w:lang w:bidi="ar-EG"/>
        </w:rPr>
        <w:t>" و</w:t>
      </w:r>
      <w:r w:rsidR="0007318B">
        <w:rPr>
          <w:rFonts w:ascii="Traditional Arabic" w:hAnsi="Traditional Arabic" w:cs="Traditional Arabic" w:hint="cs"/>
          <w:sz w:val="36"/>
          <w:szCs w:val="36"/>
          <w:rtl/>
          <w:lang w:bidi="ar-EG"/>
        </w:rPr>
        <w:t xml:space="preserve">هذا ما ورد به لفظ الحديث أما لفظ النسائي , فغير معروف , و رواة اسناد النسائي </w:t>
      </w:r>
      <w:r w:rsidR="00144A62">
        <w:rPr>
          <w:rFonts w:ascii="Traditional Arabic" w:hAnsi="Traditional Arabic" w:cs="Traditional Arabic" w:hint="cs"/>
          <w:sz w:val="36"/>
          <w:szCs w:val="36"/>
          <w:rtl/>
          <w:lang w:bidi="ar-EG"/>
        </w:rPr>
        <w:t xml:space="preserve">متكلّم فيهم , فقد أخرجه من طريق </w:t>
      </w:r>
      <w:r w:rsidR="0007318B">
        <w:rPr>
          <w:rFonts w:ascii="Traditional Arabic" w:hAnsi="Traditional Arabic" w:cs="Traditional Arabic" w:hint="cs"/>
          <w:sz w:val="36"/>
          <w:szCs w:val="36"/>
          <w:rtl/>
          <w:lang w:bidi="ar-EG"/>
        </w:rPr>
        <w:t xml:space="preserve"> </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أخبرنا</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هناد</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بن</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السري</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عن</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ابن</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عياش</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وهو</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أبو</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بكر</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عن</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صدقة</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بن</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سعيد</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ثم</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ذكر</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كلمة</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معناها</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حدثنا</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جميع</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بن</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عمير</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قال</w:t>
      </w:r>
      <w:r w:rsidR="00144A62" w:rsidRPr="00144A62">
        <w:rPr>
          <w:rFonts w:ascii="Traditional Arabic" w:hAnsi="Traditional Arabic" w:cs="Traditional Arabic"/>
          <w:sz w:val="36"/>
          <w:szCs w:val="36"/>
          <w:rtl/>
          <w:lang w:bidi="ar-EG"/>
        </w:rPr>
        <w:t xml:space="preserve"> : </w:t>
      </w:r>
      <w:r w:rsidR="00144A62" w:rsidRPr="00144A62">
        <w:rPr>
          <w:rFonts w:ascii="Traditional Arabic" w:hAnsi="Traditional Arabic" w:cs="Traditional Arabic" w:hint="cs"/>
          <w:sz w:val="36"/>
          <w:szCs w:val="36"/>
          <w:rtl/>
          <w:lang w:bidi="ar-EG"/>
        </w:rPr>
        <w:t>دخلت</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على</w:t>
      </w:r>
      <w:r w:rsidR="00144A62" w:rsidRPr="00144A62">
        <w:rPr>
          <w:rFonts w:ascii="Traditional Arabic" w:hAnsi="Traditional Arabic" w:cs="Traditional Arabic"/>
          <w:sz w:val="36"/>
          <w:szCs w:val="36"/>
          <w:rtl/>
          <w:lang w:bidi="ar-EG"/>
        </w:rPr>
        <w:t xml:space="preserve"> </w:t>
      </w:r>
      <w:r w:rsidR="00144A62" w:rsidRPr="00144A62">
        <w:rPr>
          <w:rFonts w:ascii="Traditional Arabic" w:hAnsi="Traditional Arabic" w:cs="Traditional Arabic" w:hint="cs"/>
          <w:sz w:val="36"/>
          <w:szCs w:val="36"/>
          <w:rtl/>
          <w:lang w:bidi="ar-EG"/>
        </w:rPr>
        <w:t>عائشة</w:t>
      </w:r>
      <w:r w:rsidR="00144A62">
        <w:rPr>
          <w:rFonts w:ascii="Traditional Arabic" w:hAnsi="Traditional Arabic" w:cs="Traditional Arabic" w:hint="cs"/>
          <w:sz w:val="36"/>
          <w:szCs w:val="36"/>
          <w:rtl/>
          <w:lang w:bidi="ar-EG"/>
        </w:rPr>
        <w:t xml:space="preserve"> </w:t>
      </w:r>
      <w:r w:rsidR="00DA387C">
        <w:rPr>
          <w:rFonts w:ascii="Traditional Arabic" w:hAnsi="Traditional Arabic" w:cs="Traditional Arabic" w:hint="cs"/>
          <w:sz w:val="36"/>
          <w:szCs w:val="36"/>
          <w:rtl/>
          <w:lang w:bidi="ar-EG"/>
        </w:rPr>
        <w:t>.. الحديث "</w:t>
      </w:r>
    </w:p>
    <w:p w:rsidR="00DA387C" w:rsidRDefault="00DA387C" w:rsidP="00DA387C">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أبو بكر بن عيّاش , ثقة إلا أنّه ساء حفظه لما كبر , و صدقة بن سعيد غير معروف قال فيه الحافظ في التقريب مقبول , </w:t>
      </w:r>
      <w:r w:rsidR="005C24D2">
        <w:rPr>
          <w:rFonts w:ascii="Traditional Arabic" w:hAnsi="Traditional Arabic" w:cs="Traditional Arabic" w:hint="cs"/>
          <w:sz w:val="36"/>
          <w:szCs w:val="36"/>
          <w:rtl/>
          <w:lang w:bidi="ar-EG"/>
        </w:rPr>
        <w:t>و جميع بن عمير قال فيه البخاري ( فيه نظر ) , وهذه كلمة شديدة عند البخاري , بل و كان يتشيع !</w:t>
      </w:r>
    </w:p>
    <w:p w:rsidR="005C24D2" w:rsidRDefault="005C24D2" w:rsidP="00DA387C">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فالإسناد غير صالح للاستشهاد بألفاظه , فهو مخالف لرواي</w:t>
      </w:r>
      <w:r w:rsidR="005D6E67">
        <w:rPr>
          <w:rFonts w:ascii="Traditional Arabic" w:hAnsi="Traditional Arabic" w:cs="Traditional Arabic" w:hint="cs"/>
          <w:sz w:val="36"/>
          <w:szCs w:val="36"/>
          <w:rtl/>
          <w:lang w:bidi="ar-EG"/>
        </w:rPr>
        <w:t>ات</w:t>
      </w:r>
      <w:r>
        <w:rPr>
          <w:rFonts w:ascii="Traditional Arabic" w:hAnsi="Traditional Arabic" w:cs="Traditional Arabic" w:hint="cs"/>
          <w:sz w:val="36"/>
          <w:szCs w:val="36"/>
          <w:rtl/>
          <w:lang w:bidi="ar-EG"/>
        </w:rPr>
        <w:t xml:space="preserve"> الصحيح , و أكاد أجزم أن ألفاظه من تصرّف رجال هذا الإسناد</w:t>
      </w:r>
      <w:r w:rsidR="005D6E67">
        <w:rPr>
          <w:rFonts w:ascii="Traditional Arabic" w:hAnsi="Traditional Arabic" w:cs="Traditional Arabic" w:hint="cs"/>
          <w:sz w:val="36"/>
          <w:szCs w:val="36"/>
          <w:rtl/>
          <w:lang w:bidi="ar-EG"/>
        </w:rPr>
        <w:t xml:space="preserve"> , فإن قلت : بل هذا اسناد آخر و رواية أخرى , فهنا نحكم على الإسناد بالضعف </w:t>
      </w:r>
      <w:r w:rsidR="00264D66">
        <w:rPr>
          <w:rFonts w:ascii="Traditional Arabic" w:hAnsi="Traditional Arabic" w:cs="Traditional Arabic" w:hint="cs"/>
          <w:sz w:val="36"/>
          <w:szCs w:val="36"/>
          <w:rtl/>
          <w:lang w:bidi="ar-EG"/>
        </w:rPr>
        <w:t xml:space="preserve">, ويكفي أن من رواه عن عائشة و هو جميع بن عمير هذا , خالف أكبر و ألزم الرواة عنها , وهو الأسود بن يزيد النخعي </w:t>
      </w:r>
      <w:r w:rsidR="005D6E67">
        <w:rPr>
          <w:rFonts w:ascii="Traditional Arabic" w:hAnsi="Traditional Arabic" w:cs="Traditional Arabic" w:hint="cs"/>
          <w:sz w:val="36"/>
          <w:szCs w:val="36"/>
          <w:rtl/>
          <w:lang w:bidi="ar-EG"/>
        </w:rPr>
        <w:t>, ولا يرقى مثل هذا للاحتجاج به مع وجود ما هو أصحّ منه و أحسن , و الاختلاف في ألفاظه يسير</w:t>
      </w:r>
      <w:r>
        <w:rPr>
          <w:rFonts w:ascii="Traditional Arabic" w:hAnsi="Traditional Arabic" w:cs="Traditional Arabic" w:hint="cs"/>
          <w:sz w:val="36"/>
          <w:szCs w:val="36"/>
          <w:rtl/>
          <w:lang w:bidi="ar-EG"/>
        </w:rPr>
        <w:t xml:space="preserve"> , والله أعلم .</w:t>
      </w:r>
    </w:p>
    <w:p w:rsidR="001C4B45" w:rsidRDefault="001C4B45" w:rsidP="00DA387C">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ومن أخبار ورعها , هذا الخبر العجيب</w:t>
      </w:r>
      <w:r w:rsidR="00B647EA">
        <w:rPr>
          <w:rStyle w:val="a4"/>
          <w:rFonts w:ascii="Traditional Arabic" w:hAnsi="Traditional Arabic" w:cs="Traditional Arabic"/>
          <w:sz w:val="36"/>
          <w:szCs w:val="36"/>
          <w:rtl/>
          <w:lang w:bidi="ar-EG"/>
        </w:rPr>
        <w:footnoteReference w:id="51"/>
      </w:r>
      <w:r>
        <w:rPr>
          <w:rFonts w:ascii="Traditional Arabic" w:hAnsi="Traditional Arabic" w:cs="Traditional Arabic" w:hint="cs"/>
          <w:sz w:val="36"/>
          <w:szCs w:val="36"/>
          <w:rtl/>
          <w:lang w:bidi="ar-EG"/>
        </w:rPr>
        <w:t xml:space="preserve"> </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أنها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قتلت</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جانا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فأتيت</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فيما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يرى</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النائم</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فقيل</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لها</w:t>
      </w:r>
      <w:r w:rsidR="00BA4E0E" w:rsidRPr="00BA4E0E">
        <w:rPr>
          <w:rFonts w:ascii="Traditional Arabic" w:hAnsi="Traditional Arabic" w:cs="Traditional Arabic"/>
          <w:sz w:val="36"/>
          <w:szCs w:val="36"/>
          <w:rtl/>
          <w:lang w:bidi="ar-EG"/>
        </w:rPr>
        <w:t xml:space="preserve"> : </w:t>
      </w:r>
      <w:r w:rsidR="00BA4E0E" w:rsidRPr="00BA4E0E">
        <w:rPr>
          <w:rFonts w:ascii="Traditional Arabic" w:hAnsi="Traditional Arabic" w:cs="Traditional Arabic" w:hint="cs"/>
          <w:sz w:val="36"/>
          <w:szCs w:val="36"/>
          <w:rtl/>
          <w:lang w:bidi="ar-EG"/>
        </w:rPr>
        <w:t>أما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والله</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لقد</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قتلت</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مسلما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قالت</w:t>
      </w:r>
      <w:r w:rsidR="00BA4E0E" w:rsidRPr="00BA4E0E">
        <w:rPr>
          <w:rFonts w:ascii="Traditional Arabic" w:hAnsi="Traditional Arabic" w:cs="Traditional Arabic"/>
          <w:sz w:val="36"/>
          <w:szCs w:val="36"/>
          <w:rtl/>
          <w:lang w:bidi="ar-EG"/>
        </w:rPr>
        <w:t xml:space="preserve"> : </w:t>
      </w:r>
      <w:r w:rsidR="00BA4E0E" w:rsidRPr="00BA4E0E">
        <w:rPr>
          <w:rFonts w:ascii="Traditional Arabic" w:hAnsi="Traditional Arabic" w:cs="Traditional Arabic" w:hint="cs"/>
          <w:sz w:val="36"/>
          <w:szCs w:val="36"/>
          <w:rtl/>
          <w:lang w:bidi="ar-EG"/>
        </w:rPr>
        <w:t>فلم</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يدخل</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علي</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أزواج</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النبي</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صلى</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الله</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عليه</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وسلم</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فقيل</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لها</w:t>
      </w:r>
      <w:r w:rsidR="00BA4E0E" w:rsidRPr="00BA4E0E">
        <w:rPr>
          <w:rFonts w:ascii="Traditional Arabic" w:hAnsi="Traditional Arabic" w:cs="Traditional Arabic"/>
          <w:sz w:val="36"/>
          <w:szCs w:val="36"/>
          <w:rtl/>
          <w:lang w:bidi="ar-EG"/>
        </w:rPr>
        <w:t xml:space="preserve"> : </w:t>
      </w:r>
      <w:r w:rsidR="00BA4E0E" w:rsidRPr="00BA4E0E">
        <w:rPr>
          <w:rFonts w:ascii="Traditional Arabic" w:hAnsi="Traditional Arabic" w:cs="Traditional Arabic" w:hint="cs"/>
          <w:sz w:val="36"/>
          <w:szCs w:val="36"/>
          <w:rtl/>
          <w:lang w:bidi="ar-EG"/>
        </w:rPr>
        <w:t>ما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تدخل</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عليك</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إلا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وعليك</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ثيابك</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فأصبحت</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فزعة</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وأمرت</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باثني</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عشر</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ألفا</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في</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سبيل</w:t>
      </w:r>
      <w:r w:rsidR="00BA4E0E" w:rsidRPr="00BA4E0E">
        <w:rPr>
          <w:rFonts w:ascii="Traditional Arabic" w:hAnsi="Traditional Arabic" w:cs="Traditional Arabic"/>
          <w:sz w:val="36"/>
          <w:szCs w:val="36"/>
          <w:rtl/>
          <w:lang w:bidi="ar-EG"/>
        </w:rPr>
        <w:t xml:space="preserve"> </w:t>
      </w:r>
      <w:r w:rsidR="00BA4E0E" w:rsidRPr="00BA4E0E">
        <w:rPr>
          <w:rFonts w:ascii="Traditional Arabic" w:hAnsi="Traditional Arabic" w:cs="Traditional Arabic" w:hint="cs"/>
          <w:sz w:val="36"/>
          <w:szCs w:val="36"/>
          <w:rtl/>
          <w:lang w:bidi="ar-EG"/>
        </w:rPr>
        <w:t>الله</w:t>
      </w:r>
      <w:r w:rsidR="00BA4E0E" w:rsidRPr="00BA4E0E">
        <w:rPr>
          <w:rFonts w:ascii="Traditional Arabic" w:hAnsi="Traditional Arabic" w:cs="Traditional Arabic"/>
          <w:sz w:val="36"/>
          <w:szCs w:val="36"/>
          <w:rtl/>
          <w:lang w:bidi="ar-EG"/>
        </w:rPr>
        <w:t xml:space="preserve"> "</w:t>
      </w:r>
      <w:r w:rsidR="00BA4E0E">
        <w:rPr>
          <w:rFonts w:ascii="Traditional Arabic" w:hAnsi="Traditional Arabic" w:cs="Traditional Arabic" w:hint="cs"/>
          <w:sz w:val="36"/>
          <w:szCs w:val="36"/>
          <w:rtl/>
          <w:lang w:bidi="ar-EG"/>
        </w:rPr>
        <w:t xml:space="preserve"> .</w:t>
      </w:r>
    </w:p>
    <w:p w:rsidR="003009B9" w:rsidRDefault="00BA4E0E" w:rsidP="00B647EA">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هكذا , في سبيل الله كدية لهذا القتل الخطأ , لجنيّ , يعني قصّة , لو أنها ما أخبرت أحدا بها ما كان عليها من حرج , وما شعر بها أحد , ولكنه الورع </w:t>
      </w:r>
      <w:r w:rsidR="00B647EA">
        <w:rPr>
          <w:rFonts w:ascii="Traditional Arabic" w:hAnsi="Traditional Arabic" w:cs="Traditional Arabic" w:hint="cs"/>
          <w:sz w:val="36"/>
          <w:szCs w:val="36"/>
          <w:rtl/>
          <w:lang w:bidi="ar-EG"/>
        </w:rPr>
        <w:t>!</w:t>
      </w:r>
    </w:p>
    <w:p w:rsidR="00C567A3" w:rsidRPr="00110774" w:rsidRDefault="00C567A3" w:rsidP="00567451">
      <w:pPr>
        <w:spacing w:after="0"/>
        <w:rPr>
          <w:rFonts w:ascii="Traditional Arabic" w:hAnsi="Traditional Arabic" w:cs="Traditional Arabic"/>
          <w:b/>
          <w:bCs/>
          <w:sz w:val="36"/>
          <w:szCs w:val="36"/>
          <w:rtl/>
          <w:lang w:bidi="ar-EG"/>
        </w:rPr>
      </w:pPr>
      <w:r w:rsidRPr="00110774">
        <w:rPr>
          <w:rFonts w:ascii="Traditional Arabic" w:hAnsi="Traditional Arabic" w:cs="Traditional Arabic" w:hint="cs"/>
          <w:b/>
          <w:bCs/>
          <w:sz w:val="36"/>
          <w:szCs w:val="36"/>
          <w:rtl/>
          <w:lang w:bidi="ar-EG"/>
        </w:rPr>
        <w:t>آيـة التـخـيـيـر</w:t>
      </w:r>
    </w:p>
    <w:p w:rsidR="00EB30D6" w:rsidRDefault="007E5AD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 أجلّ مواقفها التي تعطي لنا معنى الزهد , و الرغبة في الآخرة , هو موقف تخيير النبيّ صلّى الله عليه و سلّم </w:t>
      </w:r>
      <w:r w:rsidR="002E46EE">
        <w:rPr>
          <w:rFonts w:ascii="Traditional Arabic" w:hAnsi="Traditional Arabic" w:cs="Traditional Arabic" w:hint="cs"/>
          <w:sz w:val="36"/>
          <w:szCs w:val="36"/>
          <w:rtl/>
          <w:lang w:bidi="ar-EG"/>
        </w:rPr>
        <w:t>أزواجه</w:t>
      </w:r>
      <w:r>
        <w:rPr>
          <w:rFonts w:ascii="Traditional Arabic" w:hAnsi="Traditional Arabic" w:cs="Traditional Arabic" w:hint="cs"/>
          <w:sz w:val="36"/>
          <w:szCs w:val="36"/>
          <w:rtl/>
          <w:lang w:bidi="ar-EG"/>
        </w:rPr>
        <w:t xml:space="preserve">, بين </w:t>
      </w:r>
      <w:r w:rsidR="00F85916">
        <w:rPr>
          <w:rFonts w:ascii="Traditional Arabic" w:hAnsi="Traditional Arabic" w:cs="Traditional Arabic" w:hint="cs"/>
          <w:sz w:val="36"/>
          <w:szCs w:val="36"/>
          <w:rtl/>
          <w:lang w:bidi="ar-EG"/>
        </w:rPr>
        <w:t>النفقة ثم يسرّحه</w:t>
      </w:r>
      <w:r w:rsidR="002E46EE">
        <w:rPr>
          <w:rFonts w:ascii="Traditional Arabic" w:hAnsi="Traditional Arabic" w:cs="Traditional Arabic" w:hint="cs"/>
          <w:sz w:val="36"/>
          <w:szCs w:val="36"/>
          <w:rtl/>
          <w:lang w:bidi="ar-EG"/>
        </w:rPr>
        <w:t>نّ</w:t>
      </w:r>
      <w:r w:rsidR="00F85916">
        <w:rPr>
          <w:rFonts w:ascii="Traditional Arabic" w:hAnsi="Traditional Arabic" w:cs="Traditional Arabic" w:hint="cs"/>
          <w:sz w:val="36"/>
          <w:szCs w:val="36"/>
          <w:rtl/>
          <w:lang w:bidi="ar-EG"/>
        </w:rPr>
        <w:t xml:space="preserve"> و بين الله و رسوله , فلم تتردد</w:t>
      </w:r>
      <w:r w:rsidR="002E46EE">
        <w:rPr>
          <w:rFonts w:ascii="Traditional Arabic" w:hAnsi="Traditional Arabic" w:cs="Traditional Arabic" w:hint="cs"/>
          <w:sz w:val="36"/>
          <w:szCs w:val="36"/>
          <w:rtl/>
          <w:lang w:bidi="ar-EG"/>
        </w:rPr>
        <w:t xml:space="preserve"> عائشة</w:t>
      </w:r>
      <w:r w:rsidR="00F85916">
        <w:rPr>
          <w:rFonts w:ascii="Traditional Arabic" w:hAnsi="Traditional Arabic" w:cs="Traditional Arabic" w:hint="cs"/>
          <w:sz w:val="36"/>
          <w:szCs w:val="36"/>
          <w:rtl/>
          <w:lang w:bidi="ar-EG"/>
        </w:rPr>
        <w:t xml:space="preserve"> في اختيار الله و رسوله و الدار الآخرة , </w:t>
      </w:r>
      <w:r w:rsidR="00E13709">
        <w:rPr>
          <w:rFonts w:ascii="Traditional Arabic" w:hAnsi="Traditional Arabic" w:cs="Traditional Arabic" w:hint="cs"/>
          <w:sz w:val="36"/>
          <w:szCs w:val="36"/>
          <w:rtl/>
          <w:lang w:bidi="ar-EG"/>
        </w:rPr>
        <w:t>فلمّا نزلت هذه الآية</w:t>
      </w:r>
      <w:r w:rsidR="00E13709">
        <w:rPr>
          <w:rStyle w:val="a4"/>
          <w:rFonts w:ascii="Traditional Arabic" w:hAnsi="Traditional Arabic" w:cs="Traditional Arabic"/>
          <w:sz w:val="36"/>
          <w:szCs w:val="36"/>
          <w:rtl/>
          <w:lang w:bidi="ar-EG"/>
        </w:rPr>
        <w:footnoteReference w:id="52"/>
      </w:r>
      <w:r w:rsidR="00E13709">
        <w:rPr>
          <w:rFonts w:ascii="Traditional Arabic" w:hAnsi="Traditional Arabic" w:cs="Traditional Arabic" w:hint="cs"/>
          <w:sz w:val="36"/>
          <w:szCs w:val="36"/>
          <w:rtl/>
          <w:lang w:bidi="ar-EG"/>
        </w:rPr>
        <w:t xml:space="preserve"> { </w:t>
      </w:r>
      <w:r w:rsidR="00E13709" w:rsidRPr="00E13709">
        <w:rPr>
          <w:rFonts w:ascii="Traditional Arabic" w:hAnsi="Traditional Arabic" w:cs="Traditional Arabic"/>
          <w:sz w:val="36"/>
          <w:szCs w:val="36"/>
          <w:rtl/>
          <w:lang w:bidi="ar-EG"/>
        </w:rPr>
        <w:t>يَا أَيُّهَا النَّبِيُّ قُلْ لِأَزْوَاجِكَ إِنْ كُنْتُنَّ تُرِدْنَ الْحَيَاةَ الدُّنْيَا وَزِينَتَهَا فَتَعَالَيْنَ أُمَتِّعْكُنَّ وَأُسَرِّحْكُنَّ سَرَاحًا جَمِيلًا (28) وَإِنْ كُنْتُنَّ تُرِدْنَ اللَّهَ وَرَسُولَهُ وَالدَّارَ الْآخِرَةَ فَإِنَّ اللَّهَ أَعَدَّ لِلْمُحْسِنَاتِ مِنْكُنَّ أَجْرًا عَظِيمًا (29)</w:t>
      </w:r>
      <w:r w:rsidR="00E13709">
        <w:rPr>
          <w:rFonts w:ascii="Traditional Arabic" w:hAnsi="Traditional Arabic" w:cs="Traditional Arabic" w:hint="cs"/>
          <w:sz w:val="36"/>
          <w:szCs w:val="36"/>
          <w:rtl/>
          <w:lang w:bidi="ar-EG"/>
        </w:rPr>
        <w:t>}</w:t>
      </w:r>
      <w:r w:rsidR="005002E3">
        <w:rPr>
          <w:rFonts w:ascii="Traditional Arabic" w:hAnsi="Traditional Arabic" w:cs="Traditional Arabic" w:hint="cs"/>
          <w:sz w:val="36"/>
          <w:szCs w:val="36"/>
          <w:rtl/>
          <w:lang w:bidi="ar-EG"/>
        </w:rPr>
        <w:t xml:space="preserve"> بدأ النبيّ صلّى الله عليه وسلّم </w:t>
      </w:r>
      <w:r w:rsidR="00EB30D6">
        <w:rPr>
          <w:rFonts w:ascii="Traditional Arabic" w:hAnsi="Traditional Arabic" w:cs="Traditional Arabic" w:hint="cs"/>
          <w:sz w:val="36"/>
          <w:szCs w:val="36"/>
          <w:rtl/>
          <w:lang w:bidi="ar-EG"/>
        </w:rPr>
        <w:t xml:space="preserve">بعائشة فقال لها : </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يا</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عائشة</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إني</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أريد</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أن</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أعرض</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عليك</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أمرا</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أحب</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أن</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لا</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تعجلي</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فيه</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حتى</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تستشيري</w:t>
      </w:r>
      <w:r w:rsidR="00EB30D6" w:rsidRPr="00EB30D6">
        <w:rPr>
          <w:rFonts w:ascii="Traditional Arabic" w:hAnsi="Traditional Arabic" w:cs="Traditional Arabic"/>
          <w:sz w:val="36"/>
          <w:szCs w:val="36"/>
          <w:rtl/>
          <w:lang w:bidi="ar-EG"/>
        </w:rPr>
        <w:t xml:space="preserve"> </w:t>
      </w:r>
      <w:r w:rsidR="00EB30D6" w:rsidRPr="00EB30D6">
        <w:rPr>
          <w:rFonts w:ascii="Traditional Arabic" w:hAnsi="Traditional Arabic" w:cs="Traditional Arabic" w:hint="cs"/>
          <w:sz w:val="36"/>
          <w:szCs w:val="36"/>
          <w:rtl/>
          <w:lang w:bidi="ar-EG"/>
        </w:rPr>
        <w:t>أبويك</w:t>
      </w:r>
      <w:r w:rsidR="00EB30D6" w:rsidRPr="00EB30D6">
        <w:rPr>
          <w:rFonts w:ascii="Traditional Arabic" w:hAnsi="Traditional Arabic" w:cs="Traditional Arabic"/>
          <w:sz w:val="36"/>
          <w:szCs w:val="36"/>
          <w:rtl/>
          <w:lang w:bidi="ar-EG"/>
        </w:rPr>
        <w:t xml:space="preserve"> " </w:t>
      </w:r>
    </w:p>
    <w:p w:rsidR="00EB30D6" w:rsidRDefault="00EB30D6" w:rsidP="00567451">
      <w:pPr>
        <w:spacing w:after="0"/>
        <w:rPr>
          <w:rFonts w:ascii="Traditional Arabic" w:hAnsi="Traditional Arabic" w:cs="Traditional Arabic"/>
          <w:sz w:val="36"/>
          <w:szCs w:val="36"/>
          <w:rtl/>
          <w:lang w:bidi="ar-EG"/>
        </w:rPr>
      </w:pPr>
      <w:r w:rsidRPr="00EB30D6">
        <w:rPr>
          <w:rFonts w:ascii="Traditional Arabic" w:hAnsi="Traditional Arabic" w:cs="Traditional Arabic" w:hint="cs"/>
          <w:sz w:val="36"/>
          <w:szCs w:val="36"/>
          <w:rtl/>
          <w:lang w:bidi="ar-EG"/>
        </w:rPr>
        <w:lastRenderedPageBreak/>
        <w:t>قالت</w:t>
      </w:r>
      <w:r w:rsidRPr="00EB30D6">
        <w:rPr>
          <w:rFonts w:ascii="Traditional Arabic" w:hAnsi="Traditional Arabic" w:cs="Traditional Arabic"/>
          <w:sz w:val="36"/>
          <w:szCs w:val="36"/>
          <w:rtl/>
          <w:lang w:bidi="ar-EG"/>
        </w:rPr>
        <w:t xml:space="preserve"> : </w:t>
      </w:r>
      <w:r w:rsidRPr="00EB30D6">
        <w:rPr>
          <w:rFonts w:ascii="Traditional Arabic" w:hAnsi="Traditional Arabic" w:cs="Traditional Arabic" w:hint="cs"/>
          <w:sz w:val="36"/>
          <w:szCs w:val="36"/>
          <w:rtl/>
          <w:lang w:bidi="ar-EG"/>
        </w:rPr>
        <w:t>وما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هو</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يا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رسول</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الله</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فتلا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عليها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الآية</w:t>
      </w:r>
      <w:r w:rsidRPr="00EB30D6">
        <w:rPr>
          <w:rFonts w:ascii="Traditional Arabic" w:hAnsi="Traditional Arabic" w:cs="Traditional Arabic"/>
          <w:sz w:val="36"/>
          <w:szCs w:val="36"/>
          <w:rtl/>
          <w:lang w:bidi="ar-EG"/>
        </w:rPr>
        <w:t xml:space="preserve"> </w:t>
      </w:r>
    </w:p>
    <w:p w:rsidR="00427BB1" w:rsidRDefault="00EB30D6" w:rsidP="00567451">
      <w:pPr>
        <w:spacing w:after="0"/>
        <w:rPr>
          <w:rFonts w:ascii="Traditional Arabic" w:hAnsi="Traditional Arabic" w:cs="Traditional Arabic"/>
          <w:sz w:val="36"/>
          <w:szCs w:val="36"/>
          <w:rtl/>
          <w:lang w:bidi="ar-EG"/>
        </w:rPr>
      </w:pPr>
      <w:r w:rsidRPr="00EB30D6">
        <w:rPr>
          <w:rFonts w:ascii="Traditional Arabic" w:hAnsi="Traditional Arabic" w:cs="Traditional Arabic" w:hint="cs"/>
          <w:sz w:val="36"/>
          <w:szCs w:val="36"/>
          <w:rtl/>
          <w:lang w:bidi="ar-EG"/>
        </w:rPr>
        <w:t>قالت</w:t>
      </w:r>
      <w:r w:rsidRPr="00EB30D6">
        <w:rPr>
          <w:rFonts w:ascii="Traditional Arabic" w:hAnsi="Traditional Arabic" w:cs="Traditional Arabic"/>
          <w:sz w:val="36"/>
          <w:szCs w:val="36"/>
          <w:rtl/>
          <w:lang w:bidi="ar-EG"/>
        </w:rPr>
        <w:t xml:space="preserve"> : </w:t>
      </w:r>
      <w:r w:rsidRPr="00EB30D6">
        <w:rPr>
          <w:rFonts w:ascii="Traditional Arabic" w:hAnsi="Traditional Arabic" w:cs="Traditional Arabic" w:hint="cs"/>
          <w:sz w:val="36"/>
          <w:szCs w:val="36"/>
          <w:rtl/>
          <w:lang w:bidi="ar-EG"/>
        </w:rPr>
        <w:t>أفيك</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يا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رسول</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الله</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أستشير</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أبوي</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بل</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أختار</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الله</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ورسوله</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والدار</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الآخرة</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وأسألك</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أن</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لا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تخبر</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امرأة</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من</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نسائك</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بالذي</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قلت</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p>
    <w:p w:rsidR="007E5AD3" w:rsidRDefault="00EB30D6" w:rsidP="00567451">
      <w:pPr>
        <w:spacing w:after="0"/>
        <w:rPr>
          <w:rFonts w:ascii="Traditional Arabic" w:hAnsi="Traditional Arabic" w:cs="Traditional Arabic"/>
          <w:sz w:val="36"/>
          <w:szCs w:val="36"/>
          <w:rtl/>
          <w:lang w:bidi="ar-EG"/>
        </w:rPr>
      </w:pPr>
      <w:r w:rsidRPr="00EB30D6">
        <w:rPr>
          <w:rFonts w:ascii="Traditional Arabic" w:hAnsi="Traditional Arabic" w:cs="Traditional Arabic" w:hint="cs"/>
          <w:sz w:val="36"/>
          <w:szCs w:val="36"/>
          <w:rtl/>
          <w:lang w:bidi="ar-EG"/>
        </w:rPr>
        <w:t>قال</w:t>
      </w:r>
      <w:r w:rsidRPr="00EB30D6">
        <w:rPr>
          <w:rFonts w:ascii="Traditional Arabic" w:hAnsi="Traditional Arabic" w:cs="Traditional Arabic"/>
          <w:sz w:val="36"/>
          <w:szCs w:val="36"/>
          <w:rtl/>
          <w:lang w:bidi="ar-EG"/>
        </w:rPr>
        <w:t xml:space="preserve"> : " </w:t>
      </w:r>
      <w:r w:rsidRPr="00EB30D6">
        <w:rPr>
          <w:rFonts w:ascii="Traditional Arabic" w:hAnsi="Traditional Arabic" w:cs="Traditional Arabic" w:hint="cs"/>
          <w:sz w:val="36"/>
          <w:szCs w:val="36"/>
          <w:rtl/>
          <w:lang w:bidi="ar-EG"/>
        </w:rPr>
        <w:t>لا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تسألني</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امرأة</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منهن</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إلا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أخبرتها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إن</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الله</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لم</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يبعثني</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معنتا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ولا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متعنتا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ولكن</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بعثني</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معلما</w:t>
      </w:r>
      <w:r w:rsidRPr="00EB30D6">
        <w:rPr>
          <w:rFonts w:ascii="Traditional Arabic" w:hAnsi="Traditional Arabic" w:cs="Traditional Arabic"/>
          <w:sz w:val="36"/>
          <w:szCs w:val="36"/>
          <w:rtl/>
          <w:lang w:bidi="ar-EG"/>
        </w:rPr>
        <w:t xml:space="preserve"> </w:t>
      </w:r>
      <w:r w:rsidRPr="00EB30D6">
        <w:rPr>
          <w:rFonts w:ascii="Traditional Arabic" w:hAnsi="Traditional Arabic" w:cs="Traditional Arabic" w:hint="cs"/>
          <w:sz w:val="36"/>
          <w:szCs w:val="36"/>
          <w:rtl/>
          <w:lang w:bidi="ar-EG"/>
        </w:rPr>
        <w:t>ميسرا</w:t>
      </w:r>
      <w:r w:rsidRPr="00EB30D6">
        <w:rPr>
          <w:rFonts w:ascii="Traditional Arabic" w:hAnsi="Traditional Arabic" w:cs="Traditional Arabic"/>
          <w:sz w:val="36"/>
          <w:szCs w:val="36"/>
          <w:rtl/>
          <w:lang w:bidi="ar-EG"/>
        </w:rPr>
        <w:t xml:space="preserve"> "</w:t>
      </w:r>
      <w:r w:rsidR="00427BB1">
        <w:rPr>
          <w:rStyle w:val="a4"/>
          <w:rFonts w:ascii="Traditional Arabic" w:hAnsi="Traditional Arabic" w:cs="Traditional Arabic"/>
          <w:sz w:val="36"/>
          <w:szCs w:val="36"/>
          <w:rtl/>
          <w:lang w:bidi="ar-EG"/>
        </w:rPr>
        <w:footnoteReference w:id="53"/>
      </w:r>
    </w:p>
    <w:p w:rsidR="00CF6DCF" w:rsidRDefault="00FC6F7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ولعل يرد هنا إشكال , أو  تساؤل , وهو إذا كانت عائشة رضي الله عنها متصفة بهذه الصفات من الزهد و سخاوة النفس , فلماذا كانت تلبس خواتم الذهب</w:t>
      </w:r>
      <w:r w:rsidR="00BC79FC">
        <w:rPr>
          <w:rStyle w:val="a4"/>
          <w:rFonts w:ascii="Traditional Arabic" w:hAnsi="Traditional Arabic" w:cs="Traditional Arabic"/>
          <w:sz w:val="36"/>
          <w:szCs w:val="36"/>
          <w:rtl/>
          <w:lang w:bidi="ar-EG"/>
        </w:rPr>
        <w:footnoteReference w:id="54"/>
      </w:r>
      <w:r>
        <w:rPr>
          <w:rFonts w:ascii="Traditional Arabic" w:hAnsi="Traditional Arabic" w:cs="Traditional Arabic" w:hint="cs"/>
          <w:sz w:val="36"/>
          <w:szCs w:val="36"/>
          <w:rtl/>
          <w:lang w:bidi="ar-EG"/>
        </w:rPr>
        <w:t xml:space="preserve"> </w:t>
      </w:r>
      <w:r w:rsidR="00866D00">
        <w:rPr>
          <w:rFonts w:ascii="Traditional Arabic" w:hAnsi="Traditional Arabic" w:cs="Traditional Arabic" w:hint="cs"/>
          <w:sz w:val="36"/>
          <w:szCs w:val="36"/>
          <w:rtl/>
          <w:lang w:bidi="ar-EG"/>
        </w:rPr>
        <w:t>إذا ؟</w:t>
      </w:r>
    </w:p>
    <w:p w:rsidR="003E02E9" w:rsidRDefault="003E02E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والجواب , من وجهين :</w:t>
      </w:r>
    </w:p>
    <w:p w:rsidR="003E02E9" w:rsidRDefault="003E02E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الأول : أنّ لبس الذهب للنساء من ز</w:t>
      </w:r>
      <w:r w:rsidR="00422673">
        <w:rPr>
          <w:rFonts w:ascii="Traditional Arabic" w:hAnsi="Traditional Arabic" w:cs="Traditional Arabic" w:hint="cs"/>
          <w:sz w:val="36"/>
          <w:szCs w:val="36"/>
          <w:rtl/>
          <w:lang w:bidi="ar-EG"/>
        </w:rPr>
        <w:t>ينتهنّ , وليس بمحرّم عليهنّ</w:t>
      </w:r>
      <w:r w:rsidR="005154E7">
        <w:rPr>
          <w:rStyle w:val="a4"/>
          <w:rFonts w:ascii="Traditional Arabic" w:hAnsi="Traditional Arabic" w:cs="Traditional Arabic"/>
          <w:sz w:val="36"/>
          <w:szCs w:val="36"/>
          <w:rtl/>
          <w:lang w:bidi="ar-EG"/>
        </w:rPr>
        <w:footnoteReference w:id="55"/>
      </w:r>
      <w:r w:rsidR="00422673">
        <w:rPr>
          <w:rFonts w:ascii="Traditional Arabic" w:hAnsi="Traditional Arabic" w:cs="Traditional Arabic" w:hint="cs"/>
          <w:sz w:val="36"/>
          <w:szCs w:val="36"/>
          <w:rtl/>
          <w:lang w:bidi="ar-EG"/>
        </w:rPr>
        <w:t xml:space="preserve"> , وهو من الزينة , والطيبات التي أخرجها الله لعباده</w:t>
      </w:r>
      <w:r w:rsidR="00D15ED0">
        <w:rPr>
          <w:rFonts w:ascii="Traditional Arabic" w:hAnsi="Traditional Arabic" w:cs="Traditional Arabic" w:hint="cs"/>
          <w:sz w:val="36"/>
          <w:szCs w:val="36"/>
          <w:rtl/>
          <w:lang w:bidi="ar-EG"/>
        </w:rPr>
        <w:t xml:space="preserve"> قال تعالى</w:t>
      </w:r>
      <w:r w:rsidR="00D15ED0">
        <w:rPr>
          <w:rStyle w:val="a4"/>
          <w:rFonts w:ascii="Traditional Arabic" w:hAnsi="Traditional Arabic" w:cs="Traditional Arabic"/>
          <w:sz w:val="36"/>
          <w:szCs w:val="36"/>
          <w:rtl/>
          <w:lang w:bidi="ar-EG"/>
        </w:rPr>
        <w:footnoteReference w:id="56"/>
      </w:r>
      <w:r w:rsidR="00422673">
        <w:rPr>
          <w:rFonts w:ascii="Traditional Arabic" w:hAnsi="Traditional Arabic" w:cs="Traditional Arabic" w:hint="cs"/>
          <w:sz w:val="36"/>
          <w:szCs w:val="36"/>
          <w:rtl/>
          <w:lang w:bidi="ar-EG"/>
        </w:rPr>
        <w:t xml:space="preserve"> {</w:t>
      </w:r>
      <w:r w:rsidR="008D4D2E" w:rsidRPr="00985D1D">
        <w:rPr>
          <w:rFonts w:ascii="Traditional Arabic" w:hAnsi="Traditional Arabic" w:cs="Traditional Arabic" w:hint="cs"/>
          <w:sz w:val="36"/>
          <w:szCs w:val="36"/>
          <w:rtl/>
          <w:lang w:bidi="ar-EG"/>
        </w:rPr>
        <w:t xml:space="preserve"> قُلْ</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مَنْ</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حَرَّمَ</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زِينَةَ</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اللَّهِ</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الَّتِي</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أَخْرَجَ</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لِعِبَادِهِ</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وَالطَّيِّبَاتِ</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مِنَ</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الرِّزْقِ</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قُلْ</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هِيَ</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لِلَّذِينَ</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آَمَنُوا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فِي</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الْحَيَاةِ</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الدُّنْيَا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خَالِصَةً</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يَوْمَ</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الْقِيَامَةِ</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كَذَلِكَ</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نُفَصِّلُ</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الْآَيَاتِ</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لِقَوْمٍ</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يَعْلَمُونَ</w:t>
      </w:r>
      <w:r w:rsidR="008D4D2E" w:rsidRPr="00985D1D">
        <w:rPr>
          <w:rFonts w:ascii="Traditional Arabic" w:hAnsi="Traditional Arabic" w:cs="Traditional Arabic"/>
          <w:sz w:val="36"/>
          <w:szCs w:val="36"/>
          <w:rtl/>
          <w:lang w:bidi="ar-EG"/>
        </w:rPr>
        <w:t xml:space="preserve"> (32) </w:t>
      </w:r>
      <w:r w:rsidR="008D4D2E" w:rsidRPr="00985D1D">
        <w:rPr>
          <w:rFonts w:ascii="Traditional Arabic" w:hAnsi="Traditional Arabic" w:cs="Traditional Arabic" w:hint="cs"/>
          <w:sz w:val="36"/>
          <w:szCs w:val="36"/>
          <w:rtl/>
          <w:lang w:bidi="ar-EG"/>
        </w:rPr>
        <w:t>قُلْ</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إِنَّمَا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حَرَّمَ</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رَبِّيَ</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الْفَوَاحِشَ</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مَا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ظَهَرَ</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مِنْهَا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وَمَا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بَطَنَ</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وَالْإِثْمَ</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وَالْبَغْيَ</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بِغَيْرِ</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الْحَقِّ</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وَأَنْ</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تُشْرِكُوا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بِاللَّهِ</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مَا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لَمْ</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يُنَزِّلْ</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بِهِ</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سُلْطَانًا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وَأَنْ</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تَقُولُوا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عَلَى</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اللَّهِ</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مَا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لَا</w:t>
      </w:r>
      <w:r w:rsidR="008D4D2E" w:rsidRPr="00985D1D">
        <w:rPr>
          <w:rFonts w:ascii="Traditional Arabic" w:hAnsi="Traditional Arabic" w:cs="Traditional Arabic"/>
          <w:sz w:val="36"/>
          <w:szCs w:val="36"/>
          <w:rtl/>
          <w:lang w:bidi="ar-EG"/>
        </w:rPr>
        <w:t xml:space="preserve"> </w:t>
      </w:r>
      <w:r w:rsidR="008D4D2E" w:rsidRPr="00985D1D">
        <w:rPr>
          <w:rFonts w:ascii="Traditional Arabic" w:hAnsi="Traditional Arabic" w:cs="Traditional Arabic" w:hint="cs"/>
          <w:sz w:val="36"/>
          <w:szCs w:val="36"/>
          <w:rtl/>
          <w:lang w:bidi="ar-EG"/>
        </w:rPr>
        <w:t>تَعْلَمُونَ</w:t>
      </w:r>
      <w:r w:rsidR="008D4D2E" w:rsidRPr="00985D1D">
        <w:rPr>
          <w:rFonts w:ascii="Traditional Arabic" w:hAnsi="Traditional Arabic" w:cs="Traditional Arabic"/>
          <w:sz w:val="36"/>
          <w:szCs w:val="36"/>
          <w:rtl/>
          <w:lang w:bidi="ar-EG"/>
        </w:rPr>
        <w:t xml:space="preserve"> (33)</w:t>
      </w:r>
      <w:r w:rsidR="008D4D2E">
        <w:rPr>
          <w:rFonts w:ascii="Traditional Arabic" w:hAnsi="Traditional Arabic" w:cs="Traditional Arabic" w:hint="cs"/>
          <w:sz w:val="36"/>
          <w:szCs w:val="36"/>
          <w:rtl/>
          <w:lang w:bidi="ar-EG"/>
        </w:rPr>
        <w:t xml:space="preserve"> } </w:t>
      </w:r>
      <w:r w:rsidR="00985D1D">
        <w:rPr>
          <w:rFonts w:ascii="Traditional Arabic" w:hAnsi="Traditional Arabic" w:cs="Traditional Arabic" w:hint="cs"/>
          <w:sz w:val="36"/>
          <w:szCs w:val="36"/>
          <w:rtl/>
          <w:lang w:bidi="ar-EG"/>
        </w:rPr>
        <w:t xml:space="preserve">, فهذا ليس بمحرّم عليها ابتداءا , بل هو من زينة النساء التي </w:t>
      </w:r>
      <w:r w:rsidR="00817AD0">
        <w:rPr>
          <w:rFonts w:ascii="Traditional Arabic" w:hAnsi="Traditional Arabic" w:cs="Traditional Arabic" w:hint="cs"/>
          <w:sz w:val="36"/>
          <w:szCs w:val="36"/>
          <w:rtl/>
          <w:lang w:bidi="ar-EG"/>
        </w:rPr>
        <w:t xml:space="preserve">أحلّها الشرع لها , فلا ضير في ذلك ابتداءا , ولم تأت بما ينافى فعله , ولم تأت بمستغرب عن بنات جنسها , لا في زمنها و لا في غيرها من الأزمان </w:t>
      </w:r>
      <w:r w:rsidR="004716A4">
        <w:rPr>
          <w:rFonts w:ascii="Traditional Arabic" w:hAnsi="Traditional Arabic" w:cs="Traditional Arabic" w:hint="cs"/>
          <w:sz w:val="36"/>
          <w:szCs w:val="36"/>
          <w:rtl/>
          <w:lang w:bidi="ar-EG"/>
        </w:rPr>
        <w:t>.</w:t>
      </w:r>
    </w:p>
    <w:p w:rsidR="00F62F5A" w:rsidRDefault="00E1425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الثاني : أنّ هذا خلط بين المقامات , وهو ما يقع فيه كثير من العارفين و الزهّاد أصحاب التصوف , أن يتركوا أشياء قد أحلّها الله لهم , وفعلها سيّد الزهاد صلّى الله عليه وسلم , وفعلها تلاميذه من بعده , ثم يأتي و يتركها المتأخرون </w:t>
      </w:r>
      <w:r w:rsidR="000D3978">
        <w:rPr>
          <w:rFonts w:ascii="Traditional Arabic" w:hAnsi="Traditional Arabic" w:cs="Traditional Arabic" w:hint="cs"/>
          <w:sz w:val="36"/>
          <w:szCs w:val="36"/>
          <w:rtl/>
          <w:lang w:bidi="ar-EG"/>
        </w:rPr>
        <w:t>من أصحاب الزهد و التصوف</w:t>
      </w:r>
      <w:r w:rsidR="008A4A46">
        <w:rPr>
          <w:rFonts w:ascii="Traditional Arabic" w:hAnsi="Traditional Arabic" w:cs="Traditional Arabic" w:hint="cs"/>
          <w:sz w:val="36"/>
          <w:szCs w:val="36"/>
          <w:rtl/>
          <w:lang w:bidi="ar-EG"/>
        </w:rPr>
        <w:t xml:space="preserve"> , بدعوى أنهم تركوا الدنيا و ما فيها لله , </w:t>
      </w:r>
      <w:r w:rsidR="003B2912">
        <w:rPr>
          <w:rFonts w:ascii="Traditional Arabic" w:hAnsi="Traditional Arabic" w:cs="Traditional Arabic" w:hint="cs"/>
          <w:sz w:val="36"/>
          <w:szCs w:val="36"/>
          <w:rtl/>
          <w:lang w:bidi="ar-EG"/>
        </w:rPr>
        <w:t xml:space="preserve">أو أنّ هذا مما يشغل القلب عن عبادة الله , ولم يقل أحد أن كلّ متاع الدنيا يترك , </w:t>
      </w:r>
      <w:r w:rsidR="003B2912">
        <w:rPr>
          <w:rFonts w:ascii="Traditional Arabic" w:hAnsi="Traditional Arabic" w:cs="Traditional Arabic" w:hint="cs"/>
          <w:sz w:val="36"/>
          <w:szCs w:val="36"/>
          <w:rtl/>
          <w:lang w:bidi="ar-EG"/>
        </w:rPr>
        <w:lastRenderedPageBreak/>
        <w:t xml:space="preserve">ولقد جعل الله فيه أجر لمن أتاه من </w:t>
      </w:r>
      <w:r w:rsidR="006C1277">
        <w:rPr>
          <w:rFonts w:ascii="Traditional Arabic" w:hAnsi="Traditional Arabic" w:cs="Traditional Arabic" w:hint="cs"/>
          <w:sz w:val="36"/>
          <w:szCs w:val="36"/>
          <w:rtl/>
          <w:lang w:bidi="ar-EG"/>
        </w:rPr>
        <w:t>حيث أن يؤتى , كما أمره ربّه و علّمه نبيه صلّى الله عليه وسلّم , نعم , التوسع في المباحات</w:t>
      </w:r>
      <w:r w:rsidR="00137776">
        <w:rPr>
          <w:rFonts w:ascii="Traditional Arabic" w:hAnsi="Traditional Arabic" w:cs="Traditional Arabic" w:hint="cs"/>
          <w:sz w:val="36"/>
          <w:szCs w:val="36"/>
          <w:rtl/>
          <w:lang w:bidi="ar-EG"/>
        </w:rPr>
        <w:t xml:space="preserve"> كلّها</w:t>
      </w:r>
      <w:r w:rsidR="006C1277">
        <w:rPr>
          <w:rFonts w:ascii="Traditional Arabic" w:hAnsi="Traditional Arabic" w:cs="Traditional Arabic" w:hint="cs"/>
          <w:sz w:val="36"/>
          <w:szCs w:val="36"/>
          <w:rtl/>
          <w:lang w:bidi="ar-EG"/>
        </w:rPr>
        <w:t xml:space="preserve"> غير مطلوب</w:t>
      </w:r>
      <w:r w:rsidR="007823F1">
        <w:rPr>
          <w:rFonts w:ascii="Traditional Arabic" w:hAnsi="Traditional Arabic" w:cs="Traditional Arabic" w:hint="cs"/>
          <w:sz w:val="36"/>
          <w:szCs w:val="36"/>
          <w:rtl/>
          <w:lang w:bidi="ar-EG"/>
        </w:rPr>
        <w:t xml:space="preserve"> </w:t>
      </w:r>
      <w:r w:rsidR="006C1277">
        <w:rPr>
          <w:rFonts w:ascii="Traditional Arabic" w:hAnsi="Traditional Arabic" w:cs="Traditional Arabic" w:hint="cs"/>
          <w:sz w:val="36"/>
          <w:szCs w:val="36"/>
          <w:rtl/>
          <w:lang w:bidi="ar-EG"/>
        </w:rPr>
        <w:t xml:space="preserve"> , و</w:t>
      </w:r>
      <w:r w:rsidR="006962DC">
        <w:rPr>
          <w:rFonts w:ascii="Traditional Arabic" w:hAnsi="Traditional Arabic" w:cs="Traditional Arabic" w:hint="cs"/>
          <w:sz w:val="36"/>
          <w:szCs w:val="36"/>
          <w:rtl/>
          <w:lang w:bidi="ar-EG"/>
        </w:rPr>
        <w:t>كذلك ترك الحلال</w:t>
      </w:r>
      <w:r w:rsidR="00137776">
        <w:rPr>
          <w:rFonts w:ascii="Traditional Arabic" w:hAnsi="Traditional Arabic" w:cs="Traditional Arabic" w:hint="cs"/>
          <w:sz w:val="36"/>
          <w:szCs w:val="36"/>
          <w:rtl/>
          <w:lang w:bidi="ar-EG"/>
        </w:rPr>
        <w:t xml:space="preserve"> كلّه</w:t>
      </w:r>
      <w:r w:rsidR="006962DC">
        <w:rPr>
          <w:rFonts w:ascii="Traditional Arabic" w:hAnsi="Traditional Arabic" w:cs="Traditional Arabic" w:hint="cs"/>
          <w:sz w:val="36"/>
          <w:szCs w:val="36"/>
          <w:rtl/>
          <w:lang w:bidi="ar-EG"/>
        </w:rPr>
        <w:t xml:space="preserve"> غير مطلوب , وشتّان بين المقامين</w:t>
      </w:r>
      <w:r w:rsidR="000D3978">
        <w:rPr>
          <w:rFonts w:ascii="Traditional Arabic" w:hAnsi="Traditional Arabic" w:cs="Traditional Arabic" w:hint="cs"/>
          <w:sz w:val="36"/>
          <w:szCs w:val="36"/>
          <w:rtl/>
          <w:lang w:bidi="ar-EG"/>
        </w:rPr>
        <w:t xml:space="preserve"> </w:t>
      </w:r>
      <w:r w:rsidR="006962DC">
        <w:rPr>
          <w:rFonts w:ascii="Traditional Arabic" w:hAnsi="Traditional Arabic" w:cs="Traditional Arabic" w:hint="cs"/>
          <w:sz w:val="36"/>
          <w:szCs w:val="36"/>
          <w:rtl/>
          <w:lang w:bidi="ar-EG"/>
        </w:rPr>
        <w:t>,</w:t>
      </w:r>
      <w:r w:rsidR="00794E5C">
        <w:rPr>
          <w:rFonts w:ascii="Traditional Arabic" w:hAnsi="Traditional Arabic" w:cs="Traditional Arabic" w:hint="cs"/>
          <w:sz w:val="36"/>
          <w:szCs w:val="36"/>
          <w:rtl/>
          <w:lang w:bidi="ar-EG"/>
        </w:rPr>
        <w:t xml:space="preserve"> </w:t>
      </w:r>
      <w:r w:rsidR="006962DC">
        <w:rPr>
          <w:rFonts w:ascii="Traditional Arabic" w:hAnsi="Traditional Arabic" w:cs="Traditional Arabic" w:hint="cs"/>
          <w:sz w:val="36"/>
          <w:szCs w:val="36"/>
          <w:rtl/>
          <w:lang w:bidi="ar-EG"/>
        </w:rPr>
        <w:t xml:space="preserve">و </w:t>
      </w:r>
      <w:r w:rsidR="00CD7243">
        <w:rPr>
          <w:rFonts w:ascii="Traditional Arabic" w:hAnsi="Traditional Arabic" w:cs="Traditional Arabic" w:hint="cs"/>
          <w:sz w:val="36"/>
          <w:szCs w:val="36"/>
          <w:rtl/>
          <w:lang w:bidi="ar-EG"/>
        </w:rPr>
        <w:t>في الحقيقة</w:t>
      </w:r>
      <w:r w:rsidR="006962DC">
        <w:rPr>
          <w:rFonts w:ascii="Traditional Arabic" w:hAnsi="Traditional Arabic" w:cs="Traditional Arabic" w:hint="cs"/>
          <w:sz w:val="36"/>
          <w:szCs w:val="36"/>
          <w:rtl/>
          <w:lang w:bidi="ar-EG"/>
        </w:rPr>
        <w:t xml:space="preserve"> </w:t>
      </w:r>
      <w:r w:rsidR="00137776">
        <w:rPr>
          <w:rFonts w:ascii="Traditional Arabic" w:hAnsi="Traditional Arabic" w:cs="Traditional Arabic" w:hint="cs"/>
          <w:sz w:val="36"/>
          <w:szCs w:val="36"/>
          <w:rtl/>
          <w:lang w:bidi="ar-EG"/>
        </w:rPr>
        <w:t xml:space="preserve">أنه ليس </w:t>
      </w:r>
      <w:r w:rsidR="00CD7243">
        <w:rPr>
          <w:rFonts w:ascii="Traditional Arabic" w:hAnsi="Traditional Arabic" w:cs="Traditional Arabic" w:hint="cs"/>
          <w:sz w:val="36"/>
          <w:szCs w:val="36"/>
          <w:rtl/>
          <w:lang w:bidi="ar-EG"/>
        </w:rPr>
        <w:t xml:space="preserve">علاقة بين الزهد , و حسن اللبس و نظافته مثلا , و ليس علاقة بين الزهد و بين ترك النكاح و الذرية </w:t>
      </w:r>
      <w:r w:rsidR="007E1868">
        <w:rPr>
          <w:rFonts w:ascii="Traditional Arabic" w:hAnsi="Traditional Arabic" w:cs="Traditional Arabic" w:hint="cs"/>
          <w:sz w:val="36"/>
          <w:szCs w:val="36"/>
          <w:rtl/>
          <w:lang w:bidi="ar-EG"/>
        </w:rPr>
        <w:t xml:space="preserve">, ومن يتتبع الأدلّة الشرعية في ذلك بإنصاف , لوجد أنّ الأمر غير ما يصفه كثير من الزهّاد و المتصوفة و مدعّي التقشف , </w:t>
      </w:r>
      <w:r w:rsidR="00137776">
        <w:rPr>
          <w:rFonts w:ascii="Traditional Arabic" w:hAnsi="Traditional Arabic" w:cs="Traditional Arabic" w:hint="cs"/>
          <w:sz w:val="36"/>
          <w:szCs w:val="36"/>
          <w:rtl/>
          <w:lang w:bidi="ar-EG"/>
        </w:rPr>
        <w:t>من</w:t>
      </w:r>
      <w:r w:rsidR="00164AFF">
        <w:rPr>
          <w:rFonts w:ascii="Traditional Arabic" w:hAnsi="Traditional Arabic" w:cs="Traditional Arabic" w:hint="cs"/>
          <w:sz w:val="36"/>
          <w:szCs w:val="36"/>
          <w:rtl/>
          <w:lang w:bidi="ar-EG"/>
        </w:rPr>
        <w:t xml:space="preserve"> ترك الملبس الحسن , والطعام , والنكاح</w:t>
      </w:r>
      <w:r w:rsidR="007823F1">
        <w:rPr>
          <w:rFonts w:ascii="Traditional Arabic" w:hAnsi="Traditional Arabic" w:cs="Traditional Arabic" w:hint="cs"/>
          <w:sz w:val="36"/>
          <w:szCs w:val="36"/>
          <w:rtl/>
          <w:lang w:bidi="ar-EG"/>
        </w:rPr>
        <w:t xml:space="preserve"> </w:t>
      </w:r>
      <w:r w:rsidR="00CD7243">
        <w:rPr>
          <w:rFonts w:ascii="Traditional Arabic" w:hAnsi="Traditional Arabic" w:cs="Traditional Arabic" w:hint="cs"/>
          <w:sz w:val="36"/>
          <w:szCs w:val="36"/>
          <w:rtl/>
          <w:lang w:bidi="ar-EG"/>
        </w:rPr>
        <w:t xml:space="preserve">, فالزهد </w:t>
      </w:r>
      <w:r w:rsidR="00680BBE">
        <w:rPr>
          <w:rFonts w:ascii="Traditional Arabic" w:hAnsi="Traditional Arabic" w:cs="Traditional Arabic" w:hint="cs"/>
          <w:sz w:val="36"/>
          <w:szCs w:val="36"/>
          <w:rtl/>
          <w:lang w:bidi="ar-EG"/>
        </w:rPr>
        <w:t xml:space="preserve">الحقيقي هو ما فعله رسول الله صلّى الله عليه وسلم </w:t>
      </w:r>
      <w:r w:rsidR="00164AFF">
        <w:rPr>
          <w:rFonts w:ascii="Traditional Arabic" w:hAnsi="Traditional Arabic" w:cs="Traditional Arabic" w:hint="cs"/>
          <w:sz w:val="36"/>
          <w:szCs w:val="36"/>
          <w:rtl/>
          <w:lang w:bidi="ar-EG"/>
        </w:rPr>
        <w:t xml:space="preserve">في حياته , ومن ترك سنته فليس منه </w:t>
      </w:r>
      <w:r w:rsidR="00680BBE">
        <w:rPr>
          <w:rFonts w:ascii="Traditional Arabic" w:hAnsi="Traditional Arabic" w:cs="Traditional Arabic" w:hint="cs"/>
          <w:sz w:val="36"/>
          <w:szCs w:val="36"/>
          <w:rtl/>
          <w:lang w:bidi="ar-EG"/>
        </w:rPr>
        <w:t>, و أصحابه من بعده</w:t>
      </w:r>
      <w:r w:rsidR="003E797A">
        <w:rPr>
          <w:rFonts w:ascii="Traditional Arabic" w:hAnsi="Traditional Arabic" w:cs="Traditional Arabic" w:hint="cs"/>
          <w:sz w:val="36"/>
          <w:szCs w:val="36"/>
          <w:rtl/>
          <w:lang w:bidi="ar-EG"/>
        </w:rPr>
        <w:t xml:space="preserve"> , لا ما يفعله المتأخرون من العبّاد </w:t>
      </w:r>
      <w:r w:rsidR="000B6B2F">
        <w:rPr>
          <w:rFonts w:ascii="Traditional Arabic" w:hAnsi="Traditional Arabic" w:cs="Traditional Arabic" w:hint="cs"/>
          <w:sz w:val="36"/>
          <w:szCs w:val="36"/>
          <w:rtl/>
          <w:lang w:bidi="ar-EG"/>
        </w:rPr>
        <w:t xml:space="preserve">ومدّعي الزهد </w:t>
      </w:r>
      <w:r w:rsidR="003E797A">
        <w:rPr>
          <w:rFonts w:ascii="Traditional Arabic" w:hAnsi="Traditional Arabic" w:cs="Traditional Arabic" w:hint="cs"/>
          <w:sz w:val="36"/>
          <w:szCs w:val="36"/>
          <w:rtl/>
          <w:lang w:bidi="ar-EG"/>
        </w:rPr>
        <w:t>, ومن يريد أن يتعلم الزهد الحقيقي فلينظر إلى محمد</w:t>
      </w:r>
      <w:r w:rsidR="000B6B2F">
        <w:rPr>
          <w:rFonts w:ascii="Traditional Arabic" w:hAnsi="Traditional Arabic" w:cs="Traditional Arabic" w:hint="cs"/>
          <w:sz w:val="36"/>
          <w:szCs w:val="36"/>
          <w:rtl/>
          <w:lang w:bidi="ar-EG"/>
        </w:rPr>
        <w:t xml:space="preserve"> صلّى الله عليه وسلم</w:t>
      </w:r>
      <w:r w:rsidR="003E797A">
        <w:rPr>
          <w:rFonts w:ascii="Traditional Arabic" w:hAnsi="Traditional Arabic" w:cs="Traditional Arabic" w:hint="cs"/>
          <w:sz w:val="36"/>
          <w:szCs w:val="36"/>
          <w:rtl/>
          <w:lang w:bidi="ar-EG"/>
        </w:rPr>
        <w:t xml:space="preserve"> و أصحابه</w:t>
      </w:r>
      <w:r w:rsidR="000B6B2F">
        <w:rPr>
          <w:rFonts w:ascii="Traditional Arabic" w:hAnsi="Traditional Arabic" w:cs="Traditional Arabic" w:hint="cs"/>
          <w:sz w:val="36"/>
          <w:szCs w:val="36"/>
          <w:rtl/>
          <w:lang w:bidi="ar-EG"/>
        </w:rPr>
        <w:t xml:space="preserve"> رضوان الله عليهم</w:t>
      </w:r>
      <w:r w:rsidR="003E797A">
        <w:rPr>
          <w:rFonts w:ascii="Traditional Arabic" w:hAnsi="Traditional Arabic" w:cs="Traditional Arabic" w:hint="cs"/>
          <w:sz w:val="36"/>
          <w:szCs w:val="36"/>
          <w:rtl/>
          <w:lang w:bidi="ar-EG"/>
        </w:rPr>
        <w:t xml:space="preserve"> , فهو خير المرسلين و سيّد ولد آدم , وهم أجلّ التلاميذ</w:t>
      </w:r>
      <w:r w:rsidR="00680BBE">
        <w:rPr>
          <w:rFonts w:ascii="Traditional Arabic" w:hAnsi="Traditional Arabic" w:cs="Traditional Arabic" w:hint="cs"/>
          <w:sz w:val="36"/>
          <w:szCs w:val="36"/>
          <w:rtl/>
          <w:lang w:bidi="ar-EG"/>
        </w:rPr>
        <w:t xml:space="preserve"> , ومنهم عائشة , و المقصود أن فعل عائشة هذا </w:t>
      </w:r>
      <w:r w:rsidR="00FB37EC">
        <w:rPr>
          <w:rFonts w:ascii="Traditional Arabic" w:hAnsi="Traditional Arabic" w:cs="Traditional Arabic" w:hint="cs"/>
          <w:sz w:val="36"/>
          <w:szCs w:val="36"/>
          <w:rtl/>
          <w:lang w:bidi="ar-EG"/>
        </w:rPr>
        <w:t>, هو ما نقيس عليه زهد الناس ,</w:t>
      </w:r>
      <w:r w:rsidR="00882FA9">
        <w:rPr>
          <w:rFonts w:ascii="Traditional Arabic" w:hAnsi="Traditional Arabic" w:cs="Traditional Arabic" w:hint="cs"/>
          <w:sz w:val="36"/>
          <w:szCs w:val="36"/>
          <w:rtl/>
          <w:lang w:bidi="ar-EG"/>
        </w:rPr>
        <w:t xml:space="preserve"> ولا عكس , إلا إن ثبت عن من هو خير منها فعل آخر , فنقدمه عليها , وهذه مسألة طويلة , و</w:t>
      </w:r>
      <w:r w:rsidR="000D3978">
        <w:rPr>
          <w:rFonts w:ascii="Traditional Arabic" w:hAnsi="Traditional Arabic" w:cs="Traditional Arabic" w:hint="cs"/>
          <w:sz w:val="36"/>
          <w:szCs w:val="36"/>
          <w:rtl/>
          <w:lang w:bidi="ar-EG"/>
        </w:rPr>
        <w:t xml:space="preserve"> في ذلك </w:t>
      </w:r>
      <w:r w:rsidR="008A4A46">
        <w:rPr>
          <w:rFonts w:ascii="Traditional Arabic" w:hAnsi="Traditional Arabic" w:cs="Traditional Arabic" w:hint="cs"/>
          <w:sz w:val="36"/>
          <w:szCs w:val="36"/>
          <w:rtl/>
          <w:lang w:bidi="ar-EG"/>
        </w:rPr>
        <w:t>كفاية</w:t>
      </w:r>
      <w:r w:rsidR="0028295A">
        <w:rPr>
          <w:rFonts w:ascii="Traditional Arabic" w:hAnsi="Traditional Arabic" w:cs="Traditional Arabic" w:hint="cs"/>
          <w:sz w:val="36"/>
          <w:szCs w:val="36"/>
          <w:rtl/>
          <w:lang w:bidi="ar-EG"/>
        </w:rPr>
        <w:t xml:space="preserve"> للبيب , وما يذّكر إلا من ينيب</w:t>
      </w:r>
      <w:r w:rsidR="000D3978">
        <w:rPr>
          <w:rFonts w:ascii="Traditional Arabic" w:hAnsi="Traditional Arabic" w:cs="Traditional Arabic" w:hint="cs"/>
          <w:sz w:val="36"/>
          <w:szCs w:val="36"/>
          <w:rtl/>
          <w:lang w:bidi="ar-EG"/>
        </w:rPr>
        <w:t>.</w:t>
      </w:r>
    </w:p>
    <w:p w:rsidR="00F62F5A" w:rsidRPr="00110774" w:rsidRDefault="00F62F5A" w:rsidP="00567451">
      <w:pPr>
        <w:spacing w:after="0"/>
        <w:rPr>
          <w:rFonts w:ascii="Traditional Arabic" w:hAnsi="Traditional Arabic" w:cs="Traditional Arabic"/>
          <w:b/>
          <w:bCs/>
          <w:sz w:val="36"/>
          <w:szCs w:val="36"/>
          <w:rtl/>
          <w:lang w:bidi="ar-EG"/>
        </w:rPr>
      </w:pPr>
      <w:r w:rsidRPr="00110774">
        <w:rPr>
          <w:rFonts w:ascii="Traditional Arabic" w:hAnsi="Traditional Arabic" w:cs="Traditional Arabic" w:hint="cs"/>
          <w:b/>
          <w:bCs/>
          <w:sz w:val="36"/>
          <w:szCs w:val="36"/>
          <w:rtl/>
          <w:lang w:bidi="ar-EG"/>
        </w:rPr>
        <w:t>ع</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ائ</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ش</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ة الع</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الم</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ة ال</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ف</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قي</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ه</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ة الم</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فت</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ي</w:t>
      </w:r>
      <w:r w:rsidR="003472DE" w:rsidRPr="00110774">
        <w:rPr>
          <w:rFonts w:ascii="Traditional Arabic" w:hAnsi="Traditional Arabic" w:cs="Traditional Arabic" w:hint="cs"/>
          <w:b/>
          <w:bCs/>
          <w:sz w:val="36"/>
          <w:szCs w:val="36"/>
          <w:rtl/>
          <w:lang w:bidi="ar-EG"/>
        </w:rPr>
        <w:t>ـ</w:t>
      </w:r>
      <w:r w:rsidRPr="00110774">
        <w:rPr>
          <w:rFonts w:ascii="Traditional Arabic" w:hAnsi="Traditional Arabic" w:cs="Traditional Arabic" w:hint="cs"/>
          <w:b/>
          <w:bCs/>
          <w:sz w:val="36"/>
          <w:szCs w:val="36"/>
          <w:rtl/>
          <w:lang w:bidi="ar-EG"/>
        </w:rPr>
        <w:t>ة</w:t>
      </w:r>
      <w:r w:rsidR="00FB74BA" w:rsidRPr="00110774">
        <w:rPr>
          <w:rStyle w:val="a4"/>
          <w:rFonts w:ascii="Traditional Arabic" w:hAnsi="Traditional Arabic" w:cs="Traditional Arabic"/>
          <w:b/>
          <w:bCs/>
          <w:sz w:val="36"/>
          <w:szCs w:val="36"/>
          <w:rtl/>
          <w:lang w:bidi="ar-EG"/>
        </w:rPr>
        <w:footnoteReference w:id="57"/>
      </w:r>
      <w:r w:rsidRPr="00110774">
        <w:rPr>
          <w:rFonts w:ascii="Traditional Arabic" w:hAnsi="Traditional Arabic" w:cs="Traditional Arabic" w:hint="cs"/>
          <w:b/>
          <w:bCs/>
          <w:sz w:val="36"/>
          <w:szCs w:val="36"/>
          <w:rtl/>
          <w:lang w:bidi="ar-EG"/>
        </w:rPr>
        <w:t xml:space="preserve"> :</w:t>
      </w:r>
    </w:p>
    <w:p w:rsidR="00AA38DF" w:rsidRDefault="00797FF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وكانت رضي الله عنها أعلم أزواج النبيّ صلّى الله عليه وسلم , بلا خلاف , وكانت من أعلم الصحابة رضوان الله عليهم , و كانوا يستفتونها في أمور كثيرة و كانت تعارضهم أيضا بالكتاب و السنة , </w:t>
      </w:r>
      <w:r w:rsidR="00495B9E">
        <w:rPr>
          <w:rFonts w:ascii="Traditional Arabic" w:hAnsi="Traditional Arabic" w:cs="Traditional Arabic" w:hint="cs"/>
          <w:sz w:val="36"/>
          <w:szCs w:val="36"/>
          <w:rtl/>
          <w:lang w:bidi="ar-EG"/>
        </w:rPr>
        <w:t>قال</w:t>
      </w:r>
      <w:r w:rsidR="00495B9E" w:rsidRPr="00495B9E">
        <w:rPr>
          <w:rFonts w:ascii="Traditional Arabic" w:hAnsi="Traditional Arabic" w:cs="Traditional Arabic"/>
          <w:sz w:val="36"/>
          <w:szCs w:val="36"/>
          <w:rtl/>
          <w:lang w:bidi="ar-EG"/>
        </w:rPr>
        <w:t xml:space="preserve"> </w:t>
      </w:r>
      <w:r w:rsidR="00495B9E">
        <w:rPr>
          <w:rFonts w:ascii="Traditional Arabic" w:hAnsi="Traditional Arabic" w:cs="Traditional Arabic" w:hint="cs"/>
          <w:sz w:val="36"/>
          <w:szCs w:val="36"/>
          <w:rtl/>
          <w:lang w:bidi="ar-EG"/>
        </w:rPr>
        <w:t>أبو</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موسى</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قال</w:t>
      </w:r>
      <w:r w:rsidR="00495B9E" w:rsidRPr="00495B9E">
        <w:rPr>
          <w:rFonts w:ascii="Traditional Arabic" w:hAnsi="Traditional Arabic" w:cs="Traditional Arabic"/>
          <w:sz w:val="36"/>
          <w:szCs w:val="36"/>
          <w:rtl/>
          <w:lang w:bidi="ar-EG"/>
        </w:rPr>
        <w:t xml:space="preserve"> : " " </w:t>
      </w:r>
      <w:r w:rsidR="00495B9E" w:rsidRPr="00495B9E">
        <w:rPr>
          <w:rFonts w:ascii="Traditional Arabic" w:hAnsi="Traditional Arabic" w:cs="Traditional Arabic" w:hint="cs"/>
          <w:sz w:val="36"/>
          <w:szCs w:val="36"/>
          <w:rtl/>
          <w:lang w:bidi="ar-EG"/>
        </w:rPr>
        <w:t>ما</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أشكل</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علينا</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أصحاب</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رسول</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الله</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صلى</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الله</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عليه</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وسلم</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حديث</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قط</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فسألنا</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عائشة</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إلا</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وجدنا</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عندها</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منه</w:t>
      </w:r>
      <w:r w:rsidR="00495B9E" w:rsidRPr="00495B9E">
        <w:rPr>
          <w:rFonts w:ascii="Traditional Arabic" w:hAnsi="Traditional Arabic" w:cs="Traditional Arabic"/>
          <w:sz w:val="36"/>
          <w:szCs w:val="36"/>
          <w:rtl/>
          <w:lang w:bidi="ar-EG"/>
        </w:rPr>
        <w:t xml:space="preserve"> </w:t>
      </w:r>
      <w:r w:rsidR="00495B9E" w:rsidRPr="00495B9E">
        <w:rPr>
          <w:rFonts w:ascii="Traditional Arabic" w:hAnsi="Traditional Arabic" w:cs="Traditional Arabic" w:hint="cs"/>
          <w:sz w:val="36"/>
          <w:szCs w:val="36"/>
          <w:rtl/>
          <w:lang w:bidi="ar-EG"/>
        </w:rPr>
        <w:t>علما</w:t>
      </w:r>
      <w:r w:rsidR="00E56A6D">
        <w:rPr>
          <w:rFonts w:ascii="Traditional Arabic" w:hAnsi="Traditional Arabic" w:cs="Traditional Arabic" w:hint="cs"/>
          <w:sz w:val="36"/>
          <w:szCs w:val="36"/>
          <w:rtl/>
          <w:lang w:bidi="ar-EG"/>
        </w:rPr>
        <w:t xml:space="preserve"> .ا.هـ.</w:t>
      </w:r>
      <w:r w:rsidR="00E56A6D">
        <w:rPr>
          <w:rStyle w:val="a4"/>
          <w:rFonts w:ascii="Traditional Arabic" w:hAnsi="Traditional Arabic" w:cs="Traditional Arabic"/>
          <w:sz w:val="36"/>
          <w:szCs w:val="36"/>
          <w:rtl/>
          <w:lang w:bidi="ar-EG"/>
        </w:rPr>
        <w:footnoteReference w:id="58"/>
      </w:r>
    </w:p>
    <w:p w:rsidR="00F62F5A" w:rsidRDefault="0090311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وما ذلك بغريب فقد روت عن النبي صلّى الله عليه وسلم </w:t>
      </w:r>
      <w:r w:rsidR="00453128">
        <w:rPr>
          <w:rFonts w:ascii="Traditional Arabic" w:hAnsi="Traditional Arabic" w:cs="Traditional Arabic" w:hint="cs"/>
          <w:sz w:val="36"/>
          <w:szCs w:val="36"/>
          <w:rtl/>
          <w:lang w:bidi="ar-EG"/>
        </w:rPr>
        <w:t>ما يزيد عن الألفين</w:t>
      </w:r>
      <w:r w:rsidR="00D739BC">
        <w:rPr>
          <w:rFonts w:ascii="Traditional Arabic" w:hAnsi="Traditional Arabic" w:cs="Traditional Arabic" w:hint="cs"/>
          <w:sz w:val="36"/>
          <w:szCs w:val="36"/>
          <w:rtl/>
          <w:lang w:bidi="ar-EG"/>
        </w:rPr>
        <w:t xml:space="preserve"> ومائتين</w:t>
      </w:r>
      <w:r w:rsidR="00453128">
        <w:rPr>
          <w:rFonts w:ascii="Traditional Arabic" w:hAnsi="Traditional Arabic" w:cs="Traditional Arabic" w:hint="cs"/>
          <w:sz w:val="36"/>
          <w:szCs w:val="36"/>
          <w:rtl/>
          <w:lang w:bidi="ar-EG"/>
        </w:rPr>
        <w:t xml:space="preserve"> رواية</w:t>
      </w:r>
      <w:r w:rsidR="00D739BC">
        <w:rPr>
          <w:rStyle w:val="a4"/>
          <w:rFonts w:ascii="Traditional Arabic" w:hAnsi="Traditional Arabic" w:cs="Traditional Arabic"/>
          <w:sz w:val="36"/>
          <w:szCs w:val="36"/>
          <w:rtl/>
          <w:lang w:bidi="ar-EG"/>
        </w:rPr>
        <w:footnoteReference w:id="59"/>
      </w:r>
      <w:r w:rsidR="00453128">
        <w:rPr>
          <w:rFonts w:ascii="Traditional Arabic" w:hAnsi="Traditional Arabic" w:cs="Traditional Arabic" w:hint="cs"/>
          <w:sz w:val="36"/>
          <w:szCs w:val="36"/>
          <w:rtl/>
          <w:lang w:bidi="ar-EG"/>
        </w:rPr>
        <w:t xml:space="preserve"> , وهي تعد من المكثرين عن رسول الله صلّى الله عليه وسلم من ناحية الرواية</w:t>
      </w:r>
      <w:r w:rsidR="00E9656F">
        <w:rPr>
          <w:rFonts w:ascii="Traditional Arabic" w:hAnsi="Traditional Arabic" w:cs="Traditional Arabic" w:hint="cs"/>
          <w:sz w:val="36"/>
          <w:szCs w:val="36"/>
          <w:rtl/>
          <w:lang w:bidi="ar-EG"/>
        </w:rPr>
        <w:t xml:space="preserve"> , ولا تقارن بعدد روايات غيرها من أمهات المؤمنين , فالتي تأتي بعدها في المرتبة أم سلمة </w:t>
      </w:r>
      <w:r w:rsidR="005B4D77">
        <w:rPr>
          <w:rFonts w:ascii="Traditional Arabic" w:hAnsi="Traditional Arabic" w:cs="Traditional Arabic" w:hint="cs"/>
          <w:sz w:val="36"/>
          <w:szCs w:val="36"/>
          <w:rtl/>
          <w:lang w:bidi="ar-EG"/>
        </w:rPr>
        <w:t xml:space="preserve">بنت أبي أمية , ولم يتجاوز </w:t>
      </w:r>
      <w:r w:rsidR="005B4D77">
        <w:rPr>
          <w:rFonts w:ascii="Traditional Arabic" w:hAnsi="Traditional Arabic" w:cs="Traditional Arabic" w:hint="cs"/>
          <w:sz w:val="36"/>
          <w:szCs w:val="36"/>
          <w:rtl/>
          <w:lang w:bidi="ar-EG"/>
        </w:rPr>
        <w:lastRenderedPageBreak/>
        <w:t>عدد أحاديثها ثمانية و سبعين و ثلثمائة , وأمّا الأخريات , فقد روت ميمو</w:t>
      </w:r>
      <w:r w:rsidR="008D1A68">
        <w:rPr>
          <w:rFonts w:ascii="Traditional Arabic" w:hAnsi="Traditional Arabic" w:cs="Traditional Arabic" w:hint="cs"/>
          <w:sz w:val="36"/>
          <w:szCs w:val="36"/>
          <w:rtl/>
          <w:lang w:bidi="ar-EG"/>
        </w:rPr>
        <w:t xml:space="preserve">نة ستة و سبعين حديثا , وروت أم حبيبة بنت أبي سفيان خمسة و ستين حديثا , وروت حفصة بنت عمر ستين حديثا , وروت </w:t>
      </w:r>
      <w:r w:rsidR="00D62D45">
        <w:rPr>
          <w:rFonts w:ascii="Traditional Arabic" w:hAnsi="Traditional Arabic" w:cs="Traditional Arabic" w:hint="cs"/>
          <w:sz w:val="36"/>
          <w:szCs w:val="36"/>
          <w:rtl/>
          <w:lang w:bidi="ar-EG"/>
        </w:rPr>
        <w:t>كل من جويرية و سودة بنت زمعة خمسة أحاديث , وروت زينب بنت جحش تسعة أحاديث , وروت صفية عشرة أحاديث , و لم ترو زينب بنت خزيمة شيئا</w:t>
      </w:r>
      <w:r w:rsidR="00F65BC1">
        <w:rPr>
          <w:rFonts w:ascii="Traditional Arabic" w:hAnsi="Traditional Arabic" w:cs="Traditional Arabic" w:hint="cs"/>
          <w:sz w:val="36"/>
          <w:szCs w:val="36"/>
          <w:rtl/>
          <w:lang w:bidi="ar-EG"/>
        </w:rPr>
        <w:t xml:space="preserve"> , فلو جمعنا حديث سائر أمهات المؤمنين لبلغت ثمانية وو ستمائة حديث فقط , وهي أقل من ثلث عدد أحاديث عائشة</w:t>
      </w:r>
      <w:r w:rsidR="00F65BC1">
        <w:rPr>
          <w:rStyle w:val="a4"/>
          <w:rFonts w:ascii="Traditional Arabic" w:hAnsi="Traditional Arabic" w:cs="Traditional Arabic"/>
          <w:sz w:val="36"/>
          <w:szCs w:val="36"/>
          <w:rtl/>
          <w:lang w:bidi="ar-EG"/>
        </w:rPr>
        <w:footnoteReference w:id="60"/>
      </w:r>
      <w:r w:rsidR="00F65BC1">
        <w:rPr>
          <w:rFonts w:ascii="Traditional Arabic" w:hAnsi="Traditional Arabic" w:cs="Traditional Arabic" w:hint="cs"/>
          <w:sz w:val="36"/>
          <w:szCs w:val="36"/>
          <w:rtl/>
          <w:lang w:bidi="ar-EG"/>
        </w:rPr>
        <w:t xml:space="preserve"> </w:t>
      </w:r>
      <w:r w:rsidR="00453128">
        <w:rPr>
          <w:rFonts w:ascii="Traditional Arabic" w:hAnsi="Traditional Arabic" w:cs="Traditional Arabic" w:hint="cs"/>
          <w:sz w:val="36"/>
          <w:szCs w:val="36"/>
          <w:rtl/>
          <w:lang w:bidi="ar-EG"/>
        </w:rPr>
        <w:t xml:space="preserve"> , وعدّها المصنفون ممن كان يفتي بعد عهد النبيّ صلّى الله عليه وسلم .</w:t>
      </w:r>
      <w:r w:rsidR="00453128">
        <w:rPr>
          <w:rStyle w:val="a4"/>
          <w:rFonts w:ascii="Traditional Arabic" w:hAnsi="Traditional Arabic" w:cs="Traditional Arabic"/>
          <w:sz w:val="36"/>
          <w:szCs w:val="36"/>
          <w:rtl/>
          <w:lang w:bidi="ar-EG"/>
        </w:rPr>
        <w:footnoteReference w:id="61"/>
      </w:r>
    </w:p>
    <w:p w:rsidR="00AA38DF" w:rsidRDefault="00AA38D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والروايات عنها في هذا المقام كثيرة , فمنها :</w:t>
      </w:r>
    </w:p>
    <w:p w:rsidR="00AA38DF" w:rsidRDefault="00AA38D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قيل لمسروق بن الأجدع </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هل</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كانت</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عائشة</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تحسن</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الفرائض</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فقال</w:t>
      </w:r>
      <w:r w:rsidRPr="00AA38DF">
        <w:rPr>
          <w:rFonts w:ascii="Traditional Arabic" w:hAnsi="Traditional Arabic" w:cs="Traditional Arabic"/>
          <w:sz w:val="36"/>
          <w:szCs w:val="36"/>
          <w:rtl/>
          <w:lang w:bidi="ar-EG"/>
        </w:rPr>
        <w:t xml:space="preserve"> : " </w:t>
      </w:r>
      <w:r w:rsidRPr="00AA38DF">
        <w:rPr>
          <w:rFonts w:ascii="Traditional Arabic" w:hAnsi="Traditional Arabic" w:cs="Traditional Arabic" w:hint="cs"/>
          <w:sz w:val="36"/>
          <w:szCs w:val="36"/>
          <w:rtl/>
          <w:lang w:bidi="ar-EG"/>
        </w:rPr>
        <w:t>إي</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والذي</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نفسي</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بيده</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لقد</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رأيت</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مشيخة</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أصحاب</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محمد</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صلى</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الله</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عليه</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وسلم</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الأكابر</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يسألونها</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عن</w:t>
      </w:r>
      <w:r w:rsidRPr="00AA38DF">
        <w:rPr>
          <w:rFonts w:ascii="Traditional Arabic" w:hAnsi="Traditional Arabic" w:cs="Traditional Arabic"/>
          <w:sz w:val="36"/>
          <w:szCs w:val="36"/>
          <w:rtl/>
          <w:lang w:bidi="ar-EG"/>
        </w:rPr>
        <w:t xml:space="preserve"> </w:t>
      </w:r>
      <w:r w:rsidRPr="00AA38DF">
        <w:rPr>
          <w:rFonts w:ascii="Traditional Arabic" w:hAnsi="Traditional Arabic" w:cs="Traditional Arabic" w:hint="cs"/>
          <w:sz w:val="36"/>
          <w:szCs w:val="36"/>
          <w:rtl/>
          <w:lang w:bidi="ar-EG"/>
        </w:rPr>
        <w:t>الفرائض</w:t>
      </w:r>
      <w:r>
        <w:rPr>
          <w:rFonts w:ascii="Traditional Arabic" w:hAnsi="Traditional Arabic" w:cs="Traditional Arabic" w:hint="cs"/>
          <w:sz w:val="36"/>
          <w:szCs w:val="36"/>
          <w:rtl/>
          <w:lang w:bidi="ar-EG"/>
        </w:rPr>
        <w:t>.</w:t>
      </w:r>
      <w:r>
        <w:rPr>
          <w:rStyle w:val="a4"/>
          <w:rFonts w:ascii="Traditional Arabic" w:hAnsi="Traditional Arabic" w:cs="Traditional Arabic"/>
          <w:sz w:val="36"/>
          <w:szCs w:val="36"/>
          <w:rtl/>
          <w:lang w:bidi="ar-EG"/>
        </w:rPr>
        <w:footnoteReference w:id="62"/>
      </w:r>
    </w:p>
    <w:p w:rsidR="004B556F" w:rsidRDefault="004B556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عن</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هشام</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بن</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عروة</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عن</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أبيه</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قال</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ما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جالست</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أحدا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كان</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أعلم</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بحديث</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رسول</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الله</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صلى</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الله</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عليه</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وسلم</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ولا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بقضاء</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ولا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بحديث</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جاهلية</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ولا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أروى</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لشعر</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ولا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أعلم</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بفريضة</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ولا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طب</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من</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عائشة</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رضي</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الله</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عنها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فقلت</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يا</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خالة</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من</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أين</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تعلمت</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الطب</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قالت</w:t>
      </w:r>
      <w:r w:rsidRPr="004B556F">
        <w:rPr>
          <w:rFonts w:ascii="Traditional Arabic" w:hAnsi="Traditional Arabic" w:cs="Traditional Arabic"/>
          <w:sz w:val="36"/>
          <w:szCs w:val="36"/>
          <w:rtl/>
          <w:lang w:bidi="ar-EG"/>
        </w:rPr>
        <w:t xml:space="preserve"> : </w:t>
      </w:r>
      <w:r w:rsidRPr="004B556F">
        <w:rPr>
          <w:rFonts w:ascii="Traditional Arabic" w:hAnsi="Traditional Arabic" w:cs="Traditional Arabic" w:hint="cs"/>
          <w:sz w:val="36"/>
          <w:szCs w:val="36"/>
          <w:rtl/>
          <w:lang w:bidi="ar-EG"/>
        </w:rPr>
        <w:t>كنت</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أسمع</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الناس</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ينعت</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بعضهم</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لبعض</w:t>
      </w:r>
      <w:r w:rsidRPr="004B556F">
        <w:rPr>
          <w:rFonts w:ascii="Traditional Arabic" w:hAnsi="Traditional Arabic" w:cs="Traditional Arabic"/>
          <w:sz w:val="36"/>
          <w:szCs w:val="36"/>
          <w:rtl/>
          <w:lang w:bidi="ar-EG"/>
        </w:rPr>
        <w:t xml:space="preserve"> </w:t>
      </w:r>
      <w:r w:rsidRPr="004B556F">
        <w:rPr>
          <w:rFonts w:ascii="Traditional Arabic" w:hAnsi="Traditional Arabic" w:cs="Traditional Arabic" w:hint="cs"/>
          <w:sz w:val="36"/>
          <w:szCs w:val="36"/>
          <w:rtl/>
          <w:lang w:bidi="ar-EG"/>
        </w:rPr>
        <w:t>فحفظته</w:t>
      </w:r>
      <w:r>
        <w:rPr>
          <w:rFonts w:ascii="Traditional Arabic" w:hAnsi="Traditional Arabic" w:cs="Traditional Arabic" w:hint="cs"/>
          <w:sz w:val="36"/>
          <w:szCs w:val="36"/>
          <w:rtl/>
          <w:lang w:bidi="ar-EG"/>
        </w:rPr>
        <w:t>.</w:t>
      </w:r>
      <w:r>
        <w:rPr>
          <w:rStyle w:val="a4"/>
          <w:rFonts w:ascii="Traditional Arabic" w:hAnsi="Traditional Arabic" w:cs="Traditional Arabic"/>
          <w:sz w:val="36"/>
          <w:szCs w:val="36"/>
          <w:rtl/>
          <w:lang w:bidi="ar-EG"/>
        </w:rPr>
        <w:footnoteReference w:id="63"/>
      </w:r>
    </w:p>
    <w:p w:rsidR="00E96C91" w:rsidRDefault="00E96C91"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وعن القاسم بن محمد بن أبي بكر الصديق </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معاوية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أبي</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سفيان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حين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قدم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المدينة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يريد</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الحج</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دخل</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على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عائشة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فكلمها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خاليين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لم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يشهد</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كلامهما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إلا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ذكوان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أبو</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عمرو</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مولى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عائشة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فقالت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له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عائشة</w:t>
      </w:r>
      <w:r w:rsidRPr="00E96C91">
        <w:rPr>
          <w:rFonts w:ascii="Traditional Arabic" w:hAnsi="Traditional Arabic" w:cs="Traditional Arabic"/>
          <w:sz w:val="36"/>
          <w:szCs w:val="36"/>
          <w:rtl/>
          <w:lang w:bidi="ar-EG"/>
        </w:rPr>
        <w:t xml:space="preserve"> : </w:t>
      </w:r>
      <w:r w:rsidRPr="00E96C91">
        <w:rPr>
          <w:rFonts w:ascii="Traditional Arabic" w:hAnsi="Traditional Arabic" w:cs="Traditional Arabic" w:hint="cs"/>
          <w:sz w:val="36"/>
          <w:szCs w:val="36"/>
          <w:rtl/>
          <w:lang w:bidi="ar-EG"/>
        </w:rPr>
        <w:t>أمنت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أخبئ</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لك</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رجلا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يقتلك</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بقتلك</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أخي</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محمدا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قال</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معاوية</w:t>
      </w:r>
      <w:r w:rsidRPr="00E96C91">
        <w:rPr>
          <w:rFonts w:ascii="Traditional Arabic" w:hAnsi="Traditional Arabic" w:cs="Traditional Arabic"/>
          <w:sz w:val="36"/>
          <w:szCs w:val="36"/>
          <w:rtl/>
          <w:lang w:bidi="ar-EG"/>
        </w:rPr>
        <w:t xml:space="preserve"> : </w:t>
      </w:r>
      <w:r w:rsidRPr="00E96C91">
        <w:rPr>
          <w:rFonts w:ascii="Traditional Arabic" w:hAnsi="Traditional Arabic" w:cs="Traditional Arabic" w:hint="cs"/>
          <w:sz w:val="36"/>
          <w:szCs w:val="36"/>
          <w:rtl/>
          <w:lang w:bidi="ar-EG"/>
        </w:rPr>
        <w:t>صدقت</w:t>
      </w:r>
      <w:r w:rsidRPr="00E96C91">
        <w:rPr>
          <w:rFonts w:ascii="Traditional Arabic" w:hAnsi="Traditional Arabic" w:cs="Traditional Arabic"/>
          <w:sz w:val="36"/>
          <w:szCs w:val="36"/>
          <w:rtl/>
          <w:lang w:bidi="ar-EG"/>
        </w:rPr>
        <w:t xml:space="preserve"> . </w:t>
      </w:r>
      <w:r w:rsidRPr="00E96C91">
        <w:rPr>
          <w:rFonts w:ascii="Traditional Arabic" w:hAnsi="Traditional Arabic" w:cs="Traditional Arabic" w:hint="cs"/>
          <w:sz w:val="36"/>
          <w:szCs w:val="36"/>
          <w:rtl/>
          <w:lang w:bidi="ar-EG"/>
        </w:rPr>
        <w:t>فكلمها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معاوية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فلما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قضى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كلامه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تشهدت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عائشة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ثم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ذكرت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بعث</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الله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نبيه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الهدى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ودين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الحق</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والذي</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سن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الخلفاء</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بعده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وحضت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معاوية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على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اتباع</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أمرهم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فقالت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في</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ذلك</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فلم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تترك</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lastRenderedPageBreak/>
        <w:t>فلما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قضت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كلامها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قال</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لها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معاوية</w:t>
      </w:r>
      <w:r w:rsidRPr="00E96C91">
        <w:rPr>
          <w:rFonts w:ascii="Traditional Arabic" w:hAnsi="Traditional Arabic" w:cs="Traditional Arabic"/>
          <w:sz w:val="36"/>
          <w:szCs w:val="36"/>
          <w:rtl/>
          <w:lang w:bidi="ar-EG"/>
        </w:rPr>
        <w:t xml:space="preserve"> : </w:t>
      </w:r>
      <w:r w:rsidRPr="00E96C91">
        <w:rPr>
          <w:rFonts w:ascii="Traditional Arabic" w:hAnsi="Traditional Arabic" w:cs="Traditional Arabic" w:hint="cs"/>
          <w:sz w:val="36"/>
          <w:szCs w:val="36"/>
          <w:rtl/>
          <w:lang w:bidi="ar-EG"/>
        </w:rPr>
        <w:t>أنت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والله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العالمة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بأمر</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رسول</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الله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الناصحة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المشفقة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البليغة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الموعظة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حضضت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على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الخير</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وأمرت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ولم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تأمرينا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إلا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بالذي</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هو</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لنا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وأنت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أهل</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تطاعي</w:t>
      </w:r>
      <w:r w:rsidRPr="00E96C91">
        <w:rPr>
          <w:rFonts w:ascii="Traditional Arabic" w:hAnsi="Traditional Arabic" w:cs="Traditional Arabic"/>
          <w:sz w:val="36"/>
          <w:szCs w:val="36"/>
          <w:rtl/>
          <w:lang w:bidi="ar-EG"/>
        </w:rPr>
        <w:t xml:space="preserve"> . </w:t>
      </w:r>
      <w:r w:rsidRPr="00E96C91">
        <w:rPr>
          <w:rFonts w:ascii="Traditional Arabic" w:hAnsi="Traditional Arabic" w:cs="Traditional Arabic" w:hint="cs"/>
          <w:sz w:val="36"/>
          <w:szCs w:val="36"/>
          <w:rtl/>
          <w:lang w:bidi="ar-EG"/>
        </w:rPr>
        <w:t>فتكلمت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هي</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ومعاوية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كلاما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كثيرا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قال</w:t>
      </w:r>
      <w:r w:rsidRPr="00E96C91">
        <w:rPr>
          <w:rFonts w:ascii="Traditional Arabic" w:hAnsi="Traditional Arabic" w:cs="Traditional Arabic"/>
          <w:sz w:val="36"/>
          <w:szCs w:val="36"/>
          <w:rtl/>
          <w:lang w:bidi="ar-EG"/>
        </w:rPr>
        <w:t xml:space="preserve"> : </w:t>
      </w:r>
      <w:r w:rsidRPr="00E96C91">
        <w:rPr>
          <w:rFonts w:ascii="Traditional Arabic" w:hAnsi="Traditional Arabic" w:cs="Traditional Arabic" w:hint="cs"/>
          <w:sz w:val="36"/>
          <w:szCs w:val="36"/>
          <w:rtl/>
          <w:lang w:bidi="ar-EG"/>
        </w:rPr>
        <w:t>فلما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قام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معاوية</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اتكأ</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على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ذكوان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قال</w:t>
      </w:r>
      <w:r w:rsidRPr="00E96C91">
        <w:rPr>
          <w:rFonts w:ascii="Traditional Arabic" w:hAnsi="Traditional Arabic" w:cs="Traditional Arabic"/>
          <w:sz w:val="36"/>
          <w:szCs w:val="36"/>
          <w:rtl/>
          <w:lang w:bidi="ar-EG"/>
        </w:rPr>
        <w:t xml:space="preserve"> : </w:t>
      </w:r>
      <w:r w:rsidRPr="00E96C91">
        <w:rPr>
          <w:rFonts w:ascii="Traditional Arabic" w:hAnsi="Traditional Arabic" w:cs="Traditional Arabic" w:hint="cs"/>
          <w:sz w:val="36"/>
          <w:szCs w:val="36"/>
          <w:rtl/>
          <w:lang w:bidi="ar-EG"/>
        </w:rPr>
        <w:t>والله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سمعت</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خطيبا</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ليس</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رسول</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الله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صلى</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الله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عليه</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وسلم</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أبلغ</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من</w:t>
      </w:r>
      <w:r w:rsidRPr="00E96C91">
        <w:rPr>
          <w:rFonts w:ascii="Traditional Arabic" w:hAnsi="Traditional Arabic" w:cs="Traditional Arabic"/>
          <w:sz w:val="36"/>
          <w:szCs w:val="36"/>
          <w:rtl/>
          <w:lang w:bidi="ar-EG"/>
        </w:rPr>
        <w:t xml:space="preserve"> </w:t>
      </w:r>
      <w:r w:rsidRPr="00E96C91">
        <w:rPr>
          <w:rFonts w:ascii="Traditional Arabic" w:hAnsi="Traditional Arabic" w:cs="Traditional Arabic" w:hint="cs"/>
          <w:sz w:val="36"/>
          <w:szCs w:val="36"/>
          <w:rtl/>
          <w:lang w:bidi="ar-EG"/>
        </w:rPr>
        <w:t>عائشة</w:t>
      </w:r>
      <w:r w:rsidRPr="00E96C91">
        <w:rPr>
          <w:rFonts w:ascii="Traditional Arabic" w:hAnsi="Traditional Arabic" w:cs="Traditional Arabic"/>
          <w:sz w:val="36"/>
          <w:szCs w:val="36"/>
          <w:rtl/>
          <w:lang w:bidi="ar-EG"/>
        </w:rPr>
        <w:t xml:space="preserve"> "</w:t>
      </w:r>
      <w:r w:rsidR="001527D4">
        <w:rPr>
          <w:rStyle w:val="a4"/>
          <w:rFonts w:ascii="Traditional Arabic" w:hAnsi="Traditional Arabic" w:cs="Traditional Arabic"/>
          <w:sz w:val="36"/>
          <w:szCs w:val="36"/>
          <w:rtl/>
          <w:lang w:bidi="ar-EG"/>
        </w:rPr>
        <w:footnoteReference w:id="64"/>
      </w:r>
    </w:p>
    <w:p w:rsidR="005D0DC4" w:rsidRDefault="005D0DC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 أخبار معرفتها بالشعر و فصاحتها كثيرة</w:t>
      </w:r>
      <w:r>
        <w:rPr>
          <w:rStyle w:val="a4"/>
          <w:rFonts w:ascii="Traditional Arabic" w:hAnsi="Traditional Arabic" w:cs="Traditional Arabic"/>
          <w:sz w:val="36"/>
          <w:szCs w:val="36"/>
          <w:rtl/>
          <w:lang w:bidi="ar-EG"/>
        </w:rPr>
        <w:footnoteReference w:id="65"/>
      </w:r>
      <w:r>
        <w:rPr>
          <w:rFonts w:ascii="Traditional Arabic" w:hAnsi="Traditional Arabic" w:cs="Traditional Arabic" w:hint="cs"/>
          <w:sz w:val="36"/>
          <w:szCs w:val="36"/>
          <w:rtl/>
          <w:lang w:bidi="ar-EG"/>
        </w:rPr>
        <w:t xml:space="preserve"> , ف</w:t>
      </w:r>
      <w:r w:rsidRPr="002F37DA">
        <w:rPr>
          <w:rFonts w:ascii="Traditional Arabic" w:hAnsi="Traditional Arabic" w:cs="Traditional Arabic" w:hint="cs"/>
          <w:sz w:val="36"/>
          <w:szCs w:val="36"/>
          <w:rtl/>
          <w:lang w:bidi="ar-EG"/>
        </w:rPr>
        <w:t>عن</w:t>
      </w:r>
      <w:r w:rsidRPr="002F37DA">
        <w:rPr>
          <w:rFonts w:ascii="Traditional Arabic" w:hAnsi="Traditional Arabic" w:cs="Traditional Arabic"/>
          <w:sz w:val="36"/>
          <w:szCs w:val="36"/>
          <w:rtl/>
          <w:lang w:bidi="ar-EG"/>
        </w:rPr>
        <w:t xml:space="preserve"> </w:t>
      </w:r>
      <w:r w:rsidRPr="002F37DA">
        <w:rPr>
          <w:rFonts w:ascii="Traditional Arabic" w:hAnsi="Traditional Arabic" w:cs="Traditional Arabic" w:hint="cs"/>
          <w:sz w:val="36"/>
          <w:szCs w:val="36"/>
          <w:rtl/>
          <w:lang w:bidi="ar-EG"/>
        </w:rPr>
        <w:t>موسى</w:t>
      </w:r>
      <w:r w:rsidRPr="002F37DA">
        <w:rPr>
          <w:rFonts w:ascii="Traditional Arabic" w:hAnsi="Traditional Arabic" w:cs="Traditional Arabic"/>
          <w:sz w:val="36"/>
          <w:szCs w:val="36"/>
          <w:rtl/>
          <w:lang w:bidi="ar-EG"/>
        </w:rPr>
        <w:t xml:space="preserve"> </w:t>
      </w:r>
      <w:r w:rsidRPr="002F37DA">
        <w:rPr>
          <w:rFonts w:ascii="Traditional Arabic" w:hAnsi="Traditional Arabic" w:cs="Traditional Arabic" w:hint="cs"/>
          <w:sz w:val="36"/>
          <w:szCs w:val="36"/>
          <w:rtl/>
          <w:lang w:bidi="ar-EG"/>
        </w:rPr>
        <w:t>بن</w:t>
      </w:r>
      <w:r w:rsidRPr="002F37DA">
        <w:rPr>
          <w:rFonts w:ascii="Traditional Arabic" w:hAnsi="Traditional Arabic" w:cs="Traditional Arabic"/>
          <w:sz w:val="36"/>
          <w:szCs w:val="36"/>
          <w:rtl/>
          <w:lang w:bidi="ar-EG"/>
        </w:rPr>
        <w:t xml:space="preserve"> </w:t>
      </w:r>
      <w:r w:rsidRPr="002F37DA">
        <w:rPr>
          <w:rFonts w:ascii="Traditional Arabic" w:hAnsi="Traditional Arabic" w:cs="Traditional Arabic" w:hint="cs"/>
          <w:sz w:val="36"/>
          <w:szCs w:val="36"/>
          <w:rtl/>
          <w:lang w:bidi="ar-EG"/>
        </w:rPr>
        <w:t>طلحة</w:t>
      </w:r>
      <w:r w:rsidRPr="002F37DA">
        <w:rPr>
          <w:rFonts w:ascii="Traditional Arabic" w:hAnsi="Traditional Arabic" w:cs="Traditional Arabic"/>
          <w:sz w:val="36"/>
          <w:szCs w:val="36"/>
          <w:rtl/>
          <w:lang w:bidi="ar-EG"/>
        </w:rPr>
        <w:t xml:space="preserve"> </w:t>
      </w:r>
      <w:r w:rsidRPr="002F37DA">
        <w:rPr>
          <w:rFonts w:ascii="Traditional Arabic" w:hAnsi="Traditional Arabic" w:cs="Traditional Arabic" w:hint="cs"/>
          <w:sz w:val="36"/>
          <w:szCs w:val="36"/>
          <w:rtl/>
          <w:lang w:bidi="ar-EG"/>
        </w:rPr>
        <w:t>،</w:t>
      </w:r>
      <w:r w:rsidRPr="002F37DA">
        <w:rPr>
          <w:rFonts w:ascii="Traditional Arabic" w:hAnsi="Traditional Arabic" w:cs="Traditional Arabic"/>
          <w:sz w:val="36"/>
          <w:szCs w:val="36"/>
          <w:rtl/>
          <w:lang w:bidi="ar-EG"/>
        </w:rPr>
        <w:t xml:space="preserve"> </w:t>
      </w:r>
      <w:r w:rsidRPr="002F37DA">
        <w:rPr>
          <w:rFonts w:ascii="Traditional Arabic" w:hAnsi="Traditional Arabic" w:cs="Traditional Arabic" w:hint="cs"/>
          <w:sz w:val="36"/>
          <w:szCs w:val="36"/>
          <w:rtl/>
          <w:lang w:bidi="ar-EG"/>
        </w:rPr>
        <w:t>قال</w:t>
      </w:r>
      <w:r w:rsidRPr="002F37DA">
        <w:rPr>
          <w:rFonts w:ascii="Traditional Arabic" w:hAnsi="Traditional Arabic" w:cs="Traditional Arabic"/>
          <w:sz w:val="36"/>
          <w:szCs w:val="36"/>
          <w:rtl/>
          <w:lang w:bidi="ar-EG"/>
        </w:rPr>
        <w:t xml:space="preserve"> : " " </w:t>
      </w:r>
      <w:r w:rsidRPr="002F37DA">
        <w:rPr>
          <w:rFonts w:ascii="Traditional Arabic" w:hAnsi="Traditional Arabic" w:cs="Traditional Arabic" w:hint="cs"/>
          <w:sz w:val="36"/>
          <w:szCs w:val="36"/>
          <w:rtl/>
          <w:lang w:bidi="ar-EG"/>
        </w:rPr>
        <w:t>ما</w:t>
      </w:r>
      <w:r w:rsidRPr="002F37DA">
        <w:rPr>
          <w:rFonts w:ascii="Traditional Arabic" w:hAnsi="Traditional Arabic" w:cs="Traditional Arabic"/>
          <w:sz w:val="36"/>
          <w:szCs w:val="36"/>
          <w:rtl/>
          <w:lang w:bidi="ar-EG"/>
        </w:rPr>
        <w:t xml:space="preserve"> </w:t>
      </w:r>
      <w:r w:rsidRPr="002F37DA">
        <w:rPr>
          <w:rFonts w:ascii="Traditional Arabic" w:hAnsi="Traditional Arabic" w:cs="Traditional Arabic" w:hint="cs"/>
          <w:sz w:val="36"/>
          <w:szCs w:val="36"/>
          <w:rtl/>
          <w:lang w:bidi="ar-EG"/>
        </w:rPr>
        <w:t>رأيت</w:t>
      </w:r>
      <w:r w:rsidRPr="002F37DA">
        <w:rPr>
          <w:rFonts w:ascii="Traditional Arabic" w:hAnsi="Traditional Arabic" w:cs="Traditional Arabic"/>
          <w:sz w:val="36"/>
          <w:szCs w:val="36"/>
          <w:rtl/>
          <w:lang w:bidi="ar-EG"/>
        </w:rPr>
        <w:t xml:space="preserve"> </w:t>
      </w:r>
      <w:r w:rsidRPr="002F37DA">
        <w:rPr>
          <w:rFonts w:ascii="Traditional Arabic" w:hAnsi="Traditional Arabic" w:cs="Traditional Arabic" w:hint="cs"/>
          <w:sz w:val="36"/>
          <w:szCs w:val="36"/>
          <w:rtl/>
          <w:lang w:bidi="ar-EG"/>
        </w:rPr>
        <w:t>أحدا</w:t>
      </w:r>
      <w:r>
        <w:rPr>
          <w:rFonts w:ascii="Traditional Arabic" w:hAnsi="Traditional Arabic" w:cs="Traditional Arabic" w:hint="cs"/>
          <w:sz w:val="36"/>
          <w:szCs w:val="36"/>
          <w:rtl/>
          <w:lang w:bidi="ar-EG"/>
        </w:rPr>
        <w:t xml:space="preserve"> أفصح من عائشة رضي الله عنها " </w:t>
      </w:r>
      <w:r>
        <w:rPr>
          <w:rStyle w:val="a4"/>
          <w:rFonts w:ascii="Traditional Arabic" w:hAnsi="Traditional Arabic" w:cs="Traditional Arabic"/>
          <w:sz w:val="36"/>
          <w:szCs w:val="36"/>
          <w:rtl/>
          <w:lang w:bidi="ar-EG"/>
        </w:rPr>
        <w:footnoteReference w:id="66"/>
      </w:r>
    </w:p>
    <w:p w:rsidR="005D0DC4" w:rsidRDefault="005D0DC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وكانت تقول رضي الله عنها " </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الشعر</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منه</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حسن</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ومنه</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قبيح</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خذ</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بالحسن</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ودع</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القبيح</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ولقد</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رويت</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من</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شعر</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كعب</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بن</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مالك</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أشعارا</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منها</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القصيدة</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فيها</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أربعون</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بيتا</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w:t>
      </w:r>
      <w:r w:rsidRPr="00BB2D4B">
        <w:rPr>
          <w:rFonts w:ascii="Traditional Arabic" w:hAnsi="Traditional Arabic" w:cs="Traditional Arabic"/>
          <w:sz w:val="36"/>
          <w:szCs w:val="36"/>
          <w:rtl/>
          <w:lang w:bidi="ar-EG"/>
        </w:rPr>
        <w:t xml:space="preserve"> </w:t>
      </w:r>
      <w:r w:rsidRPr="00BB2D4B">
        <w:rPr>
          <w:rFonts w:ascii="Traditional Arabic" w:hAnsi="Traditional Arabic" w:cs="Traditional Arabic" w:hint="cs"/>
          <w:sz w:val="36"/>
          <w:szCs w:val="36"/>
          <w:rtl/>
          <w:lang w:bidi="ar-EG"/>
        </w:rPr>
        <w:t>ودون</w:t>
      </w:r>
      <w:r>
        <w:rPr>
          <w:rFonts w:ascii="Traditional Arabic" w:hAnsi="Traditional Arabic" w:cs="Traditional Arabic" w:hint="cs"/>
          <w:sz w:val="36"/>
          <w:szCs w:val="36"/>
          <w:rtl/>
          <w:lang w:bidi="ar-EG"/>
        </w:rPr>
        <w:t xml:space="preserve"> ذلك "</w:t>
      </w:r>
      <w:r>
        <w:rPr>
          <w:rStyle w:val="a4"/>
          <w:rFonts w:ascii="Traditional Arabic" w:hAnsi="Traditional Arabic" w:cs="Traditional Arabic"/>
          <w:sz w:val="36"/>
          <w:szCs w:val="36"/>
          <w:rtl/>
          <w:lang w:bidi="ar-EG"/>
        </w:rPr>
        <w:footnoteReference w:id="67"/>
      </w:r>
    </w:p>
    <w:p w:rsidR="005D0DC4" w:rsidRDefault="005D0DC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ومما ينبغي أن يذكر ههنا حديثا مهما روته عن النبي صلّى الله عليه وسلم في الشعر , وهو </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إن</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أعظم</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الناس</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جرما</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إنسان</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شاعر</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يهجو</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القبيلة</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من</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أسرها</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ورجل</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انتفى</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من</w:t>
      </w:r>
      <w:r w:rsidRPr="0019758E">
        <w:rPr>
          <w:rFonts w:ascii="Traditional Arabic" w:hAnsi="Traditional Arabic" w:cs="Traditional Arabic"/>
          <w:sz w:val="36"/>
          <w:szCs w:val="36"/>
          <w:rtl/>
          <w:lang w:bidi="ar-EG"/>
        </w:rPr>
        <w:t xml:space="preserve"> </w:t>
      </w:r>
      <w:r w:rsidRPr="0019758E">
        <w:rPr>
          <w:rFonts w:ascii="Traditional Arabic" w:hAnsi="Traditional Arabic" w:cs="Traditional Arabic" w:hint="cs"/>
          <w:sz w:val="36"/>
          <w:szCs w:val="36"/>
          <w:rtl/>
          <w:lang w:bidi="ar-EG"/>
        </w:rPr>
        <w:t>أبيه</w:t>
      </w:r>
      <w:r w:rsidRPr="0019758E">
        <w:rPr>
          <w:rFonts w:ascii="Traditional Arabic" w:hAnsi="Traditional Arabic" w:cs="Traditional Arabic"/>
          <w:sz w:val="36"/>
          <w:szCs w:val="36"/>
          <w:rtl/>
          <w:lang w:bidi="ar-EG"/>
        </w:rPr>
        <w:t xml:space="preserve"> "</w:t>
      </w:r>
      <w:r>
        <w:rPr>
          <w:rStyle w:val="a4"/>
          <w:rFonts w:ascii="Traditional Arabic" w:hAnsi="Traditional Arabic" w:cs="Traditional Arabic"/>
          <w:sz w:val="36"/>
          <w:szCs w:val="36"/>
          <w:rtl/>
          <w:lang w:bidi="ar-EG"/>
        </w:rPr>
        <w:footnoteReference w:id="68"/>
      </w:r>
    </w:p>
    <w:p w:rsidR="005D0DC4" w:rsidRDefault="005D0DC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يدلّ على أنها لم تكن تروي أي شعر , بل كانت تتحرّى الأشعار الحسنة الكلام , والمعنى , وهذا ممّا ينبغي الاعتناء به إذا كان الإنسان يقول الشعر . </w:t>
      </w:r>
    </w:p>
    <w:p w:rsidR="0029197F" w:rsidRPr="00925123" w:rsidRDefault="0029197F" w:rsidP="00567451">
      <w:pPr>
        <w:spacing w:after="0"/>
        <w:rPr>
          <w:rFonts w:ascii="Traditional Arabic" w:hAnsi="Traditional Arabic" w:cs="Traditional Arabic"/>
          <w:b/>
          <w:bCs/>
          <w:sz w:val="36"/>
          <w:szCs w:val="36"/>
          <w:rtl/>
          <w:lang w:bidi="ar-EG"/>
        </w:rPr>
      </w:pPr>
      <w:r w:rsidRPr="00925123">
        <w:rPr>
          <w:rFonts w:ascii="Traditional Arabic" w:hAnsi="Traditional Arabic" w:cs="Traditional Arabic" w:hint="cs"/>
          <w:b/>
          <w:bCs/>
          <w:sz w:val="36"/>
          <w:szCs w:val="36"/>
          <w:rtl/>
          <w:lang w:bidi="ar-EG"/>
        </w:rPr>
        <w:t>أمـرها بالمعـروف و نهـيـها عـن المنـكر :</w:t>
      </w:r>
    </w:p>
    <w:p w:rsidR="0088481C" w:rsidRDefault="00AE6540"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وكانت رضي الله عنها لذلك آمرة بالمعروف ناهية عن المنكر , لا تسكت عن الحق , و توجه الخطأ بالسنة و الكتاب , </w:t>
      </w:r>
    </w:p>
    <w:p w:rsidR="00CE59C6" w:rsidRDefault="00CE59C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فعن أم علقمة </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أن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بنات</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أخي</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عائشة</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اختتن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فقيل</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لعائشة</w:t>
      </w:r>
      <w:r w:rsidRPr="00CE59C6">
        <w:rPr>
          <w:rFonts w:ascii="Traditional Arabic" w:hAnsi="Traditional Arabic" w:cs="Traditional Arabic"/>
          <w:sz w:val="36"/>
          <w:szCs w:val="36"/>
          <w:rtl/>
          <w:lang w:bidi="ar-EG"/>
        </w:rPr>
        <w:t xml:space="preserve"> : </w:t>
      </w:r>
      <w:r w:rsidRPr="00CE59C6">
        <w:rPr>
          <w:rFonts w:ascii="Traditional Arabic" w:hAnsi="Traditional Arabic" w:cs="Traditional Arabic" w:hint="cs"/>
          <w:sz w:val="36"/>
          <w:szCs w:val="36"/>
          <w:rtl/>
          <w:lang w:bidi="ar-EG"/>
        </w:rPr>
        <w:t>ألا</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ندعو</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لهن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من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يلهيهن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قالت</w:t>
      </w:r>
      <w:r w:rsidRPr="00CE59C6">
        <w:rPr>
          <w:rFonts w:ascii="Traditional Arabic" w:hAnsi="Traditional Arabic" w:cs="Traditional Arabic"/>
          <w:sz w:val="36"/>
          <w:szCs w:val="36"/>
          <w:rtl/>
          <w:lang w:bidi="ar-EG"/>
        </w:rPr>
        <w:t xml:space="preserve"> : </w:t>
      </w:r>
      <w:r w:rsidRPr="00CE59C6">
        <w:rPr>
          <w:rFonts w:ascii="Traditional Arabic" w:hAnsi="Traditional Arabic" w:cs="Traditional Arabic" w:hint="cs"/>
          <w:sz w:val="36"/>
          <w:szCs w:val="36"/>
          <w:rtl/>
          <w:lang w:bidi="ar-EG"/>
        </w:rPr>
        <w:t>بلى</w:t>
      </w:r>
      <w:r w:rsidRPr="00CE59C6">
        <w:rPr>
          <w:rFonts w:ascii="Traditional Arabic" w:hAnsi="Traditional Arabic" w:cs="Traditional Arabic"/>
          <w:sz w:val="36"/>
          <w:szCs w:val="36"/>
          <w:rtl/>
          <w:lang w:bidi="ar-EG"/>
        </w:rPr>
        <w:t xml:space="preserve"> . </w:t>
      </w:r>
      <w:r w:rsidRPr="00CE59C6">
        <w:rPr>
          <w:rFonts w:ascii="Traditional Arabic" w:hAnsi="Traditional Arabic" w:cs="Traditional Arabic" w:hint="cs"/>
          <w:sz w:val="36"/>
          <w:szCs w:val="36"/>
          <w:rtl/>
          <w:lang w:bidi="ar-EG"/>
        </w:rPr>
        <w:t>فأرسلت</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إلى</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عدي</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فأتاهن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فمرت</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عائشة</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في</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البيت</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فرأته</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يتغنى</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ويحرك</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رأسه</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طربا</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وكان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ذا</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شعر</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كثير</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فقالت</w:t>
      </w:r>
      <w:r w:rsidRPr="00CE59C6">
        <w:rPr>
          <w:rFonts w:ascii="Traditional Arabic" w:hAnsi="Traditional Arabic" w:cs="Traditional Arabic"/>
          <w:sz w:val="36"/>
          <w:szCs w:val="36"/>
          <w:rtl/>
          <w:lang w:bidi="ar-EG"/>
        </w:rPr>
        <w:t xml:space="preserve"> : </w:t>
      </w:r>
      <w:r w:rsidRPr="00CE59C6">
        <w:rPr>
          <w:rFonts w:ascii="Traditional Arabic" w:hAnsi="Traditional Arabic" w:cs="Traditional Arabic" w:hint="cs"/>
          <w:sz w:val="36"/>
          <w:szCs w:val="36"/>
          <w:rtl/>
          <w:lang w:bidi="ar-EG"/>
        </w:rPr>
        <w:t>أف</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شيطان</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أخرجوه</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w:t>
      </w:r>
      <w:r w:rsidRPr="00CE59C6">
        <w:rPr>
          <w:rFonts w:ascii="Traditional Arabic" w:hAnsi="Traditional Arabic" w:cs="Traditional Arabic"/>
          <w:sz w:val="36"/>
          <w:szCs w:val="36"/>
          <w:rtl/>
          <w:lang w:bidi="ar-EG"/>
        </w:rPr>
        <w:t xml:space="preserve"> </w:t>
      </w:r>
      <w:r w:rsidRPr="00CE59C6">
        <w:rPr>
          <w:rFonts w:ascii="Traditional Arabic" w:hAnsi="Traditional Arabic" w:cs="Traditional Arabic" w:hint="cs"/>
          <w:sz w:val="36"/>
          <w:szCs w:val="36"/>
          <w:rtl/>
          <w:lang w:bidi="ar-EG"/>
        </w:rPr>
        <w:t>أخرجوه</w:t>
      </w:r>
      <w:r>
        <w:rPr>
          <w:rFonts w:ascii="Traditional Arabic" w:hAnsi="Traditional Arabic" w:cs="Traditional Arabic" w:hint="cs"/>
          <w:sz w:val="36"/>
          <w:szCs w:val="36"/>
          <w:rtl/>
          <w:lang w:bidi="ar-EG"/>
        </w:rPr>
        <w:t xml:space="preserve"> .</w:t>
      </w:r>
      <w:r>
        <w:rPr>
          <w:rStyle w:val="a4"/>
          <w:rFonts w:ascii="Traditional Arabic" w:hAnsi="Traditional Arabic" w:cs="Traditional Arabic"/>
          <w:sz w:val="36"/>
          <w:szCs w:val="36"/>
          <w:rtl/>
          <w:lang w:bidi="ar-EG"/>
        </w:rPr>
        <w:footnoteReference w:id="69"/>
      </w:r>
    </w:p>
    <w:p w:rsidR="00965821" w:rsidRDefault="00887C8B"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وعنها أيضا , </w:t>
      </w:r>
      <w:r w:rsidRPr="00887C8B">
        <w:rPr>
          <w:rFonts w:ascii="Traditional Arabic" w:hAnsi="Traditional Arabic" w:cs="Traditional Arabic" w:hint="cs"/>
          <w:sz w:val="36"/>
          <w:szCs w:val="36"/>
          <w:rtl/>
          <w:lang w:bidi="ar-EG"/>
        </w:rPr>
        <w:t>عن</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عائشة</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أنها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كانت</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تؤتى</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بالصبيان</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إذا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ولدوا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فتدعو</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لهم</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بالبركة</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فأتيت</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بصبي</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فذهبت</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تضع</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وسادته</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فإذا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تحت</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رأسه</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موسى</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فسألتهم</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عن</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الموسى</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فقالوا</w:t>
      </w:r>
      <w:r w:rsidRPr="00887C8B">
        <w:rPr>
          <w:rFonts w:ascii="Traditional Arabic" w:hAnsi="Traditional Arabic" w:cs="Traditional Arabic"/>
          <w:sz w:val="36"/>
          <w:szCs w:val="36"/>
          <w:rtl/>
          <w:lang w:bidi="ar-EG"/>
        </w:rPr>
        <w:t xml:space="preserve"> : </w:t>
      </w:r>
      <w:r w:rsidRPr="00887C8B">
        <w:rPr>
          <w:rFonts w:ascii="Traditional Arabic" w:hAnsi="Traditional Arabic" w:cs="Traditional Arabic" w:hint="cs"/>
          <w:sz w:val="36"/>
          <w:szCs w:val="36"/>
          <w:rtl/>
          <w:lang w:bidi="ar-EG"/>
        </w:rPr>
        <w:t>نجعلها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من</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الجن</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فأخذت</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الموسى</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فرمت</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بها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ونهتهم</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عنها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وقالت</w:t>
      </w:r>
      <w:r w:rsidRPr="00887C8B">
        <w:rPr>
          <w:rFonts w:ascii="Traditional Arabic" w:hAnsi="Traditional Arabic" w:cs="Traditional Arabic"/>
          <w:sz w:val="36"/>
          <w:szCs w:val="36"/>
          <w:rtl/>
          <w:lang w:bidi="ar-EG"/>
        </w:rPr>
        <w:t xml:space="preserve"> : </w:t>
      </w:r>
      <w:r w:rsidRPr="00887C8B">
        <w:rPr>
          <w:rFonts w:ascii="Traditional Arabic" w:hAnsi="Traditional Arabic" w:cs="Traditional Arabic" w:hint="cs"/>
          <w:sz w:val="36"/>
          <w:szCs w:val="36"/>
          <w:rtl/>
          <w:lang w:bidi="ar-EG"/>
        </w:rPr>
        <w:t>إن</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رسول</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الله</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صلى</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الله</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عليه</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وسلم</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كان</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يكره</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الطيرة</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ويبغضها</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وكانت</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عائشة</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تنهى</w:t>
      </w:r>
      <w:r w:rsidRPr="00887C8B">
        <w:rPr>
          <w:rFonts w:ascii="Traditional Arabic" w:hAnsi="Traditional Arabic" w:cs="Traditional Arabic"/>
          <w:sz w:val="36"/>
          <w:szCs w:val="36"/>
          <w:rtl/>
          <w:lang w:bidi="ar-EG"/>
        </w:rPr>
        <w:t xml:space="preserve"> </w:t>
      </w:r>
      <w:r w:rsidRPr="00887C8B">
        <w:rPr>
          <w:rFonts w:ascii="Traditional Arabic" w:hAnsi="Traditional Arabic" w:cs="Traditional Arabic" w:hint="cs"/>
          <w:sz w:val="36"/>
          <w:szCs w:val="36"/>
          <w:rtl/>
          <w:lang w:bidi="ar-EG"/>
        </w:rPr>
        <w:t>عنها</w:t>
      </w:r>
      <w:r w:rsidR="00854235">
        <w:rPr>
          <w:rFonts w:ascii="Traditional Arabic" w:hAnsi="Traditional Arabic" w:cs="Traditional Arabic" w:hint="cs"/>
          <w:sz w:val="36"/>
          <w:szCs w:val="36"/>
          <w:rtl/>
          <w:lang w:bidi="ar-EG"/>
        </w:rPr>
        <w:t>.</w:t>
      </w:r>
      <w:r w:rsidR="00854235">
        <w:rPr>
          <w:rStyle w:val="a4"/>
          <w:rFonts w:ascii="Traditional Arabic" w:hAnsi="Traditional Arabic" w:cs="Traditional Arabic"/>
          <w:sz w:val="36"/>
          <w:szCs w:val="36"/>
          <w:rtl/>
          <w:lang w:bidi="ar-EG"/>
        </w:rPr>
        <w:footnoteReference w:id="70"/>
      </w:r>
    </w:p>
    <w:p w:rsidR="002B621A" w:rsidRDefault="002B621A"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وقد بلغها أن أهل بيت في دارها , كانوا سكانا فيها , عندهم نرد , </w:t>
      </w:r>
      <w:r w:rsidR="00CA0AD9">
        <w:rPr>
          <w:rFonts w:ascii="Traditional Arabic" w:hAnsi="Traditional Arabic" w:cs="Traditional Arabic" w:hint="cs"/>
          <w:sz w:val="36"/>
          <w:szCs w:val="36"/>
          <w:rtl/>
          <w:lang w:bidi="ar-EG"/>
        </w:rPr>
        <w:t>فأرسلت إليهم " لئن لم تخرجوها لأخرجنكم من داري "</w:t>
      </w:r>
      <w:r w:rsidR="005436FD">
        <w:rPr>
          <w:rStyle w:val="a4"/>
          <w:rFonts w:ascii="Traditional Arabic" w:hAnsi="Traditional Arabic" w:cs="Traditional Arabic"/>
          <w:sz w:val="36"/>
          <w:szCs w:val="36"/>
          <w:rtl/>
          <w:lang w:bidi="ar-EG"/>
        </w:rPr>
        <w:footnoteReference w:id="71"/>
      </w:r>
      <w:r w:rsidR="00CA0AD9">
        <w:rPr>
          <w:rFonts w:ascii="Traditional Arabic" w:hAnsi="Traditional Arabic" w:cs="Traditional Arabic" w:hint="cs"/>
          <w:sz w:val="36"/>
          <w:szCs w:val="36"/>
          <w:rtl/>
          <w:lang w:bidi="ar-EG"/>
        </w:rPr>
        <w:t xml:space="preserve"> , فيا عجبا الآن من رجال يتسامحون في تأجير و بيع دكاكينهم إلى أصحاب المقاهي و الملاهي ليلعبوا فيها النرد , و يشربوا فيها المناكير </w:t>
      </w:r>
      <w:r w:rsidR="005436FD">
        <w:rPr>
          <w:rFonts w:ascii="Traditional Arabic" w:hAnsi="Traditional Arabic" w:cs="Traditional Arabic" w:hint="cs"/>
          <w:sz w:val="36"/>
          <w:szCs w:val="36"/>
          <w:rtl/>
          <w:lang w:bidi="ar-EG"/>
        </w:rPr>
        <w:t>, ولا حولا و لا قوة إلا بالله .</w:t>
      </w:r>
    </w:p>
    <w:p w:rsidR="005C2652" w:rsidRPr="00925123" w:rsidRDefault="006911AD" w:rsidP="00567451">
      <w:pPr>
        <w:spacing w:after="0"/>
        <w:rPr>
          <w:rFonts w:ascii="Traditional Arabic" w:hAnsi="Traditional Arabic" w:cs="Traditional Arabic"/>
          <w:b/>
          <w:bCs/>
          <w:sz w:val="36"/>
          <w:szCs w:val="36"/>
          <w:rtl/>
          <w:lang w:bidi="ar-EG"/>
        </w:rPr>
      </w:pPr>
      <w:r w:rsidRPr="00925123">
        <w:rPr>
          <w:rFonts w:ascii="Traditional Arabic" w:hAnsi="Traditional Arabic" w:cs="Traditional Arabic" w:hint="cs"/>
          <w:b/>
          <w:bCs/>
          <w:sz w:val="36"/>
          <w:szCs w:val="36"/>
          <w:rtl/>
          <w:lang w:bidi="ar-EG"/>
        </w:rPr>
        <w:t>عائشة و الأيتام</w:t>
      </w:r>
    </w:p>
    <w:p w:rsidR="00F96DA3" w:rsidRDefault="00F96DA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وكان لعائشة رضي الله عنها عناية خاصّة بالأيتام , ف</w:t>
      </w:r>
      <w:r w:rsidR="00AC5FF0">
        <w:rPr>
          <w:rFonts w:ascii="Traditional Arabic" w:hAnsi="Traditional Arabic" w:cs="Traditional Arabic" w:hint="cs"/>
          <w:sz w:val="36"/>
          <w:szCs w:val="36"/>
          <w:rtl/>
          <w:lang w:bidi="ar-EG"/>
        </w:rPr>
        <w:t xml:space="preserve">يظهر لنا من تراجم التابعين , بل و من عدّوا في الصحابة , أنهم كانوا في حجر عائشة رضي الله عنها , وهذا أمر جليل , لا يقدر عليه إلا </w:t>
      </w:r>
      <w:r w:rsidR="006D2FE7">
        <w:rPr>
          <w:rFonts w:ascii="Traditional Arabic" w:hAnsi="Traditional Arabic" w:cs="Traditional Arabic" w:hint="cs"/>
          <w:sz w:val="36"/>
          <w:szCs w:val="36"/>
          <w:rtl/>
          <w:lang w:bidi="ar-EG"/>
        </w:rPr>
        <w:t xml:space="preserve">صبور , مقسط , شهم , ولا تتعلم فقه كفالة اليتيم إلا من هؤلاء الصحابة , رضوان الله عليهم </w:t>
      </w:r>
      <w:r w:rsidR="00D30897">
        <w:rPr>
          <w:rFonts w:ascii="Traditional Arabic" w:hAnsi="Traditional Arabic" w:cs="Traditional Arabic" w:hint="cs"/>
          <w:sz w:val="36"/>
          <w:szCs w:val="36"/>
          <w:rtl/>
          <w:lang w:bidi="ar-EG"/>
        </w:rPr>
        <w:t xml:space="preserve">. </w:t>
      </w:r>
      <w:r w:rsidR="006D2FE7">
        <w:rPr>
          <w:rFonts w:ascii="Traditional Arabic" w:hAnsi="Traditional Arabic" w:cs="Traditional Arabic" w:hint="cs"/>
          <w:sz w:val="36"/>
          <w:szCs w:val="36"/>
          <w:rtl/>
          <w:lang w:bidi="ar-EG"/>
        </w:rPr>
        <w:t>و</w:t>
      </w:r>
      <w:r w:rsidR="00D30897">
        <w:rPr>
          <w:rFonts w:ascii="Traditional Arabic" w:hAnsi="Traditional Arabic" w:cs="Traditional Arabic" w:hint="cs"/>
          <w:sz w:val="36"/>
          <w:szCs w:val="36"/>
          <w:rtl/>
          <w:lang w:bidi="ar-EG"/>
        </w:rPr>
        <w:t>ها هي بعض أسماء كانت في حجر عائشة رضي الله عنها , كما بينت بعض الروايات ,</w:t>
      </w:r>
      <w:r w:rsidR="006D2FE7">
        <w:rPr>
          <w:rFonts w:ascii="Traditional Arabic" w:hAnsi="Traditional Arabic" w:cs="Traditional Arabic" w:hint="cs"/>
          <w:sz w:val="36"/>
          <w:szCs w:val="36"/>
          <w:rtl/>
          <w:lang w:bidi="ar-EG"/>
        </w:rPr>
        <w:t xml:space="preserve"> </w:t>
      </w:r>
      <w:r w:rsidR="00D30897">
        <w:rPr>
          <w:rFonts w:ascii="Traditional Arabic" w:hAnsi="Traditional Arabic" w:cs="Traditional Arabic" w:hint="cs"/>
          <w:sz w:val="36"/>
          <w:szCs w:val="36"/>
          <w:rtl/>
          <w:lang w:bidi="ar-EG"/>
        </w:rPr>
        <w:t>فمنهم :</w:t>
      </w:r>
    </w:p>
    <w:p w:rsidR="00D30897" w:rsidRDefault="00545874" w:rsidP="00567451">
      <w:pPr>
        <w:spacing w:after="0"/>
        <w:rPr>
          <w:rFonts w:ascii="Traditional Arabic" w:hAnsi="Traditional Arabic" w:cs="Traditional Arabic"/>
          <w:sz w:val="36"/>
          <w:szCs w:val="36"/>
          <w:rtl/>
          <w:lang w:bidi="ar-EG"/>
        </w:rPr>
      </w:pPr>
      <w:r w:rsidRPr="00545874">
        <w:rPr>
          <w:rFonts w:ascii="Traditional Arabic" w:hAnsi="Traditional Arabic" w:cs="Traditional Arabic" w:hint="cs"/>
          <w:sz w:val="36"/>
          <w:szCs w:val="36"/>
          <w:rtl/>
          <w:lang w:bidi="ar-EG"/>
        </w:rPr>
        <w:lastRenderedPageBreak/>
        <w:t>(1</w:t>
      </w:r>
      <w:r>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عمرة بنت عبد الرحمن بن سعد بن زرارة الأنصارية</w:t>
      </w:r>
      <w:r w:rsidR="00411FAC">
        <w:rPr>
          <w:rFonts w:ascii="Traditional Arabic" w:hAnsi="Traditional Arabic" w:cs="Traditional Arabic" w:hint="cs"/>
          <w:sz w:val="36"/>
          <w:szCs w:val="36"/>
          <w:rtl/>
          <w:lang w:bidi="ar-EG"/>
        </w:rPr>
        <w:t xml:space="preserve"> , وأخواتها</w:t>
      </w:r>
      <w:r>
        <w:rPr>
          <w:rFonts w:ascii="Traditional Arabic" w:hAnsi="Traditional Arabic" w:cs="Traditional Arabic" w:hint="cs"/>
          <w:sz w:val="36"/>
          <w:szCs w:val="36"/>
          <w:rtl/>
          <w:lang w:bidi="ar-EG"/>
        </w:rPr>
        <w:t xml:space="preserve"> , توفيت عام 98 هـ , قال الإمام البخاري رحمه الله : </w:t>
      </w:r>
      <w:r w:rsidR="008F4E05" w:rsidRPr="008F4E05">
        <w:rPr>
          <w:rFonts w:ascii="Traditional Arabic" w:hAnsi="Traditional Arabic" w:cs="Traditional Arabic" w:hint="cs"/>
          <w:sz w:val="36"/>
          <w:szCs w:val="36"/>
          <w:rtl/>
          <w:lang w:bidi="ar-EG"/>
        </w:rPr>
        <w:t>حدثنا</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أحمد</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بن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صالح</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حدثنا</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ابن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وهب</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حدثنا</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عمرو</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ابن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أبي</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هلال</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أن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أبا</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الرجال</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محمد</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بن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عبد</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الرحمن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حدثه</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أمه</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عمرة</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بنت</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عبد</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الرحمن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u w:val="single"/>
          <w:rtl/>
          <w:lang w:bidi="ar-EG"/>
        </w:rPr>
        <w:t>وكانت</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في</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حجر</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عائشة</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زوج</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النبي</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صلى</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الله</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عليه</w:t>
      </w:r>
      <w:r w:rsidR="008F4E05" w:rsidRPr="008F4E05">
        <w:rPr>
          <w:rFonts w:ascii="Traditional Arabic" w:hAnsi="Traditional Arabic" w:cs="Traditional Arabic"/>
          <w:sz w:val="36"/>
          <w:szCs w:val="36"/>
          <w:u w:val="single"/>
          <w:rtl/>
          <w:lang w:bidi="ar-EG"/>
        </w:rPr>
        <w:t xml:space="preserve"> </w:t>
      </w:r>
      <w:r w:rsidR="008F4E05" w:rsidRPr="008F4E05">
        <w:rPr>
          <w:rFonts w:ascii="Traditional Arabic" w:hAnsi="Traditional Arabic" w:cs="Traditional Arabic" w:hint="cs"/>
          <w:sz w:val="36"/>
          <w:szCs w:val="36"/>
          <w:u w:val="single"/>
          <w:rtl/>
          <w:lang w:bidi="ar-EG"/>
        </w:rPr>
        <w:t>وسلم</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عائشة</w:t>
      </w:r>
      <w:r w:rsidR="008F4E05" w:rsidRPr="008F4E05">
        <w:rPr>
          <w:rFonts w:ascii="Traditional Arabic" w:hAnsi="Traditional Arabic" w:cs="Traditional Arabic"/>
          <w:sz w:val="36"/>
          <w:szCs w:val="36"/>
          <w:rtl/>
          <w:lang w:bidi="ar-EG"/>
        </w:rPr>
        <w:t xml:space="preserve"> : </w:t>
      </w:r>
      <w:r w:rsidR="008F4E05" w:rsidRPr="008F4E05">
        <w:rPr>
          <w:rFonts w:ascii="Traditional Arabic" w:hAnsi="Traditional Arabic" w:cs="Traditional Arabic" w:hint="cs"/>
          <w:sz w:val="36"/>
          <w:szCs w:val="36"/>
          <w:rtl/>
          <w:lang w:bidi="ar-EG"/>
        </w:rPr>
        <w:t>أن</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النبي</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صلى</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الله</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عليه</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وسلم</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بعث</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رجلا</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على</w:t>
      </w:r>
      <w:r w:rsidR="008F4E05" w:rsidRPr="008F4E05">
        <w:rPr>
          <w:rFonts w:ascii="Traditional Arabic" w:hAnsi="Traditional Arabic" w:cs="Traditional Arabic"/>
          <w:sz w:val="36"/>
          <w:szCs w:val="36"/>
          <w:rtl/>
          <w:lang w:bidi="ar-EG"/>
        </w:rPr>
        <w:t xml:space="preserve"> </w:t>
      </w:r>
      <w:r w:rsidR="008F4E05" w:rsidRPr="008F4E05">
        <w:rPr>
          <w:rFonts w:ascii="Traditional Arabic" w:hAnsi="Traditional Arabic" w:cs="Traditional Arabic" w:hint="cs"/>
          <w:sz w:val="36"/>
          <w:szCs w:val="36"/>
          <w:rtl/>
          <w:lang w:bidi="ar-EG"/>
        </w:rPr>
        <w:t>سرية</w:t>
      </w:r>
      <w:r w:rsidR="008F4E05">
        <w:rPr>
          <w:rFonts w:ascii="Traditional Arabic" w:hAnsi="Traditional Arabic" w:cs="Traditional Arabic" w:hint="cs"/>
          <w:sz w:val="36"/>
          <w:szCs w:val="36"/>
          <w:rtl/>
          <w:lang w:bidi="ar-EG"/>
        </w:rPr>
        <w:t xml:space="preserve"> .. الحديث</w:t>
      </w:r>
      <w:r w:rsidR="008F4E05">
        <w:rPr>
          <w:rStyle w:val="a4"/>
          <w:rFonts w:ascii="Traditional Arabic" w:hAnsi="Traditional Arabic" w:cs="Traditional Arabic"/>
          <w:sz w:val="36"/>
          <w:szCs w:val="36"/>
          <w:rtl/>
          <w:lang w:bidi="ar-EG"/>
        </w:rPr>
        <w:footnoteReference w:id="72"/>
      </w:r>
      <w:r w:rsidR="008F4E05">
        <w:rPr>
          <w:rFonts w:ascii="Traditional Arabic" w:hAnsi="Traditional Arabic" w:cs="Traditional Arabic" w:hint="cs"/>
          <w:sz w:val="36"/>
          <w:szCs w:val="36"/>
          <w:rtl/>
          <w:lang w:bidi="ar-EG"/>
        </w:rPr>
        <w:t>.</w:t>
      </w:r>
    </w:p>
    <w:p w:rsidR="00411FAC" w:rsidRDefault="00411FAC"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وقال ابن سعد في الطبقات : </w:t>
      </w:r>
      <w:r w:rsidR="0081002A" w:rsidRPr="0081002A">
        <w:rPr>
          <w:rFonts w:ascii="Traditional Arabic" w:hAnsi="Traditional Arabic" w:cs="Traditional Arabic" w:hint="cs"/>
          <w:sz w:val="36"/>
          <w:szCs w:val="36"/>
          <w:rtl/>
          <w:lang w:bidi="ar-EG"/>
        </w:rPr>
        <w:t>أخبرنا</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أبو</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عاصم</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النبيل</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عن</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محمد</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بن</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عمارة</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عن</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عبد</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الله</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بن</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أبي</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بكر</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عن</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u w:val="single"/>
          <w:rtl/>
          <w:lang w:bidi="ar-EG"/>
        </w:rPr>
        <w:t>عمرة</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بنت</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عبد</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الرحمن</w:t>
      </w:r>
      <w:r w:rsidR="0081002A" w:rsidRPr="0081002A">
        <w:rPr>
          <w:rFonts w:ascii="Traditional Arabic" w:hAnsi="Traditional Arabic" w:cs="Traditional Arabic"/>
          <w:sz w:val="36"/>
          <w:szCs w:val="36"/>
          <w:u w:val="single"/>
          <w:rtl/>
          <w:lang w:bidi="ar-EG"/>
        </w:rPr>
        <w:t xml:space="preserve"> , </w:t>
      </w:r>
      <w:r w:rsidR="0081002A" w:rsidRPr="0081002A">
        <w:rPr>
          <w:rFonts w:ascii="Traditional Arabic" w:hAnsi="Traditional Arabic" w:cs="Traditional Arabic" w:hint="cs"/>
          <w:sz w:val="36"/>
          <w:szCs w:val="36"/>
          <w:u w:val="single"/>
          <w:rtl/>
          <w:lang w:bidi="ar-EG"/>
        </w:rPr>
        <w:t>وكانت</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هي</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وأخواتها</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في</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حجر</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عائشة</w:t>
      </w:r>
      <w:r w:rsidR="0081002A" w:rsidRPr="0081002A">
        <w:rPr>
          <w:rFonts w:ascii="Traditional Arabic" w:hAnsi="Traditional Arabic" w:cs="Traditional Arabic"/>
          <w:sz w:val="36"/>
          <w:szCs w:val="36"/>
          <w:u w:val="single"/>
          <w:rtl/>
          <w:lang w:bidi="ar-EG"/>
        </w:rPr>
        <w:t xml:space="preserve"> </w:t>
      </w:r>
      <w:r w:rsidR="0081002A" w:rsidRPr="0081002A">
        <w:rPr>
          <w:rFonts w:ascii="Traditional Arabic" w:hAnsi="Traditional Arabic" w:cs="Traditional Arabic" w:hint="cs"/>
          <w:sz w:val="36"/>
          <w:szCs w:val="36"/>
          <w:u w:val="single"/>
          <w:rtl/>
          <w:lang w:bidi="ar-EG"/>
        </w:rPr>
        <w:t>وعندها</w:t>
      </w:r>
      <w:r w:rsidR="0081002A" w:rsidRPr="0081002A">
        <w:rPr>
          <w:rFonts w:ascii="Traditional Arabic" w:hAnsi="Traditional Arabic" w:cs="Traditional Arabic"/>
          <w:sz w:val="36"/>
          <w:szCs w:val="36"/>
          <w:rtl/>
          <w:lang w:bidi="ar-EG"/>
        </w:rPr>
        <w:t xml:space="preserve"> . </w:t>
      </w:r>
      <w:r w:rsidR="0081002A" w:rsidRPr="0081002A">
        <w:rPr>
          <w:rFonts w:ascii="Traditional Arabic" w:hAnsi="Traditional Arabic" w:cs="Traditional Arabic" w:hint="cs"/>
          <w:sz w:val="36"/>
          <w:szCs w:val="36"/>
          <w:rtl/>
          <w:lang w:bidi="ar-EG"/>
        </w:rPr>
        <w:t>قالت</w:t>
      </w:r>
      <w:r w:rsidR="0081002A" w:rsidRPr="0081002A">
        <w:rPr>
          <w:rFonts w:ascii="Traditional Arabic" w:hAnsi="Traditional Arabic" w:cs="Traditional Arabic"/>
          <w:sz w:val="36"/>
          <w:szCs w:val="36"/>
          <w:rtl/>
          <w:lang w:bidi="ar-EG"/>
        </w:rPr>
        <w:t xml:space="preserve"> : " </w:t>
      </w:r>
      <w:r w:rsidR="0081002A" w:rsidRPr="0081002A">
        <w:rPr>
          <w:rFonts w:ascii="Traditional Arabic" w:hAnsi="Traditional Arabic" w:cs="Traditional Arabic" w:hint="cs"/>
          <w:sz w:val="36"/>
          <w:szCs w:val="36"/>
          <w:rtl/>
          <w:lang w:bidi="ar-EG"/>
        </w:rPr>
        <w:t>وكان</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لنا</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حلي</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وكنا</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لا</w:t>
      </w:r>
      <w:r w:rsidR="0081002A" w:rsidRPr="0081002A">
        <w:rPr>
          <w:rFonts w:ascii="Traditional Arabic" w:hAnsi="Traditional Arabic" w:cs="Traditional Arabic"/>
          <w:sz w:val="36"/>
          <w:szCs w:val="36"/>
          <w:rtl/>
          <w:lang w:bidi="ar-EG"/>
        </w:rPr>
        <w:t xml:space="preserve"> </w:t>
      </w:r>
      <w:r w:rsidR="0081002A" w:rsidRPr="0081002A">
        <w:rPr>
          <w:rFonts w:ascii="Traditional Arabic" w:hAnsi="Traditional Arabic" w:cs="Traditional Arabic" w:hint="cs"/>
          <w:sz w:val="36"/>
          <w:szCs w:val="36"/>
          <w:rtl/>
          <w:lang w:bidi="ar-EG"/>
        </w:rPr>
        <w:t>نركبه</w:t>
      </w:r>
      <w:r w:rsidR="0081002A" w:rsidRPr="0081002A">
        <w:rPr>
          <w:rFonts w:ascii="Traditional Arabic" w:hAnsi="Traditional Arabic" w:cs="Traditional Arabic"/>
          <w:sz w:val="36"/>
          <w:szCs w:val="36"/>
          <w:rtl/>
          <w:lang w:bidi="ar-EG"/>
        </w:rPr>
        <w:t xml:space="preserve"> "</w:t>
      </w:r>
      <w:r w:rsidR="0081002A">
        <w:rPr>
          <w:rStyle w:val="a4"/>
          <w:rFonts w:ascii="Traditional Arabic" w:hAnsi="Traditional Arabic" w:cs="Traditional Arabic"/>
          <w:sz w:val="36"/>
          <w:szCs w:val="36"/>
          <w:rtl/>
          <w:lang w:bidi="ar-EG"/>
        </w:rPr>
        <w:footnoteReference w:id="73"/>
      </w:r>
    </w:p>
    <w:p w:rsidR="008F4E05" w:rsidRDefault="008F4E05"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(2) أسماء بنت عبد الرحمن بن أبي بكر الصديق رضي الله عنه , </w:t>
      </w:r>
      <w:r w:rsidR="00E20206">
        <w:rPr>
          <w:rFonts w:ascii="Traditional Arabic" w:hAnsi="Traditional Arabic" w:cs="Traditional Arabic" w:hint="cs"/>
          <w:sz w:val="36"/>
          <w:szCs w:val="36"/>
          <w:rtl/>
          <w:lang w:bidi="ar-EG"/>
        </w:rPr>
        <w:t xml:space="preserve">قال الإمام أبو حاتم بن حبّان البستي في صحيحه : </w:t>
      </w:r>
      <w:r w:rsidR="000E71C1" w:rsidRPr="000E71C1">
        <w:rPr>
          <w:rFonts w:ascii="Traditional Arabic" w:hAnsi="Traditional Arabic" w:cs="Traditional Arabic" w:hint="cs"/>
          <w:sz w:val="36"/>
          <w:szCs w:val="36"/>
          <w:rtl/>
          <w:lang w:bidi="ar-EG"/>
        </w:rPr>
        <w:t>أخبرنا</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محمد</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بن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إسحاق</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بن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خزيمة</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قال</w:t>
      </w:r>
      <w:r w:rsidR="000E71C1" w:rsidRPr="000E71C1">
        <w:rPr>
          <w:rFonts w:ascii="Traditional Arabic" w:hAnsi="Traditional Arabic" w:cs="Traditional Arabic"/>
          <w:sz w:val="36"/>
          <w:szCs w:val="36"/>
          <w:rtl/>
          <w:lang w:bidi="ar-EG"/>
        </w:rPr>
        <w:t xml:space="preserve"> : </w:t>
      </w:r>
      <w:r w:rsidR="000E71C1" w:rsidRPr="000E71C1">
        <w:rPr>
          <w:rFonts w:ascii="Traditional Arabic" w:hAnsi="Traditional Arabic" w:cs="Traditional Arabic" w:hint="cs"/>
          <w:sz w:val="36"/>
          <w:szCs w:val="36"/>
          <w:rtl/>
          <w:lang w:bidi="ar-EG"/>
        </w:rPr>
        <w:t>حدثنا</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يونس</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بن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عبد</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الأعلى</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قال</w:t>
      </w:r>
      <w:r w:rsidR="000E71C1" w:rsidRPr="000E71C1">
        <w:rPr>
          <w:rFonts w:ascii="Traditional Arabic" w:hAnsi="Traditional Arabic" w:cs="Traditional Arabic"/>
          <w:sz w:val="36"/>
          <w:szCs w:val="36"/>
          <w:rtl/>
          <w:lang w:bidi="ar-EG"/>
        </w:rPr>
        <w:t xml:space="preserve"> : </w:t>
      </w:r>
      <w:r w:rsidR="000E71C1" w:rsidRPr="000E71C1">
        <w:rPr>
          <w:rFonts w:ascii="Traditional Arabic" w:hAnsi="Traditional Arabic" w:cs="Traditional Arabic" w:hint="cs"/>
          <w:sz w:val="36"/>
          <w:szCs w:val="36"/>
          <w:rtl/>
          <w:lang w:bidi="ar-EG"/>
        </w:rPr>
        <w:t>حدثنا</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ابن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وهب</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قال</w:t>
      </w:r>
      <w:r w:rsidR="000E71C1" w:rsidRPr="000E71C1">
        <w:rPr>
          <w:rFonts w:ascii="Traditional Arabic" w:hAnsi="Traditional Arabic" w:cs="Traditional Arabic"/>
          <w:sz w:val="36"/>
          <w:szCs w:val="36"/>
          <w:rtl/>
          <w:lang w:bidi="ar-EG"/>
        </w:rPr>
        <w:t xml:space="preserve"> : </w:t>
      </w:r>
      <w:r w:rsidR="000E71C1" w:rsidRPr="000E71C1">
        <w:rPr>
          <w:rFonts w:ascii="Traditional Arabic" w:hAnsi="Traditional Arabic" w:cs="Traditional Arabic" w:hint="cs"/>
          <w:sz w:val="36"/>
          <w:szCs w:val="36"/>
          <w:rtl/>
          <w:lang w:bidi="ar-EG"/>
        </w:rPr>
        <w:t>أخبرني</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أسامة</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بن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زيد</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الليثي</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عن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عبد</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الرحمن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بن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القاسم</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u w:val="single"/>
          <w:rtl/>
          <w:lang w:bidi="ar-EG"/>
        </w:rPr>
        <w:t>عن</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أمه</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أسماء</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بنت</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عبد</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الرحمن</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وكانت</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في</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حجر</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عائشة</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عن</w:t>
      </w:r>
      <w:r w:rsidR="000E71C1" w:rsidRPr="000E71C1">
        <w:rPr>
          <w:rFonts w:ascii="Traditional Arabic" w:hAnsi="Traditional Arabic" w:cs="Traditional Arabic"/>
          <w:sz w:val="36"/>
          <w:szCs w:val="36"/>
          <w:u w:val="single"/>
          <w:rtl/>
          <w:lang w:bidi="ar-EG"/>
        </w:rPr>
        <w:t xml:space="preserve"> </w:t>
      </w:r>
      <w:r w:rsidR="000E71C1" w:rsidRPr="000E71C1">
        <w:rPr>
          <w:rFonts w:ascii="Traditional Arabic" w:hAnsi="Traditional Arabic" w:cs="Traditional Arabic" w:hint="cs"/>
          <w:sz w:val="36"/>
          <w:szCs w:val="36"/>
          <w:u w:val="single"/>
          <w:rtl/>
          <w:lang w:bidi="ar-EG"/>
        </w:rPr>
        <w:t>عائشة</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قالت</w:t>
      </w:r>
      <w:r w:rsidR="000E71C1" w:rsidRPr="000E71C1">
        <w:rPr>
          <w:rFonts w:ascii="Traditional Arabic" w:hAnsi="Traditional Arabic" w:cs="Traditional Arabic"/>
          <w:sz w:val="36"/>
          <w:szCs w:val="36"/>
          <w:rtl/>
          <w:lang w:bidi="ar-EG"/>
        </w:rPr>
        <w:t xml:space="preserve"> : </w:t>
      </w:r>
      <w:r w:rsidR="000E71C1" w:rsidRPr="000E71C1">
        <w:rPr>
          <w:rFonts w:ascii="Traditional Arabic" w:hAnsi="Traditional Arabic" w:cs="Traditional Arabic" w:hint="cs"/>
          <w:sz w:val="36"/>
          <w:szCs w:val="36"/>
          <w:rtl/>
          <w:lang w:bidi="ar-EG"/>
        </w:rPr>
        <w:t>قدم</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النبي</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صلى</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الله</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عليه</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وسلم</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من</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سفر</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وعندي</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نمط</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فيه</w:t>
      </w:r>
      <w:r w:rsidR="000E71C1" w:rsidRPr="000E71C1">
        <w:rPr>
          <w:rFonts w:ascii="Traditional Arabic" w:hAnsi="Traditional Arabic" w:cs="Traditional Arabic"/>
          <w:sz w:val="36"/>
          <w:szCs w:val="36"/>
          <w:rtl/>
          <w:lang w:bidi="ar-EG"/>
        </w:rPr>
        <w:t xml:space="preserve"> </w:t>
      </w:r>
      <w:r w:rsidR="000E71C1" w:rsidRPr="000E71C1">
        <w:rPr>
          <w:rFonts w:ascii="Traditional Arabic" w:hAnsi="Traditional Arabic" w:cs="Traditional Arabic" w:hint="cs"/>
          <w:sz w:val="36"/>
          <w:szCs w:val="36"/>
          <w:rtl/>
          <w:lang w:bidi="ar-EG"/>
        </w:rPr>
        <w:t>صورة</w:t>
      </w:r>
      <w:r w:rsidR="000E71C1">
        <w:rPr>
          <w:rFonts w:ascii="Traditional Arabic" w:hAnsi="Traditional Arabic" w:cs="Traditional Arabic" w:hint="cs"/>
          <w:sz w:val="36"/>
          <w:szCs w:val="36"/>
          <w:rtl/>
          <w:lang w:bidi="ar-EG"/>
        </w:rPr>
        <w:t xml:space="preserve"> .. الحديث</w:t>
      </w:r>
      <w:r w:rsidR="000E71C1">
        <w:rPr>
          <w:rStyle w:val="a4"/>
          <w:rFonts w:ascii="Traditional Arabic" w:hAnsi="Traditional Arabic" w:cs="Traditional Arabic"/>
          <w:sz w:val="36"/>
          <w:szCs w:val="36"/>
          <w:rtl/>
          <w:lang w:bidi="ar-EG"/>
        </w:rPr>
        <w:footnoteReference w:id="74"/>
      </w:r>
      <w:r w:rsidR="001B7FDF">
        <w:rPr>
          <w:rFonts w:ascii="Traditional Arabic" w:hAnsi="Traditional Arabic" w:cs="Traditional Arabic" w:hint="cs"/>
          <w:sz w:val="36"/>
          <w:szCs w:val="36"/>
          <w:rtl/>
          <w:lang w:bidi="ar-EG"/>
        </w:rPr>
        <w:t>.</w:t>
      </w:r>
    </w:p>
    <w:p w:rsidR="001B7FDF" w:rsidRDefault="001B7FD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(3) القاسم بن محمد بن أبي بكر الصديق القرشي</w:t>
      </w:r>
      <w:r w:rsidR="00F524EF">
        <w:rPr>
          <w:rFonts w:ascii="Traditional Arabic" w:hAnsi="Traditional Arabic" w:cs="Traditional Arabic" w:hint="cs"/>
          <w:sz w:val="36"/>
          <w:szCs w:val="36"/>
          <w:rtl/>
          <w:lang w:bidi="ar-EG"/>
        </w:rPr>
        <w:t xml:space="preserve"> و أخوته</w:t>
      </w:r>
      <w:r>
        <w:rPr>
          <w:rFonts w:ascii="Traditional Arabic" w:hAnsi="Traditional Arabic" w:cs="Traditional Arabic" w:hint="cs"/>
          <w:sz w:val="36"/>
          <w:szCs w:val="36"/>
          <w:rtl/>
          <w:lang w:bidi="ar-EG"/>
        </w:rPr>
        <w:t xml:space="preserve"> , الإمام العلم , </w:t>
      </w:r>
      <w:r w:rsidR="00842494">
        <w:rPr>
          <w:rFonts w:ascii="Traditional Arabic" w:hAnsi="Traditional Arabic" w:cs="Traditional Arabic" w:hint="cs"/>
          <w:sz w:val="36"/>
          <w:szCs w:val="36"/>
          <w:rtl/>
          <w:lang w:bidi="ar-EG"/>
        </w:rPr>
        <w:t xml:space="preserve">قال الإمام عبد الرزاق رحمه الله : </w:t>
      </w:r>
      <w:r w:rsidR="00842494" w:rsidRPr="00842494">
        <w:rPr>
          <w:rFonts w:ascii="Traditional Arabic" w:hAnsi="Traditional Arabic" w:cs="Traditional Arabic" w:hint="cs"/>
          <w:sz w:val="36"/>
          <w:szCs w:val="36"/>
          <w:rtl/>
          <w:lang w:bidi="ar-EG"/>
        </w:rPr>
        <w:t>،</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عن</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معمر</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عن</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أيوب</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عن</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القاسم</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بن</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محمد</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قال</w:t>
      </w:r>
      <w:r w:rsidR="00842494" w:rsidRPr="00842494">
        <w:rPr>
          <w:rFonts w:ascii="Traditional Arabic" w:hAnsi="Traditional Arabic" w:cs="Traditional Arabic"/>
          <w:sz w:val="36"/>
          <w:szCs w:val="36"/>
          <w:rtl/>
          <w:lang w:bidi="ar-EG"/>
        </w:rPr>
        <w:t xml:space="preserve"> : " </w:t>
      </w:r>
      <w:r w:rsidR="00842494" w:rsidRPr="00F524EF">
        <w:rPr>
          <w:rFonts w:ascii="Traditional Arabic" w:hAnsi="Traditional Arabic" w:cs="Traditional Arabic" w:hint="cs"/>
          <w:sz w:val="36"/>
          <w:szCs w:val="36"/>
          <w:u w:val="single"/>
          <w:rtl/>
          <w:lang w:bidi="ar-EG"/>
        </w:rPr>
        <w:t>كنا</w:t>
      </w:r>
      <w:r w:rsidR="00842494" w:rsidRPr="00F524EF">
        <w:rPr>
          <w:rFonts w:ascii="Traditional Arabic" w:hAnsi="Traditional Arabic" w:cs="Traditional Arabic"/>
          <w:sz w:val="36"/>
          <w:szCs w:val="36"/>
          <w:u w:val="single"/>
          <w:rtl/>
          <w:lang w:bidi="ar-EG"/>
        </w:rPr>
        <w:t xml:space="preserve"> </w:t>
      </w:r>
      <w:r w:rsidR="00842494" w:rsidRPr="00F524EF">
        <w:rPr>
          <w:rFonts w:ascii="Traditional Arabic" w:hAnsi="Traditional Arabic" w:cs="Traditional Arabic" w:hint="cs"/>
          <w:sz w:val="36"/>
          <w:szCs w:val="36"/>
          <w:u w:val="single"/>
          <w:rtl/>
          <w:lang w:bidi="ar-EG"/>
        </w:rPr>
        <w:t>يتامى</w:t>
      </w:r>
      <w:r w:rsidR="00842494" w:rsidRPr="00F524EF">
        <w:rPr>
          <w:rFonts w:ascii="Traditional Arabic" w:hAnsi="Traditional Arabic" w:cs="Traditional Arabic"/>
          <w:sz w:val="36"/>
          <w:szCs w:val="36"/>
          <w:u w:val="single"/>
          <w:rtl/>
          <w:lang w:bidi="ar-EG"/>
        </w:rPr>
        <w:t xml:space="preserve"> </w:t>
      </w:r>
      <w:r w:rsidR="00842494" w:rsidRPr="00F524EF">
        <w:rPr>
          <w:rFonts w:ascii="Traditional Arabic" w:hAnsi="Traditional Arabic" w:cs="Traditional Arabic" w:hint="cs"/>
          <w:sz w:val="36"/>
          <w:szCs w:val="36"/>
          <w:u w:val="single"/>
          <w:rtl/>
          <w:lang w:bidi="ar-EG"/>
        </w:rPr>
        <w:t>في</w:t>
      </w:r>
      <w:r w:rsidR="00842494" w:rsidRPr="00F524EF">
        <w:rPr>
          <w:rFonts w:ascii="Traditional Arabic" w:hAnsi="Traditional Arabic" w:cs="Traditional Arabic"/>
          <w:sz w:val="36"/>
          <w:szCs w:val="36"/>
          <w:u w:val="single"/>
          <w:rtl/>
          <w:lang w:bidi="ar-EG"/>
        </w:rPr>
        <w:t xml:space="preserve"> </w:t>
      </w:r>
      <w:r w:rsidR="00842494" w:rsidRPr="00F524EF">
        <w:rPr>
          <w:rFonts w:ascii="Traditional Arabic" w:hAnsi="Traditional Arabic" w:cs="Traditional Arabic" w:hint="cs"/>
          <w:sz w:val="36"/>
          <w:szCs w:val="36"/>
          <w:u w:val="single"/>
          <w:rtl/>
          <w:lang w:bidi="ar-EG"/>
        </w:rPr>
        <w:t>حجر</w:t>
      </w:r>
      <w:r w:rsidR="00842494" w:rsidRPr="00F524EF">
        <w:rPr>
          <w:rFonts w:ascii="Traditional Arabic" w:hAnsi="Traditional Arabic" w:cs="Traditional Arabic"/>
          <w:sz w:val="36"/>
          <w:szCs w:val="36"/>
          <w:u w:val="single"/>
          <w:rtl/>
          <w:lang w:bidi="ar-EG"/>
        </w:rPr>
        <w:t xml:space="preserve"> </w:t>
      </w:r>
      <w:r w:rsidR="00842494" w:rsidRPr="00F524EF">
        <w:rPr>
          <w:rFonts w:ascii="Traditional Arabic" w:hAnsi="Traditional Arabic" w:cs="Traditional Arabic" w:hint="cs"/>
          <w:sz w:val="36"/>
          <w:szCs w:val="36"/>
          <w:u w:val="single"/>
          <w:rtl/>
          <w:lang w:bidi="ar-EG"/>
        </w:rPr>
        <w:t>عائشة</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فكانت</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تزكي</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أموالنا</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ثم</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دفعته</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مقارضة</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فبورك</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لنا</w:t>
      </w:r>
      <w:r w:rsidR="00842494" w:rsidRPr="00842494">
        <w:rPr>
          <w:rFonts w:ascii="Traditional Arabic" w:hAnsi="Traditional Arabic" w:cs="Traditional Arabic"/>
          <w:sz w:val="36"/>
          <w:szCs w:val="36"/>
          <w:rtl/>
          <w:lang w:bidi="ar-EG"/>
        </w:rPr>
        <w:t xml:space="preserve"> </w:t>
      </w:r>
      <w:r w:rsidR="00842494" w:rsidRPr="00842494">
        <w:rPr>
          <w:rFonts w:ascii="Traditional Arabic" w:hAnsi="Traditional Arabic" w:cs="Traditional Arabic" w:hint="cs"/>
          <w:sz w:val="36"/>
          <w:szCs w:val="36"/>
          <w:rtl/>
          <w:lang w:bidi="ar-EG"/>
        </w:rPr>
        <w:t>فيه</w:t>
      </w:r>
      <w:r w:rsidR="00842494" w:rsidRPr="00842494">
        <w:rPr>
          <w:rFonts w:ascii="Traditional Arabic" w:hAnsi="Traditional Arabic" w:cs="Traditional Arabic"/>
          <w:sz w:val="36"/>
          <w:szCs w:val="36"/>
          <w:rtl/>
          <w:lang w:bidi="ar-EG"/>
        </w:rPr>
        <w:t xml:space="preserve"> "</w:t>
      </w:r>
      <w:r w:rsidR="00842494">
        <w:rPr>
          <w:rStyle w:val="a4"/>
          <w:rFonts w:ascii="Traditional Arabic" w:hAnsi="Traditional Arabic" w:cs="Traditional Arabic"/>
          <w:sz w:val="36"/>
          <w:szCs w:val="36"/>
          <w:rtl/>
          <w:lang w:bidi="ar-EG"/>
        </w:rPr>
        <w:footnoteReference w:id="75"/>
      </w:r>
    </w:p>
    <w:p w:rsidR="00F524EF" w:rsidRDefault="00F524E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(4) </w:t>
      </w:r>
      <w:r w:rsidR="00E63411">
        <w:rPr>
          <w:rFonts w:ascii="Traditional Arabic" w:hAnsi="Traditional Arabic" w:cs="Traditional Arabic" w:hint="cs"/>
          <w:sz w:val="36"/>
          <w:szCs w:val="36"/>
          <w:rtl/>
          <w:lang w:bidi="ar-EG"/>
        </w:rPr>
        <w:t xml:space="preserve">صمّيتة الليثية من بني ليث بن بكر , لها صحبة , </w:t>
      </w:r>
      <w:r w:rsidR="00061099">
        <w:rPr>
          <w:rFonts w:ascii="Traditional Arabic" w:hAnsi="Traditional Arabic" w:cs="Traditional Arabic" w:hint="cs"/>
          <w:sz w:val="36"/>
          <w:szCs w:val="36"/>
          <w:rtl/>
          <w:lang w:bidi="ar-EG"/>
        </w:rPr>
        <w:t xml:space="preserve">قال الإمام النسائي في سننه الكبرى : </w:t>
      </w:r>
      <w:r w:rsidR="00061099" w:rsidRPr="00061099">
        <w:rPr>
          <w:rFonts w:ascii="Traditional Arabic" w:hAnsi="Traditional Arabic" w:cs="Traditional Arabic" w:hint="cs"/>
          <w:sz w:val="36"/>
          <w:szCs w:val="36"/>
          <w:rtl/>
          <w:lang w:bidi="ar-EG"/>
        </w:rPr>
        <w:t>أخبرنا</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هارون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سعيد</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قال</w:t>
      </w:r>
      <w:r w:rsidR="00061099" w:rsidRPr="00061099">
        <w:rPr>
          <w:rFonts w:ascii="Traditional Arabic" w:hAnsi="Traditional Arabic" w:cs="Traditional Arabic"/>
          <w:sz w:val="36"/>
          <w:szCs w:val="36"/>
          <w:rtl/>
          <w:lang w:bidi="ar-EG"/>
        </w:rPr>
        <w:t xml:space="preserve"> : </w:t>
      </w:r>
      <w:r w:rsidR="00061099" w:rsidRPr="00061099">
        <w:rPr>
          <w:rFonts w:ascii="Traditional Arabic" w:hAnsi="Traditional Arabic" w:cs="Traditional Arabic" w:hint="cs"/>
          <w:sz w:val="36"/>
          <w:szCs w:val="36"/>
          <w:rtl/>
          <w:lang w:bidi="ar-EG"/>
        </w:rPr>
        <w:t>حدثنا</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خالد</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نزار</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قال</w:t>
      </w:r>
      <w:r w:rsidR="00061099" w:rsidRPr="00061099">
        <w:rPr>
          <w:rFonts w:ascii="Traditional Arabic" w:hAnsi="Traditional Arabic" w:cs="Traditional Arabic"/>
          <w:sz w:val="36"/>
          <w:szCs w:val="36"/>
          <w:rtl/>
          <w:lang w:bidi="ar-EG"/>
        </w:rPr>
        <w:t xml:space="preserve"> : </w:t>
      </w:r>
      <w:r w:rsidR="00061099" w:rsidRPr="00061099">
        <w:rPr>
          <w:rFonts w:ascii="Traditional Arabic" w:hAnsi="Traditional Arabic" w:cs="Traditional Arabic" w:hint="cs"/>
          <w:sz w:val="36"/>
          <w:szCs w:val="36"/>
          <w:rtl/>
          <w:lang w:bidi="ar-EG"/>
        </w:rPr>
        <w:t>أخبرني</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القاسم</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مبرور</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عن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يونس</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قال</w:t>
      </w:r>
      <w:r w:rsidR="00061099" w:rsidRPr="00061099">
        <w:rPr>
          <w:rFonts w:ascii="Traditional Arabic" w:hAnsi="Traditional Arabic" w:cs="Traditional Arabic"/>
          <w:sz w:val="36"/>
          <w:szCs w:val="36"/>
          <w:rtl/>
          <w:lang w:bidi="ar-EG"/>
        </w:rPr>
        <w:t xml:space="preserve"> : </w:t>
      </w:r>
      <w:r w:rsidR="00061099" w:rsidRPr="00061099">
        <w:rPr>
          <w:rFonts w:ascii="Traditional Arabic" w:hAnsi="Traditional Arabic" w:cs="Traditional Arabic" w:hint="cs"/>
          <w:sz w:val="36"/>
          <w:szCs w:val="36"/>
          <w:rtl/>
          <w:lang w:bidi="ar-EG"/>
        </w:rPr>
        <w:t>قال</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ابن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شهاب</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عن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عبيد</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الله</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عبد</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الله</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عمر</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أن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u w:val="single"/>
          <w:rtl/>
          <w:lang w:bidi="ar-EG"/>
        </w:rPr>
        <w:t>الصميتة</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امرأة</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من</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بني</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ليث</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بن</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بكر</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lastRenderedPageBreak/>
        <w:t>كانت</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في</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حجر</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رسول</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الله</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صلى</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الله</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عليه</w:t>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u w:val="single"/>
          <w:rtl/>
          <w:lang w:bidi="ar-EG"/>
        </w:rPr>
        <w:t>وسلم</w:t>
      </w:r>
      <w:r w:rsidR="00061099">
        <w:rPr>
          <w:rStyle w:val="a4"/>
          <w:rFonts w:ascii="Traditional Arabic" w:hAnsi="Traditional Arabic" w:cs="Traditional Arabic"/>
          <w:sz w:val="36"/>
          <w:szCs w:val="36"/>
          <w:u w:val="single"/>
          <w:rtl/>
          <w:lang w:bidi="ar-EG"/>
        </w:rPr>
        <w:footnoteReference w:id="76"/>
      </w:r>
      <w:r w:rsidR="00061099" w:rsidRPr="00061099">
        <w:rPr>
          <w:rFonts w:ascii="Traditional Arabic" w:hAnsi="Traditional Arabic" w:cs="Traditional Arabic"/>
          <w:sz w:val="36"/>
          <w:szCs w:val="36"/>
          <w:u w:val="single"/>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قال</w:t>
      </w:r>
      <w:r w:rsidR="00061099" w:rsidRPr="00061099">
        <w:rPr>
          <w:rFonts w:ascii="Traditional Arabic" w:hAnsi="Traditional Arabic" w:cs="Traditional Arabic"/>
          <w:sz w:val="36"/>
          <w:szCs w:val="36"/>
          <w:rtl/>
          <w:lang w:bidi="ar-EG"/>
        </w:rPr>
        <w:t xml:space="preserve"> : </w:t>
      </w:r>
      <w:r w:rsidR="00061099" w:rsidRPr="00061099">
        <w:rPr>
          <w:rFonts w:ascii="Traditional Arabic" w:hAnsi="Traditional Arabic" w:cs="Traditional Arabic" w:hint="cs"/>
          <w:sz w:val="36"/>
          <w:szCs w:val="36"/>
          <w:rtl/>
          <w:lang w:bidi="ar-EG"/>
        </w:rPr>
        <w:t>سمعتها</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تحدث</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صفية</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بنت</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أبي</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عبيد</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أنها</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سمعت</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رسول</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الله</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صلى</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الله</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عليه</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وسلم</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يقول</w:t>
      </w:r>
      <w:r w:rsidR="00061099" w:rsidRPr="00061099">
        <w:rPr>
          <w:rFonts w:ascii="Traditional Arabic" w:hAnsi="Traditional Arabic" w:cs="Traditional Arabic"/>
          <w:sz w:val="36"/>
          <w:szCs w:val="36"/>
          <w:rtl/>
          <w:lang w:bidi="ar-EG"/>
        </w:rPr>
        <w:t xml:space="preserve"> : " </w:t>
      </w:r>
      <w:r w:rsidR="00061099" w:rsidRPr="00061099">
        <w:rPr>
          <w:rFonts w:ascii="Traditional Arabic" w:hAnsi="Traditional Arabic" w:cs="Traditional Arabic" w:hint="cs"/>
          <w:sz w:val="36"/>
          <w:szCs w:val="36"/>
          <w:rtl/>
          <w:lang w:bidi="ar-EG"/>
        </w:rPr>
        <w:t>من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استطاع</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منكم</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أن</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يموت</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بالمدينة</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فليمت</w:t>
      </w:r>
      <w:r w:rsidR="00061099" w:rsidRPr="00061099">
        <w:rPr>
          <w:rFonts w:ascii="Traditional Arabic" w:hAnsi="Traditional Arabic" w:cs="Traditional Arabic"/>
          <w:sz w:val="36"/>
          <w:szCs w:val="36"/>
          <w:rtl/>
          <w:lang w:bidi="ar-EG"/>
        </w:rPr>
        <w:t xml:space="preserve"> </w:t>
      </w:r>
      <w:r w:rsidR="00061099" w:rsidRPr="00061099">
        <w:rPr>
          <w:rFonts w:ascii="Traditional Arabic" w:hAnsi="Traditional Arabic" w:cs="Traditional Arabic" w:hint="cs"/>
          <w:sz w:val="36"/>
          <w:szCs w:val="36"/>
          <w:rtl/>
          <w:lang w:bidi="ar-EG"/>
        </w:rPr>
        <w:t>بها</w:t>
      </w:r>
      <w:r w:rsidR="0048056A">
        <w:rPr>
          <w:rFonts w:ascii="Traditional Arabic" w:hAnsi="Traditional Arabic" w:cs="Traditional Arabic" w:hint="cs"/>
          <w:sz w:val="36"/>
          <w:szCs w:val="36"/>
          <w:rtl/>
          <w:lang w:bidi="ar-EG"/>
        </w:rPr>
        <w:t>.. الحديث .</w:t>
      </w:r>
      <w:r w:rsidR="0048056A">
        <w:rPr>
          <w:rStyle w:val="a4"/>
          <w:rFonts w:ascii="Traditional Arabic" w:hAnsi="Traditional Arabic" w:cs="Traditional Arabic"/>
          <w:sz w:val="36"/>
          <w:szCs w:val="36"/>
          <w:rtl/>
          <w:lang w:bidi="ar-EG"/>
        </w:rPr>
        <w:footnoteReference w:id="77"/>
      </w:r>
    </w:p>
    <w:p w:rsidR="00321553" w:rsidRDefault="0032155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وهناك , كذلك فاطمة بنت محمّد , امرأة عبد الله بن أبي بكر بن عمرو بن حزم , ولكن لم أعدّها , لاختلاف في اسناد روايتها , هل كانت في حجر عائشة رضي الله عنها , أو عمرة بنت عبد الرحمن , المهم أنّ هذا </w:t>
      </w:r>
      <w:r w:rsidR="008B4B6A">
        <w:rPr>
          <w:rFonts w:ascii="Traditional Arabic" w:hAnsi="Traditional Arabic" w:cs="Traditional Arabic" w:hint="cs"/>
          <w:sz w:val="36"/>
          <w:szCs w:val="36"/>
          <w:rtl/>
          <w:lang w:bidi="ar-EG"/>
        </w:rPr>
        <w:t xml:space="preserve">كان </w:t>
      </w:r>
      <w:r>
        <w:rPr>
          <w:rFonts w:ascii="Traditional Arabic" w:hAnsi="Traditional Arabic" w:cs="Traditional Arabic" w:hint="cs"/>
          <w:sz w:val="36"/>
          <w:szCs w:val="36"/>
          <w:rtl/>
          <w:lang w:bidi="ar-EG"/>
        </w:rPr>
        <w:t>ديدن عائشة رضي الله</w:t>
      </w:r>
      <w:r w:rsidR="008B4B6A">
        <w:rPr>
          <w:rFonts w:ascii="Traditional Arabic" w:hAnsi="Traditional Arabic" w:cs="Traditional Arabic" w:hint="cs"/>
          <w:sz w:val="36"/>
          <w:szCs w:val="36"/>
          <w:rtl/>
          <w:lang w:bidi="ar-EG"/>
        </w:rPr>
        <w:t xml:space="preserve"> </w:t>
      </w:r>
      <w:r w:rsidR="006C6E30">
        <w:rPr>
          <w:rFonts w:ascii="Traditional Arabic" w:hAnsi="Traditional Arabic" w:cs="Traditional Arabic" w:hint="cs"/>
          <w:sz w:val="36"/>
          <w:szCs w:val="36"/>
          <w:rtl/>
          <w:lang w:bidi="ar-EG"/>
        </w:rPr>
        <w:t xml:space="preserve"> عنها</w:t>
      </w:r>
      <w:r w:rsidR="008B4B6A">
        <w:rPr>
          <w:rFonts w:ascii="Traditional Arabic" w:hAnsi="Traditional Arabic" w:cs="Traditional Arabic" w:hint="cs"/>
          <w:sz w:val="36"/>
          <w:szCs w:val="36"/>
          <w:rtl/>
          <w:lang w:bidi="ar-EG"/>
        </w:rPr>
        <w:t xml:space="preserve">, لم تترك بابا من أبواب الخير إلا رمت فيه بسهم , وسهم كفالة اليتيم </w:t>
      </w:r>
      <w:r w:rsidR="00836C0B">
        <w:rPr>
          <w:rFonts w:ascii="Traditional Arabic" w:hAnsi="Traditional Arabic" w:cs="Traditional Arabic" w:hint="cs"/>
          <w:sz w:val="36"/>
          <w:szCs w:val="36"/>
          <w:rtl/>
          <w:lang w:bidi="ar-EG"/>
        </w:rPr>
        <w:t xml:space="preserve">من أعظم الأسهم </w:t>
      </w:r>
      <w:r w:rsidR="00802FC5">
        <w:rPr>
          <w:rFonts w:ascii="Traditional Arabic" w:hAnsi="Traditional Arabic" w:cs="Traditional Arabic" w:hint="cs"/>
          <w:sz w:val="36"/>
          <w:szCs w:val="36"/>
          <w:rtl/>
          <w:lang w:bidi="ar-EG"/>
        </w:rPr>
        <w:t xml:space="preserve">, وهذا غنيّ عن الاستدلال له , وكانت عائشة رضي الله تعالى عنها تقول </w:t>
      </w:r>
      <w:r w:rsidR="00531976">
        <w:rPr>
          <w:rFonts w:ascii="Traditional Arabic" w:hAnsi="Traditional Arabic" w:cs="Traditional Arabic" w:hint="cs"/>
          <w:sz w:val="36"/>
          <w:szCs w:val="36"/>
          <w:rtl/>
          <w:lang w:bidi="ar-EG"/>
        </w:rPr>
        <w:t>, إنّي لأضرب اليتيم حتى ينبسط</w:t>
      </w:r>
      <w:r w:rsidR="00957C92">
        <w:rPr>
          <w:rStyle w:val="a4"/>
          <w:rFonts w:ascii="Traditional Arabic" w:hAnsi="Traditional Arabic" w:cs="Traditional Arabic"/>
          <w:sz w:val="36"/>
          <w:szCs w:val="36"/>
          <w:rtl/>
          <w:lang w:bidi="ar-EG"/>
        </w:rPr>
        <w:footnoteReference w:id="78"/>
      </w:r>
      <w:r w:rsidR="00531976">
        <w:rPr>
          <w:rFonts w:ascii="Traditional Arabic" w:hAnsi="Traditional Arabic" w:cs="Traditional Arabic" w:hint="cs"/>
          <w:sz w:val="36"/>
          <w:szCs w:val="36"/>
          <w:rtl/>
          <w:lang w:bidi="ar-EG"/>
        </w:rPr>
        <w:t xml:space="preserve"> </w:t>
      </w:r>
      <w:r w:rsidR="007A73D3">
        <w:rPr>
          <w:rFonts w:ascii="Traditional Arabic" w:hAnsi="Traditional Arabic" w:cs="Traditional Arabic" w:hint="cs"/>
          <w:sz w:val="36"/>
          <w:szCs w:val="36"/>
          <w:rtl/>
          <w:lang w:bidi="ar-EG"/>
        </w:rPr>
        <w:t>, يعني على الأرض , تأديبا له , وهذا معناه كمعنى رواية</w:t>
      </w:r>
      <w:r w:rsidR="0080164C">
        <w:rPr>
          <w:rStyle w:val="a4"/>
          <w:rFonts w:ascii="Traditional Arabic" w:hAnsi="Traditional Arabic" w:cs="Traditional Arabic"/>
          <w:sz w:val="36"/>
          <w:szCs w:val="36"/>
          <w:rtl/>
          <w:lang w:bidi="ar-EG"/>
        </w:rPr>
        <w:footnoteReference w:id="79"/>
      </w:r>
      <w:r w:rsidR="007A73D3">
        <w:rPr>
          <w:rFonts w:ascii="Traditional Arabic" w:hAnsi="Traditional Arabic" w:cs="Traditional Arabic" w:hint="cs"/>
          <w:sz w:val="36"/>
          <w:szCs w:val="36"/>
          <w:rtl/>
          <w:lang w:bidi="ar-EG"/>
        </w:rPr>
        <w:t xml:space="preserve"> </w:t>
      </w:r>
      <w:r w:rsidR="005914F7" w:rsidRPr="005914F7">
        <w:rPr>
          <w:rFonts w:ascii="Traditional Arabic" w:hAnsi="Traditional Arabic" w:cs="Traditional Arabic" w:hint="cs"/>
          <w:sz w:val="36"/>
          <w:szCs w:val="36"/>
          <w:rtl/>
          <w:lang w:bidi="ar-EG"/>
        </w:rPr>
        <w:t>أسماء</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بن</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عبيد</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قال</w:t>
      </w:r>
      <w:r w:rsidR="005914F7" w:rsidRPr="005914F7">
        <w:rPr>
          <w:rFonts w:ascii="Traditional Arabic" w:hAnsi="Traditional Arabic" w:cs="Traditional Arabic"/>
          <w:sz w:val="36"/>
          <w:szCs w:val="36"/>
          <w:rtl/>
          <w:lang w:bidi="ar-EG"/>
        </w:rPr>
        <w:t xml:space="preserve"> : </w:t>
      </w:r>
      <w:r w:rsidR="005914F7" w:rsidRPr="005914F7">
        <w:rPr>
          <w:rFonts w:ascii="Traditional Arabic" w:hAnsi="Traditional Arabic" w:cs="Traditional Arabic" w:hint="cs"/>
          <w:sz w:val="36"/>
          <w:szCs w:val="36"/>
          <w:rtl/>
          <w:lang w:bidi="ar-EG"/>
        </w:rPr>
        <w:t>قلت</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لابن</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سيرين</w:t>
      </w:r>
      <w:r w:rsidR="005914F7" w:rsidRPr="005914F7">
        <w:rPr>
          <w:rFonts w:ascii="Traditional Arabic" w:hAnsi="Traditional Arabic" w:cs="Traditional Arabic"/>
          <w:sz w:val="36"/>
          <w:szCs w:val="36"/>
          <w:rtl/>
          <w:lang w:bidi="ar-EG"/>
        </w:rPr>
        <w:t xml:space="preserve"> : </w:t>
      </w:r>
      <w:r w:rsidR="005914F7" w:rsidRPr="005914F7">
        <w:rPr>
          <w:rFonts w:ascii="Traditional Arabic" w:hAnsi="Traditional Arabic" w:cs="Traditional Arabic" w:hint="cs"/>
          <w:sz w:val="36"/>
          <w:szCs w:val="36"/>
          <w:rtl/>
          <w:lang w:bidi="ar-EG"/>
        </w:rPr>
        <w:t>عندي</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يتيم</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قال</w:t>
      </w:r>
      <w:r w:rsidR="005914F7" w:rsidRPr="005914F7">
        <w:rPr>
          <w:rFonts w:ascii="Traditional Arabic" w:hAnsi="Traditional Arabic" w:cs="Traditional Arabic"/>
          <w:sz w:val="36"/>
          <w:szCs w:val="36"/>
          <w:rtl/>
          <w:lang w:bidi="ar-EG"/>
        </w:rPr>
        <w:t xml:space="preserve"> : </w:t>
      </w:r>
      <w:r w:rsidR="005914F7" w:rsidRPr="005914F7">
        <w:rPr>
          <w:rFonts w:ascii="Traditional Arabic" w:hAnsi="Traditional Arabic" w:cs="Traditional Arabic" w:hint="cs"/>
          <w:sz w:val="36"/>
          <w:szCs w:val="36"/>
          <w:rtl/>
          <w:lang w:bidi="ar-EG"/>
        </w:rPr>
        <w:t>اصنع</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به</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ما</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تصنع</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بولدك</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اضربه</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ما</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تضرب</w:t>
      </w:r>
      <w:r w:rsidR="005914F7" w:rsidRPr="005914F7">
        <w:rPr>
          <w:rFonts w:ascii="Traditional Arabic" w:hAnsi="Traditional Arabic" w:cs="Traditional Arabic"/>
          <w:sz w:val="36"/>
          <w:szCs w:val="36"/>
          <w:rtl/>
          <w:lang w:bidi="ar-EG"/>
        </w:rPr>
        <w:t xml:space="preserve"> </w:t>
      </w:r>
      <w:r w:rsidR="005914F7" w:rsidRPr="005914F7">
        <w:rPr>
          <w:rFonts w:ascii="Traditional Arabic" w:hAnsi="Traditional Arabic" w:cs="Traditional Arabic" w:hint="cs"/>
          <w:sz w:val="36"/>
          <w:szCs w:val="36"/>
          <w:rtl/>
          <w:lang w:bidi="ar-EG"/>
        </w:rPr>
        <w:t>ولدك</w:t>
      </w:r>
      <w:r w:rsidR="005914F7">
        <w:rPr>
          <w:rFonts w:ascii="Traditional Arabic" w:hAnsi="Traditional Arabic" w:cs="Traditional Arabic" w:hint="cs"/>
          <w:sz w:val="36"/>
          <w:szCs w:val="36"/>
          <w:rtl/>
          <w:lang w:bidi="ar-EG"/>
        </w:rPr>
        <w:t xml:space="preserve"> , فهذه هي الكفالة المطلوبة , وهي التربية الحقّ , كما تربي ابنك , على دين قويم , و أخلاق حميدة , لا كما يفعل الآن من بذل بعض المال </w:t>
      </w:r>
      <w:r w:rsidR="00AC7078">
        <w:rPr>
          <w:rFonts w:ascii="Traditional Arabic" w:hAnsi="Traditional Arabic" w:cs="Traditional Arabic" w:hint="cs"/>
          <w:sz w:val="36"/>
          <w:szCs w:val="36"/>
          <w:rtl/>
          <w:lang w:bidi="ar-EG"/>
        </w:rPr>
        <w:t xml:space="preserve">لإحدى دور اليتامى , لتنفق على لقيط , أو حتى على يتيم , ثم يزعم  أنه يكفل يتيما , </w:t>
      </w:r>
      <w:r w:rsidR="006E73DF">
        <w:rPr>
          <w:rFonts w:ascii="Traditional Arabic" w:hAnsi="Traditional Arabic" w:cs="Traditional Arabic" w:hint="cs"/>
          <w:sz w:val="36"/>
          <w:szCs w:val="36"/>
          <w:rtl/>
          <w:lang w:bidi="ar-EG"/>
        </w:rPr>
        <w:t>كلا , بل الأمر أجلّ من ذلك , وليس بهذه السهولة , وهذا له مقام آخر .</w:t>
      </w:r>
    </w:p>
    <w:p w:rsidR="002F6CE5" w:rsidRPr="00545874" w:rsidRDefault="006E73D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فالشاهد أن عائشة رضي الله عنها كانت تحرص على أخلاق اليتامى , و أدبهم , كما كانت تحرص على أموالهم إ</w:t>
      </w:r>
      <w:r w:rsidR="005E6178">
        <w:rPr>
          <w:rFonts w:ascii="Traditional Arabic" w:hAnsi="Traditional Arabic" w:cs="Traditional Arabic" w:hint="cs"/>
          <w:sz w:val="36"/>
          <w:szCs w:val="36"/>
          <w:rtl/>
          <w:lang w:bidi="ar-EG"/>
        </w:rPr>
        <w:t xml:space="preserve">ن كان لهم مال , كما سبق في أثر محمد بن القاسم السابق , فكانت تزكيها لهم , بعد أن تتجر فيها , وهذا من عظيم الحرص على تنمية مال اليتيم , ثم أداء حقّ الله فيها </w:t>
      </w:r>
      <w:r w:rsidR="00957C92">
        <w:rPr>
          <w:rFonts w:ascii="Traditional Arabic" w:hAnsi="Traditional Arabic" w:cs="Traditional Arabic" w:hint="cs"/>
          <w:sz w:val="36"/>
          <w:szCs w:val="36"/>
          <w:rtl/>
          <w:lang w:bidi="ar-EG"/>
        </w:rPr>
        <w:t xml:space="preserve">من الزكاة الواجبة </w:t>
      </w:r>
      <w:r w:rsidR="005E6178">
        <w:rPr>
          <w:rFonts w:ascii="Traditional Arabic" w:hAnsi="Traditional Arabic" w:cs="Traditional Arabic" w:hint="cs"/>
          <w:sz w:val="36"/>
          <w:szCs w:val="36"/>
          <w:rtl/>
          <w:lang w:bidi="ar-EG"/>
        </w:rPr>
        <w:t xml:space="preserve">, وهذا هو الصحيح في هذه المسألة </w:t>
      </w:r>
      <w:r w:rsidR="00957C92">
        <w:rPr>
          <w:rFonts w:ascii="Traditional Arabic" w:hAnsi="Traditional Arabic" w:cs="Traditional Arabic" w:hint="cs"/>
          <w:sz w:val="36"/>
          <w:szCs w:val="36"/>
          <w:rtl/>
          <w:lang w:bidi="ar-EG"/>
        </w:rPr>
        <w:t>.</w:t>
      </w:r>
    </w:p>
    <w:p w:rsidR="00F41F6A" w:rsidRPr="00703A8A" w:rsidRDefault="00F41F6A" w:rsidP="00567451">
      <w:pPr>
        <w:spacing w:after="0"/>
        <w:rPr>
          <w:rFonts w:ascii="Traditional Arabic" w:hAnsi="Traditional Arabic" w:cs="Traditional Arabic"/>
          <w:b/>
          <w:bCs/>
          <w:sz w:val="36"/>
          <w:szCs w:val="36"/>
          <w:rtl/>
          <w:lang w:bidi="ar-EG"/>
        </w:rPr>
      </w:pPr>
      <w:r w:rsidRPr="00703A8A">
        <w:rPr>
          <w:rFonts w:ascii="Traditional Arabic" w:hAnsi="Traditional Arabic" w:cs="Traditional Arabic" w:hint="cs"/>
          <w:b/>
          <w:bCs/>
          <w:sz w:val="36"/>
          <w:szCs w:val="36"/>
          <w:rtl/>
          <w:lang w:bidi="ar-EG"/>
        </w:rPr>
        <w:t>موقفها من حصر عثمان</w:t>
      </w:r>
      <w:r w:rsidR="00A30EFB" w:rsidRPr="00703A8A">
        <w:rPr>
          <w:rFonts w:ascii="Traditional Arabic" w:hAnsi="Traditional Arabic" w:cs="Traditional Arabic" w:hint="cs"/>
          <w:b/>
          <w:bCs/>
          <w:sz w:val="36"/>
          <w:szCs w:val="36"/>
          <w:rtl/>
          <w:lang w:bidi="ar-EG"/>
        </w:rPr>
        <w:t xml:space="preserve"> رضي الله عنه</w:t>
      </w:r>
      <w:r w:rsidRPr="00703A8A">
        <w:rPr>
          <w:rFonts w:ascii="Traditional Arabic" w:hAnsi="Traditional Arabic" w:cs="Traditional Arabic" w:hint="cs"/>
          <w:b/>
          <w:bCs/>
          <w:sz w:val="36"/>
          <w:szCs w:val="36"/>
          <w:rtl/>
          <w:lang w:bidi="ar-EG"/>
        </w:rPr>
        <w:t xml:space="preserve"> و قتله رضي الله عنه :</w:t>
      </w:r>
    </w:p>
    <w:p w:rsidR="00F41F6A" w:rsidRDefault="009A3CA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هذه أحد</w:t>
      </w:r>
      <w:r w:rsidR="000D4C24">
        <w:rPr>
          <w:rFonts w:ascii="Traditional Arabic" w:hAnsi="Traditional Arabic" w:cs="Traditional Arabic" w:hint="cs"/>
          <w:sz w:val="36"/>
          <w:szCs w:val="36"/>
          <w:rtl/>
          <w:lang w:bidi="ar-EG"/>
        </w:rPr>
        <w:t xml:space="preserve"> ال</w:t>
      </w:r>
      <w:r w:rsidR="005E41C8">
        <w:rPr>
          <w:rFonts w:ascii="Traditional Arabic" w:hAnsi="Traditional Arabic" w:cs="Traditional Arabic" w:hint="cs"/>
          <w:sz w:val="36"/>
          <w:szCs w:val="36"/>
          <w:rtl/>
          <w:lang w:bidi="ar-EG"/>
        </w:rPr>
        <w:t>أحداث</w:t>
      </w:r>
      <w:r w:rsidR="00F6035A">
        <w:rPr>
          <w:rFonts w:ascii="Traditional Arabic" w:hAnsi="Traditional Arabic" w:cs="Traditional Arabic" w:hint="cs"/>
          <w:sz w:val="36"/>
          <w:szCs w:val="36"/>
          <w:rtl/>
          <w:lang w:bidi="ar-EG"/>
        </w:rPr>
        <w:t xml:space="preserve"> التي يجب أن تعالج تاريخيا بدقة </w:t>
      </w:r>
      <w:r w:rsidR="000D4C24">
        <w:rPr>
          <w:rFonts w:ascii="Traditional Arabic" w:hAnsi="Traditional Arabic" w:cs="Traditional Arabic" w:hint="cs"/>
          <w:sz w:val="36"/>
          <w:szCs w:val="36"/>
          <w:rtl/>
          <w:lang w:bidi="ar-EG"/>
        </w:rPr>
        <w:t xml:space="preserve">, </w:t>
      </w:r>
      <w:r w:rsidR="005E41C8">
        <w:rPr>
          <w:rFonts w:ascii="Traditional Arabic" w:hAnsi="Traditional Arabic" w:cs="Traditional Arabic" w:hint="cs"/>
          <w:sz w:val="36"/>
          <w:szCs w:val="36"/>
          <w:rtl/>
          <w:lang w:bidi="ar-EG"/>
        </w:rPr>
        <w:t xml:space="preserve">لأنها من الأحداث الهامة </w:t>
      </w:r>
      <w:r w:rsidR="005315B8">
        <w:rPr>
          <w:rFonts w:ascii="Traditional Arabic" w:hAnsi="Traditional Arabic" w:cs="Traditional Arabic" w:hint="cs"/>
          <w:sz w:val="36"/>
          <w:szCs w:val="36"/>
          <w:rtl/>
          <w:lang w:bidi="ar-EG"/>
        </w:rPr>
        <w:t>في حياة أم المؤمنين رضي الله عنها</w:t>
      </w:r>
      <w:r w:rsidR="00331EB3">
        <w:rPr>
          <w:rFonts w:ascii="Traditional Arabic" w:hAnsi="Traditional Arabic" w:cs="Traditional Arabic" w:hint="cs"/>
          <w:sz w:val="36"/>
          <w:szCs w:val="36"/>
          <w:rtl/>
          <w:lang w:bidi="ar-EG"/>
        </w:rPr>
        <w:t xml:space="preserve"> , وقدر الله لها أن تعايش مثل هذه الأحداث الهامة في حياة الأمة , و ما كان هذا إلا لأنها كانت صاحبة علم و فضل , و كانت ممن يفتون الناس بل و الصحابة في المدينة , فكان الناس يلجأون إليها في هذه الأحداث الهامة , يستشيرونها , و يأخذون برأيها </w:t>
      </w:r>
      <w:r w:rsidR="0047206B">
        <w:rPr>
          <w:rFonts w:ascii="Traditional Arabic" w:hAnsi="Traditional Arabic" w:cs="Traditional Arabic" w:hint="cs"/>
          <w:sz w:val="36"/>
          <w:szCs w:val="36"/>
          <w:rtl/>
          <w:lang w:bidi="ar-EG"/>
        </w:rPr>
        <w:t xml:space="preserve">, و يستفتونها , ويعملون بفتواها </w:t>
      </w:r>
      <w:r w:rsidR="00F80FA9">
        <w:rPr>
          <w:rFonts w:ascii="Traditional Arabic" w:hAnsi="Traditional Arabic" w:cs="Traditional Arabic" w:hint="cs"/>
          <w:sz w:val="36"/>
          <w:szCs w:val="36"/>
          <w:rtl/>
          <w:lang w:bidi="ar-EG"/>
        </w:rPr>
        <w:t>, و دائما ما تج</w:t>
      </w:r>
      <w:r w:rsidR="00A30EFB">
        <w:rPr>
          <w:rFonts w:ascii="Traditional Arabic" w:hAnsi="Traditional Arabic" w:cs="Traditional Arabic" w:hint="cs"/>
          <w:sz w:val="36"/>
          <w:szCs w:val="36"/>
          <w:rtl/>
          <w:lang w:bidi="ar-EG"/>
        </w:rPr>
        <w:t>د الرجل صاحب العلم , يقع في مواقف لا يحسد عليها , و ما ذلك إلا لعلمه , فالناس يلجأون إليه , و يلوذون به , و هو</w:t>
      </w:r>
      <w:r w:rsidR="0011324C">
        <w:rPr>
          <w:rFonts w:ascii="Traditional Arabic" w:hAnsi="Traditional Arabic" w:cs="Traditional Arabic" w:hint="cs"/>
          <w:sz w:val="36"/>
          <w:szCs w:val="36"/>
          <w:rtl/>
          <w:lang w:bidi="ar-EG"/>
        </w:rPr>
        <w:t xml:space="preserve"> من يكشف لهم الصالح و الطالح , بل و يدفع الناس إلى الكذب </w:t>
      </w:r>
      <w:r w:rsidR="00A70AD3">
        <w:rPr>
          <w:rFonts w:ascii="Traditional Arabic" w:hAnsi="Traditional Arabic" w:cs="Traditional Arabic" w:hint="cs"/>
          <w:sz w:val="36"/>
          <w:szCs w:val="36"/>
          <w:rtl/>
          <w:lang w:bidi="ar-EG"/>
        </w:rPr>
        <w:t>عليه و تزوير و تحريف كلامه , ليستعملوه استعمالا موافقا لأهوائهم</w:t>
      </w:r>
      <w:r w:rsidR="0011324C">
        <w:rPr>
          <w:rFonts w:ascii="Traditional Arabic" w:hAnsi="Traditional Arabic" w:cs="Traditional Arabic" w:hint="cs"/>
          <w:sz w:val="36"/>
          <w:szCs w:val="36"/>
          <w:rtl/>
          <w:lang w:bidi="ar-EG"/>
        </w:rPr>
        <w:t xml:space="preserve"> , وهذا هو قدر العلماء في كلّ زمان و مكان , ومن هؤلاء .. عائشة رضي الله عنها .</w:t>
      </w:r>
    </w:p>
    <w:p w:rsidR="002448B8" w:rsidRDefault="0047206B"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وقد كان من أمر عثما</w:t>
      </w:r>
      <w:r w:rsidR="00FE32F7">
        <w:rPr>
          <w:rFonts w:ascii="Traditional Arabic" w:hAnsi="Traditional Arabic" w:cs="Traditional Arabic" w:hint="cs"/>
          <w:sz w:val="36"/>
          <w:szCs w:val="36"/>
          <w:rtl/>
          <w:lang w:bidi="ar-EG"/>
        </w:rPr>
        <w:t xml:space="preserve">ن رضي الله عنه , أن نقم الناس </w:t>
      </w:r>
      <w:r>
        <w:rPr>
          <w:rFonts w:ascii="Traditional Arabic" w:hAnsi="Traditional Arabic" w:cs="Traditional Arabic" w:hint="cs"/>
          <w:sz w:val="36"/>
          <w:szCs w:val="36"/>
          <w:rtl/>
          <w:lang w:bidi="ar-EG"/>
        </w:rPr>
        <w:t xml:space="preserve">عليه توليته لبعض أقاربه الذين لا يصلحون للولاية </w:t>
      </w:r>
      <w:r w:rsidR="00CE6A2F">
        <w:rPr>
          <w:rFonts w:ascii="Traditional Arabic" w:hAnsi="Traditional Arabic" w:cs="Traditional Arabic" w:hint="cs"/>
          <w:sz w:val="36"/>
          <w:szCs w:val="36"/>
          <w:rtl/>
          <w:lang w:bidi="ar-EG"/>
        </w:rPr>
        <w:t>, وبعض الأمور التي لا يصلح معها الخروج على الإمام , و لسنا هنا بصدد الكلام عن هذا الأمر بالتفصيل</w:t>
      </w:r>
      <w:r w:rsidR="00333764">
        <w:rPr>
          <w:rStyle w:val="a4"/>
          <w:rFonts w:ascii="Traditional Arabic" w:hAnsi="Traditional Arabic" w:cs="Traditional Arabic"/>
          <w:sz w:val="36"/>
          <w:szCs w:val="36"/>
          <w:rtl/>
          <w:lang w:bidi="ar-EG"/>
        </w:rPr>
        <w:footnoteReference w:id="80"/>
      </w:r>
      <w:r w:rsidR="00CE6A2F">
        <w:rPr>
          <w:rFonts w:ascii="Traditional Arabic" w:hAnsi="Traditional Arabic" w:cs="Traditional Arabic" w:hint="cs"/>
          <w:sz w:val="36"/>
          <w:szCs w:val="36"/>
          <w:rtl/>
          <w:lang w:bidi="ar-EG"/>
        </w:rPr>
        <w:t xml:space="preserve"> , و لكن عثمان قتل مظلوما رضي الله عنه , </w:t>
      </w:r>
      <w:r w:rsidR="00333764">
        <w:rPr>
          <w:rFonts w:ascii="Traditional Arabic" w:hAnsi="Traditional Arabic" w:cs="Traditional Arabic" w:hint="cs"/>
          <w:sz w:val="36"/>
          <w:szCs w:val="36"/>
          <w:rtl/>
          <w:lang w:bidi="ar-EG"/>
        </w:rPr>
        <w:t xml:space="preserve">وزوّر من خرج عليه </w:t>
      </w:r>
      <w:r w:rsidR="00EC20FC">
        <w:rPr>
          <w:rFonts w:ascii="Traditional Arabic" w:hAnsi="Traditional Arabic" w:cs="Traditional Arabic" w:hint="cs"/>
          <w:sz w:val="36"/>
          <w:szCs w:val="36"/>
          <w:rtl/>
          <w:lang w:bidi="ar-EG"/>
        </w:rPr>
        <w:t xml:space="preserve">خطابات على لسان أكابر الصحابة , يستحثونهم على قتل عثمان , و بعثوا بها إلى الأفاق , وكان من ضمن من كتب على لسانه زورا و بهتانا , عائشة رضي الله عنها , </w:t>
      </w:r>
      <w:r w:rsidR="00291E5A">
        <w:rPr>
          <w:rFonts w:ascii="Traditional Arabic" w:hAnsi="Traditional Arabic" w:cs="Traditional Arabic" w:hint="cs"/>
          <w:sz w:val="36"/>
          <w:szCs w:val="36"/>
          <w:rtl/>
          <w:lang w:bidi="ar-EG"/>
        </w:rPr>
        <w:t>فلمّا حصر الخوارج عثمان في بيته</w:t>
      </w:r>
      <w:r w:rsidR="002D1CE7">
        <w:rPr>
          <w:rFonts w:ascii="Traditional Arabic" w:hAnsi="Traditional Arabic" w:cs="Traditional Arabic" w:hint="cs"/>
          <w:sz w:val="36"/>
          <w:szCs w:val="36"/>
          <w:rtl/>
          <w:lang w:bidi="ar-EG"/>
        </w:rPr>
        <w:t xml:space="preserve"> </w:t>
      </w:r>
      <w:r w:rsidR="002448B8">
        <w:rPr>
          <w:rFonts w:ascii="Traditional Arabic" w:hAnsi="Traditional Arabic" w:cs="Traditional Arabic" w:hint="cs"/>
          <w:sz w:val="36"/>
          <w:szCs w:val="36"/>
          <w:rtl/>
          <w:lang w:bidi="ar-EG"/>
        </w:rPr>
        <w:t>,</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دخل</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عليها</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الأشتر</w:t>
      </w:r>
      <w:r w:rsidR="002448B8" w:rsidRPr="002448B8">
        <w:rPr>
          <w:rFonts w:ascii="Traditional Arabic" w:hAnsi="Traditional Arabic" w:cs="Traditional Arabic"/>
          <w:sz w:val="36"/>
          <w:szCs w:val="36"/>
          <w:rtl/>
          <w:lang w:bidi="ar-EG"/>
        </w:rPr>
        <w:t xml:space="preserve"> , </w:t>
      </w:r>
      <w:r w:rsidR="002448B8" w:rsidRPr="002448B8">
        <w:rPr>
          <w:rFonts w:ascii="Traditional Arabic" w:hAnsi="Traditional Arabic" w:cs="Traditional Arabic" w:hint="cs"/>
          <w:sz w:val="36"/>
          <w:szCs w:val="36"/>
          <w:rtl/>
          <w:lang w:bidi="ar-EG"/>
        </w:rPr>
        <w:t>وعثمان</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رضي</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الله</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عنه</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محصور</w:t>
      </w:r>
      <w:r w:rsidR="002448B8" w:rsidRPr="002448B8">
        <w:rPr>
          <w:rFonts w:ascii="Traditional Arabic" w:hAnsi="Traditional Arabic" w:cs="Traditional Arabic"/>
          <w:sz w:val="36"/>
          <w:szCs w:val="36"/>
          <w:rtl/>
          <w:lang w:bidi="ar-EG"/>
        </w:rPr>
        <w:t xml:space="preserve"> , </w:t>
      </w:r>
    </w:p>
    <w:p w:rsidR="002448B8" w:rsidRDefault="002448B8" w:rsidP="00567451">
      <w:pPr>
        <w:spacing w:after="0"/>
        <w:rPr>
          <w:rFonts w:ascii="Traditional Arabic" w:hAnsi="Traditional Arabic" w:cs="Traditional Arabic"/>
          <w:sz w:val="36"/>
          <w:szCs w:val="36"/>
          <w:rtl/>
          <w:lang w:bidi="ar-EG"/>
        </w:rPr>
      </w:pPr>
      <w:r w:rsidRPr="002448B8">
        <w:rPr>
          <w:rFonts w:ascii="Traditional Arabic" w:hAnsi="Traditional Arabic" w:cs="Traditional Arabic" w:hint="cs"/>
          <w:sz w:val="36"/>
          <w:szCs w:val="36"/>
          <w:rtl/>
          <w:lang w:bidi="ar-EG"/>
        </w:rPr>
        <w:t>فقال</w:t>
      </w:r>
      <w:r w:rsidRPr="002448B8">
        <w:rPr>
          <w:rFonts w:ascii="Traditional Arabic" w:hAnsi="Traditional Arabic" w:cs="Traditional Arabic"/>
          <w:sz w:val="36"/>
          <w:szCs w:val="36"/>
          <w:rtl/>
          <w:lang w:bidi="ar-EG"/>
        </w:rPr>
        <w:t xml:space="preserve"> : </w:t>
      </w:r>
      <w:r w:rsidRPr="002448B8">
        <w:rPr>
          <w:rFonts w:ascii="Traditional Arabic" w:hAnsi="Traditional Arabic" w:cs="Traditional Arabic" w:hint="cs"/>
          <w:sz w:val="36"/>
          <w:szCs w:val="36"/>
          <w:rtl/>
          <w:lang w:bidi="ar-EG"/>
        </w:rPr>
        <w:t>يا</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أم</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المؤمنين</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ما</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تقولين</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في</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قتل</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هذا</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الرجل</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w:t>
      </w:r>
      <w:r w:rsidRPr="002448B8">
        <w:rPr>
          <w:rFonts w:ascii="Traditional Arabic" w:hAnsi="Traditional Arabic" w:cs="Traditional Arabic"/>
          <w:sz w:val="36"/>
          <w:szCs w:val="36"/>
          <w:rtl/>
          <w:lang w:bidi="ar-EG"/>
        </w:rPr>
        <w:t xml:space="preserve"> </w:t>
      </w:r>
    </w:p>
    <w:p w:rsidR="002448B8" w:rsidRDefault="002448B8" w:rsidP="00567451">
      <w:pPr>
        <w:spacing w:after="0"/>
        <w:rPr>
          <w:rFonts w:ascii="Traditional Arabic" w:hAnsi="Traditional Arabic" w:cs="Traditional Arabic"/>
          <w:sz w:val="36"/>
          <w:szCs w:val="36"/>
          <w:rtl/>
          <w:lang w:bidi="ar-EG"/>
        </w:rPr>
      </w:pPr>
      <w:r w:rsidRPr="002448B8">
        <w:rPr>
          <w:rFonts w:ascii="Traditional Arabic" w:hAnsi="Traditional Arabic" w:cs="Traditional Arabic" w:hint="cs"/>
          <w:sz w:val="36"/>
          <w:szCs w:val="36"/>
          <w:rtl/>
          <w:lang w:bidi="ar-EG"/>
        </w:rPr>
        <w:t>فقالت</w:t>
      </w:r>
      <w:r w:rsidRPr="002448B8">
        <w:rPr>
          <w:rFonts w:ascii="Traditional Arabic" w:hAnsi="Traditional Arabic" w:cs="Traditional Arabic"/>
          <w:sz w:val="36"/>
          <w:szCs w:val="36"/>
          <w:rtl/>
          <w:lang w:bidi="ar-EG"/>
        </w:rPr>
        <w:t xml:space="preserve"> : " </w:t>
      </w:r>
      <w:r w:rsidRPr="002448B8">
        <w:rPr>
          <w:rFonts w:ascii="Traditional Arabic" w:hAnsi="Traditional Arabic" w:cs="Traditional Arabic" w:hint="cs"/>
          <w:sz w:val="36"/>
          <w:szCs w:val="36"/>
          <w:rtl/>
          <w:lang w:bidi="ar-EG"/>
        </w:rPr>
        <w:t>معاذ</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الله</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أن</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آمر</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بسفك</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دماء</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المسلمين</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وقتل</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إمامهم</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واستحلال</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حرمتهم</w:t>
      </w:r>
      <w:r w:rsidRPr="002448B8">
        <w:rPr>
          <w:rFonts w:ascii="Traditional Arabic" w:hAnsi="Traditional Arabic" w:cs="Traditional Arabic"/>
          <w:sz w:val="36"/>
          <w:szCs w:val="36"/>
          <w:rtl/>
          <w:lang w:bidi="ar-EG"/>
        </w:rPr>
        <w:t xml:space="preserve"> " . </w:t>
      </w:r>
    </w:p>
    <w:p w:rsidR="001D55EE" w:rsidRDefault="002448B8" w:rsidP="00567451">
      <w:pPr>
        <w:spacing w:after="0"/>
        <w:rPr>
          <w:rFonts w:ascii="Traditional Arabic" w:hAnsi="Traditional Arabic" w:cs="Traditional Arabic"/>
          <w:sz w:val="36"/>
          <w:szCs w:val="36"/>
          <w:rtl/>
          <w:lang w:bidi="ar-EG"/>
        </w:rPr>
      </w:pPr>
      <w:r w:rsidRPr="002448B8">
        <w:rPr>
          <w:rFonts w:ascii="Traditional Arabic" w:hAnsi="Traditional Arabic" w:cs="Traditional Arabic" w:hint="cs"/>
          <w:sz w:val="36"/>
          <w:szCs w:val="36"/>
          <w:rtl/>
          <w:lang w:bidi="ar-EG"/>
        </w:rPr>
        <w:t>فقال</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الأشتر</w:t>
      </w:r>
      <w:r w:rsidRPr="002448B8">
        <w:rPr>
          <w:rFonts w:ascii="Traditional Arabic" w:hAnsi="Traditional Arabic" w:cs="Traditional Arabic"/>
          <w:sz w:val="36"/>
          <w:szCs w:val="36"/>
          <w:rtl/>
          <w:lang w:bidi="ar-EG"/>
        </w:rPr>
        <w:t xml:space="preserve"> : </w:t>
      </w:r>
      <w:r w:rsidRPr="002448B8">
        <w:rPr>
          <w:rFonts w:ascii="Traditional Arabic" w:hAnsi="Traditional Arabic" w:cs="Traditional Arabic" w:hint="cs"/>
          <w:sz w:val="36"/>
          <w:szCs w:val="36"/>
          <w:rtl/>
          <w:lang w:bidi="ar-EG"/>
        </w:rPr>
        <w:t>كتبتن</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إلينا</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حتى</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إذا</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قامت</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الحرب</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على</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ساق</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انسللتن</w:t>
      </w:r>
      <w:r w:rsidRPr="002448B8">
        <w:rPr>
          <w:rFonts w:ascii="Traditional Arabic" w:hAnsi="Traditional Arabic" w:cs="Traditional Arabic"/>
          <w:sz w:val="36"/>
          <w:szCs w:val="36"/>
          <w:rtl/>
          <w:lang w:bidi="ar-EG"/>
        </w:rPr>
        <w:t xml:space="preserve"> </w:t>
      </w:r>
      <w:r w:rsidRPr="002448B8">
        <w:rPr>
          <w:rFonts w:ascii="Traditional Arabic" w:hAnsi="Traditional Arabic" w:cs="Traditional Arabic" w:hint="cs"/>
          <w:sz w:val="36"/>
          <w:szCs w:val="36"/>
          <w:rtl/>
          <w:lang w:bidi="ar-EG"/>
        </w:rPr>
        <w:t>منها</w:t>
      </w:r>
      <w:r w:rsidRPr="002448B8">
        <w:rPr>
          <w:rFonts w:ascii="Traditional Arabic" w:hAnsi="Traditional Arabic" w:cs="Traditional Arabic"/>
          <w:sz w:val="36"/>
          <w:szCs w:val="36"/>
          <w:rtl/>
          <w:lang w:bidi="ar-EG"/>
        </w:rPr>
        <w:t xml:space="preserve"> </w:t>
      </w:r>
    </w:p>
    <w:p w:rsidR="0047206B" w:rsidRDefault="001D55E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ف</w:t>
      </w:r>
      <w:r w:rsidR="002448B8" w:rsidRPr="002448B8">
        <w:rPr>
          <w:rFonts w:ascii="Traditional Arabic" w:hAnsi="Traditional Arabic" w:cs="Traditional Arabic" w:hint="cs"/>
          <w:sz w:val="36"/>
          <w:szCs w:val="36"/>
          <w:rtl/>
          <w:lang w:bidi="ar-EG"/>
        </w:rPr>
        <w:t>حلفت</w:t>
      </w:r>
      <w:r>
        <w:rPr>
          <w:rFonts w:ascii="Traditional Arabic" w:hAnsi="Traditional Arabic" w:cs="Traditional Arabic" w:hint="cs"/>
          <w:sz w:val="36"/>
          <w:szCs w:val="36"/>
          <w:rtl/>
          <w:lang w:bidi="ar-EG"/>
        </w:rPr>
        <w:t xml:space="preserve"> عائشة</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يومئذ</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بيمين</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ما</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حلف</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بها</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أحد</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قبلها</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ولا</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بعدها</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قالت</w:t>
      </w:r>
      <w:r w:rsidR="002448B8" w:rsidRPr="002448B8">
        <w:rPr>
          <w:rFonts w:ascii="Traditional Arabic" w:hAnsi="Traditional Arabic" w:cs="Traditional Arabic"/>
          <w:sz w:val="36"/>
          <w:szCs w:val="36"/>
          <w:rtl/>
          <w:lang w:bidi="ar-EG"/>
        </w:rPr>
        <w:t xml:space="preserve"> : " </w:t>
      </w:r>
      <w:r w:rsidR="002448B8" w:rsidRPr="002448B8">
        <w:rPr>
          <w:rFonts w:ascii="Traditional Arabic" w:hAnsi="Traditional Arabic" w:cs="Traditional Arabic" w:hint="cs"/>
          <w:sz w:val="36"/>
          <w:szCs w:val="36"/>
          <w:rtl/>
          <w:lang w:bidi="ar-EG"/>
        </w:rPr>
        <w:t>والذي</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آمن</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به</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المؤمنون</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وكفر</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به</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الكافرون</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ما</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كتبت</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إليكم</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سوداء</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في</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بيضاء</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حتى</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قعدت</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مقعدي</w:t>
      </w:r>
      <w:r w:rsidR="002448B8" w:rsidRPr="002448B8">
        <w:rPr>
          <w:rFonts w:ascii="Traditional Arabic" w:hAnsi="Traditional Arabic" w:cs="Traditional Arabic"/>
          <w:sz w:val="36"/>
          <w:szCs w:val="36"/>
          <w:rtl/>
          <w:lang w:bidi="ar-EG"/>
        </w:rPr>
        <w:t xml:space="preserve"> </w:t>
      </w:r>
      <w:r w:rsidR="002448B8" w:rsidRPr="002448B8">
        <w:rPr>
          <w:rFonts w:ascii="Traditional Arabic" w:hAnsi="Traditional Arabic" w:cs="Traditional Arabic" w:hint="cs"/>
          <w:sz w:val="36"/>
          <w:szCs w:val="36"/>
          <w:rtl/>
          <w:lang w:bidi="ar-EG"/>
        </w:rPr>
        <w:t>هذا</w:t>
      </w:r>
      <w:r w:rsidR="002448B8" w:rsidRPr="002448B8">
        <w:rPr>
          <w:rFonts w:ascii="Traditional Arabic" w:hAnsi="Traditional Arabic" w:cs="Traditional Arabic"/>
          <w:sz w:val="36"/>
          <w:szCs w:val="36"/>
          <w:rtl/>
          <w:lang w:bidi="ar-EG"/>
        </w:rPr>
        <w:t xml:space="preserve"> "</w:t>
      </w:r>
      <w:r>
        <w:rPr>
          <w:rStyle w:val="a4"/>
          <w:rFonts w:ascii="Traditional Arabic" w:hAnsi="Traditional Arabic" w:cs="Traditional Arabic"/>
          <w:sz w:val="36"/>
          <w:szCs w:val="36"/>
          <w:rtl/>
          <w:lang w:bidi="ar-EG"/>
        </w:rPr>
        <w:footnoteReference w:id="81"/>
      </w:r>
    </w:p>
    <w:p w:rsidR="00050895" w:rsidRDefault="003F067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ولمّا قتل عثمان كانت تقول</w:t>
      </w:r>
      <w:r w:rsidRPr="003F0678">
        <w:rPr>
          <w:rFonts w:ascii="Traditional Arabic" w:hAnsi="Traditional Arabic" w:cs="Traditional Arabic"/>
          <w:sz w:val="36"/>
          <w:szCs w:val="36"/>
          <w:rtl/>
          <w:lang w:bidi="ar-EG"/>
        </w:rPr>
        <w:t xml:space="preserve"> : </w:t>
      </w:r>
      <w:r w:rsidRPr="003F0678">
        <w:rPr>
          <w:rFonts w:ascii="Traditional Arabic" w:hAnsi="Traditional Arabic" w:cs="Traditional Arabic" w:hint="cs"/>
          <w:sz w:val="36"/>
          <w:szCs w:val="36"/>
          <w:rtl/>
          <w:lang w:bidi="ar-EG"/>
        </w:rPr>
        <w:t>يا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ليتني</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كنت</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نسيا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منسيا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فأما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الذي</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كان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شأن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عثمان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فوالله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أحببت</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ينتهك</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عثمان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أمر</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قط</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إلا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انتهك</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مني</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مثله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حتى</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لو</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أحببت</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قتله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قتلت</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يا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عبيد</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بن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عدي</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لا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يغرنك</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أحد</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بعد</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الذي</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تعلم</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فوالله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احتقرت</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أعمال</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أصحاب</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رسول</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صلى</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عليه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وسلم</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حتى</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نجم</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النفر</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الذين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طعنوا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في</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عثمان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فقالوا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قولا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لا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يحسن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مثله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وقرءوا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قراءة</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لا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يحسن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مثلها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وصلوا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صلاة</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لا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يصلى</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مثلها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فلما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تدبرت</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الصنيع</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إذن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ما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تقاربوا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أعمال</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أصحاب</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رسول</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صلى</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عليه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وسلم</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فإذا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أعجبك</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حسن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قول</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امرئ</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فقل</w:t>
      </w:r>
      <w:r w:rsidRPr="003F0678">
        <w:rPr>
          <w:rFonts w:ascii="Traditional Arabic" w:hAnsi="Traditional Arabic" w:cs="Traditional Arabic"/>
          <w:sz w:val="36"/>
          <w:szCs w:val="36"/>
          <w:rtl/>
          <w:lang w:bidi="ar-EG"/>
        </w:rPr>
        <w:t xml:space="preserve"> : </w:t>
      </w:r>
      <w:r w:rsidRPr="003F0678">
        <w:rPr>
          <w:rFonts w:ascii="Traditional Arabic" w:hAnsi="Traditional Arabic" w:cs="Traditional Arabic" w:hint="cs"/>
          <w:sz w:val="36"/>
          <w:szCs w:val="36"/>
          <w:rtl/>
          <w:lang w:bidi="ar-EG"/>
        </w:rPr>
        <w:t>اعملوا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فسيرى</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الله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عملكم</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ورسوله</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والمؤمنون</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ولا</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يستخفنك</w:t>
      </w:r>
      <w:r w:rsidRPr="003F0678">
        <w:rPr>
          <w:rFonts w:ascii="Traditional Arabic" w:hAnsi="Traditional Arabic" w:cs="Traditional Arabic"/>
          <w:sz w:val="36"/>
          <w:szCs w:val="36"/>
          <w:rtl/>
          <w:lang w:bidi="ar-EG"/>
        </w:rPr>
        <w:t xml:space="preserve"> </w:t>
      </w:r>
      <w:r w:rsidRPr="003F0678">
        <w:rPr>
          <w:rFonts w:ascii="Traditional Arabic" w:hAnsi="Traditional Arabic" w:cs="Traditional Arabic" w:hint="cs"/>
          <w:sz w:val="36"/>
          <w:szCs w:val="36"/>
          <w:rtl/>
          <w:lang w:bidi="ar-EG"/>
        </w:rPr>
        <w:t>أحد</w:t>
      </w:r>
      <w:r w:rsidRPr="003F0678">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ا.هـ.</w:t>
      </w:r>
      <w:r>
        <w:rPr>
          <w:rStyle w:val="a4"/>
          <w:rFonts w:ascii="Traditional Arabic" w:hAnsi="Traditional Arabic" w:cs="Traditional Arabic"/>
          <w:sz w:val="36"/>
          <w:szCs w:val="36"/>
          <w:rtl/>
          <w:lang w:bidi="ar-EG"/>
        </w:rPr>
        <w:footnoteReference w:id="82"/>
      </w:r>
      <w:r>
        <w:rPr>
          <w:rFonts w:ascii="Traditional Arabic" w:hAnsi="Traditional Arabic" w:cs="Traditional Arabic" w:hint="cs"/>
          <w:sz w:val="36"/>
          <w:szCs w:val="36"/>
          <w:rtl/>
          <w:lang w:bidi="ar-EG"/>
        </w:rPr>
        <w:t xml:space="preserve"> </w:t>
      </w:r>
    </w:p>
    <w:p w:rsidR="00BC43BB" w:rsidRDefault="00521A00"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نعم , كانت عائشة ممن أخذ على عثمان رضي الله عنه محاباة أقاربه في الولاية , و لكنها ما نوت قطّ </w:t>
      </w:r>
      <w:r w:rsidR="00156881">
        <w:rPr>
          <w:rFonts w:ascii="Traditional Arabic" w:hAnsi="Traditional Arabic" w:cs="Traditional Arabic" w:hint="cs"/>
          <w:sz w:val="36"/>
          <w:szCs w:val="36"/>
          <w:rtl/>
          <w:lang w:bidi="ar-EG"/>
        </w:rPr>
        <w:t>أن تخرج عليه أو أن تأ</w:t>
      </w:r>
      <w:r w:rsidR="008E6368">
        <w:rPr>
          <w:rFonts w:ascii="Traditional Arabic" w:hAnsi="Traditional Arabic" w:cs="Traditional Arabic" w:hint="cs"/>
          <w:sz w:val="36"/>
          <w:szCs w:val="36"/>
          <w:rtl/>
          <w:lang w:bidi="ar-EG"/>
        </w:rPr>
        <w:t>ل</w:t>
      </w:r>
      <w:r w:rsidR="00156881">
        <w:rPr>
          <w:rFonts w:ascii="Traditional Arabic" w:hAnsi="Traditional Arabic" w:cs="Traditional Arabic" w:hint="cs"/>
          <w:sz w:val="36"/>
          <w:szCs w:val="36"/>
          <w:rtl/>
          <w:lang w:bidi="ar-EG"/>
        </w:rPr>
        <w:t>ّ</w:t>
      </w:r>
      <w:r w:rsidR="008E6368">
        <w:rPr>
          <w:rFonts w:ascii="Traditional Arabic" w:hAnsi="Traditional Arabic" w:cs="Traditional Arabic" w:hint="cs"/>
          <w:sz w:val="36"/>
          <w:szCs w:val="36"/>
          <w:rtl/>
          <w:lang w:bidi="ar-EG"/>
        </w:rPr>
        <w:t xml:space="preserve">ب </w:t>
      </w:r>
      <w:r w:rsidR="00156881">
        <w:rPr>
          <w:rFonts w:ascii="Traditional Arabic" w:hAnsi="Traditional Arabic" w:cs="Traditional Arabic" w:hint="cs"/>
          <w:sz w:val="36"/>
          <w:szCs w:val="36"/>
          <w:rtl/>
          <w:lang w:bidi="ar-EG"/>
        </w:rPr>
        <w:t xml:space="preserve">عليه الناس , </w:t>
      </w:r>
      <w:r w:rsidR="005809CC">
        <w:rPr>
          <w:rFonts w:ascii="Traditional Arabic" w:hAnsi="Traditional Arabic" w:cs="Traditional Arabic" w:hint="cs"/>
          <w:sz w:val="36"/>
          <w:szCs w:val="36"/>
          <w:rtl/>
          <w:lang w:bidi="ar-EG"/>
        </w:rPr>
        <w:t>قالت عائشة في ذلك : غضبت لكم من السوط و لا أغضب لعثمان من السيف ؟ , استعبتموه حتى اذا تركتموه كالقلب المصفّى قتلتموه ؟</w:t>
      </w:r>
      <w:r w:rsidR="00D13F50">
        <w:rPr>
          <w:rStyle w:val="a4"/>
          <w:rFonts w:ascii="Traditional Arabic" w:hAnsi="Traditional Arabic" w:cs="Traditional Arabic"/>
          <w:sz w:val="36"/>
          <w:szCs w:val="36"/>
          <w:rtl/>
          <w:lang w:bidi="ar-EG"/>
        </w:rPr>
        <w:footnoteReference w:id="83"/>
      </w:r>
      <w:r w:rsidR="007F07EF">
        <w:rPr>
          <w:rFonts w:ascii="Traditional Arabic" w:hAnsi="Traditional Arabic" w:cs="Traditional Arabic" w:hint="cs"/>
          <w:sz w:val="36"/>
          <w:szCs w:val="36"/>
          <w:rtl/>
          <w:lang w:bidi="ar-EG"/>
        </w:rPr>
        <w:t>.</w:t>
      </w:r>
    </w:p>
    <w:p w:rsidR="007F07EF" w:rsidRDefault="004B6F5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بل كانت عائشة تسبّ من سبّ عثمان و تلعنه , قالت</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أم</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كلثوم</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بنت</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ثمامة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أنها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قدمت</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حاجة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فإن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أخاها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المخارق</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بن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ثمامة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قال</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ادخلي</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على</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عائشة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وسليها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عثمان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بن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عفان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فإن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الناس</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lastRenderedPageBreak/>
        <w:t>قد</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أكثروا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عندنا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قالت</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فدخلت</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عليها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فقلت</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بعض</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بنيك</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يقرئك</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السلام</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ويسألك</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عثمان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بن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عفان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قالت</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وعليه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السلام</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ورحمة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الله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قالت</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أما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أنا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فأشهد</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على</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أني</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رأيت</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عثمان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في</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هذا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البيت</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في</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ليلة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قائظة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ونبي</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الله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صلى</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الله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عليه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وسلم</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وجبريل</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يوحي</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إليه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والنبي</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صلى</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الله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عليه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وسلم</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يضرب</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كف</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أو</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كتف</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ابن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عفان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بيده</w:t>
      </w:r>
      <w:r w:rsidRPr="004B6F5F">
        <w:rPr>
          <w:rFonts w:ascii="Traditional Arabic" w:hAnsi="Traditional Arabic" w:cs="Traditional Arabic"/>
          <w:sz w:val="36"/>
          <w:szCs w:val="36"/>
          <w:rtl/>
          <w:lang w:bidi="ar-EG"/>
        </w:rPr>
        <w:t xml:space="preserve"> : " </w:t>
      </w:r>
      <w:r w:rsidRPr="004B6F5F">
        <w:rPr>
          <w:rFonts w:ascii="Traditional Arabic" w:hAnsi="Traditional Arabic" w:cs="Traditional Arabic" w:hint="cs"/>
          <w:sz w:val="36"/>
          <w:szCs w:val="36"/>
          <w:rtl/>
          <w:lang w:bidi="ar-EG"/>
        </w:rPr>
        <w:t>اكتب</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عثم</w:t>
      </w:r>
      <w:r w:rsidRPr="004B6F5F">
        <w:rPr>
          <w:rFonts w:ascii="Traditional Arabic" w:hAnsi="Traditional Arabic" w:cs="Traditional Arabic"/>
          <w:sz w:val="36"/>
          <w:szCs w:val="36"/>
          <w:rtl/>
          <w:lang w:bidi="ar-EG"/>
        </w:rPr>
        <w:t xml:space="preserve"> "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فما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كان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الله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ينزل</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تلك</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المنزلة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من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نبيه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صلى</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الله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عليه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وسلم</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إلا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رجلا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عليه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كريما</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فمن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سب</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ابن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عفان</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فعليه</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لعنة</w:t>
      </w:r>
      <w:r w:rsidRPr="004B6F5F">
        <w:rPr>
          <w:rFonts w:ascii="Traditional Arabic" w:hAnsi="Traditional Arabic" w:cs="Traditional Arabic"/>
          <w:sz w:val="36"/>
          <w:szCs w:val="36"/>
          <w:rtl/>
          <w:lang w:bidi="ar-EG"/>
        </w:rPr>
        <w:t xml:space="preserve"> </w:t>
      </w:r>
      <w:r w:rsidRPr="004B6F5F">
        <w:rPr>
          <w:rFonts w:ascii="Traditional Arabic" w:hAnsi="Traditional Arabic" w:cs="Traditional Arabic" w:hint="cs"/>
          <w:sz w:val="36"/>
          <w:szCs w:val="36"/>
          <w:rtl/>
          <w:lang w:bidi="ar-EG"/>
        </w:rPr>
        <w:t>الله</w:t>
      </w:r>
      <w:r>
        <w:rPr>
          <w:rFonts w:ascii="Traditional Arabic" w:hAnsi="Traditional Arabic" w:cs="Traditional Arabic" w:hint="cs"/>
          <w:sz w:val="36"/>
          <w:szCs w:val="36"/>
          <w:rtl/>
          <w:lang w:bidi="ar-EG"/>
        </w:rPr>
        <w:t>.</w:t>
      </w:r>
      <w:r>
        <w:rPr>
          <w:rStyle w:val="a4"/>
          <w:rFonts w:ascii="Traditional Arabic" w:hAnsi="Traditional Arabic" w:cs="Traditional Arabic"/>
          <w:sz w:val="36"/>
          <w:szCs w:val="36"/>
          <w:rtl/>
          <w:lang w:bidi="ar-EG"/>
        </w:rPr>
        <w:footnoteReference w:id="84"/>
      </w:r>
    </w:p>
    <w:p w:rsidR="00EA40D0" w:rsidRDefault="00EA40D0"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وما روي عن عائشة رضي الله عنها بخلاف ذلك , في اعانتها على قتل عثمان بسيف سلّته أو بكتاب كتبته  , فكذب و زور و بهتان , و سأتعرض لشيء من</w:t>
      </w:r>
      <w:r w:rsidR="00312E48">
        <w:rPr>
          <w:rFonts w:ascii="Traditional Arabic" w:hAnsi="Traditional Arabic" w:cs="Traditional Arabic" w:hint="cs"/>
          <w:sz w:val="36"/>
          <w:szCs w:val="36"/>
          <w:rtl/>
          <w:lang w:bidi="ar-EG"/>
        </w:rPr>
        <w:t>ه إن شاء الله , في جزء ما كذب و</w:t>
      </w:r>
      <w:r>
        <w:rPr>
          <w:rFonts w:ascii="Traditional Arabic" w:hAnsi="Traditional Arabic" w:cs="Traditional Arabic" w:hint="cs"/>
          <w:sz w:val="36"/>
          <w:szCs w:val="36"/>
          <w:rtl/>
          <w:lang w:bidi="ar-EG"/>
        </w:rPr>
        <w:t>وضع عليها من الباطل</w:t>
      </w:r>
      <w:r w:rsidR="00312E48">
        <w:rPr>
          <w:rFonts w:ascii="Traditional Arabic" w:hAnsi="Traditional Arabic" w:cs="Traditional Arabic" w:hint="cs"/>
          <w:sz w:val="36"/>
          <w:szCs w:val="36"/>
          <w:rtl/>
          <w:lang w:bidi="ar-EG"/>
        </w:rPr>
        <w:t xml:space="preserve"> المختلق</w:t>
      </w:r>
      <w:r w:rsidR="0021291D">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 </w:t>
      </w:r>
    </w:p>
    <w:p w:rsidR="005C2652" w:rsidRDefault="005C2652" w:rsidP="00567451">
      <w:pPr>
        <w:spacing w:after="0"/>
        <w:rPr>
          <w:rFonts w:ascii="Traditional Arabic" w:hAnsi="Traditional Arabic" w:cs="Traditional Arabic"/>
          <w:sz w:val="36"/>
          <w:szCs w:val="36"/>
          <w:rtl/>
          <w:lang w:bidi="ar-EG"/>
        </w:rPr>
      </w:pPr>
    </w:p>
    <w:p w:rsidR="00786F35" w:rsidRDefault="00786F35" w:rsidP="00567451">
      <w:pPr>
        <w:spacing w:after="0"/>
        <w:rPr>
          <w:rFonts w:ascii="Traditional Arabic" w:hAnsi="Traditional Arabic" w:cs="Traditional Arabic"/>
          <w:sz w:val="36"/>
          <w:szCs w:val="36"/>
          <w:rtl/>
          <w:lang w:bidi="ar-EG"/>
        </w:rPr>
      </w:pPr>
    </w:p>
    <w:p w:rsidR="00786F35" w:rsidRDefault="00786F35" w:rsidP="00567451">
      <w:pPr>
        <w:spacing w:after="0"/>
        <w:rPr>
          <w:rFonts w:ascii="Traditional Arabic" w:hAnsi="Traditional Arabic" w:cs="Traditional Arabic"/>
          <w:sz w:val="36"/>
          <w:szCs w:val="36"/>
          <w:rtl/>
          <w:lang w:bidi="ar-EG"/>
        </w:rPr>
      </w:pPr>
    </w:p>
    <w:p w:rsidR="00786F35" w:rsidRDefault="00786F35" w:rsidP="00567451">
      <w:pPr>
        <w:spacing w:after="0"/>
        <w:rPr>
          <w:rFonts w:ascii="Traditional Arabic" w:hAnsi="Traditional Arabic" w:cs="Traditional Arabic"/>
          <w:sz w:val="36"/>
          <w:szCs w:val="36"/>
          <w:rtl/>
          <w:lang w:bidi="ar-EG"/>
        </w:rPr>
      </w:pPr>
    </w:p>
    <w:p w:rsidR="005C2652" w:rsidRPr="00A035F8" w:rsidRDefault="005C2652" w:rsidP="00567451">
      <w:pPr>
        <w:spacing w:after="0"/>
        <w:rPr>
          <w:rFonts w:ascii="Traditional Arabic" w:hAnsi="Traditional Arabic" w:cs="Traditional Arabic"/>
          <w:b/>
          <w:bCs/>
          <w:sz w:val="36"/>
          <w:szCs w:val="36"/>
          <w:rtl/>
          <w:lang w:bidi="ar-EG"/>
        </w:rPr>
      </w:pPr>
      <w:r w:rsidRPr="00A035F8">
        <w:rPr>
          <w:rFonts w:ascii="Traditional Arabic" w:hAnsi="Traditional Arabic" w:cs="Traditional Arabic" w:hint="cs"/>
          <w:b/>
          <w:bCs/>
          <w:sz w:val="36"/>
          <w:szCs w:val="36"/>
          <w:rtl/>
          <w:lang w:bidi="ar-EG"/>
        </w:rPr>
        <w:t>س</w:t>
      </w:r>
      <w:r w:rsidR="00A70892" w:rsidRPr="00A035F8">
        <w:rPr>
          <w:rFonts w:ascii="Traditional Arabic" w:hAnsi="Traditional Arabic" w:cs="Traditional Arabic" w:hint="cs"/>
          <w:b/>
          <w:bCs/>
          <w:sz w:val="36"/>
          <w:szCs w:val="36"/>
          <w:rtl/>
          <w:lang w:bidi="ar-EG"/>
        </w:rPr>
        <w:t>ـ</w:t>
      </w:r>
      <w:r w:rsidRPr="00A035F8">
        <w:rPr>
          <w:rFonts w:ascii="Traditional Arabic" w:hAnsi="Traditional Arabic" w:cs="Traditional Arabic" w:hint="cs"/>
          <w:b/>
          <w:bCs/>
          <w:sz w:val="36"/>
          <w:szCs w:val="36"/>
          <w:rtl/>
          <w:lang w:bidi="ar-EG"/>
        </w:rPr>
        <w:t>ح</w:t>
      </w:r>
      <w:r w:rsidR="00A70892" w:rsidRPr="00A035F8">
        <w:rPr>
          <w:rFonts w:ascii="Traditional Arabic" w:hAnsi="Traditional Arabic" w:cs="Traditional Arabic" w:hint="cs"/>
          <w:b/>
          <w:bCs/>
          <w:sz w:val="36"/>
          <w:szCs w:val="36"/>
          <w:rtl/>
          <w:lang w:bidi="ar-EG"/>
        </w:rPr>
        <w:t>ـ</w:t>
      </w:r>
      <w:r w:rsidRPr="00A035F8">
        <w:rPr>
          <w:rFonts w:ascii="Traditional Arabic" w:hAnsi="Traditional Arabic" w:cs="Traditional Arabic" w:hint="cs"/>
          <w:b/>
          <w:bCs/>
          <w:sz w:val="36"/>
          <w:szCs w:val="36"/>
          <w:rtl/>
          <w:lang w:bidi="ar-EG"/>
        </w:rPr>
        <w:t>ره</w:t>
      </w:r>
      <w:r w:rsidR="00A70892" w:rsidRPr="00A035F8">
        <w:rPr>
          <w:rFonts w:ascii="Traditional Arabic" w:hAnsi="Traditional Arabic" w:cs="Traditional Arabic" w:hint="cs"/>
          <w:b/>
          <w:bCs/>
          <w:sz w:val="36"/>
          <w:szCs w:val="36"/>
          <w:rtl/>
          <w:lang w:bidi="ar-EG"/>
        </w:rPr>
        <w:t>ـ</w:t>
      </w:r>
      <w:r w:rsidRPr="00A035F8">
        <w:rPr>
          <w:rFonts w:ascii="Traditional Arabic" w:hAnsi="Traditional Arabic" w:cs="Traditional Arabic" w:hint="cs"/>
          <w:b/>
          <w:bCs/>
          <w:sz w:val="36"/>
          <w:szCs w:val="36"/>
          <w:rtl/>
          <w:lang w:bidi="ar-EG"/>
        </w:rPr>
        <w:t>ا رض</w:t>
      </w:r>
      <w:r w:rsidR="00A70892" w:rsidRPr="00A035F8">
        <w:rPr>
          <w:rFonts w:ascii="Traditional Arabic" w:hAnsi="Traditional Arabic" w:cs="Traditional Arabic" w:hint="cs"/>
          <w:b/>
          <w:bCs/>
          <w:sz w:val="36"/>
          <w:szCs w:val="36"/>
          <w:rtl/>
          <w:lang w:bidi="ar-EG"/>
        </w:rPr>
        <w:t>ـ</w:t>
      </w:r>
      <w:r w:rsidRPr="00A035F8">
        <w:rPr>
          <w:rFonts w:ascii="Traditional Arabic" w:hAnsi="Traditional Arabic" w:cs="Traditional Arabic" w:hint="cs"/>
          <w:b/>
          <w:bCs/>
          <w:sz w:val="36"/>
          <w:szCs w:val="36"/>
          <w:rtl/>
          <w:lang w:bidi="ar-EG"/>
        </w:rPr>
        <w:t>ي الله ع</w:t>
      </w:r>
      <w:r w:rsidR="00A70892" w:rsidRPr="00A035F8">
        <w:rPr>
          <w:rFonts w:ascii="Traditional Arabic" w:hAnsi="Traditional Arabic" w:cs="Traditional Arabic" w:hint="cs"/>
          <w:b/>
          <w:bCs/>
          <w:sz w:val="36"/>
          <w:szCs w:val="36"/>
          <w:rtl/>
          <w:lang w:bidi="ar-EG"/>
        </w:rPr>
        <w:t>ـ</w:t>
      </w:r>
      <w:r w:rsidRPr="00A035F8">
        <w:rPr>
          <w:rFonts w:ascii="Traditional Arabic" w:hAnsi="Traditional Arabic" w:cs="Traditional Arabic" w:hint="cs"/>
          <w:b/>
          <w:bCs/>
          <w:sz w:val="36"/>
          <w:szCs w:val="36"/>
          <w:rtl/>
          <w:lang w:bidi="ar-EG"/>
        </w:rPr>
        <w:t>ن</w:t>
      </w:r>
      <w:r w:rsidR="00A70892" w:rsidRPr="00A035F8">
        <w:rPr>
          <w:rFonts w:ascii="Traditional Arabic" w:hAnsi="Traditional Arabic" w:cs="Traditional Arabic" w:hint="cs"/>
          <w:b/>
          <w:bCs/>
          <w:sz w:val="36"/>
          <w:szCs w:val="36"/>
          <w:rtl/>
          <w:lang w:bidi="ar-EG"/>
        </w:rPr>
        <w:t>ـ</w:t>
      </w:r>
      <w:r w:rsidRPr="00A035F8">
        <w:rPr>
          <w:rFonts w:ascii="Traditional Arabic" w:hAnsi="Traditional Arabic" w:cs="Traditional Arabic" w:hint="cs"/>
          <w:b/>
          <w:bCs/>
          <w:sz w:val="36"/>
          <w:szCs w:val="36"/>
          <w:rtl/>
          <w:lang w:bidi="ar-EG"/>
        </w:rPr>
        <w:t xml:space="preserve">ها </w:t>
      </w:r>
    </w:p>
    <w:p w:rsidR="005C2652" w:rsidRDefault="005C2652"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وقد تعرضت رضي الله عنها لهذا البلاء , كما تعرض له رسول الله صلّى الله عليه وسلم , فسحرتها أمة لها , لتموت , فتعتق , وكانت عائشة قد دبّرتها</w:t>
      </w:r>
      <w:r>
        <w:rPr>
          <w:rStyle w:val="a4"/>
          <w:rFonts w:ascii="Traditional Arabic" w:hAnsi="Traditional Arabic" w:cs="Traditional Arabic"/>
          <w:sz w:val="36"/>
          <w:szCs w:val="36"/>
          <w:rtl/>
          <w:lang w:bidi="ar-EG"/>
        </w:rPr>
        <w:footnoteReference w:id="85"/>
      </w:r>
      <w:r>
        <w:rPr>
          <w:rFonts w:ascii="Traditional Arabic" w:hAnsi="Traditional Arabic" w:cs="Traditional Arabic" w:hint="cs"/>
          <w:sz w:val="36"/>
          <w:szCs w:val="36"/>
          <w:rtl/>
          <w:lang w:bidi="ar-EG"/>
        </w:rPr>
        <w:t xml:space="preserve"> </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ف</w:t>
      </w:r>
      <w:r w:rsidRPr="001B50F8">
        <w:rPr>
          <w:rFonts w:ascii="Traditional Arabic" w:hAnsi="Traditional Arabic" w:cs="Traditional Arabic" w:hint="cs"/>
          <w:sz w:val="36"/>
          <w:szCs w:val="36"/>
          <w:rtl/>
          <w:lang w:bidi="ar-EG"/>
        </w:rPr>
        <w:t>عن</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عمرة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أن</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عائشة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رضي</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الله</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عنها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دبرت</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أمة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لها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فاشتكت</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عائشة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فسأل</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بنو</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أخيها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طبيبا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من</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الزط</w:t>
      </w:r>
      <w:r>
        <w:rPr>
          <w:rStyle w:val="a4"/>
          <w:rFonts w:ascii="Traditional Arabic" w:hAnsi="Traditional Arabic" w:cs="Traditional Arabic"/>
          <w:sz w:val="36"/>
          <w:szCs w:val="36"/>
          <w:rtl/>
          <w:lang w:bidi="ar-EG"/>
        </w:rPr>
        <w:footnoteReference w:id="86"/>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فقال</w:t>
      </w:r>
      <w:r w:rsidRPr="001B50F8">
        <w:rPr>
          <w:rFonts w:ascii="Traditional Arabic" w:hAnsi="Traditional Arabic" w:cs="Traditional Arabic"/>
          <w:sz w:val="36"/>
          <w:szCs w:val="36"/>
          <w:rtl/>
          <w:lang w:bidi="ar-EG"/>
        </w:rPr>
        <w:t xml:space="preserve"> : </w:t>
      </w:r>
      <w:r w:rsidRPr="001B50F8">
        <w:rPr>
          <w:rFonts w:ascii="Traditional Arabic" w:hAnsi="Traditional Arabic" w:cs="Traditional Arabic" w:hint="cs"/>
          <w:sz w:val="36"/>
          <w:szCs w:val="36"/>
          <w:rtl/>
          <w:lang w:bidi="ar-EG"/>
        </w:rPr>
        <w:t>إنكم</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lastRenderedPageBreak/>
        <w:t>تخبروني</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عن</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امرأة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مسحورة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سحرتها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أمة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لها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فأخبرت</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عائشة</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قالت</w:t>
      </w:r>
      <w:r w:rsidRPr="001B50F8">
        <w:rPr>
          <w:rFonts w:ascii="Traditional Arabic" w:hAnsi="Traditional Arabic" w:cs="Traditional Arabic"/>
          <w:sz w:val="36"/>
          <w:szCs w:val="36"/>
          <w:rtl/>
          <w:lang w:bidi="ar-EG"/>
        </w:rPr>
        <w:t xml:space="preserve"> : </w:t>
      </w:r>
      <w:r w:rsidRPr="001B50F8">
        <w:rPr>
          <w:rFonts w:ascii="Traditional Arabic" w:hAnsi="Traditional Arabic" w:cs="Traditional Arabic" w:hint="cs"/>
          <w:sz w:val="36"/>
          <w:szCs w:val="36"/>
          <w:rtl/>
          <w:lang w:bidi="ar-EG"/>
        </w:rPr>
        <w:t>سحرتيني</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فقالت</w:t>
      </w:r>
      <w:r w:rsidRPr="001B50F8">
        <w:rPr>
          <w:rFonts w:ascii="Traditional Arabic" w:hAnsi="Traditional Arabic" w:cs="Traditional Arabic"/>
          <w:sz w:val="36"/>
          <w:szCs w:val="36"/>
          <w:rtl/>
          <w:lang w:bidi="ar-EG"/>
        </w:rPr>
        <w:t xml:space="preserve"> : </w:t>
      </w:r>
      <w:r w:rsidRPr="001B50F8">
        <w:rPr>
          <w:rFonts w:ascii="Traditional Arabic" w:hAnsi="Traditional Arabic" w:cs="Traditional Arabic" w:hint="cs"/>
          <w:sz w:val="36"/>
          <w:szCs w:val="36"/>
          <w:rtl/>
          <w:lang w:bidi="ar-EG"/>
        </w:rPr>
        <w:t>نعم</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فقالت</w:t>
      </w:r>
      <w:r w:rsidRPr="001B50F8">
        <w:rPr>
          <w:rFonts w:ascii="Traditional Arabic" w:hAnsi="Traditional Arabic" w:cs="Traditional Arabic"/>
          <w:sz w:val="36"/>
          <w:szCs w:val="36"/>
          <w:rtl/>
          <w:lang w:bidi="ar-EG"/>
        </w:rPr>
        <w:t xml:space="preserve"> : </w:t>
      </w:r>
      <w:r w:rsidRPr="001B50F8">
        <w:rPr>
          <w:rFonts w:ascii="Traditional Arabic" w:hAnsi="Traditional Arabic" w:cs="Traditional Arabic" w:hint="cs"/>
          <w:sz w:val="36"/>
          <w:szCs w:val="36"/>
          <w:rtl/>
          <w:lang w:bidi="ar-EG"/>
        </w:rPr>
        <w:t>ولم</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لا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تنجين</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أبدا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ثم</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قالت</w:t>
      </w:r>
      <w:r w:rsidRPr="001B50F8">
        <w:rPr>
          <w:rFonts w:ascii="Traditional Arabic" w:hAnsi="Traditional Arabic" w:cs="Traditional Arabic"/>
          <w:sz w:val="36"/>
          <w:szCs w:val="36"/>
          <w:rtl/>
          <w:lang w:bidi="ar-EG"/>
        </w:rPr>
        <w:t xml:space="preserve"> : </w:t>
      </w:r>
      <w:r w:rsidRPr="001B50F8">
        <w:rPr>
          <w:rFonts w:ascii="Traditional Arabic" w:hAnsi="Traditional Arabic" w:cs="Traditional Arabic" w:hint="cs"/>
          <w:sz w:val="36"/>
          <w:szCs w:val="36"/>
          <w:rtl/>
          <w:lang w:bidi="ar-EG"/>
        </w:rPr>
        <w:t>بيعوها</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من</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شر</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العرب</w:t>
      </w:r>
      <w:r w:rsidRPr="001B50F8">
        <w:rPr>
          <w:rFonts w:ascii="Traditional Arabic" w:hAnsi="Traditional Arabic" w:cs="Traditional Arabic"/>
          <w:sz w:val="36"/>
          <w:szCs w:val="36"/>
          <w:rtl/>
          <w:lang w:bidi="ar-EG"/>
        </w:rPr>
        <w:t xml:space="preserve"> </w:t>
      </w:r>
      <w:r w:rsidRPr="001B50F8">
        <w:rPr>
          <w:rFonts w:ascii="Traditional Arabic" w:hAnsi="Traditional Arabic" w:cs="Traditional Arabic" w:hint="cs"/>
          <w:sz w:val="36"/>
          <w:szCs w:val="36"/>
          <w:rtl/>
          <w:lang w:bidi="ar-EG"/>
        </w:rPr>
        <w:t>ملكة</w:t>
      </w:r>
      <w:r>
        <w:rPr>
          <w:rFonts w:ascii="Traditional Arabic" w:hAnsi="Traditional Arabic" w:cs="Traditional Arabic" w:hint="cs"/>
          <w:sz w:val="36"/>
          <w:szCs w:val="36"/>
          <w:rtl/>
          <w:lang w:bidi="ar-EG"/>
        </w:rPr>
        <w:t xml:space="preserve"> .</w:t>
      </w:r>
      <w:r>
        <w:rPr>
          <w:rStyle w:val="a4"/>
          <w:rFonts w:ascii="Traditional Arabic" w:hAnsi="Traditional Arabic" w:cs="Traditional Arabic"/>
          <w:sz w:val="36"/>
          <w:szCs w:val="36"/>
          <w:rtl/>
          <w:lang w:bidi="ar-EG"/>
        </w:rPr>
        <w:footnoteReference w:id="87"/>
      </w:r>
    </w:p>
    <w:p w:rsidR="005C2652" w:rsidRDefault="005C2652"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يعني أن عائشة رضي الله عنها , لما أخبرتها الأمة أنها إنما سحرتها كي تموت لتعتق , أبت عائشة رضي الله عنها أن تحقق لها أمنيّتها , ولا ريب أن عائشة رضي الله عنها كانت تحسن صحبتها و تكرمها , فلمّا فعلت هذه الأمة ذلك , قرّرت عائشة أن تبيعها للأعراب ممن يسيء ملكها , يعني الذين يعاملون عبيدهم و إماءهم أسوأ المعاملة , و لا تدبّرها , تعذيرا و تأديبا لها .</w:t>
      </w:r>
    </w:p>
    <w:p w:rsidR="005C2652" w:rsidRDefault="005C2652" w:rsidP="00567451">
      <w:pPr>
        <w:spacing w:after="0"/>
        <w:rPr>
          <w:rFonts w:ascii="Traditional Arabic" w:hAnsi="Traditional Arabic" w:cs="Traditional Arabic"/>
          <w:sz w:val="36"/>
          <w:szCs w:val="36"/>
          <w:rtl/>
          <w:lang w:bidi="ar-EG"/>
        </w:rPr>
      </w:pPr>
    </w:p>
    <w:p w:rsidR="00A035F8" w:rsidRDefault="00A035F8" w:rsidP="00567451">
      <w:pPr>
        <w:spacing w:after="0"/>
        <w:rPr>
          <w:rFonts w:ascii="Traditional Arabic" w:hAnsi="Traditional Arabic" w:cs="Traditional Arabic"/>
          <w:sz w:val="36"/>
          <w:szCs w:val="36"/>
          <w:rtl/>
          <w:lang w:bidi="ar-EG"/>
        </w:rPr>
      </w:pPr>
    </w:p>
    <w:p w:rsidR="00A035F8" w:rsidRDefault="00A035F8" w:rsidP="00567451">
      <w:pPr>
        <w:spacing w:after="0"/>
        <w:rPr>
          <w:rFonts w:ascii="Traditional Arabic" w:hAnsi="Traditional Arabic" w:cs="Traditional Arabic"/>
          <w:sz w:val="36"/>
          <w:szCs w:val="36"/>
          <w:rtl/>
          <w:lang w:bidi="ar-EG"/>
        </w:rPr>
      </w:pPr>
    </w:p>
    <w:p w:rsidR="00A035F8" w:rsidRDefault="00A035F8" w:rsidP="00567451">
      <w:pPr>
        <w:spacing w:after="0"/>
        <w:rPr>
          <w:rFonts w:ascii="Traditional Arabic" w:hAnsi="Traditional Arabic" w:cs="Traditional Arabic"/>
          <w:sz w:val="36"/>
          <w:szCs w:val="36"/>
          <w:rtl/>
          <w:lang w:bidi="ar-EG"/>
        </w:rPr>
      </w:pPr>
    </w:p>
    <w:p w:rsidR="00A035F8" w:rsidRDefault="00A035F8" w:rsidP="00567451">
      <w:pPr>
        <w:spacing w:after="0"/>
        <w:rPr>
          <w:rFonts w:ascii="Traditional Arabic" w:hAnsi="Traditional Arabic" w:cs="Traditional Arabic"/>
          <w:sz w:val="36"/>
          <w:szCs w:val="36"/>
          <w:rtl/>
          <w:lang w:bidi="ar-EG"/>
        </w:rPr>
      </w:pPr>
    </w:p>
    <w:p w:rsidR="00A035F8" w:rsidRDefault="00A035F8" w:rsidP="00567451">
      <w:pPr>
        <w:spacing w:after="0"/>
        <w:rPr>
          <w:rFonts w:ascii="Traditional Arabic" w:hAnsi="Traditional Arabic" w:cs="Traditional Arabic"/>
          <w:sz w:val="36"/>
          <w:szCs w:val="36"/>
          <w:rtl/>
          <w:lang w:bidi="ar-EG"/>
        </w:rPr>
      </w:pPr>
    </w:p>
    <w:p w:rsidR="009C5563" w:rsidRDefault="009C5563" w:rsidP="00567451">
      <w:pPr>
        <w:spacing w:after="0"/>
        <w:rPr>
          <w:rFonts w:ascii="Traditional Arabic" w:hAnsi="Traditional Arabic" w:cs="Traditional Arabic"/>
          <w:sz w:val="36"/>
          <w:szCs w:val="36"/>
          <w:rtl/>
          <w:lang w:bidi="ar-EG"/>
        </w:rPr>
      </w:pPr>
    </w:p>
    <w:p w:rsidR="00786F35" w:rsidRDefault="00786F35" w:rsidP="00567451">
      <w:pPr>
        <w:spacing w:after="0"/>
        <w:rPr>
          <w:rFonts w:ascii="Traditional Arabic" w:hAnsi="Traditional Arabic" w:cs="Traditional Arabic"/>
          <w:sz w:val="36"/>
          <w:szCs w:val="36"/>
          <w:rtl/>
          <w:lang w:bidi="ar-EG"/>
        </w:rPr>
      </w:pPr>
    </w:p>
    <w:p w:rsidR="009C5563" w:rsidRPr="00EE32FA" w:rsidRDefault="009C5563" w:rsidP="0031694C">
      <w:pPr>
        <w:spacing w:after="0"/>
        <w:rPr>
          <w:rFonts w:ascii="Traditional Arabic" w:hAnsi="Traditional Arabic" w:cs="Traditional Arabic"/>
          <w:b/>
          <w:bCs/>
          <w:sz w:val="44"/>
          <w:szCs w:val="44"/>
          <w:u w:val="single"/>
          <w:rtl/>
          <w:lang w:bidi="ar-EG"/>
        </w:rPr>
      </w:pPr>
      <w:r w:rsidRPr="00EE32FA">
        <w:rPr>
          <w:rFonts w:ascii="Traditional Arabic" w:hAnsi="Traditional Arabic" w:cs="Traditional Arabic" w:hint="cs"/>
          <w:b/>
          <w:bCs/>
          <w:sz w:val="44"/>
          <w:szCs w:val="44"/>
          <w:u w:val="single"/>
          <w:rtl/>
          <w:lang w:bidi="ar-EG"/>
        </w:rPr>
        <w:t xml:space="preserve">علاقة عائشة رضي الله عنها </w:t>
      </w:r>
      <w:r w:rsidR="0031694C">
        <w:rPr>
          <w:rFonts w:ascii="Traditional Arabic" w:hAnsi="Traditional Arabic" w:cs="Traditional Arabic" w:hint="cs"/>
          <w:b/>
          <w:bCs/>
          <w:sz w:val="44"/>
          <w:szCs w:val="44"/>
          <w:u w:val="single"/>
          <w:rtl/>
          <w:lang w:bidi="ar-EG"/>
        </w:rPr>
        <w:t>ب</w:t>
      </w:r>
      <w:r w:rsidRPr="00EE32FA">
        <w:rPr>
          <w:rFonts w:ascii="Traditional Arabic" w:hAnsi="Traditional Arabic" w:cs="Traditional Arabic" w:hint="cs"/>
          <w:b/>
          <w:bCs/>
          <w:sz w:val="44"/>
          <w:szCs w:val="44"/>
          <w:u w:val="single"/>
          <w:rtl/>
          <w:lang w:bidi="ar-EG"/>
        </w:rPr>
        <w:t>آل البيت رضي الله عنهم</w:t>
      </w:r>
    </w:p>
    <w:p w:rsidR="00EE32FA" w:rsidRDefault="00EE32FA" w:rsidP="00567451">
      <w:pPr>
        <w:spacing w:after="0"/>
        <w:rPr>
          <w:rFonts w:ascii="Traditional Arabic" w:hAnsi="Traditional Arabic" w:cs="Traditional Arabic"/>
          <w:b/>
          <w:bCs/>
          <w:sz w:val="36"/>
          <w:szCs w:val="36"/>
          <w:u w:val="single"/>
          <w:rtl/>
          <w:lang w:bidi="ar-EG"/>
        </w:rPr>
      </w:pPr>
    </w:p>
    <w:p w:rsidR="004D0970" w:rsidRPr="00A035F8" w:rsidRDefault="0031694C" w:rsidP="00A035F8">
      <w:pPr>
        <w:spacing w:after="0"/>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وفـي الجـمـلـة ,</w:t>
      </w:r>
    </w:p>
    <w:p w:rsidR="00D46A37" w:rsidRDefault="0017319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فالذي ينظر إلى الصحابة على أنّهم , لا ينبغي عليهم الخطأ , ولا يصحّ أن يكون بينهم الشحناء , وأنهم لابد </w:t>
      </w:r>
      <w:r w:rsidR="00067D23">
        <w:rPr>
          <w:rFonts w:ascii="Traditional Arabic" w:hAnsi="Traditional Arabic" w:cs="Traditional Arabic" w:hint="cs"/>
          <w:sz w:val="36"/>
          <w:szCs w:val="36"/>
          <w:rtl/>
          <w:lang w:bidi="ar-EG"/>
        </w:rPr>
        <w:t xml:space="preserve">من أن يستقيموا في أمور معيشتهم و دينهم </w:t>
      </w:r>
      <w:r w:rsidR="007A1FC6">
        <w:rPr>
          <w:rFonts w:ascii="Traditional Arabic" w:hAnsi="Traditional Arabic" w:cs="Traditional Arabic" w:hint="cs"/>
          <w:sz w:val="36"/>
          <w:szCs w:val="36"/>
          <w:rtl/>
          <w:lang w:bidi="ar-EG"/>
        </w:rPr>
        <w:t xml:space="preserve">استقامة لا اعوجاج فيها </w:t>
      </w:r>
      <w:r w:rsidR="00F8107A">
        <w:rPr>
          <w:rFonts w:ascii="Traditional Arabic" w:hAnsi="Traditional Arabic" w:cs="Traditional Arabic" w:hint="cs"/>
          <w:sz w:val="36"/>
          <w:szCs w:val="36"/>
          <w:rtl/>
          <w:lang w:bidi="ar-EG"/>
        </w:rPr>
        <w:t xml:space="preserve">, أو أنهم </w:t>
      </w:r>
      <w:r w:rsidR="00974DBB">
        <w:rPr>
          <w:rFonts w:ascii="Traditional Arabic" w:hAnsi="Traditional Arabic" w:cs="Traditional Arabic" w:hint="cs"/>
          <w:sz w:val="36"/>
          <w:szCs w:val="36"/>
          <w:rtl/>
          <w:lang w:bidi="ar-EG"/>
        </w:rPr>
        <w:t xml:space="preserve">قد </w:t>
      </w:r>
      <w:r w:rsidR="00974DBB">
        <w:rPr>
          <w:rFonts w:ascii="Traditional Arabic" w:hAnsi="Traditional Arabic" w:cs="Traditional Arabic" w:hint="cs"/>
          <w:sz w:val="36"/>
          <w:szCs w:val="36"/>
          <w:rtl/>
          <w:lang w:bidi="ar-EG"/>
        </w:rPr>
        <w:lastRenderedPageBreak/>
        <w:t>عصموا</w:t>
      </w:r>
      <w:r w:rsidR="00F8107A">
        <w:rPr>
          <w:rFonts w:ascii="Traditional Arabic" w:hAnsi="Traditional Arabic" w:cs="Traditional Arabic" w:hint="cs"/>
          <w:sz w:val="36"/>
          <w:szCs w:val="36"/>
          <w:rtl/>
          <w:lang w:bidi="ar-EG"/>
        </w:rPr>
        <w:t xml:space="preserve"> من الخطأ </w:t>
      </w:r>
      <w:r w:rsidR="007A1FC6">
        <w:rPr>
          <w:rFonts w:ascii="Traditional Arabic" w:hAnsi="Traditional Arabic" w:cs="Traditional Arabic" w:hint="cs"/>
          <w:sz w:val="36"/>
          <w:szCs w:val="36"/>
          <w:rtl/>
          <w:lang w:bidi="ar-EG"/>
        </w:rPr>
        <w:t xml:space="preserve">, فهذا واهم , ومغال في حقّهم </w:t>
      </w:r>
      <w:r w:rsidR="00974DBB">
        <w:rPr>
          <w:rFonts w:ascii="Traditional Arabic" w:hAnsi="Traditional Arabic" w:cs="Traditional Arabic" w:hint="cs"/>
          <w:sz w:val="36"/>
          <w:szCs w:val="36"/>
          <w:rtl/>
          <w:lang w:bidi="ar-EG"/>
        </w:rPr>
        <w:t>, و</w:t>
      </w:r>
      <w:r w:rsidR="007A1FC6">
        <w:rPr>
          <w:rFonts w:ascii="Traditional Arabic" w:hAnsi="Traditional Arabic" w:cs="Traditional Arabic" w:hint="cs"/>
          <w:sz w:val="36"/>
          <w:szCs w:val="36"/>
          <w:rtl/>
          <w:lang w:bidi="ar-EG"/>
        </w:rPr>
        <w:t xml:space="preserve"> </w:t>
      </w:r>
      <w:r w:rsidR="00F8107A">
        <w:rPr>
          <w:rFonts w:ascii="Traditional Arabic" w:hAnsi="Traditional Arabic" w:cs="Traditional Arabic" w:hint="cs"/>
          <w:sz w:val="36"/>
          <w:szCs w:val="36"/>
          <w:rtl/>
          <w:lang w:bidi="ar-EG"/>
        </w:rPr>
        <w:t xml:space="preserve">هو </w:t>
      </w:r>
      <w:r w:rsidR="007A1FC6">
        <w:rPr>
          <w:rFonts w:ascii="Traditional Arabic" w:hAnsi="Traditional Arabic" w:cs="Traditional Arabic" w:hint="cs"/>
          <w:sz w:val="36"/>
          <w:szCs w:val="36"/>
          <w:rtl/>
          <w:lang w:bidi="ar-EG"/>
        </w:rPr>
        <w:t>ظالم لهم ,</w:t>
      </w:r>
      <w:r w:rsidR="00F8107A">
        <w:rPr>
          <w:rFonts w:ascii="Traditional Arabic" w:hAnsi="Traditional Arabic" w:cs="Traditional Arabic" w:hint="cs"/>
          <w:sz w:val="36"/>
          <w:szCs w:val="36"/>
          <w:rtl/>
          <w:lang w:bidi="ar-EG"/>
        </w:rPr>
        <w:t xml:space="preserve"> في ذات الوقت , وكذلك النقيض , من يظنّ أن الصحابة </w:t>
      </w:r>
      <w:r w:rsidR="007A1FC6">
        <w:rPr>
          <w:rFonts w:ascii="Traditional Arabic" w:hAnsi="Traditional Arabic" w:cs="Traditional Arabic" w:hint="cs"/>
          <w:sz w:val="36"/>
          <w:szCs w:val="36"/>
          <w:rtl/>
          <w:lang w:bidi="ar-EG"/>
        </w:rPr>
        <w:t xml:space="preserve"> </w:t>
      </w:r>
      <w:r w:rsidR="00A75CDF">
        <w:rPr>
          <w:rFonts w:ascii="Traditional Arabic" w:hAnsi="Traditional Arabic" w:cs="Traditional Arabic" w:hint="cs"/>
          <w:sz w:val="36"/>
          <w:szCs w:val="36"/>
          <w:rtl/>
          <w:lang w:bidi="ar-EG"/>
        </w:rPr>
        <w:t xml:space="preserve">على أبشع الجرائم , من النفاق و الكفر , </w:t>
      </w:r>
      <w:r w:rsidR="009A2625">
        <w:rPr>
          <w:rFonts w:ascii="Traditional Arabic" w:hAnsi="Traditional Arabic" w:cs="Traditional Arabic" w:hint="cs"/>
          <w:sz w:val="36"/>
          <w:szCs w:val="36"/>
          <w:rtl/>
          <w:lang w:bidi="ar-EG"/>
        </w:rPr>
        <w:t>وأنّه لم ينج</w:t>
      </w:r>
      <w:r w:rsidR="00546027">
        <w:rPr>
          <w:rFonts w:ascii="Traditional Arabic" w:hAnsi="Traditional Arabic" w:cs="Traditional Arabic" w:hint="cs"/>
          <w:sz w:val="36"/>
          <w:szCs w:val="36"/>
          <w:rtl/>
          <w:lang w:bidi="ar-EG"/>
        </w:rPr>
        <w:t xml:space="preserve"> منهم من تهمة الرياء و الكفر , إلا قلّة , تعدّ على أصابع اليد الواحدة , وكأن هؤلاء الصحابة , خاصّة من أسلم </w:t>
      </w:r>
      <w:r w:rsidR="00804616">
        <w:rPr>
          <w:rFonts w:ascii="Traditional Arabic" w:hAnsi="Traditional Arabic" w:cs="Traditional Arabic" w:hint="cs"/>
          <w:sz w:val="36"/>
          <w:szCs w:val="36"/>
          <w:rtl/>
          <w:lang w:bidi="ar-EG"/>
        </w:rPr>
        <w:t xml:space="preserve">من الأولين من المهاجرين و الأنصار , كانوا على علم بالغيب , وأن هذا الدين منصور , وأنّهم فتحوا كتاب الأقدار , فرأو فيه , ما كتب لهم من ملك و </w:t>
      </w:r>
      <w:r w:rsidR="003128FF">
        <w:rPr>
          <w:rFonts w:ascii="Traditional Arabic" w:hAnsi="Traditional Arabic" w:cs="Traditional Arabic" w:hint="cs"/>
          <w:sz w:val="36"/>
          <w:szCs w:val="36"/>
          <w:rtl/>
          <w:lang w:bidi="ar-EG"/>
        </w:rPr>
        <w:t>جاه , و</w:t>
      </w:r>
      <w:r w:rsidR="00121FA7">
        <w:rPr>
          <w:rFonts w:ascii="Traditional Arabic" w:hAnsi="Traditional Arabic" w:cs="Traditional Arabic" w:hint="cs"/>
          <w:sz w:val="36"/>
          <w:szCs w:val="36"/>
          <w:rtl/>
          <w:lang w:bidi="ar-EG"/>
        </w:rPr>
        <w:t>غلبة هذا</w:t>
      </w:r>
      <w:r w:rsidR="003128FF">
        <w:rPr>
          <w:rFonts w:ascii="Traditional Arabic" w:hAnsi="Traditional Arabic" w:cs="Traditional Arabic" w:hint="cs"/>
          <w:sz w:val="36"/>
          <w:szCs w:val="36"/>
          <w:rtl/>
          <w:lang w:bidi="ar-EG"/>
        </w:rPr>
        <w:t xml:space="preserve"> </w:t>
      </w:r>
      <w:r w:rsidR="00121FA7">
        <w:rPr>
          <w:rFonts w:ascii="Traditional Arabic" w:hAnsi="Traditional Arabic" w:cs="Traditional Arabic" w:hint="cs"/>
          <w:sz w:val="36"/>
          <w:szCs w:val="36"/>
          <w:rtl/>
          <w:lang w:bidi="ar-EG"/>
        </w:rPr>
        <w:t>ال</w:t>
      </w:r>
      <w:r w:rsidR="003128FF">
        <w:rPr>
          <w:rFonts w:ascii="Traditional Arabic" w:hAnsi="Traditional Arabic" w:cs="Traditional Arabic" w:hint="cs"/>
          <w:sz w:val="36"/>
          <w:szCs w:val="36"/>
          <w:rtl/>
          <w:lang w:bidi="ar-EG"/>
        </w:rPr>
        <w:t>دين</w:t>
      </w:r>
      <w:r w:rsidR="00121FA7">
        <w:rPr>
          <w:rFonts w:ascii="Traditional Arabic" w:hAnsi="Traditional Arabic" w:cs="Traditional Arabic" w:hint="cs"/>
          <w:sz w:val="36"/>
          <w:szCs w:val="36"/>
          <w:rtl/>
          <w:lang w:bidi="ar-EG"/>
        </w:rPr>
        <w:t xml:space="preserve"> على جزيرة العرب , و غير العرب</w:t>
      </w:r>
      <w:r w:rsidR="003128FF">
        <w:rPr>
          <w:rFonts w:ascii="Traditional Arabic" w:hAnsi="Traditional Arabic" w:cs="Traditional Arabic" w:hint="cs"/>
          <w:sz w:val="36"/>
          <w:szCs w:val="36"/>
          <w:rtl/>
          <w:lang w:bidi="ar-EG"/>
        </w:rPr>
        <w:t xml:space="preserve"> , فعلموا ما لم يعلمه الرسول صلّى الله عليه و سلّم , فخادعوه كلّ هذا الوقت</w:t>
      </w:r>
      <w:r w:rsidR="00AD6B70">
        <w:rPr>
          <w:rFonts w:ascii="Traditional Arabic" w:hAnsi="Traditional Arabic" w:cs="Traditional Arabic" w:hint="cs"/>
          <w:sz w:val="36"/>
          <w:szCs w:val="36"/>
          <w:rtl/>
          <w:lang w:bidi="ar-EG"/>
        </w:rPr>
        <w:t xml:space="preserve"> , طمعا في الرئاسة من بعده</w:t>
      </w:r>
      <w:r w:rsidR="003128FF">
        <w:rPr>
          <w:rFonts w:ascii="Traditional Arabic" w:hAnsi="Traditional Arabic" w:cs="Traditional Arabic" w:hint="cs"/>
          <w:sz w:val="36"/>
          <w:szCs w:val="36"/>
          <w:rtl/>
          <w:lang w:bidi="ar-EG"/>
        </w:rPr>
        <w:t xml:space="preserve"> , و كأنّ الرسول </w:t>
      </w:r>
      <w:r w:rsidR="00121FA7">
        <w:rPr>
          <w:rFonts w:ascii="Traditional Arabic" w:hAnsi="Traditional Arabic" w:cs="Traditional Arabic" w:hint="cs"/>
          <w:sz w:val="36"/>
          <w:szCs w:val="36"/>
          <w:rtl/>
          <w:lang w:bidi="ar-EG"/>
        </w:rPr>
        <w:t xml:space="preserve">صلّى الله عليه و سلّم </w:t>
      </w:r>
      <w:r w:rsidR="003128FF">
        <w:rPr>
          <w:rFonts w:ascii="Traditional Arabic" w:hAnsi="Traditional Arabic" w:cs="Traditional Arabic" w:hint="cs"/>
          <w:sz w:val="36"/>
          <w:szCs w:val="36"/>
          <w:rtl/>
          <w:lang w:bidi="ar-EG"/>
        </w:rPr>
        <w:t>كان , وحاشاه , يقول ما لا يعلم</w:t>
      </w:r>
      <w:r w:rsidR="002A525A">
        <w:rPr>
          <w:rFonts w:ascii="Traditional Arabic" w:hAnsi="Traditional Arabic" w:cs="Traditional Arabic" w:hint="cs"/>
          <w:sz w:val="36"/>
          <w:szCs w:val="36"/>
          <w:rtl/>
          <w:lang w:bidi="ar-EG"/>
        </w:rPr>
        <w:t xml:space="preserve"> </w:t>
      </w:r>
      <w:r w:rsidR="003128FF">
        <w:rPr>
          <w:rFonts w:ascii="Traditional Arabic" w:hAnsi="Traditional Arabic" w:cs="Traditional Arabic" w:hint="cs"/>
          <w:sz w:val="36"/>
          <w:szCs w:val="36"/>
          <w:rtl/>
          <w:lang w:bidi="ar-EG"/>
        </w:rPr>
        <w:t xml:space="preserve">, في فضائلهم </w:t>
      </w:r>
      <w:r w:rsidR="001C5458">
        <w:rPr>
          <w:rFonts w:ascii="Traditional Arabic" w:hAnsi="Traditional Arabic" w:cs="Traditional Arabic" w:hint="cs"/>
          <w:sz w:val="36"/>
          <w:szCs w:val="36"/>
          <w:rtl/>
          <w:lang w:bidi="ar-EG"/>
        </w:rPr>
        <w:t xml:space="preserve">, </w:t>
      </w:r>
      <w:r w:rsidR="00AD6B70">
        <w:rPr>
          <w:rFonts w:ascii="Traditional Arabic" w:hAnsi="Traditional Arabic" w:cs="Traditional Arabic" w:hint="cs"/>
          <w:sz w:val="36"/>
          <w:szCs w:val="36"/>
          <w:rtl/>
          <w:lang w:bidi="ar-EG"/>
        </w:rPr>
        <w:t xml:space="preserve">سواء </w:t>
      </w:r>
      <w:r w:rsidR="00A57245">
        <w:rPr>
          <w:rFonts w:ascii="Traditional Arabic" w:hAnsi="Traditional Arabic" w:cs="Traditional Arabic" w:hint="cs"/>
          <w:sz w:val="36"/>
          <w:szCs w:val="36"/>
          <w:rtl/>
          <w:lang w:bidi="ar-EG"/>
        </w:rPr>
        <w:t xml:space="preserve">ما </w:t>
      </w:r>
      <w:r w:rsidR="00AD6B70">
        <w:rPr>
          <w:rFonts w:ascii="Traditional Arabic" w:hAnsi="Traditional Arabic" w:cs="Traditional Arabic" w:hint="cs"/>
          <w:sz w:val="36"/>
          <w:szCs w:val="36"/>
          <w:rtl/>
          <w:lang w:bidi="ar-EG"/>
        </w:rPr>
        <w:t xml:space="preserve">نزل </w:t>
      </w:r>
      <w:r w:rsidR="00A57245">
        <w:rPr>
          <w:rFonts w:ascii="Traditional Arabic" w:hAnsi="Traditional Arabic" w:cs="Traditional Arabic" w:hint="cs"/>
          <w:sz w:val="36"/>
          <w:szCs w:val="36"/>
          <w:rtl/>
          <w:lang w:bidi="ar-EG"/>
        </w:rPr>
        <w:t>على لسانه من</w:t>
      </w:r>
      <w:r w:rsidR="00EE793A">
        <w:rPr>
          <w:rFonts w:ascii="Traditional Arabic" w:hAnsi="Traditional Arabic" w:cs="Traditional Arabic" w:hint="cs"/>
          <w:sz w:val="36"/>
          <w:szCs w:val="36"/>
          <w:rtl/>
          <w:lang w:bidi="ar-EG"/>
        </w:rPr>
        <w:t xml:space="preserve"> قرآن </w:t>
      </w:r>
      <w:r w:rsidR="00A57245">
        <w:rPr>
          <w:rFonts w:ascii="Traditional Arabic" w:hAnsi="Traditional Arabic" w:cs="Traditional Arabic" w:hint="cs"/>
          <w:sz w:val="36"/>
          <w:szCs w:val="36"/>
          <w:rtl/>
          <w:lang w:bidi="ar-EG"/>
        </w:rPr>
        <w:t xml:space="preserve">أو من كلامه هو صلّى الله عليه وسلم </w:t>
      </w:r>
      <w:r w:rsidR="003128FF">
        <w:rPr>
          <w:rFonts w:ascii="Traditional Arabic" w:hAnsi="Traditional Arabic" w:cs="Traditional Arabic" w:hint="cs"/>
          <w:sz w:val="36"/>
          <w:szCs w:val="36"/>
          <w:rtl/>
          <w:lang w:bidi="ar-EG"/>
        </w:rPr>
        <w:t xml:space="preserve">, </w:t>
      </w:r>
      <w:r w:rsidR="00127EF0">
        <w:rPr>
          <w:rFonts w:ascii="Traditional Arabic" w:hAnsi="Traditional Arabic" w:cs="Traditional Arabic" w:hint="cs"/>
          <w:sz w:val="36"/>
          <w:szCs w:val="36"/>
          <w:rtl/>
          <w:lang w:bidi="ar-EG"/>
        </w:rPr>
        <w:t xml:space="preserve">وتركهم يقاتلون معه وهو لا يعلم بنافقهم , </w:t>
      </w:r>
      <w:r w:rsidR="00E9537A">
        <w:rPr>
          <w:rFonts w:ascii="Traditional Arabic" w:hAnsi="Traditional Arabic" w:cs="Traditional Arabic" w:hint="cs"/>
          <w:sz w:val="36"/>
          <w:szCs w:val="36"/>
          <w:rtl/>
          <w:lang w:bidi="ar-EG"/>
        </w:rPr>
        <w:t>وو</w:t>
      </w:r>
      <w:r w:rsidR="001C5458">
        <w:rPr>
          <w:rFonts w:ascii="Traditional Arabic" w:hAnsi="Traditional Arabic" w:cs="Traditional Arabic" w:hint="cs"/>
          <w:sz w:val="36"/>
          <w:szCs w:val="36"/>
          <w:rtl/>
          <w:lang w:bidi="ar-EG"/>
        </w:rPr>
        <w:t>ز</w:t>
      </w:r>
      <w:r w:rsidR="00127EF0">
        <w:rPr>
          <w:rFonts w:ascii="Traditional Arabic" w:hAnsi="Traditional Arabic" w:cs="Traditional Arabic" w:hint="cs"/>
          <w:sz w:val="36"/>
          <w:szCs w:val="36"/>
          <w:rtl/>
          <w:lang w:bidi="ar-EG"/>
        </w:rPr>
        <w:t>ّ</w:t>
      </w:r>
      <w:r w:rsidR="003128FF">
        <w:rPr>
          <w:rFonts w:ascii="Traditional Arabic" w:hAnsi="Traditional Arabic" w:cs="Traditional Arabic" w:hint="cs"/>
          <w:sz w:val="36"/>
          <w:szCs w:val="36"/>
          <w:rtl/>
          <w:lang w:bidi="ar-EG"/>
        </w:rPr>
        <w:t>ع الغنائم</w:t>
      </w:r>
      <w:r w:rsidR="001C5458">
        <w:rPr>
          <w:rFonts w:ascii="Traditional Arabic" w:hAnsi="Traditional Arabic" w:cs="Traditional Arabic" w:hint="cs"/>
          <w:sz w:val="36"/>
          <w:szCs w:val="36"/>
          <w:rtl/>
          <w:lang w:bidi="ar-EG"/>
        </w:rPr>
        <w:t xml:space="preserve"> عليهم ,</w:t>
      </w:r>
      <w:r w:rsidR="00127EF0">
        <w:rPr>
          <w:rFonts w:ascii="Traditional Arabic" w:hAnsi="Traditional Arabic" w:cs="Traditional Arabic" w:hint="cs"/>
          <w:sz w:val="36"/>
          <w:szCs w:val="36"/>
          <w:rtl/>
          <w:lang w:bidi="ar-EG"/>
        </w:rPr>
        <w:t xml:space="preserve"> وهو جاهل بمن حوله </w:t>
      </w:r>
      <w:r w:rsidR="002A525A" w:rsidRPr="002A525A">
        <w:rPr>
          <w:rFonts w:ascii="Traditional Arabic" w:hAnsi="Traditional Arabic" w:cs="Traditional Arabic" w:hint="cs"/>
          <w:sz w:val="36"/>
          <w:szCs w:val="36"/>
          <w:rtl/>
          <w:lang w:bidi="ar-EG"/>
        </w:rPr>
        <w:t xml:space="preserve"> </w:t>
      </w:r>
      <w:r w:rsidR="002A525A">
        <w:rPr>
          <w:rFonts w:ascii="Traditional Arabic" w:hAnsi="Traditional Arabic" w:cs="Traditional Arabic" w:hint="cs"/>
          <w:sz w:val="36"/>
          <w:szCs w:val="36"/>
          <w:rtl/>
          <w:lang w:bidi="ar-EG"/>
        </w:rPr>
        <w:t>, و كأنه ليس بنبيّ</w:t>
      </w:r>
      <w:r w:rsidR="00E0791D">
        <w:rPr>
          <w:rFonts w:ascii="Traditional Arabic" w:hAnsi="Traditional Arabic" w:cs="Traditional Arabic" w:hint="cs"/>
          <w:sz w:val="36"/>
          <w:szCs w:val="36"/>
          <w:rtl/>
          <w:lang w:bidi="ar-EG"/>
        </w:rPr>
        <w:t xml:space="preserve"> , أو وكأنّ</w:t>
      </w:r>
      <w:r w:rsidR="00DB61C1">
        <w:rPr>
          <w:rFonts w:ascii="Traditional Arabic" w:hAnsi="Traditional Arabic" w:cs="Traditional Arabic" w:hint="cs"/>
          <w:sz w:val="36"/>
          <w:szCs w:val="36"/>
          <w:rtl/>
          <w:lang w:bidi="ar-EG"/>
        </w:rPr>
        <w:t xml:space="preserve"> الله اختار له أسوأ أهل الأرض , فاختار الله لدينه شرّ أهل الأرض </w:t>
      </w:r>
      <w:r w:rsidR="00EB6C53">
        <w:rPr>
          <w:rFonts w:ascii="Traditional Arabic" w:hAnsi="Traditional Arabic" w:cs="Traditional Arabic" w:hint="cs"/>
          <w:sz w:val="36"/>
          <w:szCs w:val="36"/>
          <w:rtl/>
          <w:lang w:bidi="ar-EG"/>
        </w:rPr>
        <w:t>كي ينصرو</w:t>
      </w:r>
      <w:r w:rsidR="00E0791D">
        <w:rPr>
          <w:rFonts w:ascii="Traditional Arabic" w:hAnsi="Traditional Arabic" w:cs="Traditional Arabic" w:hint="cs"/>
          <w:sz w:val="36"/>
          <w:szCs w:val="36"/>
          <w:rtl/>
          <w:lang w:bidi="ar-EG"/>
        </w:rPr>
        <w:t>ا نبيّه</w:t>
      </w:r>
      <w:r w:rsidR="00EB6C53">
        <w:rPr>
          <w:rFonts w:ascii="Traditional Arabic" w:hAnsi="Traditional Arabic" w:cs="Traditional Arabic" w:hint="cs"/>
          <w:sz w:val="36"/>
          <w:szCs w:val="36"/>
          <w:rtl/>
          <w:lang w:bidi="ar-EG"/>
        </w:rPr>
        <w:t xml:space="preserve"> و يقيموا دولته !!</w:t>
      </w:r>
      <w:r w:rsidR="002A525A">
        <w:rPr>
          <w:rFonts w:ascii="Traditional Arabic" w:hAnsi="Traditional Arabic" w:cs="Traditional Arabic" w:hint="cs"/>
          <w:sz w:val="36"/>
          <w:szCs w:val="36"/>
          <w:rtl/>
          <w:lang w:bidi="ar-EG"/>
        </w:rPr>
        <w:t xml:space="preserve"> </w:t>
      </w:r>
      <w:r w:rsidR="00EB6C53">
        <w:rPr>
          <w:rFonts w:ascii="Traditional Arabic" w:hAnsi="Traditional Arabic" w:cs="Traditional Arabic" w:hint="cs"/>
          <w:sz w:val="36"/>
          <w:szCs w:val="36"/>
          <w:rtl/>
          <w:lang w:bidi="ar-EG"/>
        </w:rPr>
        <w:t>.</w:t>
      </w:r>
      <w:r w:rsidR="001C5458">
        <w:rPr>
          <w:rFonts w:ascii="Traditional Arabic" w:hAnsi="Traditional Arabic" w:cs="Traditional Arabic" w:hint="cs"/>
          <w:sz w:val="36"/>
          <w:szCs w:val="36"/>
          <w:rtl/>
          <w:lang w:bidi="ar-EG"/>
        </w:rPr>
        <w:t xml:space="preserve"> و</w:t>
      </w:r>
      <w:r w:rsidR="00E0791D">
        <w:rPr>
          <w:rFonts w:ascii="Traditional Arabic" w:hAnsi="Traditional Arabic" w:cs="Traditional Arabic" w:hint="cs"/>
          <w:sz w:val="36"/>
          <w:szCs w:val="36"/>
          <w:rtl/>
          <w:lang w:bidi="ar-EG"/>
        </w:rPr>
        <w:t>هؤلاء الأصحاب</w:t>
      </w:r>
      <w:r w:rsidR="001C5458">
        <w:rPr>
          <w:rFonts w:ascii="Traditional Arabic" w:hAnsi="Traditional Arabic" w:cs="Traditional Arabic" w:hint="cs"/>
          <w:sz w:val="36"/>
          <w:szCs w:val="36"/>
          <w:rtl/>
          <w:lang w:bidi="ar-EG"/>
        </w:rPr>
        <w:t xml:space="preserve"> , رسموا </w:t>
      </w:r>
      <w:r w:rsidR="00483A2C">
        <w:rPr>
          <w:rFonts w:ascii="Traditional Arabic" w:hAnsi="Traditional Arabic" w:cs="Traditional Arabic" w:hint="cs"/>
          <w:sz w:val="36"/>
          <w:szCs w:val="36"/>
          <w:rtl/>
          <w:lang w:bidi="ar-EG"/>
        </w:rPr>
        <w:t xml:space="preserve">كلّهم </w:t>
      </w:r>
      <w:r w:rsidR="001C5458">
        <w:rPr>
          <w:rFonts w:ascii="Traditional Arabic" w:hAnsi="Traditional Arabic" w:cs="Traditional Arabic" w:hint="cs"/>
          <w:sz w:val="36"/>
          <w:szCs w:val="36"/>
          <w:rtl/>
          <w:lang w:bidi="ar-EG"/>
        </w:rPr>
        <w:t>لوحة الردّة , بعد وفاة النب</w:t>
      </w:r>
      <w:r w:rsidR="00EB6C53">
        <w:rPr>
          <w:rFonts w:ascii="Traditional Arabic" w:hAnsi="Traditional Arabic" w:cs="Traditional Arabic" w:hint="cs"/>
          <w:sz w:val="36"/>
          <w:szCs w:val="36"/>
          <w:rtl/>
          <w:lang w:bidi="ar-EG"/>
        </w:rPr>
        <w:t xml:space="preserve">يّ صلّى الله عليه وسلّم , وجعل </w:t>
      </w:r>
      <w:r w:rsidR="001C5458">
        <w:rPr>
          <w:rFonts w:ascii="Traditional Arabic" w:hAnsi="Traditional Arabic" w:cs="Traditional Arabic" w:hint="cs"/>
          <w:sz w:val="36"/>
          <w:szCs w:val="36"/>
          <w:rtl/>
          <w:lang w:bidi="ar-EG"/>
        </w:rPr>
        <w:t xml:space="preserve">كلّ </w:t>
      </w:r>
      <w:r w:rsidR="00993318">
        <w:rPr>
          <w:rFonts w:ascii="Traditional Arabic" w:hAnsi="Traditional Arabic" w:cs="Traditional Arabic" w:hint="cs"/>
          <w:sz w:val="36"/>
          <w:szCs w:val="36"/>
          <w:rtl/>
          <w:lang w:bidi="ar-EG"/>
        </w:rPr>
        <w:t xml:space="preserve">هؤلاء الصحابة , وكأنهم اتفقوا جميعا </w:t>
      </w:r>
      <w:r w:rsidR="00EB6C53">
        <w:rPr>
          <w:rFonts w:ascii="Traditional Arabic" w:hAnsi="Traditional Arabic" w:cs="Traditional Arabic" w:hint="cs"/>
          <w:sz w:val="36"/>
          <w:szCs w:val="36"/>
          <w:rtl/>
          <w:lang w:bidi="ar-EG"/>
        </w:rPr>
        <w:t xml:space="preserve">قبل ذلك </w:t>
      </w:r>
      <w:r w:rsidR="00FE3C82">
        <w:rPr>
          <w:rFonts w:ascii="Traditional Arabic" w:hAnsi="Traditional Arabic" w:cs="Traditional Arabic" w:hint="cs"/>
          <w:sz w:val="36"/>
          <w:szCs w:val="36"/>
          <w:rtl/>
          <w:lang w:bidi="ar-EG"/>
        </w:rPr>
        <w:t>, دون</w:t>
      </w:r>
      <w:r w:rsidR="00D74A81">
        <w:rPr>
          <w:rFonts w:ascii="Traditional Arabic" w:hAnsi="Traditional Arabic" w:cs="Traditional Arabic" w:hint="cs"/>
          <w:sz w:val="36"/>
          <w:szCs w:val="36"/>
          <w:rtl/>
          <w:lang w:bidi="ar-EG"/>
        </w:rPr>
        <w:t xml:space="preserve"> علم</w:t>
      </w:r>
      <w:r w:rsidR="00FE3C82">
        <w:rPr>
          <w:rFonts w:ascii="Traditional Arabic" w:hAnsi="Traditional Arabic" w:cs="Traditional Arabic" w:hint="cs"/>
          <w:sz w:val="36"/>
          <w:szCs w:val="36"/>
          <w:rtl/>
          <w:lang w:bidi="ar-EG"/>
        </w:rPr>
        <w:t xml:space="preserve"> من رسول الله</w:t>
      </w:r>
      <w:r w:rsidR="00EB6C53">
        <w:rPr>
          <w:rFonts w:ascii="Traditional Arabic" w:hAnsi="Traditional Arabic" w:cs="Traditional Arabic" w:hint="cs"/>
          <w:sz w:val="36"/>
          <w:szCs w:val="36"/>
          <w:rtl/>
          <w:lang w:bidi="ar-EG"/>
        </w:rPr>
        <w:t xml:space="preserve"> </w:t>
      </w:r>
      <w:r w:rsidR="00993318">
        <w:rPr>
          <w:rFonts w:ascii="Traditional Arabic" w:hAnsi="Traditional Arabic" w:cs="Traditional Arabic" w:hint="cs"/>
          <w:sz w:val="36"/>
          <w:szCs w:val="36"/>
          <w:rtl/>
          <w:lang w:bidi="ar-EG"/>
        </w:rPr>
        <w:t>, على أن يحاربوا , فرد</w:t>
      </w:r>
      <w:r w:rsidR="008A73CD">
        <w:rPr>
          <w:rFonts w:ascii="Traditional Arabic" w:hAnsi="Traditional Arabic" w:cs="Traditional Arabic" w:hint="cs"/>
          <w:sz w:val="36"/>
          <w:szCs w:val="36"/>
          <w:rtl/>
          <w:lang w:bidi="ar-EG"/>
        </w:rPr>
        <w:t>ا</w:t>
      </w:r>
      <w:r w:rsidR="00993318">
        <w:rPr>
          <w:rFonts w:ascii="Traditional Arabic" w:hAnsi="Traditional Arabic" w:cs="Traditional Arabic" w:hint="cs"/>
          <w:sz w:val="36"/>
          <w:szCs w:val="36"/>
          <w:rtl/>
          <w:lang w:bidi="ar-EG"/>
        </w:rPr>
        <w:t xml:space="preserve"> واحد</w:t>
      </w:r>
      <w:r w:rsidR="008A73CD">
        <w:rPr>
          <w:rFonts w:ascii="Traditional Arabic" w:hAnsi="Traditional Arabic" w:cs="Traditional Arabic" w:hint="cs"/>
          <w:sz w:val="36"/>
          <w:szCs w:val="36"/>
          <w:rtl/>
          <w:lang w:bidi="ar-EG"/>
        </w:rPr>
        <w:t>ا</w:t>
      </w:r>
      <w:r w:rsidR="00993318">
        <w:rPr>
          <w:rFonts w:ascii="Traditional Arabic" w:hAnsi="Traditional Arabic" w:cs="Traditional Arabic" w:hint="cs"/>
          <w:sz w:val="36"/>
          <w:szCs w:val="36"/>
          <w:rtl/>
          <w:lang w:bidi="ar-EG"/>
        </w:rPr>
        <w:t xml:space="preserve"> , أو بضعة أفراد , </w:t>
      </w:r>
      <w:r w:rsidR="0083396F">
        <w:rPr>
          <w:rFonts w:ascii="Traditional Arabic" w:hAnsi="Traditional Arabic" w:cs="Traditional Arabic" w:hint="cs"/>
          <w:sz w:val="36"/>
          <w:szCs w:val="36"/>
          <w:rtl/>
          <w:lang w:bidi="ar-EG"/>
        </w:rPr>
        <w:t>و ينازعوه ملكه الحقّ , ودفعهم</w:t>
      </w:r>
      <w:r w:rsidR="004362AA">
        <w:rPr>
          <w:rFonts w:ascii="Traditional Arabic" w:hAnsi="Traditional Arabic" w:cs="Traditional Arabic" w:hint="cs"/>
          <w:sz w:val="36"/>
          <w:szCs w:val="36"/>
          <w:rtl/>
          <w:lang w:bidi="ar-EG"/>
        </w:rPr>
        <w:t xml:space="preserve"> ذلك</w:t>
      </w:r>
      <w:r w:rsidR="00D74A81">
        <w:rPr>
          <w:rFonts w:ascii="Traditional Arabic" w:hAnsi="Traditional Arabic" w:cs="Traditional Arabic" w:hint="cs"/>
          <w:sz w:val="36"/>
          <w:szCs w:val="36"/>
          <w:rtl/>
          <w:lang w:bidi="ar-EG"/>
        </w:rPr>
        <w:t xml:space="preserve"> , أي الصحابة , </w:t>
      </w:r>
      <w:r w:rsidR="0083396F">
        <w:rPr>
          <w:rFonts w:ascii="Traditional Arabic" w:hAnsi="Traditional Arabic" w:cs="Traditional Arabic" w:hint="cs"/>
          <w:sz w:val="36"/>
          <w:szCs w:val="36"/>
          <w:rtl/>
          <w:lang w:bidi="ar-EG"/>
        </w:rPr>
        <w:t xml:space="preserve"> لتحريف القرآن , واخفاء آيات منه , تصرّح أو تلمّح بو</w:t>
      </w:r>
      <w:r w:rsidR="00D74A81">
        <w:rPr>
          <w:rFonts w:ascii="Traditional Arabic" w:hAnsi="Traditional Arabic" w:cs="Traditional Arabic" w:hint="cs"/>
          <w:sz w:val="36"/>
          <w:szCs w:val="36"/>
          <w:rtl/>
          <w:lang w:bidi="ar-EG"/>
        </w:rPr>
        <w:t>لاية عليّ رضي الله عنه , و كتب</w:t>
      </w:r>
      <w:r w:rsidR="0083396F">
        <w:rPr>
          <w:rFonts w:ascii="Traditional Arabic" w:hAnsi="Traditional Arabic" w:cs="Traditional Arabic" w:hint="cs"/>
          <w:sz w:val="36"/>
          <w:szCs w:val="36"/>
          <w:rtl/>
          <w:lang w:bidi="ar-EG"/>
        </w:rPr>
        <w:t xml:space="preserve"> لنا</w:t>
      </w:r>
      <w:r w:rsidR="00D74A81">
        <w:rPr>
          <w:rFonts w:ascii="Traditional Arabic" w:hAnsi="Traditional Arabic" w:cs="Traditional Arabic" w:hint="cs"/>
          <w:sz w:val="36"/>
          <w:szCs w:val="36"/>
          <w:rtl/>
          <w:lang w:bidi="ar-EG"/>
        </w:rPr>
        <w:t xml:space="preserve"> هؤلاء</w:t>
      </w:r>
      <w:r w:rsidR="0083396F">
        <w:rPr>
          <w:rFonts w:ascii="Traditional Arabic" w:hAnsi="Traditional Arabic" w:cs="Traditional Arabic" w:hint="cs"/>
          <w:sz w:val="36"/>
          <w:szCs w:val="36"/>
          <w:rtl/>
          <w:lang w:bidi="ar-EG"/>
        </w:rPr>
        <w:t xml:space="preserve"> </w:t>
      </w:r>
      <w:r w:rsidR="00F20DC9">
        <w:rPr>
          <w:rFonts w:ascii="Traditional Arabic" w:hAnsi="Traditional Arabic" w:cs="Traditional Arabic" w:hint="cs"/>
          <w:sz w:val="36"/>
          <w:szCs w:val="36"/>
          <w:rtl/>
          <w:lang w:bidi="ar-EG"/>
        </w:rPr>
        <w:t>أحداث مسلسلة غاية في السذاجة , وقلّة العقل , لو عرضت على أي منصف لعلم أنه</w:t>
      </w:r>
      <w:r w:rsidR="004362AA">
        <w:rPr>
          <w:rFonts w:ascii="Traditional Arabic" w:hAnsi="Traditional Arabic" w:cs="Traditional Arabic" w:hint="cs"/>
          <w:sz w:val="36"/>
          <w:szCs w:val="36"/>
          <w:rtl/>
          <w:lang w:bidi="ar-EG"/>
        </w:rPr>
        <w:t>ا</w:t>
      </w:r>
      <w:r w:rsidR="00F20DC9">
        <w:rPr>
          <w:rFonts w:ascii="Traditional Arabic" w:hAnsi="Traditional Arabic" w:cs="Traditional Arabic" w:hint="cs"/>
          <w:sz w:val="36"/>
          <w:szCs w:val="36"/>
          <w:rtl/>
          <w:lang w:bidi="ar-EG"/>
        </w:rPr>
        <w:t xml:space="preserve"> قصص ملفقة , لا ينبغي للبيب فضلا عن الغبيّ , </w:t>
      </w:r>
      <w:r w:rsidR="0072611A">
        <w:rPr>
          <w:rFonts w:ascii="Traditional Arabic" w:hAnsi="Traditional Arabic" w:cs="Traditional Arabic" w:hint="cs"/>
          <w:sz w:val="36"/>
          <w:szCs w:val="36"/>
          <w:rtl/>
          <w:lang w:bidi="ar-EG"/>
        </w:rPr>
        <w:t>أن يصدقها ,</w:t>
      </w:r>
      <w:r w:rsidR="00E021A8">
        <w:rPr>
          <w:rFonts w:ascii="Traditional Arabic" w:hAnsi="Traditional Arabic" w:cs="Traditional Arabic" w:hint="cs"/>
          <w:sz w:val="36"/>
          <w:szCs w:val="36"/>
          <w:rtl/>
          <w:lang w:bidi="ar-EG"/>
        </w:rPr>
        <w:t xml:space="preserve"> لسخافتها , وعدم معقوليتها .</w:t>
      </w:r>
    </w:p>
    <w:p w:rsidR="00C0174E" w:rsidRDefault="00C0174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وليت شعري , لماذا لم يقم أحد من الخلفاء الثلاثة الأول , </w:t>
      </w:r>
      <w:r w:rsidR="00A035F8">
        <w:rPr>
          <w:rFonts w:ascii="Traditional Arabic" w:hAnsi="Traditional Arabic" w:cs="Traditional Arabic" w:hint="cs"/>
          <w:sz w:val="36"/>
          <w:szCs w:val="36"/>
          <w:rtl/>
          <w:lang w:bidi="ar-EG"/>
        </w:rPr>
        <w:t>باغتيال عليّ و أبنائه , ويست</w:t>
      </w:r>
      <w:r w:rsidR="004B3884">
        <w:rPr>
          <w:rFonts w:ascii="Traditional Arabic" w:hAnsi="Traditional Arabic" w:cs="Traditional Arabic" w:hint="cs"/>
          <w:sz w:val="36"/>
          <w:szCs w:val="36"/>
          <w:rtl/>
          <w:lang w:bidi="ar-EG"/>
        </w:rPr>
        <w:t>ريحوا</w:t>
      </w:r>
      <w:r w:rsidR="00707DC5">
        <w:rPr>
          <w:rFonts w:ascii="Traditional Arabic" w:hAnsi="Traditional Arabic" w:cs="Traditional Arabic" w:hint="cs"/>
          <w:sz w:val="36"/>
          <w:szCs w:val="36"/>
          <w:rtl/>
          <w:lang w:bidi="ar-EG"/>
        </w:rPr>
        <w:t xml:space="preserve"> منهم</w:t>
      </w:r>
      <w:r w:rsidR="004B3884">
        <w:rPr>
          <w:rFonts w:ascii="Traditional Arabic" w:hAnsi="Traditional Arabic" w:cs="Traditional Arabic" w:hint="cs"/>
          <w:sz w:val="36"/>
          <w:szCs w:val="36"/>
          <w:rtl/>
          <w:lang w:bidi="ar-EG"/>
        </w:rPr>
        <w:t xml:space="preserve"> , بأقل مجهود , أو على الأقل ينفوه</w:t>
      </w:r>
      <w:r w:rsidR="00A035F8">
        <w:rPr>
          <w:rFonts w:ascii="Traditional Arabic" w:hAnsi="Traditional Arabic" w:cs="Traditional Arabic" w:hint="cs"/>
          <w:sz w:val="36"/>
          <w:szCs w:val="36"/>
          <w:rtl/>
          <w:lang w:bidi="ar-EG"/>
        </w:rPr>
        <w:t>م</w:t>
      </w:r>
      <w:r w:rsidR="004B3884">
        <w:rPr>
          <w:rFonts w:ascii="Traditional Arabic" w:hAnsi="Traditional Arabic" w:cs="Traditional Arabic" w:hint="cs"/>
          <w:sz w:val="36"/>
          <w:szCs w:val="36"/>
          <w:rtl/>
          <w:lang w:bidi="ar-EG"/>
        </w:rPr>
        <w:t xml:space="preserve"> , لماذا أبقوا عليه</w:t>
      </w:r>
      <w:r w:rsidR="003C4F29">
        <w:rPr>
          <w:rFonts w:ascii="Traditional Arabic" w:hAnsi="Traditional Arabic" w:cs="Traditional Arabic" w:hint="cs"/>
          <w:sz w:val="36"/>
          <w:szCs w:val="36"/>
          <w:rtl/>
          <w:lang w:bidi="ar-EG"/>
        </w:rPr>
        <w:t>م</w:t>
      </w:r>
      <w:r w:rsidR="004B3884">
        <w:rPr>
          <w:rFonts w:ascii="Traditional Arabic" w:hAnsi="Traditional Arabic" w:cs="Traditional Arabic" w:hint="cs"/>
          <w:sz w:val="36"/>
          <w:szCs w:val="36"/>
          <w:rtl/>
          <w:lang w:bidi="ar-EG"/>
        </w:rPr>
        <w:t xml:space="preserve"> كلّ هذه الفترة , مع أنهم كانوا </w:t>
      </w:r>
      <w:r w:rsidR="00563812">
        <w:rPr>
          <w:rFonts w:ascii="Traditional Arabic" w:hAnsi="Traditional Arabic" w:cs="Traditional Arabic" w:hint="cs"/>
          <w:sz w:val="36"/>
          <w:szCs w:val="36"/>
          <w:rtl/>
          <w:lang w:bidi="ar-EG"/>
        </w:rPr>
        <w:t xml:space="preserve">قادرين على </w:t>
      </w:r>
      <w:r w:rsidR="003C4F29">
        <w:rPr>
          <w:rFonts w:ascii="Traditional Arabic" w:hAnsi="Traditional Arabic" w:cs="Traditional Arabic" w:hint="cs"/>
          <w:sz w:val="36"/>
          <w:szCs w:val="36"/>
          <w:rtl/>
          <w:lang w:bidi="ar-EG"/>
        </w:rPr>
        <w:t>التخلّص منهم</w:t>
      </w:r>
      <w:r w:rsidR="00563812">
        <w:rPr>
          <w:rFonts w:ascii="Traditional Arabic" w:hAnsi="Traditional Arabic" w:cs="Traditional Arabic" w:hint="cs"/>
          <w:sz w:val="36"/>
          <w:szCs w:val="36"/>
          <w:rtl/>
          <w:lang w:bidi="ar-EG"/>
        </w:rPr>
        <w:t xml:space="preserve"> , ولن يكون هناك ملامة عليهم , طالما أنّ ال</w:t>
      </w:r>
      <w:r w:rsidR="00707DC5">
        <w:rPr>
          <w:rFonts w:ascii="Traditional Arabic" w:hAnsi="Traditional Arabic" w:cs="Traditional Arabic" w:hint="cs"/>
          <w:sz w:val="36"/>
          <w:szCs w:val="36"/>
          <w:rtl/>
          <w:lang w:bidi="ar-EG"/>
        </w:rPr>
        <w:t>أغلبية كانت</w:t>
      </w:r>
      <w:r w:rsidR="00B55575">
        <w:rPr>
          <w:rFonts w:ascii="Traditional Arabic" w:hAnsi="Traditional Arabic" w:cs="Traditional Arabic" w:hint="cs"/>
          <w:sz w:val="36"/>
          <w:szCs w:val="36"/>
          <w:rtl/>
          <w:lang w:bidi="ar-EG"/>
        </w:rPr>
        <w:t xml:space="preserve"> في صفّهم و</w:t>
      </w:r>
      <w:r w:rsidR="00707DC5">
        <w:rPr>
          <w:rFonts w:ascii="Traditional Arabic" w:hAnsi="Traditional Arabic" w:cs="Traditional Arabic" w:hint="cs"/>
          <w:sz w:val="36"/>
          <w:szCs w:val="36"/>
          <w:rtl/>
          <w:lang w:bidi="ar-EG"/>
        </w:rPr>
        <w:t xml:space="preserve"> ضدّ</w:t>
      </w:r>
      <w:r w:rsidR="00D624AF">
        <w:rPr>
          <w:rFonts w:ascii="Traditional Arabic" w:hAnsi="Traditional Arabic" w:cs="Traditional Arabic" w:hint="cs"/>
          <w:sz w:val="36"/>
          <w:szCs w:val="36"/>
          <w:rtl/>
          <w:lang w:bidi="ar-EG"/>
        </w:rPr>
        <w:t xml:space="preserve"> عليّ</w:t>
      </w:r>
      <w:r w:rsidR="00707DC5">
        <w:rPr>
          <w:rFonts w:ascii="Traditional Arabic" w:hAnsi="Traditional Arabic" w:cs="Traditional Arabic" w:hint="cs"/>
          <w:sz w:val="36"/>
          <w:szCs w:val="36"/>
          <w:rtl/>
          <w:lang w:bidi="ar-EG"/>
        </w:rPr>
        <w:t xml:space="preserve"> </w:t>
      </w:r>
      <w:r w:rsidR="00B55575">
        <w:rPr>
          <w:rFonts w:ascii="Traditional Arabic" w:hAnsi="Traditional Arabic" w:cs="Traditional Arabic" w:hint="cs"/>
          <w:sz w:val="36"/>
          <w:szCs w:val="36"/>
          <w:rtl/>
          <w:lang w:bidi="ar-EG"/>
        </w:rPr>
        <w:t>؟ .. لماذا ؟</w:t>
      </w:r>
      <w:r w:rsidR="00C03F50">
        <w:rPr>
          <w:rFonts w:ascii="Traditional Arabic" w:hAnsi="Traditional Arabic" w:cs="Traditional Arabic" w:hint="cs"/>
          <w:sz w:val="36"/>
          <w:szCs w:val="36"/>
          <w:rtl/>
          <w:lang w:bidi="ar-EG"/>
        </w:rPr>
        <w:t xml:space="preserve"> , لا أدري , ولكنّها أكذوبة الشيطان , التي صدقوها , ونسجوا عليها , ثوب التشيّع , </w:t>
      </w:r>
      <w:r w:rsidR="00462777">
        <w:rPr>
          <w:rFonts w:ascii="Traditional Arabic" w:hAnsi="Traditional Arabic" w:cs="Traditional Arabic" w:hint="cs"/>
          <w:sz w:val="36"/>
          <w:szCs w:val="36"/>
          <w:rtl/>
          <w:lang w:bidi="ar-EG"/>
        </w:rPr>
        <w:t xml:space="preserve">و التحفوا بلحاف الرفض , </w:t>
      </w:r>
      <w:r w:rsidR="00EC6EF3">
        <w:rPr>
          <w:rFonts w:ascii="Traditional Arabic" w:hAnsi="Traditional Arabic" w:cs="Traditional Arabic" w:hint="cs"/>
          <w:sz w:val="36"/>
          <w:szCs w:val="36"/>
          <w:rtl/>
          <w:lang w:bidi="ar-EG"/>
        </w:rPr>
        <w:t>وتركوا عقولهم لأهوائهم , و</w:t>
      </w:r>
      <w:r w:rsidR="00852145">
        <w:rPr>
          <w:rFonts w:ascii="Traditional Arabic" w:hAnsi="Traditional Arabic" w:cs="Traditional Arabic" w:hint="cs"/>
          <w:sz w:val="36"/>
          <w:szCs w:val="36"/>
          <w:rtl/>
          <w:lang w:bidi="ar-EG"/>
        </w:rPr>
        <w:t xml:space="preserve">أصبح الباطل عندهم ركام </w:t>
      </w:r>
      <w:r w:rsidR="00852145">
        <w:rPr>
          <w:rFonts w:ascii="Traditional Arabic" w:hAnsi="Traditional Arabic" w:cs="Traditional Arabic" w:hint="cs"/>
          <w:sz w:val="36"/>
          <w:szCs w:val="36"/>
          <w:rtl/>
          <w:lang w:bidi="ar-EG"/>
        </w:rPr>
        <w:lastRenderedPageBreak/>
        <w:t xml:space="preserve">بعضه فوق بعض </w:t>
      </w:r>
      <w:r w:rsidR="006640A1">
        <w:rPr>
          <w:rFonts w:ascii="Traditional Arabic" w:hAnsi="Traditional Arabic" w:cs="Traditional Arabic" w:hint="cs"/>
          <w:sz w:val="36"/>
          <w:szCs w:val="36"/>
          <w:rtl/>
          <w:lang w:bidi="ar-EG"/>
        </w:rPr>
        <w:t xml:space="preserve">, </w:t>
      </w:r>
      <w:r w:rsidR="00B22667">
        <w:rPr>
          <w:rFonts w:ascii="Traditional Arabic" w:hAnsi="Traditional Arabic" w:cs="Traditional Arabic" w:hint="cs"/>
          <w:sz w:val="36"/>
          <w:szCs w:val="36"/>
          <w:rtl/>
          <w:lang w:bidi="ar-EG"/>
        </w:rPr>
        <w:t xml:space="preserve">طال عليه الأمدّ , </w:t>
      </w:r>
      <w:r w:rsidR="00A6632E">
        <w:rPr>
          <w:rFonts w:ascii="Traditional Arabic" w:hAnsi="Traditional Arabic" w:cs="Traditional Arabic" w:hint="cs"/>
          <w:sz w:val="36"/>
          <w:szCs w:val="36"/>
          <w:rtl/>
          <w:lang w:bidi="ar-EG"/>
        </w:rPr>
        <w:t xml:space="preserve">فأصبح من العسير إزالته , </w:t>
      </w:r>
      <w:r w:rsidR="00DA4005">
        <w:rPr>
          <w:rFonts w:ascii="Traditional Arabic" w:hAnsi="Traditional Arabic" w:cs="Traditional Arabic" w:hint="cs"/>
          <w:sz w:val="36"/>
          <w:szCs w:val="36"/>
          <w:rtl/>
          <w:lang w:bidi="ar-EG"/>
        </w:rPr>
        <w:t>والله يهدي من يشاء إلى صراطه المستقيم</w:t>
      </w:r>
      <w:r w:rsidR="00A6632E">
        <w:rPr>
          <w:rFonts w:ascii="Traditional Arabic" w:hAnsi="Traditional Arabic" w:cs="Traditional Arabic" w:hint="cs"/>
          <w:sz w:val="36"/>
          <w:szCs w:val="36"/>
          <w:rtl/>
          <w:lang w:bidi="ar-EG"/>
        </w:rPr>
        <w:t xml:space="preserve"> </w:t>
      </w:r>
      <w:r w:rsidR="00DA4005">
        <w:rPr>
          <w:rFonts w:ascii="Traditional Arabic" w:hAnsi="Traditional Arabic" w:cs="Traditional Arabic" w:hint="cs"/>
          <w:sz w:val="36"/>
          <w:szCs w:val="36"/>
          <w:rtl/>
          <w:lang w:bidi="ar-EG"/>
        </w:rPr>
        <w:t xml:space="preserve">, </w:t>
      </w:r>
      <w:r w:rsidR="00330938">
        <w:rPr>
          <w:rFonts w:ascii="Traditional Arabic" w:hAnsi="Traditional Arabic" w:cs="Traditional Arabic" w:hint="cs"/>
          <w:sz w:val="36"/>
          <w:szCs w:val="36"/>
          <w:rtl/>
          <w:lang w:bidi="ar-EG"/>
        </w:rPr>
        <w:t>نسأل الله لنا و لهم الهدى , إنه هو الهادي وعليه قصد السبيل .</w:t>
      </w:r>
      <w:r w:rsidR="00A6632E">
        <w:rPr>
          <w:rFonts w:ascii="Traditional Arabic" w:hAnsi="Traditional Arabic" w:cs="Traditional Arabic" w:hint="cs"/>
          <w:sz w:val="36"/>
          <w:szCs w:val="36"/>
          <w:rtl/>
          <w:lang w:bidi="ar-EG"/>
        </w:rPr>
        <w:t xml:space="preserve"> </w:t>
      </w:r>
      <w:r w:rsidR="00B55575">
        <w:rPr>
          <w:rFonts w:ascii="Traditional Arabic" w:hAnsi="Traditional Arabic" w:cs="Traditional Arabic" w:hint="cs"/>
          <w:sz w:val="36"/>
          <w:szCs w:val="36"/>
          <w:rtl/>
          <w:lang w:bidi="ar-EG"/>
        </w:rPr>
        <w:t xml:space="preserve"> </w:t>
      </w:r>
    </w:p>
    <w:p w:rsidR="00C03F50" w:rsidRDefault="00C03F50"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المهم , </w:t>
      </w:r>
      <w:r w:rsidR="00D703F0">
        <w:rPr>
          <w:rFonts w:ascii="Traditional Arabic" w:hAnsi="Traditional Arabic" w:cs="Traditional Arabic" w:hint="cs"/>
          <w:sz w:val="36"/>
          <w:szCs w:val="36"/>
          <w:rtl/>
          <w:lang w:bidi="ar-EG"/>
        </w:rPr>
        <w:t xml:space="preserve">أنّ أهل السنّة وسط بين هؤلاء و هؤلاء , لا يثبتون العصمة لأحد بعد وفاة الرسول صلّى الله عليه وسلم , ولقد قال الله لنبيه { </w:t>
      </w:r>
      <w:r w:rsidR="00D703F0" w:rsidRPr="00D703F0">
        <w:rPr>
          <w:rFonts w:ascii="Traditional Arabic" w:hAnsi="Traditional Arabic" w:cs="Traditional Arabic"/>
          <w:sz w:val="36"/>
          <w:szCs w:val="36"/>
          <w:rtl/>
          <w:lang w:bidi="ar-EG"/>
        </w:rPr>
        <w:t>قُلْ إِنَّمَا أَنَا بَشَرٌ مِثْلُكُمْ يُوحَى إِلَيَّ</w:t>
      </w:r>
      <w:r w:rsidR="00520144">
        <w:rPr>
          <w:rFonts w:ascii="Traditional Arabic" w:hAnsi="Traditional Arabic" w:cs="Traditional Arabic" w:hint="cs"/>
          <w:sz w:val="36"/>
          <w:szCs w:val="36"/>
          <w:rtl/>
          <w:lang w:bidi="ar-EG"/>
        </w:rPr>
        <w:t xml:space="preserve"> ...} الآية</w:t>
      </w:r>
      <w:r w:rsidR="00520144">
        <w:rPr>
          <w:rStyle w:val="a4"/>
          <w:rFonts w:ascii="Traditional Arabic" w:hAnsi="Traditional Arabic" w:cs="Traditional Arabic"/>
          <w:sz w:val="36"/>
          <w:szCs w:val="36"/>
          <w:rtl/>
          <w:lang w:bidi="ar-EG"/>
        </w:rPr>
        <w:footnoteReference w:id="88"/>
      </w:r>
      <w:r w:rsidR="00520144">
        <w:rPr>
          <w:rFonts w:ascii="Traditional Arabic" w:hAnsi="Traditional Arabic" w:cs="Traditional Arabic" w:hint="cs"/>
          <w:sz w:val="36"/>
          <w:szCs w:val="36"/>
          <w:rtl/>
          <w:lang w:bidi="ar-EG"/>
        </w:rPr>
        <w:t xml:space="preserve"> , </w:t>
      </w:r>
      <w:r w:rsidR="00F62834">
        <w:rPr>
          <w:rFonts w:ascii="Traditional Arabic" w:hAnsi="Traditional Arabic" w:cs="Traditional Arabic" w:hint="cs"/>
          <w:sz w:val="36"/>
          <w:szCs w:val="36"/>
          <w:rtl/>
          <w:lang w:bidi="ar-EG"/>
        </w:rPr>
        <w:t xml:space="preserve">فالنبيّ بشر , وكذلك الصحابة بشر , قد يكون بينهم ما بين البشر </w:t>
      </w:r>
      <w:r w:rsidR="00030E20">
        <w:rPr>
          <w:rFonts w:ascii="Traditional Arabic" w:hAnsi="Traditional Arabic" w:cs="Traditional Arabic" w:hint="cs"/>
          <w:sz w:val="36"/>
          <w:szCs w:val="36"/>
          <w:rtl/>
          <w:lang w:bidi="ar-EG"/>
        </w:rPr>
        <w:t xml:space="preserve">من شحناء </w:t>
      </w:r>
      <w:r w:rsidR="004C6257">
        <w:rPr>
          <w:rFonts w:ascii="Traditional Arabic" w:hAnsi="Traditional Arabic" w:cs="Traditional Arabic" w:hint="cs"/>
          <w:sz w:val="36"/>
          <w:szCs w:val="36"/>
          <w:rtl/>
          <w:lang w:bidi="ar-EG"/>
        </w:rPr>
        <w:t>و غير ذلك , ولكن</w:t>
      </w:r>
      <w:r w:rsidR="00B02BA1">
        <w:rPr>
          <w:rFonts w:ascii="Traditional Arabic" w:hAnsi="Traditional Arabic" w:cs="Traditional Arabic" w:hint="cs"/>
          <w:sz w:val="36"/>
          <w:szCs w:val="36"/>
          <w:rtl/>
          <w:lang w:bidi="ar-EG"/>
        </w:rPr>
        <w:t xml:space="preserve"> </w:t>
      </w:r>
      <w:r w:rsidR="004C6257">
        <w:rPr>
          <w:rFonts w:ascii="Traditional Arabic" w:hAnsi="Traditional Arabic" w:cs="Traditional Arabic" w:hint="cs"/>
          <w:sz w:val="36"/>
          <w:szCs w:val="36"/>
          <w:rtl/>
          <w:lang w:bidi="ar-EG"/>
        </w:rPr>
        <w:t xml:space="preserve">وجب علينا إن </w:t>
      </w:r>
      <w:r w:rsidR="00B02BA1">
        <w:rPr>
          <w:rFonts w:ascii="Traditional Arabic" w:hAnsi="Traditional Arabic" w:cs="Traditional Arabic" w:hint="cs"/>
          <w:sz w:val="36"/>
          <w:szCs w:val="36"/>
          <w:rtl/>
          <w:lang w:bidi="ar-EG"/>
        </w:rPr>
        <w:t xml:space="preserve">تعرضنا لموقف مما يكون فيه شيء بين الصحابة , </w:t>
      </w:r>
      <w:r w:rsidR="00E23AA6">
        <w:rPr>
          <w:rFonts w:ascii="Traditional Arabic" w:hAnsi="Traditional Arabic" w:cs="Traditional Arabic" w:hint="cs"/>
          <w:sz w:val="36"/>
          <w:szCs w:val="36"/>
          <w:rtl/>
          <w:lang w:bidi="ar-EG"/>
        </w:rPr>
        <w:t>ثلاثة أمور</w:t>
      </w:r>
      <w:r w:rsidR="00B02BA1">
        <w:rPr>
          <w:rFonts w:ascii="Traditional Arabic" w:hAnsi="Traditional Arabic" w:cs="Traditional Arabic" w:hint="cs"/>
          <w:sz w:val="36"/>
          <w:szCs w:val="36"/>
          <w:rtl/>
          <w:lang w:bidi="ar-EG"/>
        </w:rPr>
        <w:t xml:space="preserve"> </w:t>
      </w:r>
      <w:r w:rsidR="009B7F55">
        <w:rPr>
          <w:rFonts w:ascii="Traditional Arabic" w:hAnsi="Traditional Arabic" w:cs="Traditional Arabic" w:hint="cs"/>
          <w:sz w:val="36"/>
          <w:szCs w:val="36"/>
          <w:rtl/>
          <w:lang w:bidi="ar-EG"/>
        </w:rPr>
        <w:t xml:space="preserve">: </w:t>
      </w:r>
    </w:p>
    <w:p w:rsidR="00E23AA6" w:rsidRDefault="00E23AA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أولا :  وه</w:t>
      </w:r>
      <w:r w:rsidR="000023B9">
        <w:rPr>
          <w:rFonts w:ascii="Traditional Arabic" w:hAnsi="Traditional Arabic" w:cs="Traditional Arabic" w:hint="cs"/>
          <w:sz w:val="36"/>
          <w:szCs w:val="36"/>
          <w:rtl/>
          <w:lang w:bidi="ar-EG"/>
        </w:rPr>
        <w:t>و الأهم</w:t>
      </w:r>
      <w:r>
        <w:rPr>
          <w:rFonts w:ascii="Traditional Arabic" w:hAnsi="Traditional Arabic" w:cs="Traditional Arabic" w:hint="cs"/>
          <w:sz w:val="36"/>
          <w:szCs w:val="36"/>
          <w:rtl/>
          <w:lang w:bidi="ar-EG"/>
        </w:rPr>
        <w:t xml:space="preserve"> , أنّنا نردّ المتشابه عليهم إلى محكمهم , و لا نظن بهم إلاّ الخير , ونحمل ما صدر منهم من أمور على أحسن الأحمال</w:t>
      </w:r>
      <w:r w:rsidR="00446644">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فإذا كنّا ننصح الناس في الدنيا أن يغفروا للمسيء , ولا يجدوا على إخوانهم , وأن يحملوا ما بدر منهم من زلّات على أي محمل حسن , طالما أنّ الأمر يتسع لذلك , فالصحابة هم أولى الناس بهذه القاعدة , فهم أحبّ الناس إلينا بعد نبيّنا صلّى الله عليه وسلم .</w:t>
      </w:r>
    </w:p>
    <w:p w:rsidR="009B7F55" w:rsidRDefault="00E23AA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ثانيا</w:t>
      </w:r>
      <w:r w:rsidR="00F87435">
        <w:rPr>
          <w:rFonts w:ascii="Traditional Arabic" w:hAnsi="Traditional Arabic" w:cs="Traditional Arabic" w:hint="cs"/>
          <w:sz w:val="36"/>
          <w:szCs w:val="36"/>
          <w:rtl/>
          <w:lang w:bidi="ar-EG"/>
        </w:rPr>
        <w:t xml:space="preserve"> : </w:t>
      </w:r>
      <w:r w:rsidR="009B7F55">
        <w:rPr>
          <w:rFonts w:ascii="Traditional Arabic" w:hAnsi="Traditional Arabic" w:cs="Traditional Arabic" w:hint="cs"/>
          <w:sz w:val="36"/>
          <w:szCs w:val="36"/>
          <w:rtl/>
          <w:lang w:bidi="ar-EG"/>
        </w:rPr>
        <w:t xml:space="preserve"> أن نتوقف فيه , ولا نتعرض فيه لأحد منهم بالتخطئة او بالتعصب لأحد الطرفين , طالما لم يظهر لنا وجه الخلاف , أو مرجّح يرجح لنا</w:t>
      </w:r>
      <w:r w:rsidR="00D70070">
        <w:rPr>
          <w:rFonts w:ascii="Traditional Arabic" w:hAnsi="Traditional Arabic" w:cs="Traditional Arabic" w:hint="cs"/>
          <w:sz w:val="36"/>
          <w:szCs w:val="36"/>
          <w:rtl/>
          <w:lang w:bidi="ar-EG"/>
        </w:rPr>
        <w:t xml:space="preserve"> موقف أحد الطرفين على الآخر , </w:t>
      </w:r>
    </w:p>
    <w:p w:rsidR="00B55575" w:rsidRDefault="00E23AA6" w:rsidP="0029504E">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ثالثا </w:t>
      </w:r>
      <w:r w:rsidR="00F87435">
        <w:rPr>
          <w:rFonts w:ascii="Traditional Arabic" w:hAnsi="Traditional Arabic" w:cs="Traditional Arabic" w:hint="cs"/>
          <w:sz w:val="36"/>
          <w:szCs w:val="36"/>
          <w:rtl/>
          <w:lang w:bidi="ar-EG"/>
        </w:rPr>
        <w:t xml:space="preserve">: إن بان لنا أن الحقّ مع أحد الطرفين , فنعترف به له , ولا نعيب </w:t>
      </w:r>
      <w:r w:rsidR="00627CA4">
        <w:rPr>
          <w:rFonts w:ascii="Traditional Arabic" w:hAnsi="Traditional Arabic" w:cs="Traditional Arabic" w:hint="cs"/>
          <w:sz w:val="36"/>
          <w:szCs w:val="36"/>
          <w:rtl/>
          <w:lang w:bidi="ar-EG"/>
        </w:rPr>
        <w:t>في</w:t>
      </w:r>
      <w:r w:rsidR="00F87435">
        <w:rPr>
          <w:rFonts w:ascii="Traditional Arabic" w:hAnsi="Traditional Arabic" w:cs="Traditional Arabic" w:hint="cs"/>
          <w:sz w:val="36"/>
          <w:szCs w:val="36"/>
          <w:rtl/>
          <w:lang w:bidi="ar-EG"/>
        </w:rPr>
        <w:t xml:space="preserve"> الطرف الآخر , بل نسكت </w:t>
      </w:r>
      <w:r w:rsidR="00E2723F">
        <w:rPr>
          <w:rFonts w:ascii="Traditional Arabic" w:hAnsi="Traditional Arabic" w:cs="Traditional Arabic" w:hint="cs"/>
          <w:sz w:val="36"/>
          <w:szCs w:val="36"/>
          <w:rtl/>
          <w:lang w:bidi="ar-EG"/>
        </w:rPr>
        <w:t>عنه</w:t>
      </w:r>
      <w:r w:rsidR="00446644">
        <w:rPr>
          <w:rFonts w:ascii="Traditional Arabic" w:hAnsi="Traditional Arabic" w:cs="Traditional Arabic" w:hint="cs"/>
          <w:sz w:val="36"/>
          <w:szCs w:val="36"/>
          <w:rtl/>
          <w:lang w:bidi="ar-EG"/>
        </w:rPr>
        <w:t xml:space="preserve"> , ونعتقد أن </w:t>
      </w:r>
      <w:r w:rsidR="00B40B03">
        <w:rPr>
          <w:rFonts w:ascii="Traditional Arabic" w:hAnsi="Traditional Arabic" w:cs="Traditional Arabic" w:hint="cs"/>
          <w:sz w:val="36"/>
          <w:szCs w:val="36"/>
          <w:rtl/>
          <w:lang w:bidi="ar-EG"/>
        </w:rPr>
        <w:t xml:space="preserve">من </w:t>
      </w:r>
      <w:r w:rsidR="00446644">
        <w:rPr>
          <w:rFonts w:ascii="Traditional Arabic" w:hAnsi="Traditional Arabic" w:cs="Traditional Arabic" w:hint="cs"/>
          <w:sz w:val="36"/>
          <w:szCs w:val="36"/>
          <w:rtl/>
          <w:lang w:bidi="ar-EG"/>
        </w:rPr>
        <w:t>اجتهد فأخطأ فله أجر واحد و المصيب له أجران</w:t>
      </w:r>
      <w:r w:rsidR="00E2723F">
        <w:rPr>
          <w:rFonts w:ascii="Traditional Arabic" w:hAnsi="Traditional Arabic" w:cs="Traditional Arabic" w:hint="cs"/>
          <w:sz w:val="36"/>
          <w:szCs w:val="36"/>
          <w:rtl/>
          <w:lang w:bidi="ar-EG"/>
        </w:rPr>
        <w:t xml:space="preserve"> , لأن هؤلاء من زكّاهم هو الله , ومن اصطفاهم لنصرة هذا الدين و صحبة هذا النبيّ هو الله</w:t>
      </w:r>
      <w:r w:rsidR="004F0E87">
        <w:rPr>
          <w:rFonts w:ascii="Traditional Arabic" w:hAnsi="Traditional Arabic" w:cs="Traditional Arabic" w:hint="cs"/>
          <w:sz w:val="36"/>
          <w:szCs w:val="36"/>
          <w:rtl/>
          <w:lang w:bidi="ar-EG"/>
        </w:rPr>
        <w:t xml:space="preserve"> , فإن كان ثمة أمر قد بان لنا فيه تعمد خطأ , فنسكت عنه</w:t>
      </w:r>
      <w:r w:rsidR="00E2723F">
        <w:rPr>
          <w:rFonts w:ascii="Traditional Arabic" w:hAnsi="Traditional Arabic" w:cs="Traditional Arabic" w:hint="cs"/>
          <w:sz w:val="36"/>
          <w:szCs w:val="36"/>
          <w:rtl/>
          <w:lang w:bidi="ar-EG"/>
        </w:rPr>
        <w:t xml:space="preserve"> </w:t>
      </w:r>
      <w:r w:rsidR="004F0E87">
        <w:rPr>
          <w:rFonts w:ascii="Traditional Arabic" w:hAnsi="Traditional Arabic" w:cs="Traditional Arabic" w:hint="cs"/>
          <w:sz w:val="36"/>
          <w:szCs w:val="36"/>
          <w:rtl/>
          <w:lang w:bidi="ar-EG"/>
        </w:rPr>
        <w:t xml:space="preserve"> ونفوض أمرهم فيه إلى الله </w:t>
      </w:r>
      <w:r w:rsidR="00E2723F">
        <w:rPr>
          <w:rFonts w:ascii="Traditional Arabic" w:hAnsi="Traditional Arabic" w:cs="Traditional Arabic" w:hint="cs"/>
          <w:sz w:val="36"/>
          <w:szCs w:val="36"/>
          <w:rtl/>
          <w:lang w:bidi="ar-EG"/>
        </w:rPr>
        <w:t>,</w:t>
      </w:r>
      <w:r w:rsidR="004F0E87">
        <w:rPr>
          <w:rFonts w:ascii="Traditional Arabic" w:hAnsi="Traditional Arabic" w:cs="Traditional Arabic" w:hint="cs"/>
          <w:sz w:val="36"/>
          <w:szCs w:val="36"/>
          <w:rtl/>
          <w:lang w:bidi="ar-EG"/>
        </w:rPr>
        <w:t>إذ لم</w:t>
      </w:r>
      <w:r w:rsidR="00E2723F">
        <w:rPr>
          <w:rFonts w:ascii="Traditional Arabic" w:hAnsi="Traditional Arabic" w:cs="Traditional Arabic" w:hint="cs"/>
          <w:sz w:val="36"/>
          <w:szCs w:val="36"/>
          <w:rtl/>
          <w:lang w:bidi="ar-EG"/>
        </w:rPr>
        <w:t xml:space="preserve"> </w:t>
      </w:r>
      <w:r w:rsidR="00F32A67">
        <w:rPr>
          <w:rFonts w:ascii="Traditional Arabic" w:hAnsi="Traditional Arabic" w:cs="Traditional Arabic" w:hint="cs"/>
          <w:sz w:val="36"/>
          <w:szCs w:val="36"/>
          <w:rtl/>
          <w:lang w:bidi="ar-EG"/>
        </w:rPr>
        <w:t xml:space="preserve">يك ذنب </w:t>
      </w:r>
      <w:r w:rsidR="00627CA4">
        <w:rPr>
          <w:rFonts w:ascii="Traditional Arabic" w:hAnsi="Traditional Arabic" w:cs="Traditional Arabic" w:hint="cs"/>
          <w:sz w:val="36"/>
          <w:szCs w:val="36"/>
          <w:rtl/>
          <w:lang w:bidi="ar-EG"/>
        </w:rPr>
        <w:t>ل</w:t>
      </w:r>
      <w:r w:rsidR="00F32A67">
        <w:rPr>
          <w:rFonts w:ascii="Traditional Arabic" w:hAnsi="Traditional Arabic" w:cs="Traditional Arabic" w:hint="cs"/>
          <w:sz w:val="36"/>
          <w:szCs w:val="36"/>
          <w:rtl/>
          <w:lang w:bidi="ar-EG"/>
        </w:rPr>
        <w:t>هؤلاء لي</w:t>
      </w:r>
      <w:r w:rsidR="00627CA4">
        <w:rPr>
          <w:rFonts w:ascii="Traditional Arabic" w:hAnsi="Traditional Arabic" w:cs="Traditional Arabic" w:hint="cs"/>
          <w:sz w:val="36"/>
          <w:szCs w:val="36"/>
          <w:rtl/>
          <w:lang w:bidi="ar-EG"/>
        </w:rPr>
        <w:t>علو</w:t>
      </w:r>
      <w:r w:rsidR="00F32A67">
        <w:rPr>
          <w:rFonts w:ascii="Traditional Arabic" w:hAnsi="Traditional Arabic" w:cs="Traditional Arabic" w:hint="cs"/>
          <w:sz w:val="36"/>
          <w:szCs w:val="36"/>
          <w:rtl/>
          <w:lang w:bidi="ar-EG"/>
        </w:rPr>
        <w:t xml:space="preserve"> </w:t>
      </w:r>
      <w:r w:rsidR="004F244C">
        <w:rPr>
          <w:rFonts w:ascii="Traditional Arabic" w:hAnsi="Traditional Arabic" w:cs="Traditional Arabic" w:hint="cs"/>
          <w:sz w:val="36"/>
          <w:szCs w:val="36"/>
          <w:rtl/>
          <w:lang w:bidi="ar-EG"/>
        </w:rPr>
        <w:t xml:space="preserve">على </w:t>
      </w:r>
      <w:r w:rsidR="00F32A67">
        <w:rPr>
          <w:rFonts w:ascii="Traditional Arabic" w:hAnsi="Traditional Arabic" w:cs="Traditional Arabic" w:hint="cs"/>
          <w:sz w:val="36"/>
          <w:szCs w:val="36"/>
          <w:rtl/>
          <w:lang w:bidi="ar-EG"/>
        </w:rPr>
        <w:t xml:space="preserve">هذا الفضل العظيم </w:t>
      </w:r>
      <w:r w:rsidR="00627CA4">
        <w:rPr>
          <w:rFonts w:ascii="Traditional Arabic" w:hAnsi="Traditional Arabic" w:cs="Traditional Arabic" w:hint="cs"/>
          <w:sz w:val="36"/>
          <w:szCs w:val="36"/>
          <w:rtl/>
          <w:lang w:bidi="ar-EG"/>
        </w:rPr>
        <w:t>, فتنبّه .</w:t>
      </w:r>
    </w:p>
    <w:p w:rsidR="009F6BE7" w:rsidRPr="0029504E" w:rsidRDefault="009F6BE7" w:rsidP="00567451">
      <w:pPr>
        <w:spacing w:after="0"/>
        <w:rPr>
          <w:rFonts w:ascii="Traditional Arabic" w:hAnsi="Traditional Arabic" w:cs="Traditional Arabic"/>
          <w:b/>
          <w:bCs/>
          <w:sz w:val="36"/>
          <w:szCs w:val="36"/>
          <w:rtl/>
          <w:lang w:bidi="ar-EG"/>
        </w:rPr>
      </w:pPr>
      <w:r w:rsidRPr="0029504E">
        <w:rPr>
          <w:rFonts w:ascii="Traditional Arabic" w:hAnsi="Traditional Arabic" w:cs="Traditional Arabic" w:hint="cs"/>
          <w:b/>
          <w:bCs/>
          <w:sz w:val="36"/>
          <w:szCs w:val="36"/>
          <w:rtl/>
          <w:lang w:bidi="ar-EG"/>
        </w:rPr>
        <w:t>عائشة رضي الله عنها و آل البيت :</w:t>
      </w:r>
    </w:p>
    <w:p w:rsidR="00817BF3" w:rsidRDefault="00C333DE" w:rsidP="00A3662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عائشة رضي الله عنها </w:t>
      </w:r>
      <w:r w:rsidR="00B86D62">
        <w:rPr>
          <w:rFonts w:ascii="Traditional Arabic" w:hAnsi="Traditional Arabic" w:cs="Traditional Arabic" w:hint="cs"/>
          <w:sz w:val="36"/>
          <w:szCs w:val="36"/>
          <w:rtl/>
          <w:lang w:bidi="ar-EG"/>
        </w:rPr>
        <w:t>خير</w:t>
      </w:r>
      <w:r>
        <w:rPr>
          <w:rFonts w:ascii="Traditional Arabic" w:hAnsi="Traditional Arabic" w:cs="Traditional Arabic" w:hint="cs"/>
          <w:sz w:val="36"/>
          <w:szCs w:val="36"/>
          <w:rtl/>
          <w:lang w:bidi="ar-EG"/>
        </w:rPr>
        <w:t xml:space="preserve"> </w:t>
      </w:r>
      <w:r w:rsidR="00B86D62">
        <w:rPr>
          <w:rFonts w:ascii="Traditional Arabic" w:hAnsi="Traditional Arabic" w:cs="Traditional Arabic" w:hint="cs"/>
          <w:sz w:val="36"/>
          <w:szCs w:val="36"/>
          <w:rtl/>
          <w:lang w:bidi="ar-EG"/>
        </w:rPr>
        <w:t>من</w:t>
      </w:r>
      <w:r w:rsidR="00715235">
        <w:rPr>
          <w:rFonts w:ascii="Traditional Arabic" w:hAnsi="Traditional Arabic" w:cs="Traditional Arabic" w:hint="cs"/>
          <w:sz w:val="36"/>
          <w:szCs w:val="36"/>
          <w:rtl/>
          <w:lang w:bidi="ar-EG"/>
        </w:rPr>
        <w:t xml:space="preserve"> </w:t>
      </w:r>
      <w:r w:rsidR="00B86D62">
        <w:rPr>
          <w:rFonts w:ascii="Traditional Arabic" w:hAnsi="Traditional Arabic" w:cs="Traditional Arabic" w:hint="cs"/>
          <w:sz w:val="36"/>
          <w:szCs w:val="36"/>
          <w:rtl/>
          <w:lang w:bidi="ar-EG"/>
        </w:rPr>
        <w:t>امتثل</w:t>
      </w:r>
      <w:r w:rsidR="00715235">
        <w:rPr>
          <w:rFonts w:ascii="Traditional Arabic" w:hAnsi="Traditional Arabic" w:cs="Traditional Arabic" w:hint="cs"/>
          <w:sz w:val="36"/>
          <w:szCs w:val="36"/>
          <w:rtl/>
          <w:lang w:bidi="ar-EG"/>
        </w:rPr>
        <w:t xml:space="preserve"> </w:t>
      </w:r>
      <w:r w:rsidR="005E0F3E">
        <w:rPr>
          <w:rFonts w:ascii="Traditional Arabic" w:hAnsi="Traditional Arabic" w:cs="Traditional Arabic" w:hint="cs"/>
          <w:sz w:val="36"/>
          <w:szCs w:val="36"/>
          <w:rtl/>
          <w:lang w:bidi="ar-EG"/>
        </w:rPr>
        <w:t>ل</w:t>
      </w:r>
      <w:r w:rsidR="00715235">
        <w:rPr>
          <w:rFonts w:ascii="Traditional Arabic" w:hAnsi="Traditional Arabic" w:cs="Traditional Arabic" w:hint="cs"/>
          <w:sz w:val="36"/>
          <w:szCs w:val="36"/>
          <w:rtl/>
          <w:lang w:bidi="ar-EG"/>
        </w:rPr>
        <w:t>قوله تعالى</w:t>
      </w:r>
      <w:r w:rsidR="00C915BD">
        <w:rPr>
          <w:rStyle w:val="a4"/>
          <w:rFonts w:ascii="Traditional Arabic" w:hAnsi="Traditional Arabic" w:cs="Traditional Arabic"/>
          <w:sz w:val="36"/>
          <w:szCs w:val="36"/>
          <w:rtl/>
          <w:lang w:bidi="ar-EG"/>
        </w:rPr>
        <w:footnoteReference w:id="89"/>
      </w:r>
      <w:r w:rsidR="00715235">
        <w:rPr>
          <w:rFonts w:ascii="Traditional Arabic" w:hAnsi="Traditional Arabic" w:cs="Traditional Arabic" w:hint="cs"/>
          <w:sz w:val="36"/>
          <w:szCs w:val="36"/>
          <w:rtl/>
          <w:lang w:bidi="ar-EG"/>
        </w:rPr>
        <w:t xml:space="preserve"> { </w:t>
      </w:r>
      <w:r w:rsidR="005E0F3E" w:rsidRPr="005E0F3E">
        <w:rPr>
          <w:rFonts w:ascii="Traditional Arabic" w:hAnsi="Traditional Arabic" w:cs="Traditional Arabic"/>
          <w:sz w:val="36"/>
          <w:szCs w:val="36"/>
          <w:rtl/>
          <w:lang w:bidi="ar-EG"/>
        </w:rPr>
        <w:t>وَاذْكُرْنَ مَا يُتْلَى فِي بُيُوتِكُنَّ مِنْ آيَاتِ اللَّهِ وَالْحِكْمَةِ إِنَّ اللَّهَ كَانَ لَطِيفًا خَبِيرًا (34)</w:t>
      </w:r>
      <w:r w:rsidR="005E0F3E">
        <w:rPr>
          <w:rFonts w:ascii="Traditional Arabic" w:hAnsi="Traditional Arabic" w:cs="Traditional Arabic" w:hint="cs"/>
          <w:sz w:val="36"/>
          <w:szCs w:val="36"/>
          <w:rtl/>
          <w:lang w:bidi="ar-EG"/>
        </w:rPr>
        <w:t xml:space="preserve"> }</w:t>
      </w:r>
      <w:r w:rsidR="00C915BD">
        <w:rPr>
          <w:rFonts w:ascii="Traditional Arabic" w:hAnsi="Traditional Arabic" w:cs="Traditional Arabic" w:hint="cs"/>
          <w:sz w:val="36"/>
          <w:szCs w:val="36"/>
          <w:rtl/>
          <w:lang w:bidi="ar-EG"/>
        </w:rPr>
        <w:t xml:space="preserve"> </w:t>
      </w:r>
      <w:r w:rsidR="000F607C">
        <w:rPr>
          <w:rFonts w:ascii="Traditional Arabic" w:hAnsi="Traditional Arabic" w:cs="Traditional Arabic" w:hint="cs"/>
          <w:sz w:val="36"/>
          <w:szCs w:val="36"/>
          <w:rtl/>
          <w:lang w:bidi="ar-EG"/>
        </w:rPr>
        <w:t xml:space="preserve">أي و اعملن بما ينزل الله عز و جل على رسوله صلى </w:t>
      </w:r>
      <w:r w:rsidR="000F607C">
        <w:rPr>
          <w:rFonts w:ascii="Traditional Arabic" w:hAnsi="Traditional Arabic" w:cs="Traditional Arabic" w:hint="cs"/>
          <w:sz w:val="36"/>
          <w:szCs w:val="36"/>
          <w:rtl/>
          <w:lang w:bidi="ar-EG"/>
        </w:rPr>
        <w:lastRenderedPageBreak/>
        <w:t xml:space="preserve">الله عليه وسلم في بيوتكنّ من الكتاب و السنة , واذكرن هذه النعمة التي </w:t>
      </w:r>
      <w:r w:rsidR="009D2F13">
        <w:rPr>
          <w:rFonts w:ascii="Traditional Arabic" w:hAnsi="Traditional Arabic" w:cs="Traditional Arabic" w:hint="cs"/>
          <w:sz w:val="36"/>
          <w:szCs w:val="36"/>
          <w:rtl/>
          <w:lang w:bidi="ar-EG"/>
        </w:rPr>
        <w:t>خصصتكن بها من بين الناس , أن الوحي ينزل في بيوتكن دون سائر الناس</w:t>
      </w:r>
      <w:r w:rsidR="009A5739">
        <w:rPr>
          <w:rFonts w:ascii="Traditional Arabic" w:hAnsi="Traditional Arabic" w:cs="Traditional Arabic" w:hint="cs"/>
          <w:sz w:val="36"/>
          <w:szCs w:val="36"/>
          <w:rtl/>
          <w:lang w:bidi="ar-EG"/>
        </w:rPr>
        <w:t xml:space="preserve"> , قال الحافظ بن كثير " وعائشة الصديقة بنت الصديق رضي الله عنهما أولاه</w:t>
      </w:r>
      <w:r w:rsidR="006B0A55">
        <w:rPr>
          <w:rFonts w:ascii="Traditional Arabic" w:hAnsi="Traditional Arabic" w:cs="Traditional Arabic" w:hint="cs"/>
          <w:sz w:val="36"/>
          <w:szCs w:val="36"/>
          <w:rtl/>
          <w:lang w:bidi="ar-EG"/>
        </w:rPr>
        <w:t>ن بهذه النعمة</w:t>
      </w:r>
      <w:r w:rsidR="00A3662D">
        <w:rPr>
          <w:rStyle w:val="a4"/>
          <w:rFonts w:ascii="Traditional Arabic" w:hAnsi="Traditional Arabic" w:cs="Traditional Arabic"/>
          <w:sz w:val="36"/>
          <w:szCs w:val="36"/>
          <w:rtl/>
          <w:lang w:bidi="ar-EG"/>
        </w:rPr>
        <w:footnoteReference w:id="90"/>
      </w:r>
      <w:r w:rsidR="006B0A55">
        <w:rPr>
          <w:rFonts w:ascii="Traditional Arabic" w:hAnsi="Traditional Arabic" w:cs="Traditional Arabic" w:hint="cs"/>
          <w:sz w:val="36"/>
          <w:szCs w:val="36"/>
          <w:rtl/>
          <w:lang w:bidi="ar-EG"/>
        </w:rPr>
        <w:t xml:space="preserve">, وأحظاهن بهذه الغنيمة و أخصهنّ من هذه الرحمة العميمة , فإنه لم </w:t>
      </w:r>
      <w:r w:rsidR="00BC5BE9">
        <w:rPr>
          <w:rFonts w:ascii="Traditional Arabic" w:hAnsi="Traditional Arabic" w:cs="Traditional Arabic" w:hint="cs"/>
          <w:sz w:val="36"/>
          <w:szCs w:val="36"/>
          <w:rtl/>
          <w:lang w:bidi="ar-EG"/>
        </w:rPr>
        <w:t>ينزل على رسول الله صلّى الله عليه وسلم الوحي في فراش امرأة سواها</w:t>
      </w:r>
      <w:r w:rsidR="00A3662D">
        <w:rPr>
          <w:rFonts w:ascii="Traditional Arabic" w:hAnsi="Traditional Arabic" w:cs="Traditional Arabic" w:hint="cs"/>
          <w:sz w:val="36"/>
          <w:szCs w:val="36"/>
          <w:rtl/>
          <w:lang w:bidi="ar-EG"/>
        </w:rPr>
        <w:t xml:space="preserve"> "</w:t>
      </w:r>
      <w:r w:rsidR="009A5739">
        <w:rPr>
          <w:rFonts w:ascii="Traditional Arabic" w:hAnsi="Traditional Arabic" w:cs="Traditional Arabic" w:hint="cs"/>
          <w:sz w:val="36"/>
          <w:szCs w:val="36"/>
          <w:rtl/>
          <w:lang w:bidi="ar-EG"/>
        </w:rPr>
        <w:t xml:space="preserve"> </w:t>
      </w:r>
      <w:r w:rsidR="009D2F13">
        <w:rPr>
          <w:rStyle w:val="a4"/>
          <w:rFonts w:ascii="Traditional Arabic" w:hAnsi="Traditional Arabic" w:cs="Traditional Arabic"/>
          <w:sz w:val="36"/>
          <w:szCs w:val="36"/>
          <w:rtl/>
          <w:lang w:bidi="ar-EG"/>
        </w:rPr>
        <w:footnoteReference w:id="91"/>
      </w:r>
      <w:r w:rsidR="009D2F13">
        <w:rPr>
          <w:rFonts w:ascii="Traditional Arabic" w:hAnsi="Traditional Arabic" w:cs="Traditional Arabic" w:hint="cs"/>
          <w:sz w:val="36"/>
          <w:szCs w:val="36"/>
          <w:rtl/>
          <w:lang w:bidi="ar-EG"/>
        </w:rPr>
        <w:t xml:space="preserve"> ,</w:t>
      </w:r>
      <w:r w:rsidR="000F607C">
        <w:rPr>
          <w:rFonts w:ascii="Traditional Arabic" w:hAnsi="Traditional Arabic" w:cs="Traditional Arabic" w:hint="cs"/>
          <w:sz w:val="36"/>
          <w:szCs w:val="36"/>
          <w:rtl/>
          <w:lang w:bidi="ar-EG"/>
        </w:rPr>
        <w:t xml:space="preserve"> </w:t>
      </w:r>
      <w:r w:rsidR="009D2F13">
        <w:rPr>
          <w:rFonts w:ascii="Traditional Arabic" w:hAnsi="Traditional Arabic" w:cs="Traditional Arabic" w:hint="cs"/>
          <w:sz w:val="36"/>
          <w:szCs w:val="36"/>
          <w:rtl/>
          <w:lang w:bidi="ar-EG"/>
        </w:rPr>
        <w:t xml:space="preserve">وعائشة </w:t>
      </w:r>
      <w:r w:rsidR="008B1848">
        <w:rPr>
          <w:rFonts w:ascii="Traditional Arabic" w:hAnsi="Traditional Arabic" w:cs="Traditional Arabic" w:hint="cs"/>
          <w:sz w:val="36"/>
          <w:szCs w:val="36"/>
          <w:rtl/>
          <w:lang w:bidi="ar-EG"/>
        </w:rPr>
        <w:t xml:space="preserve">رضي الله عنها </w:t>
      </w:r>
      <w:r w:rsidR="00C915BD">
        <w:rPr>
          <w:rFonts w:ascii="Traditional Arabic" w:hAnsi="Traditional Arabic" w:cs="Traditional Arabic" w:hint="cs"/>
          <w:sz w:val="36"/>
          <w:szCs w:val="36"/>
          <w:rtl/>
          <w:lang w:bidi="ar-EG"/>
        </w:rPr>
        <w:t xml:space="preserve">روت لنا </w:t>
      </w:r>
      <w:r w:rsidR="00750585">
        <w:rPr>
          <w:rFonts w:ascii="Traditional Arabic" w:hAnsi="Traditional Arabic" w:cs="Traditional Arabic" w:hint="cs"/>
          <w:sz w:val="36"/>
          <w:szCs w:val="36"/>
          <w:rtl/>
          <w:lang w:bidi="ar-EG"/>
        </w:rPr>
        <w:t xml:space="preserve">آلاف الأحاديث و السنن , وهي تأويل الحكمة </w:t>
      </w:r>
      <w:r w:rsidR="00644F1E">
        <w:rPr>
          <w:rFonts w:ascii="Traditional Arabic" w:hAnsi="Traditional Arabic" w:cs="Traditional Arabic" w:hint="cs"/>
          <w:sz w:val="36"/>
          <w:szCs w:val="36"/>
          <w:rtl/>
          <w:lang w:bidi="ar-EG"/>
        </w:rPr>
        <w:t xml:space="preserve">في الآية , </w:t>
      </w:r>
      <w:r w:rsidR="008B1848">
        <w:rPr>
          <w:rFonts w:ascii="Traditional Arabic" w:hAnsi="Traditional Arabic" w:cs="Traditional Arabic" w:hint="cs"/>
          <w:sz w:val="36"/>
          <w:szCs w:val="36"/>
          <w:rtl/>
          <w:lang w:bidi="ar-EG"/>
        </w:rPr>
        <w:t xml:space="preserve">ومما روته و رأته </w:t>
      </w:r>
      <w:r w:rsidR="005B3D98">
        <w:rPr>
          <w:rFonts w:ascii="Traditional Arabic" w:hAnsi="Traditional Arabic" w:cs="Traditional Arabic" w:hint="cs"/>
          <w:sz w:val="36"/>
          <w:szCs w:val="36"/>
          <w:rtl/>
          <w:lang w:bidi="ar-EG"/>
        </w:rPr>
        <w:t xml:space="preserve"> , حديث الكساء , في فضل أهل البيت , </w:t>
      </w:r>
      <w:r w:rsidR="001D2319">
        <w:rPr>
          <w:rFonts w:ascii="Traditional Arabic" w:hAnsi="Traditional Arabic" w:cs="Traditional Arabic" w:hint="cs"/>
          <w:sz w:val="36"/>
          <w:szCs w:val="36"/>
          <w:rtl/>
          <w:lang w:bidi="ar-EG"/>
        </w:rPr>
        <w:t>وهو حديث مشهور في صحيح مسلم</w:t>
      </w:r>
      <w:r w:rsidR="001D2319">
        <w:rPr>
          <w:rStyle w:val="a4"/>
          <w:rFonts w:ascii="Traditional Arabic" w:hAnsi="Traditional Arabic" w:cs="Traditional Arabic"/>
          <w:sz w:val="36"/>
          <w:szCs w:val="36"/>
          <w:rtl/>
          <w:lang w:bidi="ar-EG"/>
        </w:rPr>
        <w:footnoteReference w:id="92"/>
      </w:r>
      <w:r w:rsidR="008D3514">
        <w:rPr>
          <w:rFonts w:ascii="Traditional Arabic" w:hAnsi="Traditional Arabic" w:cs="Traditional Arabic" w:hint="cs"/>
          <w:sz w:val="36"/>
          <w:szCs w:val="36"/>
          <w:rtl/>
          <w:lang w:bidi="ar-EG"/>
        </w:rPr>
        <w:t xml:space="preserve"> و غيره ,</w:t>
      </w:r>
      <w:r w:rsidR="00BF17E8">
        <w:rPr>
          <w:rFonts w:ascii="Traditional Arabic" w:hAnsi="Traditional Arabic" w:cs="Traditional Arabic" w:hint="cs"/>
          <w:sz w:val="36"/>
          <w:szCs w:val="36"/>
          <w:rtl/>
          <w:lang w:bidi="ar-EG"/>
        </w:rPr>
        <w:t xml:space="preserve"> </w:t>
      </w:r>
      <w:r w:rsidR="008D3514">
        <w:rPr>
          <w:rFonts w:ascii="Traditional Arabic" w:hAnsi="Traditional Arabic" w:cs="Traditional Arabic" w:hint="cs"/>
          <w:sz w:val="36"/>
          <w:szCs w:val="36"/>
          <w:rtl/>
          <w:lang w:bidi="ar-EG"/>
        </w:rPr>
        <w:t xml:space="preserve">و </w:t>
      </w:r>
      <w:r w:rsidR="00BF17E8">
        <w:rPr>
          <w:rFonts w:ascii="Traditional Arabic" w:hAnsi="Traditional Arabic" w:cs="Traditional Arabic" w:hint="cs"/>
          <w:sz w:val="36"/>
          <w:szCs w:val="36"/>
          <w:rtl/>
          <w:lang w:bidi="ar-EG"/>
        </w:rPr>
        <w:t xml:space="preserve">لو أن عائشة تحمل أدنى ضغينة لآل البيت , ما روت حديثا </w:t>
      </w:r>
      <w:r w:rsidR="008D3514">
        <w:rPr>
          <w:rFonts w:ascii="Traditional Arabic" w:hAnsi="Traditional Arabic" w:cs="Traditional Arabic" w:hint="cs"/>
          <w:sz w:val="36"/>
          <w:szCs w:val="36"/>
          <w:rtl/>
          <w:lang w:bidi="ar-EG"/>
        </w:rPr>
        <w:t xml:space="preserve">مثل هذا , فهو حديث خالص في فضل آل البيت , بل هو في فضل , علي , وفاطمة , والحسن , و الحسين , </w:t>
      </w:r>
      <w:r w:rsidR="00AC223A">
        <w:rPr>
          <w:rFonts w:ascii="Traditional Arabic" w:hAnsi="Traditional Arabic" w:cs="Traditional Arabic" w:hint="cs"/>
          <w:sz w:val="36"/>
          <w:szCs w:val="36"/>
          <w:rtl/>
          <w:lang w:bidi="ar-EG"/>
        </w:rPr>
        <w:t xml:space="preserve">خاصّة , فأي إنصاف بعد ذلك , نعم روى الحديث أم سلمة أيضا </w:t>
      </w:r>
      <w:r w:rsidR="00491DAC">
        <w:rPr>
          <w:rFonts w:ascii="Traditional Arabic" w:hAnsi="Traditional Arabic" w:cs="Traditional Arabic" w:hint="cs"/>
          <w:sz w:val="36"/>
          <w:szCs w:val="36"/>
          <w:rtl/>
          <w:lang w:bidi="ar-EG"/>
        </w:rPr>
        <w:t xml:space="preserve">, وواثلة بن الأسقع , ونحوه أنس بن مالك , و سعد بن أبي وقاص , ولكن ما من إسناد أصحّ من إسناد عائشة رضي الله عنها , لذلك هو ما احتجّ به مسلم في صحيحه </w:t>
      </w:r>
      <w:r w:rsidR="008A0B7A">
        <w:rPr>
          <w:rFonts w:ascii="Traditional Arabic" w:hAnsi="Traditional Arabic" w:cs="Traditional Arabic" w:hint="cs"/>
          <w:sz w:val="36"/>
          <w:szCs w:val="36"/>
          <w:rtl/>
          <w:lang w:bidi="ar-EG"/>
        </w:rPr>
        <w:t xml:space="preserve">, وأصحّ كتب أهل السنة بعد صحيح البخاري رحمهم الله جميعا </w:t>
      </w:r>
      <w:r w:rsidR="005D0150">
        <w:rPr>
          <w:rFonts w:ascii="Traditional Arabic" w:hAnsi="Traditional Arabic" w:cs="Traditional Arabic" w:hint="cs"/>
          <w:sz w:val="36"/>
          <w:szCs w:val="36"/>
          <w:rtl/>
          <w:lang w:bidi="ar-EG"/>
        </w:rPr>
        <w:t>, وهذا من قدر الله سبحانه , أنّ أصحّ حديث يروى في هذه الآية في آل البيت , يكون من طريق عائشة رضي الله عنها .</w:t>
      </w:r>
    </w:p>
    <w:p w:rsidR="009F6BE7" w:rsidRDefault="00817BF3" w:rsidP="00567451">
      <w:pPr>
        <w:spacing w:after="0"/>
        <w:rPr>
          <w:rFonts w:ascii="Traditional Arabic" w:hAnsi="Traditional Arabic" w:cs="Traditional Arabic"/>
          <w:sz w:val="36"/>
          <w:szCs w:val="36"/>
          <w:rtl/>
          <w:lang w:bidi="ar-EG"/>
        </w:rPr>
      </w:pPr>
      <w:r w:rsidRPr="00817BF3">
        <w:rPr>
          <w:rFonts w:ascii="Traditional Arabic" w:hAnsi="Traditional Arabic" w:cs="Traditional Arabic" w:hint="cs"/>
          <w:sz w:val="36"/>
          <w:szCs w:val="36"/>
          <w:rtl/>
          <w:lang w:bidi="ar-EG"/>
        </w:rPr>
        <w:t>قالت</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عائشة</w:t>
      </w:r>
      <w:r w:rsidRPr="00817BF3">
        <w:rPr>
          <w:rFonts w:ascii="Traditional Arabic" w:hAnsi="Traditional Arabic" w:cs="Traditional Arabic"/>
          <w:sz w:val="36"/>
          <w:szCs w:val="36"/>
          <w:rtl/>
          <w:lang w:bidi="ar-EG"/>
        </w:rPr>
        <w:t xml:space="preserve"> : </w:t>
      </w:r>
      <w:r w:rsidRPr="00817BF3">
        <w:rPr>
          <w:rFonts w:ascii="Traditional Arabic" w:hAnsi="Traditional Arabic" w:cs="Traditional Arabic" w:hint="cs"/>
          <w:sz w:val="36"/>
          <w:szCs w:val="36"/>
          <w:rtl/>
          <w:lang w:bidi="ar-EG"/>
        </w:rPr>
        <w:t>خرج</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النبي</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صلى</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الله</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عليه</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وسلم</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غداة</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وعليه</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مرط</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مرحل</w:t>
      </w:r>
      <w:r w:rsidR="001361EC">
        <w:rPr>
          <w:rStyle w:val="a4"/>
          <w:rFonts w:ascii="Traditional Arabic" w:hAnsi="Traditional Arabic" w:cs="Traditional Arabic"/>
          <w:sz w:val="36"/>
          <w:szCs w:val="36"/>
          <w:rtl/>
          <w:lang w:bidi="ar-EG"/>
        </w:rPr>
        <w:footnoteReference w:id="93"/>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من</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شعر</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أسود</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فجاء</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الحسن</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بن</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علي</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فأدخله</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ثم</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جاء</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الحسين</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فدخل</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معه</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ثم</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جاءت</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فاطمة</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فأدخلها</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ثم</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جاء</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علي</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فأدخله</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ثم</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قال</w:t>
      </w:r>
      <w:r w:rsidRPr="00817BF3">
        <w:rPr>
          <w:rFonts w:ascii="Traditional Arabic" w:hAnsi="Traditional Arabic" w:cs="Traditional Arabic"/>
          <w:sz w:val="36"/>
          <w:szCs w:val="36"/>
          <w:rtl/>
          <w:lang w:bidi="ar-EG"/>
        </w:rPr>
        <w:t xml:space="preserve"> : " </w:t>
      </w:r>
      <w:r w:rsidRPr="00817BF3">
        <w:rPr>
          <w:rFonts w:ascii="Traditional Arabic" w:hAnsi="Traditional Arabic" w:cs="Traditional Arabic" w:hint="cs"/>
          <w:sz w:val="36"/>
          <w:szCs w:val="36"/>
          <w:rtl/>
          <w:lang w:bidi="ar-EG"/>
        </w:rPr>
        <w:t>إنما</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يريد</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الله</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ليذهب</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عنكم</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الرجس</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أهل</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البيت</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ويطهركم</w:t>
      </w:r>
      <w:r w:rsidRPr="00817BF3">
        <w:rPr>
          <w:rFonts w:ascii="Traditional Arabic" w:hAnsi="Traditional Arabic" w:cs="Traditional Arabic"/>
          <w:sz w:val="36"/>
          <w:szCs w:val="36"/>
          <w:rtl/>
          <w:lang w:bidi="ar-EG"/>
        </w:rPr>
        <w:t xml:space="preserve"> </w:t>
      </w:r>
      <w:r w:rsidRPr="00817BF3">
        <w:rPr>
          <w:rFonts w:ascii="Traditional Arabic" w:hAnsi="Traditional Arabic" w:cs="Traditional Arabic" w:hint="cs"/>
          <w:sz w:val="36"/>
          <w:szCs w:val="36"/>
          <w:rtl/>
          <w:lang w:bidi="ar-EG"/>
        </w:rPr>
        <w:t>تطهيرا</w:t>
      </w:r>
      <w:r w:rsidRPr="00817BF3">
        <w:rPr>
          <w:rFonts w:ascii="Traditional Arabic" w:hAnsi="Traditional Arabic" w:cs="Traditional Arabic"/>
          <w:sz w:val="36"/>
          <w:szCs w:val="36"/>
          <w:rtl/>
          <w:lang w:bidi="ar-EG"/>
        </w:rPr>
        <w:t xml:space="preserve"> "</w:t>
      </w:r>
      <w:r w:rsidR="00DB2D70">
        <w:rPr>
          <w:rFonts w:ascii="Traditional Arabic" w:hAnsi="Traditional Arabic" w:cs="Traditional Arabic" w:hint="cs"/>
          <w:sz w:val="36"/>
          <w:szCs w:val="36"/>
          <w:rtl/>
          <w:lang w:bidi="ar-EG"/>
        </w:rPr>
        <w:t xml:space="preserve"> ,</w:t>
      </w:r>
      <w:r w:rsidR="008D524F">
        <w:rPr>
          <w:rFonts w:ascii="Traditional Arabic" w:hAnsi="Traditional Arabic" w:cs="Traditional Arabic" w:hint="cs"/>
          <w:sz w:val="36"/>
          <w:szCs w:val="36"/>
          <w:rtl/>
          <w:lang w:bidi="ar-EG"/>
        </w:rPr>
        <w:t xml:space="preserve"> ووالله لو أرادت أن تكذب ولو كانت تبغضهم ما روت مثل هذا في حقّهم , رضوان الله عليهم </w:t>
      </w:r>
      <w:r w:rsidR="0093591E">
        <w:rPr>
          <w:rFonts w:ascii="Traditional Arabic" w:hAnsi="Traditional Arabic" w:cs="Traditional Arabic" w:hint="cs"/>
          <w:sz w:val="36"/>
          <w:szCs w:val="36"/>
          <w:rtl/>
          <w:lang w:bidi="ar-EG"/>
        </w:rPr>
        <w:t xml:space="preserve">جميعا </w:t>
      </w:r>
      <w:r w:rsidR="00CC5CB8">
        <w:rPr>
          <w:rFonts w:ascii="Traditional Arabic" w:hAnsi="Traditional Arabic" w:cs="Traditional Arabic" w:hint="cs"/>
          <w:sz w:val="36"/>
          <w:szCs w:val="36"/>
          <w:rtl/>
          <w:lang w:bidi="ar-EG"/>
        </w:rPr>
        <w:t>.</w:t>
      </w:r>
    </w:p>
    <w:p w:rsidR="00F77749" w:rsidRDefault="00F77749" w:rsidP="00567451">
      <w:pPr>
        <w:spacing w:after="0"/>
        <w:rPr>
          <w:rFonts w:ascii="Traditional Arabic" w:hAnsi="Traditional Arabic" w:cs="Traditional Arabic"/>
          <w:b/>
          <w:bCs/>
          <w:sz w:val="36"/>
          <w:szCs w:val="36"/>
          <w:u w:val="single"/>
          <w:rtl/>
          <w:lang w:bidi="ar-EG"/>
        </w:rPr>
      </w:pPr>
    </w:p>
    <w:p w:rsidR="00536C46" w:rsidRPr="00222BA5" w:rsidRDefault="00536C46" w:rsidP="00567451">
      <w:pPr>
        <w:spacing w:after="0"/>
        <w:rPr>
          <w:rFonts w:ascii="Traditional Arabic" w:hAnsi="Traditional Arabic" w:cs="Traditional Arabic"/>
          <w:b/>
          <w:bCs/>
          <w:sz w:val="36"/>
          <w:szCs w:val="36"/>
          <w:rtl/>
          <w:lang w:bidi="ar-EG"/>
        </w:rPr>
      </w:pPr>
      <w:r w:rsidRPr="00222BA5">
        <w:rPr>
          <w:rFonts w:ascii="Traditional Arabic" w:hAnsi="Traditional Arabic" w:cs="Traditional Arabic" w:hint="cs"/>
          <w:b/>
          <w:bCs/>
          <w:sz w:val="36"/>
          <w:szCs w:val="36"/>
          <w:rtl/>
          <w:lang w:bidi="ar-EG"/>
        </w:rPr>
        <w:t>عل</w:t>
      </w:r>
      <w:r w:rsidR="004D0970" w:rsidRPr="00222BA5">
        <w:rPr>
          <w:rFonts w:ascii="Traditional Arabic" w:hAnsi="Traditional Arabic" w:cs="Traditional Arabic" w:hint="cs"/>
          <w:b/>
          <w:bCs/>
          <w:sz w:val="36"/>
          <w:szCs w:val="36"/>
          <w:rtl/>
          <w:lang w:bidi="ar-EG"/>
        </w:rPr>
        <w:t xml:space="preserve">اقة عـائـشـة بعلـيّ رضـي الله عنـهـما </w:t>
      </w:r>
    </w:p>
    <w:p w:rsidR="00017413" w:rsidRDefault="00831DA2"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لا ندّعي أنّ العلاقة بين عائشة و عليّ رضي الله عنهما كانت علاقة صافية </w:t>
      </w:r>
      <w:r w:rsidR="00060820">
        <w:rPr>
          <w:rFonts w:ascii="Traditional Arabic" w:hAnsi="Traditional Arabic" w:cs="Traditional Arabic" w:hint="cs"/>
          <w:sz w:val="36"/>
          <w:szCs w:val="36"/>
          <w:rtl/>
          <w:lang w:bidi="ar-EG"/>
        </w:rPr>
        <w:t>أو جيدة</w:t>
      </w:r>
      <w:r w:rsidR="00D078F9">
        <w:rPr>
          <w:rFonts w:ascii="Traditional Arabic" w:hAnsi="Traditional Arabic" w:cs="Traditional Arabic" w:hint="cs"/>
          <w:sz w:val="36"/>
          <w:szCs w:val="36"/>
          <w:rtl/>
          <w:lang w:bidi="ar-EG"/>
        </w:rPr>
        <w:t xml:space="preserve"> على طول الخط</w:t>
      </w:r>
      <w:r w:rsidR="00060820">
        <w:rPr>
          <w:rFonts w:ascii="Traditional Arabic" w:hAnsi="Traditional Arabic" w:cs="Traditional Arabic" w:hint="cs"/>
          <w:sz w:val="36"/>
          <w:szCs w:val="36"/>
          <w:rtl/>
          <w:lang w:bidi="ar-EG"/>
        </w:rPr>
        <w:t xml:space="preserve"> , ولا ندّعي أيضا أنها كان</w:t>
      </w:r>
      <w:r w:rsidR="008F0607">
        <w:rPr>
          <w:rFonts w:ascii="Traditional Arabic" w:hAnsi="Traditional Arabic" w:cs="Traditional Arabic" w:hint="cs"/>
          <w:sz w:val="36"/>
          <w:szCs w:val="36"/>
          <w:rtl/>
          <w:lang w:bidi="ar-EG"/>
        </w:rPr>
        <w:t>ت علاقة سيئة أو فيها قطيعة , فهي علاقة في الأصل قوية , ولكن شابها بعض الشوائب التي قد تكون بين الأقارب و الأحماء .</w:t>
      </w:r>
    </w:p>
    <w:p w:rsidR="008F0607" w:rsidRDefault="008F0607"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فعندما قال عليّ للنبي صلّى </w:t>
      </w:r>
      <w:r w:rsidR="00787109">
        <w:rPr>
          <w:rFonts w:ascii="Traditional Arabic" w:hAnsi="Traditional Arabic" w:cs="Traditional Arabic" w:hint="cs"/>
          <w:sz w:val="36"/>
          <w:szCs w:val="36"/>
          <w:rtl/>
          <w:lang w:bidi="ar-EG"/>
        </w:rPr>
        <w:t>الله عليه وسلم في حادثة الإفك</w:t>
      </w:r>
      <w:r w:rsidR="00410025">
        <w:rPr>
          <w:rStyle w:val="a4"/>
          <w:rFonts w:ascii="Traditional Arabic" w:hAnsi="Traditional Arabic" w:cs="Traditional Arabic"/>
          <w:sz w:val="36"/>
          <w:szCs w:val="36"/>
          <w:rtl/>
          <w:lang w:bidi="ar-EG"/>
        </w:rPr>
        <w:footnoteReference w:id="94"/>
      </w:r>
      <w:r w:rsidR="00787109">
        <w:rPr>
          <w:rFonts w:ascii="Traditional Arabic" w:hAnsi="Traditional Arabic" w:cs="Traditional Arabic" w:hint="cs"/>
          <w:sz w:val="36"/>
          <w:szCs w:val="36"/>
          <w:rtl/>
          <w:lang w:bidi="ar-EG"/>
        </w:rPr>
        <w:t xml:space="preserve"> , لما استشاره النبي صلّى الله عليه وسلم في الأمر " لم يضيّق الله عليك , و النساء سواها كثير </w:t>
      </w:r>
      <w:r w:rsidR="002826C8">
        <w:rPr>
          <w:rFonts w:ascii="Traditional Arabic" w:hAnsi="Traditional Arabic" w:cs="Traditional Arabic" w:hint="cs"/>
          <w:sz w:val="36"/>
          <w:szCs w:val="36"/>
          <w:rtl/>
          <w:lang w:bidi="ar-EG"/>
        </w:rPr>
        <w:t>, وسل الجارية تصدقك</w:t>
      </w:r>
      <w:r w:rsidR="00787109">
        <w:rPr>
          <w:rFonts w:ascii="Traditional Arabic" w:hAnsi="Traditional Arabic" w:cs="Traditional Arabic" w:hint="cs"/>
          <w:sz w:val="36"/>
          <w:szCs w:val="36"/>
          <w:rtl/>
          <w:lang w:bidi="ar-EG"/>
        </w:rPr>
        <w:t xml:space="preserve">" , كانت تودّ عائشة لو أنه دافع  عنها </w:t>
      </w:r>
      <w:r w:rsidR="00684816">
        <w:rPr>
          <w:rFonts w:ascii="Traditional Arabic" w:hAnsi="Traditional Arabic" w:cs="Traditional Arabic" w:hint="cs"/>
          <w:sz w:val="36"/>
          <w:szCs w:val="36"/>
          <w:rtl/>
          <w:lang w:bidi="ar-EG"/>
        </w:rPr>
        <w:t xml:space="preserve">و وقف في جانبها بشكل </w:t>
      </w:r>
      <w:r w:rsidR="00D078F9">
        <w:rPr>
          <w:rFonts w:ascii="Traditional Arabic" w:hAnsi="Traditional Arabic" w:cs="Traditional Arabic" w:hint="cs"/>
          <w:sz w:val="36"/>
          <w:szCs w:val="36"/>
          <w:rtl/>
          <w:lang w:bidi="ar-EG"/>
        </w:rPr>
        <w:t>قوي بدلا</w:t>
      </w:r>
      <w:r w:rsidR="00B40B03">
        <w:rPr>
          <w:rFonts w:ascii="Traditional Arabic" w:hAnsi="Traditional Arabic" w:cs="Traditional Arabic" w:hint="cs"/>
          <w:sz w:val="36"/>
          <w:szCs w:val="36"/>
          <w:rtl/>
          <w:lang w:bidi="ar-EG"/>
        </w:rPr>
        <w:t xml:space="preserve"> من</w:t>
      </w:r>
      <w:r w:rsidR="00D078F9">
        <w:rPr>
          <w:rFonts w:ascii="Traditional Arabic" w:hAnsi="Traditional Arabic" w:cs="Traditional Arabic" w:hint="cs"/>
          <w:sz w:val="36"/>
          <w:szCs w:val="36"/>
          <w:rtl/>
          <w:lang w:bidi="ar-EG"/>
        </w:rPr>
        <w:t xml:space="preserve"> أن يقترح عليه مثل هذا</w:t>
      </w:r>
      <w:r w:rsidR="00684816">
        <w:rPr>
          <w:rFonts w:ascii="Traditional Arabic" w:hAnsi="Traditional Arabic" w:cs="Traditional Arabic" w:hint="cs"/>
          <w:sz w:val="36"/>
          <w:szCs w:val="36"/>
          <w:rtl/>
          <w:lang w:bidi="ar-EG"/>
        </w:rPr>
        <w:t xml:space="preserve"> , و هي بشر رضي الله عنها , كما أنها امرأة , قد تغلبها عاطفتها في هذه الأمور , </w:t>
      </w:r>
      <w:r w:rsidR="001B2ABA">
        <w:rPr>
          <w:rFonts w:ascii="Traditional Arabic" w:hAnsi="Traditional Arabic" w:cs="Traditional Arabic" w:hint="cs"/>
          <w:sz w:val="36"/>
          <w:szCs w:val="36"/>
          <w:rtl/>
          <w:lang w:bidi="ar-EG"/>
        </w:rPr>
        <w:t>فلم ترض قول عليّ .</w:t>
      </w:r>
    </w:p>
    <w:p w:rsidR="00017413" w:rsidRDefault="001B2ABA"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والحقّ , أنّ عليّا , من وجهة نظري , لم يرد إيذاء عائشة , و إنما أراد التخفيف عن رسول الله صلّى الله عليه و سلّم , </w:t>
      </w:r>
      <w:r w:rsidR="00503518">
        <w:rPr>
          <w:rFonts w:ascii="Traditional Arabic" w:hAnsi="Traditional Arabic" w:cs="Traditional Arabic" w:hint="cs"/>
          <w:sz w:val="36"/>
          <w:szCs w:val="36"/>
          <w:rtl/>
          <w:lang w:bidi="ar-EG"/>
        </w:rPr>
        <w:t xml:space="preserve">و يعلم الله كيف نقلت كلمة عليّ هذه إلى عائشة , و على أي محمل , فأسلوب الكلام مهم في هذا , </w:t>
      </w:r>
      <w:r w:rsidR="009D6392">
        <w:rPr>
          <w:rFonts w:ascii="Traditional Arabic" w:hAnsi="Traditional Arabic" w:cs="Traditional Arabic" w:hint="cs"/>
          <w:sz w:val="36"/>
          <w:szCs w:val="36"/>
          <w:rtl/>
          <w:lang w:bidi="ar-EG"/>
        </w:rPr>
        <w:t xml:space="preserve">فالذي يظهر أنّ </w:t>
      </w:r>
      <w:r w:rsidR="00C86786">
        <w:rPr>
          <w:rFonts w:ascii="Traditional Arabic" w:hAnsi="Traditional Arabic" w:cs="Traditional Arabic" w:hint="cs"/>
          <w:sz w:val="36"/>
          <w:szCs w:val="36"/>
          <w:rtl/>
          <w:lang w:bidi="ar-EG"/>
        </w:rPr>
        <w:t>عليّا ما أراد سوى أن يخفف من وطأ</w:t>
      </w:r>
      <w:r w:rsidR="009D6392">
        <w:rPr>
          <w:rFonts w:ascii="Traditional Arabic" w:hAnsi="Traditional Arabic" w:cs="Traditional Arabic" w:hint="cs"/>
          <w:sz w:val="36"/>
          <w:szCs w:val="36"/>
          <w:rtl/>
          <w:lang w:bidi="ar-EG"/>
        </w:rPr>
        <w:t xml:space="preserve">ة الحدث عن رسول الله صلّى الله عليه وسلم , فهذا القول لمّا انتشر , مع تأخر نزول الوحي , </w:t>
      </w:r>
      <w:r w:rsidR="00AD71E4">
        <w:rPr>
          <w:rFonts w:ascii="Traditional Arabic" w:hAnsi="Traditional Arabic" w:cs="Traditional Arabic" w:hint="cs"/>
          <w:sz w:val="36"/>
          <w:szCs w:val="36"/>
          <w:rtl/>
          <w:lang w:bidi="ar-EG"/>
        </w:rPr>
        <w:t>كان ه</w:t>
      </w:r>
      <w:r w:rsidR="00933A57">
        <w:rPr>
          <w:rFonts w:ascii="Traditional Arabic" w:hAnsi="Traditional Arabic" w:cs="Traditional Arabic" w:hint="cs"/>
          <w:sz w:val="36"/>
          <w:szCs w:val="36"/>
          <w:rtl/>
          <w:lang w:bidi="ar-EG"/>
        </w:rPr>
        <w:t>ذا</w:t>
      </w:r>
      <w:r w:rsidR="00AD71E4">
        <w:rPr>
          <w:rFonts w:ascii="Traditional Arabic" w:hAnsi="Traditional Arabic" w:cs="Traditional Arabic" w:hint="cs"/>
          <w:sz w:val="36"/>
          <w:szCs w:val="36"/>
          <w:rtl/>
          <w:lang w:bidi="ar-EG"/>
        </w:rPr>
        <w:t xml:space="preserve"> , ولا شكّ , </w:t>
      </w:r>
      <w:r w:rsidR="00EB40DB">
        <w:rPr>
          <w:rFonts w:ascii="Traditional Arabic" w:hAnsi="Traditional Arabic" w:cs="Traditional Arabic" w:hint="cs"/>
          <w:sz w:val="36"/>
          <w:szCs w:val="36"/>
          <w:rtl/>
          <w:lang w:bidi="ar-EG"/>
        </w:rPr>
        <w:t xml:space="preserve">يمثل عبئا نفسيا على رسول الله , فرأى عليّ أن الله عزّ و جلّ قد أباح لنبيه الزواج و الطلاق من النساء </w:t>
      </w:r>
      <w:r w:rsidR="000E3E22">
        <w:rPr>
          <w:rFonts w:ascii="Traditional Arabic" w:hAnsi="Traditional Arabic" w:cs="Traditional Arabic" w:hint="cs"/>
          <w:sz w:val="36"/>
          <w:szCs w:val="36"/>
          <w:rtl/>
          <w:lang w:bidi="ar-EG"/>
        </w:rPr>
        <w:t>, ف</w:t>
      </w:r>
      <w:r w:rsidR="00C86786">
        <w:rPr>
          <w:rFonts w:ascii="Traditional Arabic" w:hAnsi="Traditional Arabic" w:cs="Traditional Arabic" w:hint="cs"/>
          <w:sz w:val="36"/>
          <w:szCs w:val="36"/>
          <w:rtl/>
          <w:lang w:bidi="ar-EG"/>
        </w:rPr>
        <w:t>لم</w:t>
      </w:r>
      <w:r w:rsidR="00586154">
        <w:rPr>
          <w:rFonts w:ascii="Traditional Arabic" w:hAnsi="Traditional Arabic" w:cs="Traditional Arabic" w:hint="cs"/>
          <w:sz w:val="36"/>
          <w:szCs w:val="36"/>
          <w:rtl/>
          <w:lang w:bidi="ar-EG"/>
        </w:rPr>
        <w:t xml:space="preserve"> لا يفارقها و يتزوج غيرها ؟ , </w:t>
      </w:r>
      <w:r w:rsidR="000E3E22">
        <w:rPr>
          <w:rFonts w:ascii="Traditional Arabic" w:hAnsi="Traditional Arabic" w:cs="Traditional Arabic" w:hint="cs"/>
          <w:sz w:val="36"/>
          <w:szCs w:val="36"/>
          <w:rtl/>
          <w:lang w:bidi="ar-EG"/>
        </w:rPr>
        <w:t xml:space="preserve">وما تعرّض عليّ رضي الله عنه لعائشة قطّ , و ما </w:t>
      </w:r>
      <w:r w:rsidR="00586154">
        <w:rPr>
          <w:rFonts w:ascii="Traditional Arabic" w:hAnsi="Traditional Arabic" w:cs="Traditional Arabic" w:hint="cs"/>
          <w:sz w:val="36"/>
          <w:szCs w:val="36"/>
          <w:rtl/>
          <w:lang w:bidi="ar-EG"/>
        </w:rPr>
        <w:t>آذاها بكلمة</w:t>
      </w:r>
      <w:r w:rsidR="002D0290">
        <w:rPr>
          <w:rFonts w:ascii="Traditional Arabic" w:hAnsi="Traditional Arabic" w:cs="Traditional Arabic" w:hint="cs"/>
          <w:sz w:val="36"/>
          <w:szCs w:val="36"/>
          <w:rtl/>
          <w:lang w:bidi="ar-EG"/>
        </w:rPr>
        <w:t xml:space="preserve"> , حاشاه , و إنما هو أعطى مفتاح برائتها لرسول الله صلّى الله عليه وسلم , فقال له " و سل الجارية تصدقك " , يعني بريرة , و هذا في قمة الذكاء و الإنصاف , لأن بريرة الخادمة , هي ألصق الناس بعائشة , و لا تغيب عنها , و تكون معها في خصائصها فضلا عن أمورها العادية </w:t>
      </w:r>
      <w:r w:rsidR="009D4587">
        <w:rPr>
          <w:rFonts w:ascii="Traditional Arabic" w:hAnsi="Traditional Arabic" w:cs="Traditional Arabic" w:hint="cs"/>
          <w:sz w:val="36"/>
          <w:szCs w:val="36"/>
          <w:rtl/>
          <w:lang w:bidi="ar-EG"/>
        </w:rPr>
        <w:t xml:space="preserve">, فهي أحسن من يدلي بالشهادة في هذا الأمر و لو كان عندها ريبة فقط , لكانت ريبة بريرة </w:t>
      </w:r>
      <w:r w:rsidR="008D24A4">
        <w:rPr>
          <w:rFonts w:ascii="Traditional Arabic" w:hAnsi="Traditional Arabic" w:cs="Traditional Arabic" w:hint="cs"/>
          <w:sz w:val="36"/>
          <w:szCs w:val="36"/>
          <w:rtl/>
          <w:lang w:bidi="ar-EG"/>
        </w:rPr>
        <w:t>أقوى من ريبة غيرها لما تقدّم .</w:t>
      </w:r>
    </w:p>
    <w:p w:rsidR="00B1066B" w:rsidRDefault="008D24A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فلمّا سأل الن</w:t>
      </w:r>
      <w:r w:rsidR="00EB211D">
        <w:rPr>
          <w:rFonts w:ascii="Traditional Arabic" w:hAnsi="Traditional Arabic" w:cs="Traditional Arabic" w:hint="cs"/>
          <w:sz w:val="36"/>
          <w:szCs w:val="36"/>
          <w:rtl/>
          <w:lang w:bidi="ar-EG"/>
        </w:rPr>
        <w:t xml:space="preserve">بيّ صلّى الله عليه وسلم بريرة قالت " </w:t>
      </w:r>
      <w:r w:rsidR="00EB211D" w:rsidRPr="00EB211D">
        <w:rPr>
          <w:rFonts w:ascii="Traditional Arabic" w:hAnsi="Traditional Arabic" w:cs="Traditional Arabic"/>
          <w:sz w:val="36"/>
          <w:szCs w:val="36"/>
          <w:rtl/>
          <w:lang w:bidi="ar-EG"/>
        </w:rPr>
        <w:t xml:space="preserve"> : </w:t>
      </w:r>
      <w:r w:rsidR="00EB211D" w:rsidRPr="00EB211D">
        <w:rPr>
          <w:rFonts w:ascii="Traditional Arabic" w:hAnsi="Traditional Arabic" w:cs="Traditional Arabic" w:hint="cs"/>
          <w:sz w:val="36"/>
          <w:szCs w:val="36"/>
          <w:rtl/>
          <w:lang w:bidi="ar-EG"/>
        </w:rPr>
        <w:t>لا</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والذي</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بعثك</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بالحق</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إن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رأيت</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منها</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أمرا</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أغمصه</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عليها</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قط</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أكثر</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من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أنها</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جارية</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حديثة</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السن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تنام</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عن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العجين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فتأتي</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الداجن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فتأكله</w:t>
      </w:r>
      <w:r w:rsidR="00EB211D" w:rsidRPr="00EB211D">
        <w:rPr>
          <w:rFonts w:ascii="Traditional Arabic" w:hAnsi="Traditional Arabic" w:cs="Traditional Arabic"/>
          <w:sz w:val="36"/>
          <w:szCs w:val="36"/>
          <w:rtl/>
          <w:lang w:bidi="ar-EG"/>
        </w:rPr>
        <w:t xml:space="preserve"> </w:t>
      </w:r>
      <w:r w:rsidR="00E91425">
        <w:rPr>
          <w:rFonts w:ascii="Traditional Arabic" w:hAnsi="Traditional Arabic" w:cs="Traditional Arabic" w:hint="cs"/>
          <w:sz w:val="36"/>
          <w:szCs w:val="36"/>
          <w:rtl/>
          <w:lang w:bidi="ar-EG"/>
        </w:rPr>
        <w:t>" , فلمّا سمع رسول الله قول بريرة هذا علم أنّ الأمر بهتان "</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فقام</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رسول</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الله</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صلى</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الله</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عليه</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وسلم</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من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يومه</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فاستعذر</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من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عبد</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الله</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بن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أبي</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ابن</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سلول</w:t>
      </w:r>
      <w:r w:rsidR="00EB211D" w:rsidRPr="00EB211D">
        <w:rPr>
          <w:rFonts w:ascii="Traditional Arabic" w:hAnsi="Traditional Arabic" w:cs="Traditional Arabic"/>
          <w:sz w:val="36"/>
          <w:szCs w:val="36"/>
          <w:rtl/>
          <w:lang w:bidi="ar-EG"/>
        </w:rPr>
        <w:t xml:space="preserve"> </w:t>
      </w:r>
      <w:r w:rsidR="00EB211D" w:rsidRPr="00EB211D">
        <w:rPr>
          <w:rFonts w:ascii="Traditional Arabic" w:hAnsi="Traditional Arabic" w:cs="Traditional Arabic" w:hint="cs"/>
          <w:sz w:val="36"/>
          <w:szCs w:val="36"/>
          <w:rtl/>
          <w:lang w:bidi="ar-EG"/>
        </w:rPr>
        <w:t>،</w:t>
      </w:r>
      <w:r w:rsidR="00EB211D" w:rsidRPr="00EB211D">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فقال</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رسول</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الله</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صلى</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الله</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عليه</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وسلم</w:t>
      </w:r>
      <w:r w:rsidR="00B1066B" w:rsidRPr="00B1066B">
        <w:rPr>
          <w:rFonts w:ascii="Traditional Arabic" w:hAnsi="Traditional Arabic" w:cs="Traditional Arabic"/>
          <w:sz w:val="36"/>
          <w:szCs w:val="36"/>
          <w:rtl/>
          <w:lang w:bidi="ar-EG"/>
        </w:rPr>
        <w:t xml:space="preserve"> : " </w:t>
      </w:r>
      <w:r w:rsidR="00B1066B" w:rsidRPr="00B1066B">
        <w:rPr>
          <w:rFonts w:ascii="Traditional Arabic" w:hAnsi="Traditional Arabic" w:cs="Traditional Arabic" w:hint="cs"/>
          <w:sz w:val="36"/>
          <w:szCs w:val="36"/>
          <w:rtl/>
          <w:lang w:bidi="ar-EG"/>
        </w:rPr>
        <w:t>من</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lastRenderedPageBreak/>
        <w:t>يعذرني</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من</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رجل</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بلغني</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أذاه</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في</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أهلي</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فوالله</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ما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علمت</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على</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أهلي</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إلا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خيرا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وقد</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ذكروا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رجلا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ما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علمت</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عليه</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إلا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خيرا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وما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كان</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يدخل</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على</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أهلي</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إلا</w:t>
      </w:r>
      <w:r w:rsidR="00B1066B" w:rsidRPr="00B1066B">
        <w:rPr>
          <w:rFonts w:ascii="Traditional Arabic" w:hAnsi="Traditional Arabic" w:cs="Traditional Arabic"/>
          <w:sz w:val="36"/>
          <w:szCs w:val="36"/>
          <w:rtl/>
          <w:lang w:bidi="ar-EG"/>
        </w:rPr>
        <w:t xml:space="preserve"> </w:t>
      </w:r>
      <w:r w:rsidR="00B1066B" w:rsidRPr="00B1066B">
        <w:rPr>
          <w:rFonts w:ascii="Traditional Arabic" w:hAnsi="Traditional Arabic" w:cs="Traditional Arabic" w:hint="cs"/>
          <w:sz w:val="36"/>
          <w:szCs w:val="36"/>
          <w:rtl/>
          <w:lang w:bidi="ar-EG"/>
        </w:rPr>
        <w:t>معي</w:t>
      </w:r>
      <w:r w:rsidR="00B1066B" w:rsidRPr="00B1066B">
        <w:rPr>
          <w:rFonts w:ascii="Traditional Arabic" w:hAnsi="Traditional Arabic" w:cs="Traditional Arabic"/>
          <w:sz w:val="36"/>
          <w:szCs w:val="36"/>
          <w:rtl/>
          <w:lang w:bidi="ar-EG"/>
        </w:rPr>
        <w:t xml:space="preserve"> </w:t>
      </w:r>
      <w:r w:rsidR="00B1066B">
        <w:rPr>
          <w:rFonts w:ascii="Traditional Arabic" w:hAnsi="Traditional Arabic" w:cs="Traditional Arabic" w:hint="cs"/>
          <w:sz w:val="36"/>
          <w:szCs w:val="36"/>
          <w:rtl/>
          <w:lang w:bidi="ar-EG"/>
        </w:rPr>
        <w:t xml:space="preserve">... </w:t>
      </w:r>
      <w:r w:rsidR="00B1066B" w:rsidRPr="00B1066B">
        <w:rPr>
          <w:rFonts w:ascii="Traditional Arabic" w:hAnsi="Traditional Arabic" w:cs="Traditional Arabic"/>
          <w:sz w:val="36"/>
          <w:szCs w:val="36"/>
          <w:rtl/>
          <w:lang w:bidi="ar-EG"/>
        </w:rPr>
        <w:t>"</w:t>
      </w:r>
      <w:r w:rsidR="00B1066B">
        <w:rPr>
          <w:rFonts w:ascii="Traditional Arabic" w:hAnsi="Traditional Arabic" w:cs="Traditional Arabic" w:hint="cs"/>
          <w:sz w:val="36"/>
          <w:szCs w:val="36"/>
          <w:rtl/>
          <w:lang w:bidi="ar-EG"/>
        </w:rPr>
        <w:t xml:space="preserve"> </w:t>
      </w:r>
    </w:p>
    <w:p w:rsidR="00F62532" w:rsidRDefault="00B1066B"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فكما ترى من هذا المقطع أنّ مشورة عليّ باس</w:t>
      </w:r>
      <w:r w:rsidR="00C86786">
        <w:rPr>
          <w:rFonts w:ascii="Traditional Arabic" w:hAnsi="Traditional Arabic" w:cs="Traditional Arabic" w:hint="cs"/>
          <w:sz w:val="36"/>
          <w:szCs w:val="36"/>
          <w:rtl/>
          <w:lang w:bidi="ar-EG"/>
        </w:rPr>
        <w:t>تجواب بريرة , كانت الدليل الأول</w:t>
      </w:r>
      <w:r>
        <w:rPr>
          <w:rFonts w:ascii="Traditional Arabic" w:hAnsi="Traditional Arabic" w:cs="Traditional Arabic" w:hint="cs"/>
          <w:sz w:val="36"/>
          <w:szCs w:val="36"/>
          <w:rtl/>
          <w:lang w:bidi="ar-EG"/>
        </w:rPr>
        <w:t xml:space="preserve"> على براءة عائشة رضي الله عنها </w:t>
      </w:r>
      <w:r w:rsidR="00C86786">
        <w:rPr>
          <w:rFonts w:ascii="Traditional Arabic" w:hAnsi="Traditional Arabic" w:cs="Traditional Arabic" w:hint="cs"/>
          <w:sz w:val="36"/>
          <w:szCs w:val="36"/>
          <w:rtl/>
          <w:lang w:bidi="ar-EG"/>
        </w:rPr>
        <w:t>, فكأنه</w:t>
      </w:r>
      <w:r w:rsidR="00687606">
        <w:rPr>
          <w:rFonts w:ascii="Traditional Arabic" w:hAnsi="Traditional Arabic" w:cs="Traditional Arabic" w:hint="cs"/>
          <w:sz w:val="36"/>
          <w:szCs w:val="36"/>
          <w:rtl/>
          <w:lang w:bidi="ar-EG"/>
        </w:rPr>
        <w:t xml:space="preserve"> قال للنبي صلّى الله عليه وسلّم " إن أردت أن تطلقها و تزوّج غيرها , فلم يضيق الله عليك في ذلك , و إلا فهذه الجارية أقرب الناس إليها </w:t>
      </w:r>
      <w:r w:rsidR="00D641B9">
        <w:rPr>
          <w:rFonts w:ascii="Traditional Arabic" w:hAnsi="Traditional Arabic" w:cs="Traditional Arabic" w:hint="cs"/>
          <w:sz w:val="36"/>
          <w:szCs w:val="36"/>
          <w:rtl/>
          <w:lang w:bidi="ar-EG"/>
        </w:rPr>
        <w:t xml:space="preserve">, و إن رأت منها شيئا , فلن تكذب عليك , فقولها </w:t>
      </w:r>
      <w:r w:rsidR="00F62532">
        <w:rPr>
          <w:rFonts w:ascii="Traditional Arabic" w:hAnsi="Traditional Arabic" w:cs="Traditional Arabic" w:hint="cs"/>
          <w:sz w:val="36"/>
          <w:szCs w:val="36"/>
          <w:rtl/>
          <w:lang w:bidi="ar-EG"/>
        </w:rPr>
        <w:t>صواب</w:t>
      </w:r>
      <w:r w:rsidR="00D641B9">
        <w:rPr>
          <w:rFonts w:ascii="Traditional Arabic" w:hAnsi="Traditional Arabic" w:cs="Traditional Arabic" w:hint="cs"/>
          <w:sz w:val="36"/>
          <w:szCs w:val="36"/>
          <w:rtl/>
          <w:lang w:bidi="ar-EG"/>
        </w:rPr>
        <w:t>"</w:t>
      </w:r>
      <w:r w:rsidR="00F62532">
        <w:rPr>
          <w:rFonts w:ascii="Traditional Arabic" w:hAnsi="Traditional Arabic" w:cs="Traditional Arabic" w:hint="cs"/>
          <w:sz w:val="36"/>
          <w:szCs w:val="36"/>
          <w:rtl/>
          <w:lang w:bidi="ar-EG"/>
        </w:rPr>
        <w:t xml:space="preserve"> .</w:t>
      </w:r>
    </w:p>
    <w:p w:rsidR="00F62532" w:rsidRDefault="003A76AA"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ولكنّ عائشة رضي الله عنها , كانت أيضا في حالة لا تحسد عليها , وكانت تودّ لو أنّ عليّا , قال في حقّها كلمة أحقّ من هذه , </w:t>
      </w:r>
      <w:r w:rsidR="00671F9F">
        <w:rPr>
          <w:rFonts w:ascii="Traditional Arabic" w:hAnsi="Traditional Arabic" w:cs="Traditional Arabic" w:hint="cs"/>
          <w:sz w:val="36"/>
          <w:szCs w:val="36"/>
          <w:rtl/>
          <w:lang w:bidi="ar-EG"/>
        </w:rPr>
        <w:t xml:space="preserve">لعلمها بمنزلة عليّ من النبي صلّى الله عليه وسلّم , </w:t>
      </w:r>
      <w:r w:rsidR="0080528B">
        <w:rPr>
          <w:rFonts w:ascii="Traditional Arabic" w:hAnsi="Traditional Arabic" w:cs="Traditional Arabic" w:hint="cs"/>
          <w:sz w:val="36"/>
          <w:szCs w:val="36"/>
          <w:rtl/>
          <w:lang w:bidi="ar-EG"/>
        </w:rPr>
        <w:t xml:space="preserve">وهذا لو أنه حدث لأي </w:t>
      </w:r>
      <w:r w:rsidR="003C5BB5">
        <w:rPr>
          <w:rFonts w:ascii="Traditional Arabic" w:hAnsi="Traditional Arabic" w:cs="Traditional Arabic" w:hint="cs"/>
          <w:sz w:val="36"/>
          <w:szCs w:val="36"/>
          <w:rtl/>
          <w:lang w:bidi="ar-EG"/>
        </w:rPr>
        <w:t xml:space="preserve">إنسان لكان وجد في نفسه قطعا , فلماذا التعامل مع عائشة على أنها </w:t>
      </w:r>
      <w:r w:rsidR="00111F2E">
        <w:rPr>
          <w:rFonts w:ascii="Traditional Arabic" w:hAnsi="Traditional Arabic" w:cs="Traditional Arabic" w:hint="cs"/>
          <w:sz w:val="36"/>
          <w:szCs w:val="36"/>
          <w:rtl/>
          <w:lang w:bidi="ar-EG"/>
        </w:rPr>
        <w:t>لا ينبغي عليها الخطأ , أو أنها ليس لها من المشاعر ك</w:t>
      </w:r>
      <w:r w:rsidR="00DB5611">
        <w:rPr>
          <w:rFonts w:ascii="Traditional Arabic" w:hAnsi="Traditional Arabic" w:cs="Traditional Arabic" w:hint="cs"/>
          <w:sz w:val="36"/>
          <w:szCs w:val="36"/>
          <w:rtl/>
          <w:lang w:bidi="ar-EG"/>
        </w:rPr>
        <w:t>ما لبني آدم ؟!</w:t>
      </w:r>
      <w:r w:rsidR="0080528B">
        <w:rPr>
          <w:rFonts w:ascii="Traditional Arabic" w:hAnsi="Traditional Arabic" w:cs="Traditional Arabic" w:hint="cs"/>
          <w:sz w:val="36"/>
          <w:szCs w:val="36"/>
          <w:rtl/>
          <w:lang w:bidi="ar-EG"/>
        </w:rPr>
        <w:t xml:space="preserve"> , </w:t>
      </w:r>
      <w:r w:rsidR="00DB5611">
        <w:rPr>
          <w:rFonts w:ascii="Traditional Arabic" w:hAnsi="Traditional Arabic" w:cs="Traditional Arabic" w:hint="cs"/>
          <w:sz w:val="36"/>
          <w:szCs w:val="36"/>
          <w:rtl/>
          <w:lang w:bidi="ar-EG"/>
        </w:rPr>
        <w:t>لذلك كانت تقول أنّ عليا</w:t>
      </w:r>
      <w:r w:rsidR="00671F9F">
        <w:rPr>
          <w:rFonts w:ascii="Traditional Arabic" w:hAnsi="Traditional Arabic" w:cs="Traditional Arabic" w:hint="cs"/>
          <w:sz w:val="36"/>
          <w:szCs w:val="36"/>
          <w:rtl/>
          <w:lang w:bidi="ar-EG"/>
        </w:rPr>
        <w:t xml:space="preserve"> كان مسيئا في أمرها </w:t>
      </w:r>
      <w:r w:rsidR="00B2781E">
        <w:rPr>
          <w:rFonts w:ascii="Traditional Arabic" w:hAnsi="Traditional Arabic" w:cs="Traditional Arabic" w:hint="cs"/>
          <w:sz w:val="36"/>
          <w:szCs w:val="36"/>
          <w:rtl/>
          <w:lang w:bidi="ar-EG"/>
        </w:rPr>
        <w:t>, يعني لم يكن قوله مثل قول أسامة رضي الله عنه , وقد اتهمت الناصبة عليّا أنه هو الذي تولّى كبره</w:t>
      </w:r>
      <w:r w:rsidR="00901855">
        <w:rPr>
          <w:rFonts w:ascii="Traditional Arabic" w:hAnsi="Traditional Arabic" w:cs="Traditional Arabic" w:hint="cs"/>
          <w:sz w:val="36"/>
          <w:szCs w:val="36"/>
          <w:rtl/>
          <w:lang w:bidi="ar-EG"/>
        </w:rPr>
        <w:t xml:space="preserve"> , وتقرّبت بهذه الكلمة إلى بني أميّة</w:t>
      </w:r>
      <w:r w:rsidR="009B6380">
        <w:rPr>
          <w:rStyle w:val="a4"/>
          <w:rFonts w:ascii="Traditional Arabic" w:hAnsi="Traditional Arabic" w:cs="Traditional Arabic"/>
          <w:sz w:val="36"/>
          <w:szCs w:val="36"/>
          <w:rtl/>
          <w:lang w:bidi="ar-EG"/>
        </w:rPr>
        <w:footnoteReference w:id="95"/>
      </w:r>
      <w:r w:rsidR="00B2781E">
        <w:rPr>
          <w:rFonts w:ascii="Traditional Arabic" w:hAnsi="Traditional Arabic" w:cs="Traditional Arabic" w:hint="cs"/>
          <w:sz w:val="36"/>
          <w:szCs w:val="36"/>
          <w:rtl/>
          <w:lang w:bidi="ar-EG"/>
        </w:rPr>
        <w:t xml:space="preserve"> , فأخرج البخاري</w:t>
      </w:r>
      <w:r w:rsidR="00DF6B24">
        <w:rPr>
          <w:rStyle w:val="a4"/>
          <w:rFonts w:ascii="Traditional Arabic" w:hAnsi="Traditional Arabic" w:cs="Traditional Arabic"/>
          <w:sz w:val="36"/>
          <w:szCs w:val="36"/>
          <w:rtl/>
          <w:lang w:bidi="ar-EG"/>
        </w:rPr>
        <w:footnoteReference w:id="96"/>
      </w:r>
      <w:r w:rsidR="00B2781E">
        <w:rPr>
          <w:rFonts w:ascii="Traditional Arabic" w:hAnsi="Traditional Arabic" w:cs="Traditional Arabic" w:hint="cs"/>
          <w:sz w:val="36"/>
          <w:szCs w:val="36"/>
          <w:rtl/>
          <w:lang w:bidi="ar-EG"/>
        </w:rPr>
        <w:t xml:space="preserve"> و </w:t>
      </w:r>
      <w:r w:rsidR="00D00D87">
        <w:rPr>
          <w:rFonts w:ascii="Traditional Arabic" w:hAnsi="Traditional Arabic" w:cs="Traditional Arabic" w:hint="cs"/>
          <w:sz w:val="36"/>
          <w:szCs w:val="36"/>
          <w:rtl/>
          <w:lang w:bidi="ar-EG"/>
        </w:rPr>
        <w:t>ابن شبّة في تاريخ</w:t>
      </w:r>
      <w:r w:rsidR="00901855">
        <w:rPr>
          <w:rFonts w:ascii="Traditional Arabic" w:hAnsi="Traditional Arabic" w:cs="Traditional Arabic" w:hint="cs"/>
          <w:sz w:val="36"/>
          <w:szCs w:val="36"/>
          <w:rtl/>
          <w:lang w:bidi="ar-EG"/>
        </w:rPr>
        <w:t xml:space="preserve"> المدينة من حديث </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معمر</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الزهري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قال</w:t>
      </w:r>
      <w:r w:rsidR="00D00D87" w:rsidRPr="00D00D87">
        <w:rPr>
          <w:rFonts w:ascii="Traditional Arabic" w:hAnsi="Traditional Arabic" w:cs="Traditional Arabic"/>
          <w:sz w:val="36"/>
          <w:szCs w:val="36"/>
          <w:rtl/>
          <w:lang w:bidi="ar-EG"/>
        </w:rPr>
        <w:t xml:space="preserve"> : </w:t>
      </w:r>
      <w:r w:rsidR="00D00D87" w:rsidRPr="00D00D87">
        <w:rPr>
          <w:rFonts w:ascii="Traditional Arabic" w:hAnsi="Traditional Arabic" w:cs="Traditional Arabic" w:hint="cs"/>
          <w:sz w:val="36"/>
          <w:szCs w:val="36"/>
          <w:rtl/>
          <w:lang w:bidi="ar-EG"/>
        </w:rPr>
        <w:t>كنت</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عند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الوليد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عبد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الملك</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فقال</w:t>
      </w:r>
      <w:r w:rsidR="00D00D87" w:rsidRPr="00D00D87">
        <w:rPr>
          <w:rFonts w:ascii="Traditional Arabic" w:hAnsi="Traditional Arabic" w:cs="Traditional Arabic"/>
          <w:sz w:val="36"/>
          <w:szCs w:val="36"/>
          <w:rtl/>
          <w:lang w:bidi="ar-EG"/>
        </w:rPr>
        <w:t xml:space="preserve"> : </w:t>
      </w:r>
      <w:r w:rsidR="00D00D87" w:rsidRPr="00D00D87">
        <w:rPr>
          <w:rFonts w:ascii="Traditional Arabic" w:hAnsi="Traditional Arabic" w:cs="Traditional Arabic" w:hint="cs"/>
          <w:sz w:val="36"/>
          <w:szCs w:val="36"/>
          <w:rtl/>
          <w:lang w:bidi="ar-EG"/>
        </w:rPr>
        <w:t>الذي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تولى</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كبره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علي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أبي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طالب</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فقلت</w:t>
      </w:r>
      <w:r w:rsidR="00D00D87" w:rsidRPr="00D00D87">
        <w:rPr>
          <w:rFonts w:ascii="Traditional Arabic" w:hAnsi="Traditional Arabic" w:cs="Traditional Arabic"/>
          <w:sz w:val="36"/>
          <w:szCs w:val="36"/>
          <w:rtl/>
          <w:lang w:bidi="ar-EG"/>
        </w:rPr>
        <w:t xml:space="preserve"> : </w:t>
      </w:r>
      <w:r w:rsidR="00D00D87" w:rsidRPr="00D00D87">
        <w:rPr>
          <w:rFonts w:ascii="Traditional Arabic" w:hAnsi="Traditional Arabic" w:cs="Traditional Arabic" w:hint="cs"/>
          <w:sz w:val="36"/>
          <w:szCs w:val="36"/>
          <w:rtl/>
          <w:lang w:bidi="ar-EG"/>
        </w:rPr>
        <w:t>كلا</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يا</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أمير</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المؤمنين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أخبرني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سعيد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المسيب</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وعروة</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الزبير</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وعبيد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الله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عبد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الله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عتبة</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وعلقمة</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وقاص</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عائشة</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رضي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الله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عنها</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قالت</w:t>
      </w:r>
      <w:r w:rsidR="00D00D87" w:rsidRPr="00D00D87">
        <w:rPr>
          <w:rFonts w:ascii="Traditional Arabic" w:hAnsi="Traditional Arabic" w:cs="Traditional Arabic"/>
          <w:sz w:val="36"/>
          <w:szCs w:val="36"/>
          <w:rtl/>
          <w:lang w:bidi="ar-EG"/>
        </w:rPr>
        <w:t xml:space="preserve"> : " </w:t>
      </w:r>
      <w:r w:rsidR="00D00D87" w:rsidRPr="00D00D87">
        <w:rPr>
          <w:rFonts w:ascii="Traditional Arabic" w:hAnsi="Traditional Arabic" w:cs="Traditional Arabic" w:hint="cs"/>
          <w:sz w:val="36"/>
          <w:szCs w:val="36"/>
          <w:rtl/>
          <w:lang w:bidi="ar-EG"/>
        </w:rPr>
        <w:t>الذي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تولى</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كبره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عبد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الله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أبي</w:t>
      </w:r>
      <w:r w:rsidR="00D00D87" w:rsidRPr="00D00D87">
        <w:rPr>
          <w:rFonts w:ascii="Traditional Arabic" w:hAnsi="Traditional Arabic" w:cs="Traditional Arabic"/>
          <w:sz w:val="36"/>
          <w:szCs w:val="36"/>
          <w:rtl/>
          <w:lang w:bidi="ar-EG"/>
        </w:rPr>
        <w:t xml:space="preserve"> . </w:t>
      </w:r>
      <w:r w:rsidR="00D00D87" w:rsidRPr="00D00D87">
        <w:rPr>
          <w:rFonts w:ascii="Traditional Arabic" w:hAnsi="Traditional Arabic" w:cs="Traditional Arabic" w:hint="cs"/>
          <w:sz w:val="36"/>
          <w:szCs w:val="36"/>
          <w:rtl/>
          <w:lang w:bidi="ar-EG"/>
        </w:rPr>
        <w:t>قال</w:t>
      </w:r>
      <w:r w:rsidR="00D00D87" w:rsidRPr="00D00D87">
        <w:rPr>
          <w:rFonts w:ascii="Traditional Arabic" w:hAnsi="Traditional Arabic" w:cs="Traditional Arabic"/>
          <w:sz w:val="36"/>
          <w:szCs w:val="36"/>
          <w:rtl/>
          <w:lang w:bidi="ar-EG"/>
        </w:rPr>
        <w:t xml:space="preserve"> : " </w:t>
      </w:r>
      <w:r w:rsidR="00D00D87" w:rsidRPr="00D00D87">
        <w:rPr>
          <w:rFonts w:ascii="Traditional Arabic" w:hAnsi="Traditional Arabic" w:cs="Traditional Arabic" w:hint="cs"/>
          <w:sz w:val="36"/>
          <w:szCs w:val="36"/>
          <w:rtl/>
          <w:lang w:bidi="ar-EG"/>
        </w:rPr>
        <w:t>فما</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كان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جرمه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قلت</w:t>
      </w:r>
      <w:r w:rsidR="00D00D87" w:rsidRPr="00D00D87">
        <w:rPr>
          <w:rFonts w:ascii="Traditional Arabic" w:hAnsi="Traditional Arabic" w:cs="Traditional Arabic"/>
          <w:sz w:val="36"/>
          <w:szCs w:val="36"/>
          <w:rtl/>
          <w:lang w:bidi="ar-EG"/>
        </w:rPr>
        <w:t xml:space="preserve"> : </w:t>
      </w:r>
      <w:r w:rsidR="00D00D87" w:rsidRPr="00D00D87">
        <w:rPr>
          <w:rFonts w:ascii="Traditional Arabic" w:hAnsi="Traditional Arabic" w:cs="Traditional Arabic" w:hint="cs"/>
          <w:sz w:val="36"/>
          <w:szCs w:val="36"/>
          <w:rtl/>
          <w:lang w:bidi="ar-EG"/>
        </w:rPr>
        <w:t>أخبرني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رجال</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من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قومك</w:t>
      </w:r>
      <w:r w:rsidR="00D00D87" w:rsidRPr="00D00D87">
        <w:rPr>
          <w:rFonts w:ascii="Traditional Arabic" w:hAnsi="Traditional Arabic" w:cs="Traditional Arabic"/>
          <w:sz w:val="36"/>
          <w:szCs w:val="36"/>
          <w:rtl/>
          <w:lang w:bidi="ar-EG"/>
        </w:rPr>
        <w:t xml:space="preserve"> : </w:t>
      </w:r>
      <w:r w:rsidR="00D00D87" w:rsidRPr="00D00D87">
        <w:rPr>
          <w:rFonts w:ascii="Traditional Arabic" w:hAnsi="Traditional Arabic" w:cs="Traditional Arabic" w:hint="cs"/>
          <w:sz w:val="36"/>
          <w:szCs w:val="36"/>
          <w:rtl/>
          <w:lang w:bidi="ar-EG"/>
        </w:rPr>
        <w:t>أبو</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سلمة</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عبد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الرحمن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وأبو</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بكر</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عبد</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الرحمن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بن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الحارث</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عائشة</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رضي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الله</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عنها</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قالت</w:t>
      </w:r>
      <w:r w:rsidR="00D00D87" w:rsidRPr="00D00D87">
        <w:rPr>
          <w:rFonts w:ascii="Traditional Arabic" w:hAnsi="Traditional Arabic" w:cs="Traditional Arabic"/>
          <w:sz w:val="36"/>
          <w:szCs w:val="36"/>
          <w:rtl/>
          <w:lang w:bidi="ar-EG"/>
        </w:rPr>
        <w:t xml:space="preserve"> : </w:t>
      </w:r>
      <w:r w:rsidR="00D00D87" w:rsidRPr="00D00D87">
        <w:rPr>
          <w:rFonts w:ascii="Traditional Arabic" w:hAnsi="Traditional Arabic" w:cs="Traditional Arabic" w:hint="cs"/>
          <w:sz w:val="36"/>
          <w:szCs w:val="36"/>
          <w:rtl/>
          <w:lang w:bidi="ar-EG"/>
        </w:rPr>
        <w:t>كان</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مسيئا</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في</w:t>
      </w:r>
      <w:r w:rsidR="00D00D87" w:rsidRPr="00D00D87">
        <w:rPr>
          <w:rFonts w:ascii="Traditional Arabic" w:hAnsi="Traditional Arabic" w:cs="Traditional Arabic"/>
          <w:sz w:val="36"/>
          <w:szCs w:val="36"/>
          <w:rtl/>
          <w:lang w:bidi="ar-EG"/>
        </w:rPr>
        <w:t xml:space="preserve"> </w:t>
      </w:r>
      <w:r w:rsidR="00D00D87" w:rsidRPr="00D00D87">
        <w:rPr>
          <w:rFonts w:ascii="Traditional Arabic" w:hAnsi="Traditional Arabic" w:cs="Traditional Arabic" w:hint="cs"/>
          <w:sz w:val="36"/>
          <w:szCs w:val="36"/>
          <w:rtl/>
          <w:lang w:bidi="ar-EG"/>
        </w:rPr>
        <w:t>أمري</w:t>
      </w:r>
      <w:r w:rsidR="00D00D87" w:rsidRPr="00D00D87">
        <w:rPr>
          <w:rFonts w:ascii="Traditional Arabic" w:hAnsi="Traditional Arabic" w:cs="Traditional Arabic"/>
          <w:sz w:val="36"/>
          <w:szCs w:val="36"/>
          <w:rtl/>
          <w:lang w:bidi="ar-EG"/>
        </w:rPr>
        <w:t xml:space="preserve"> " </w:t>
      </w:r>
      <w:r w:rsidR="002C3010">
        <w:rPr>
          <w:rFonts w:ascii="Traditional Arabic" w:hAnsi="Traditional Arabic" w:cs="Traditional Arabic" w:hint="cs"/>
          <w:sz w:val="36"/>
          <w:szCs w:val="36"/>
          <w:rtl/>
          <w:lang w:bidi="ar-EG"/>
        </w:rPr>
        <w:t>, لفظ ابن شبّة</w:t>
      </w:r>
      <w:r w:rsidR="000748CB">
        <w:rPr>
          <w:rFonts w:ascii="Traditional Arabic" w:hAnsi="Traditional Arabic" w:cs="Traditional Arabic" w:hint="cs"/>
          <w:sz w:val="36"/>
          <w:szCs w:val="36"/>
          <w:rtl/>
          <w:lang w:bidi="ar-EG"/>
        </w:rPr>
        <w:t xml:space="preserve"> .</w:t>
      </w:r>
    </w:p>
    <w:p w:rsidR="000748CB" w:rsidRDefault="00B25DE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فحرفت الناصبة قول عائشة إلى غير وجهه , لعلمهم بانحرافهم عن عليّ فظنّوا صحتها , حتى بيّن الزهري للوليد أنّ الحقّ خلاف ذلك , فجزاه الله خيرا , قاله الحافظ في الفتح</w:t>
      </w:r>
      <w:r>
        <w:rPr>
          <w:rStyle w:val="a4"/>
          <w:rFonts w:ascii="Traditional Arabic" w:hAnsi="Traditional Arabic" w:cs="Traditional Arabic"/>
          <w:sz w:val="36"/>
          <w:szCs w:val="36"/>
          <w:rtl/>
          <w:lang w:bidi="ar-EG"/>
        </w:rPr>
        <w:footnoteReference w:id="97"/>
      </w:r>
      <w:r>
        <w:rPr>
          <w:rFonts w:ascii="Traditional Arabic" w:hAnsi="Traditional Arabic" w:cs="Traditional Arabic" w:hint="cs"/>
          <w:sz w:val="36"/>
          <w:szCs w:val="36"/>
          <w:rtl/>
          <w:lang w:bidi="ar-EG"/>
        </w:rPr>
        <w:t xml:space="preserve"> .</w:t>
      </w:r>
      <w:r w:rsidR="00505C53">
        <w:rPr>
          <w:rFonts w:ascii="Traditional Arabic" w:hAnsi="Traditional Arabic" w:cs="Traditional Arabic" w:hint="cs"/>
          <w:sz w:val="36"/>
          <w:szCs w:val="36"/>
          <w:rtl/>
          <w:lang w:bidi="ar-EG"/>
        </w:rPr>
        <w:t xml:space="preserve"> ووجه الإساءة </w:t>
      </w:r>
      <w:r w:rsidR="00505C53">
        <w:rPr>
          <w:rFonts w:ascii="Traditional Arabic" w:hAnsi="Traditional Arabic" w:cs="Traditional Arabic" w:hint="cs"/>
          <w:sz w:val="36"/>
          <w:szCs w:val="36"/>
          <w:rtl/>
          <w:lang w:bidi="ar-EG"/>
        </w:rPr>
        <w:lastRenderedPageBreak/>
        <w:t>أن عليّ</w:t>
      </w:r>
      <w:r w:rsidR="00AD2CD5">
        <w:rPr>
          <w:rFonts w:ascii="Traditional Arabic" w:hAnsi="Traditional Arabic" w:cs="Traditional Arabic" w:hint="cs"/>
          <w:sz w:val="36"/>
          <w:szCs w:val="36"/>
          <w:rtl/>
          <w:lang w:bidi="ar-EG"/>
        </w:rPr>
        <w:t>ا</w:t>
      </w:r>
      <w:r w:rsidR="00505C53">
        <w:rPr>
          <w:rFonts w:ascii="Traditional Arabic" w:hAnsi="Traditional Arabic" w:cs="Traditional Arabic" w:hint="cs"/>
          <w:sz w:val="36"/>
          <w:szCs w:val="36"/>
          <w:rtl/>
          <w:lang w:bidi="ar-EG"/>
        </w:rPr>
        <w:t xml:space="preserve"> لم يتكلّم</w:t>
      </w:r>
      <w:r w:rsidR="00AD2CD5">
        <w:rPr>
          <w:rFonts w:ascii="Traditional Arabic" w:hAnsi="Traditional Arabic" w:cs="Traditional Arabic" w:hint="cs"/>
          <w:sz w:val="36"/>
          <w:szCs w:val="36"/>
          <w:rtl/>
          <w:lang w:bidi="ar-EG"/>
        </w:rPr>
        <w:t xml:space="preserve"> في حقّها</w:t>
      </w:r>
      <w:r w:rsidR="00505C53">
        <w:rPr>
          <w:rFonts w:ascii="Traditional Arabic" w:hAnsi="Traditional Arabic" w:cs="Traditional Arabic" w:hint="cs"/>
          <w:sz w:val="36"/>
          <w:szCs w:val="36"/>
          <w:rtl/>
          <w:lang w:bidi="ar-EG"/>
        </w:rPr>
        <w:t xml:space="preserve"> كما تكلّم أسامة مثلا </w:t>
      </w:r>
      <w:r w:rsidR="00AD2CD5">
        <w:rPr>
          <w:rFonts w:ascii="Traditional Arabic" w:hAnsi="Traditional Arabic" w:cs="Traditional Arabic" w:hint="cs"/>
          <w:sz w:val="36"/>
          <w:szCs w:val="36"/>
          <w:rtl/>
          <w:lang w:bidi="ar-EG"/>
        </w:rPr>
        <w:t>, و هذا من وجهة نظر عائشة , و قد قدّمنا وجه كلام عليّ رضي الله عنه , والله الموفق .</w:t>
      </w:r>
    </w:p>
    <w:p w:rsidR="00AD2CD5" w:rsidRPr="00222BA5" w:rsidRDefault="00CA1CC7" w:rsidP="00567451">
      <w:pPr>
        <w:spacing w:after="0"/>
        <w:rPr>
          <w:rFonts w:ascii="Traditional Arabic" w:hAnsi="Traditional Arabic" w:cs="Traditional Arabic"/>
          <w:b/>
          <w:bCs/>
          <w:sz w:val="36"/>
          <w:szCs w:val="36"/>
          <w:rtl/>
          <w:lang w:bidi="ar-EG"/>
        </w:rPr>
      </w:pPr>
      <w:r w:rsidRPr="00222BA5">
        <w:rPr>
          <w:rFonts w:ascii="Traditional Arabic" w:hAnsi="Traditional Arabic" w:cs="Traditional Arabic" w:hint="cs"/>
          <w:b/>
          <w:bCs/>
          <w:sz w:val="36"/>
          <w:szCs w:val="36"/>
          <w:rtl/>
          <w:lang w:bidi="ar-EG"/>
        </w:rPr>
        <w:t>عائشة تعرف لعليّ قدره :</w:t>
      </w:r>
    </w:p>
    <w:p w:rsidR="00AD4258" w:rsidRDefault="004B2EAC"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لمّا قتل عثمان , أو أثناء حصره , كانت إذا سألت , من نلزم ؟ و من نبايع ؟ , فكانت تقول " الزم عليّا ", </w:t>
      </w:r>
      <w:r w:rsidR="000270A0">
        <w:rPr>
          <w:rFonts w:ascii="Traditional Arabic" w:hAnsi="Traditional Arabic" w:cs="Traditional Arabic" w:hint="cs"/>
          <w:sz w:val="36"/>
          <w:szCs w:val="36"/>
          <w:rtl/>
          <w:lang w:bidi="ar-EG"/>
        </w:rPr>
        <w:t>حدث ذلك مع الأحنف بن قيس</w:t>
      </w:r>
      <w:r w:rsidR="00F675BC">
        <w:rPr>
          <w:rStyle w:val="a4"/>
          <w:rFonts w:ascii="Traditional Arabic" w:hAnsi="Traditional Arabic" w:cs="Traditional Arabic"/>
          <w:sz w:val="36"/>
          <w:szCs w:val="36"/>
          <w:rtl/>
          <w:lang w:bidi="ar-EG"/>
        </w:rPr>
        <w:footnoteReference w:id="98"/>
      </w:r>
      <w:r w:rsidR="000270A0">
        <w:rPr>
          <w:rFonts w:ascii="Traditional Arabic" w:hAnsi="Traditional Arabic" w:cs="Traditional Arabic" w:hint="cs"/>
          <w:sz w:val="36"/>
          <w:szCs w:val="36"/>
          <w:rtl/>
          <w:lang w:bidi="ar-EG"/>
        </w:rPr>
        <w:t xml:space="preserve"> , و مع </w:t>
      </w:r>
      <w:r w:rsidR="004D710A">
        <w:rPr>
          <w:rFonts w:ascii="Traditional Arabic" w:hAnsi="Traditional Arabic" w:cs="Traditional Arabic" w:hint="cs"/>
          <w:sz w:val="36"/>
          <w:szCs w:val="36"/>
          <w:rtl/>
          <w:lang w:bidi="ar-EG"/>
        </w:rPr>
        <w:t>عبد الله بن بديل رضي الله عنه</w:t>
      </w:r>
      <w:r w:rsidR="005C782F">
        <w:rPr>
          <w:rStyle w:val="a4"/>
          <w:rFonts w:ascii="Traditional Arabic" w:hAnsi="Traditional Arabic" w:cs="Traditional Arabic"/>
          <w:sz w:val="36"/>
          <w:szCs w:val="36"/>
          <w:rtl/>
          <w:lang w:bidi="ar-EG"/>
        </w:rPr>
        <w:footnoteReference w:id="99"/>
      </w:r>
      <w:r w:rsidR="004D710A">
        <w:rPr>
          <w:rFonts w:ascii="Traditional Arabic" w:hAnsi="Traditional Arabic" w:cs="Traditional Arabic" w:hint="cs"/>
          <w:sz w:val="36"/>
          <w:szCs w:val="36"/>
          <w:rtl/>
          <w:lang w:bidi="ar-EG"/>
        </w:rPr>
        <w:t xml:space="preserve"> , </w:t>
      </w:r>
      <w:r w:rsidR="008050D8">
        <w:rPr>
          <w:rFonts w:ascii="Traditional Arabic" w:hAnsi="Traditional Arabic" w:cs="Traditional Arabic" w:hint="cs"/>
          <w:sz w:val="36"/>
          <w:szCs w:val="36"/>
          <w:rtl/>
          <w:lang w:bidi="ar-EG"/>
        </w:rPr>
        <w:t xml:space="preserve">وهي لا تقول ذلك إلا لأنها تعلم قدر عليّ جيدا , وتعرف له فضله </w:t>
      </w:r>
      <w:r w:rsidR="00AD4258">
        <w:rPr>
          <w:rFonts w:ascii="Traditional Arabic" w:hAnsi="Traditional Arabic" w:cs="Traditional Arabic" w:hint="cs"/>
          <w:sz w:val="36"/>
          <w:szCs w:val="36"/>
          <w:rtl/>
          <w:lang w:bidi="ar-EG"/>
        </w:rPr>
        <w:t>.</w:t>
      </w:r>
      <w:r w:rsidR="008050D8">
        <w:rPr>
          <w:rFonts w:ascii="Traditional Arabic" w:hAnsi="Traditional Arabic" w:cs="Traditional Arabic" w:hint="cs"/>
          <w:sz w:val="36"/>
          <w:szCs w:val="36"/>
          <w:rtl/>
          <w:lang w:bidi="ar-EG"/>
        </w:rPr>
        <w:t xml:space="preserve"> </w:t>
      </w:r>
    </w:p>
    <w:p w:rsidR="00CA1CC7" w:rsidRDefault="008050D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 السؤال</w:t>
      </w:r>
      <w:r w:rsidR="00AD4258">
        <w:rPr>
          <w:rFonts w:ascii="Traditional Arabic" w:hAnsi="Traditional Arabic" w:cs="Traditional Arabic" w:hint="cs"/>
          <w:sz w:val="36"/>
          <w:szCs w:val="36"/>
          <w:rtl/>
          <w:lang w:bidi="ar-EG"/>
        </w:rPr>
        <w:t xml:space="preserve"> إن كانت عائشة تعرف لعلي فضله و قدره , فلماذا خرجت من المدينة إلى الكوفة و قاتلت عليّا في موقعة الجمل ؟</w:t>
      </w:r>
    </w:p>
    <w:p w:rsidR="001D2838" w:rsidRDefault="00AD4258" w:rsidP="002B1120">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والجواب , أنّ هذا كا</w:t>
      </w:r>
      <w:r w:rsidR="00297AFD">
        <w:rPr>
          <w:rFonts w:ascii="Traditional Arabic" w:hAnsi="Traditional Arabic" w:cs="Traditional Arabic" w:hint="cs"/>
          <w:sz w:val="36"/>
          <w:szCs w:val="36"/>
          <w:rtl/>
          <w:lang w:bidi="ar-EG"/>
        </w:rPr>
        <w:t>ن م</w:t>
      </w:r>
      <w:r>
        <w:rPr>
          <w:rFonts w:ascii="Traditional Arabic" w:hAnsi="Traditional Arabic" w:cs="Traditional Arabic" w:hint="cs"/>
          <w:sz w:val="36"/>
          <w:szCs w:val="36"/>
          <w:rtl/>
          <w:lang w:bidi="ar-EG"/>
        </w:rPr>
        <w:t>نها بتأويل , اجتهدت فيه , كما اجتهد طلحة و الزبير , ولم يصيبوا في اجتهادهم , والحقّ في ذلك</w:t>
      </w:r>
      <w:r w:rsidR="00B25007">
        <w:rPr>
          <w:rFonts w:ascii="Traditional Arabic" w:hAnsi="Traditional Arabic" w:cs="Traditional Arabic" w:hint="cs"/>
          <w:sz w:val="36"/>
          <w:szCs w:val="36"/>
          <w:rtl/>
          <w:lang w:bidi="ar-EG"/>
        </w:rPr>
        <w:t xml:space="preserve"> الأمر</w:t>
      </w:r>
      <w:r>
        <w:rPr>
          <w:rFonts w:ascii="Traditional Arabic" w:hAnsi="Traditional Arabic" w:cs="Traditional Arabic" w:hint="cs"/>
          <w:sz w:val="36"/>
          <w:szCs w:val="36"/>
          <w:rtl/>
          <w:lang w:bidi="ar-EG"/>
        </w:rPr>
        <w:t xml:space="preserve"> كان مع عليّ رضي الله عنه , وهو أمر متفق عليه بين أهل السنّة </w:t>
      </w:r>
      <w:r w:rsidR="00B25007">
        <w:rPr>
          <w:rFonts w:ascii="Traditional Arabic" w:hAnsi="Traditional Arabic" w:cs="Traditional Arabic" w:hint="cs"/>
          <w:sz w:val="36"/>
          <w:szCs w:val="36"/>
          <w:rtl/>
          <w:lang w:bidi="ar-EG"/>
        </w:rPr>
        <w:t xml:space="preserve">الآن </w:t>
      </w:r>
      <w:r>
        <w:rPr>
          <w:rFonts w:ascii="Traditional Arabic" w:hAnsi="Traditional Arabic" w:cs="Traditional Arabic" w:hint="cs"/>
          <w:sz w:val="36"/>
          <w:szCs w:val="36"/>
          <w:rtl/>
          <w:lang w:bidi="ar-EG"/>
        </w:rPr>
        <w:t xml:space="preserve">, و خروج عائشة إلى البصرة لم يكن لقتال عليّ أصلا , و إنّما للمطالبة بدم عثمان </w:t>
      </w:r>
      <w:r w:rsidR="00885551">
        <w:rPr>
          <w:rFonts w:ascii="Traditional Arabic" w:hAnsi="Traditional Arabic" w:cs="Traditional Arabic" w:hint="cs"/>
          <w:sz w:val="36"/>
          <w:szCs w:val="36"/>
          <w:rtl/>
          <w:lang w:bidi="ar-EG"/>
        </w:rPr>
        <w:t xml:space="preserve">, و بقتلة عثمان رضي الله عنه , </w:t>
      </w:r>
      <w:r w:rsidR="00BB03D7">
        <w:rPr>
          <w:rFonts w:ascii="Traditional Arabic" w:hAnsi="Traditional Arabic" w:cs="Traditional Arabic" w:hint="cs"/>
          <w:sz w:val="36"/>
          <w:szCs w:val="36"/>
          <w:rtl/>
          <w:lang w:bidi="ar-EG"/>
        </w:rPr>
        <w:t xml:space="preserve">ولم يكن عليّ بممانع لذلك , و إنّما أراد ان يستحكم قبضته على الولاية , و يتحقق من القتلة و بمن حرّض على قتل عثمان </w:t>
      </w:r>
      <w:r w:rsidR="00927C49">
        <w:rPr>
          <w:rFonts w:ascii="Traditional Arabic" w:hAnsi="Traditional Arabic" w:cs="Traditional Arabic" w:hint="cs"/>
          <w:sz w:val="36"/>
          <w:szCs w:val="36"/>
          <w:rtl/>
          <w:lang w:bidi="ar-EG"/>
        </w:rPr>
        <w:t>, حتى لا يخوض حروبا و هو لا يعلم من يستحق القتال من غيره , فالناس بعد قتل عثمان , انتشروا في البلاد</w:t>
      </w:r>
      <w:r w:rsidR="00B378B4">
        <w:rPr>
          <w:rFonts w:ascii="Traditional Arabic" w:hAnsi="Traditional Arabic" w:cs="Traditional Arabic" w:hint="cs"/>
          <w:sz w:val="36"/>
          <w:szCs w:val="36"/>
          <w:rtl/>
          <w:lang w:bidi="ar-EG"/>
        </w:rPr>
        <w:t xml:space="preserve"> , ودخلوا بين الناس , فمن العسير تحديد الجناة في الحال , فأمهل عليّ الأمر , و أجلّه , حتى يظهر له من يستحق ا</w:t>
      </w:r>
      <w:r w:rsidR="00F55397">
        <w:rPr>
          <w:rFonts w:ascii="Traditional Arabic" w:hAnsi="Traditional Arabic" w:cs="Traditional Arabic" w:hint="cs"/>
          <w:sz w:val="36"/>
          <w:szCs w:val="36"/>
          <w:rtl/>
          <w:lang w:bidi="ar-EG"/>
        </w:rPr>
        <w:t>ل</w:t>
      </w:r>
      <w:r w:rsidR="00B25007">
        <w:rPr>
          <w:rFonts w:ascii="Traditional Arabic" w:hAnsi="Traditional Arabic" w:cs="Traditional Arabic" w:hint="cs"/>
          <w:sz w:val="36"/>
          <w:szCs w:val="36"/>
          <w:rtl/>
          <w:lang w:bidi="ar-EG"/>
        </w:rPr>
        <w:t>قصاص</w:t>
      </w:r>
      <w:r w:rsidR="00B378B4">
        <w:rPr>
          <w:rFonts w:ascii="Traditional Arabic" w:hAnsi="Traditional Arabic" w:cs="Traditional Arabic" w:hint="cs"/>
          <w:sz w:val="36"/>
          <w:szCs w:val="36"/>
          <w:rtl/>
          <w:lang w:bidi="ar-EG"/>
        </w:rPr>
        <w:t xml:space="preserve"> , و لكن غير عليّ من الصحابة , رضي الله عنهم جميعا , و ه</w:t>
      </w:r>
      <w:r w:rsidR="00102D94">
        <w:rPr>
          <w:rFonts w:ascii="Traditional Arabic" w:hAnsi="Traditional Arabic" w:cs="Traditional Arabic" w:hint="cs"/>
          <w:sz w:val="36"/>
          <w:szCs w:val="36"/>
          <w:rtl/>
          <w:lang w:bidi="ar-EG"/>
        </w:rPr>
        <w:t>م</w:t>
      </w:r>
      <w:r w:rsidR="00B378B4">
        <w:rPr>
          <w:rFonts w:ascii="Traditional Arabic" w:hAnsi="Traditional Arabic" w:cs="Traditional Arabic" w:hint="cs"/>
          <w:sz w:val="36"/>
          <w:szCs w:val="36"/>
          <w:rtl/>
          <w:lang w:bidi="ar-EG"/>
        </w:rPr>
        <w:t xml:space="preserve"> الطرف الآخر من النزاع , و الذين كانوا يريدون دم عثمان حالا , ظنّوا بعليّ أنه </w:t>
      </w:r>
      <w:r w:rsidR="0071513D">
        <w:rPr>
          <w:rFonts w:ascii="Traditional Arabic" w:hAnsi="Traditional Arabic" w:cs="Traditional Arabic" w:hint="cs"/>
          <w:sz w:val="36"/>
          <w:szCs w:val="36"/>
          <w:rtl/>
          <w:lang w:bidi="ar-EG"/>
        </w:rPr>
        <w:t xml:space="preserve">ما يريد القصاص , أو أنه مخطيء في تأجيل القصاص من قتلة عليّ , </w:t>
      </w:r>
      <w:r w:rsidR="002B1120">
        <w:rPr>
          <w:rFonts w:ascii="Traditional Arabic" w:hAnsi="Traditional Arabic" w:cs="Traditional Arabic" w:hint="cs"/>
          <w:sz w:val="36"/>
          <w:szCs w:val="36"/>
          <w:rtl/>
          <w:lang w:bidi="ar-EG"/>
        </w:rPr>
        <w:t>ف</w:t>
      </w:r>
      <w:r w:rsidR="0071513D">
        <w:rPr>
          <w:rFonts w:ascii="Traditional Arabic" w:hAnsi="Traditional Arabic" w:cs="Traditional Arabic" w:hint="cs"/>
          <w:sz w:val="36"/>
          <w:szCs w:val="36"/>
          <w:rtl/>
          <w:lang w:bidi="ar-EG"/>
        </w:rPr>
        <w:t xml:space="preserve">همّوا هم بالقصاص , فلم يكن بدّ لعليّ رضي الله عنه , إلا أن يقف </w:t>
      </w:r>
      <w:r w:rsidR="005924E4">
        <w:rPr>
          <w:rFonts w:ascii="Traditional Arabic" w:hAnsi="Traditional Arabic" w:cs="Traditional Arabic" w:hint="cs"/>
          <w:sz w:val="36"/>
          <w:szCs w:val="36"/>
          <w:rtl/>
          <w:lang w:bidi="ar-EG"/>
        </w:rPr>
        <w:lastRenderedPageBreak/>
        <w:t>أمام هؤلاء , وإلا لو تركهم , لم يكن للمسلمين حينئذ أمير , و لن يكون بين الناس وقتها إ</w:t>
      </w:r>
      <w:r w:rsidR="001E2552">
        <w:rPr>
          <w:rFonts w:ascii="Traditional Arabic" w:hAnsi="Traditional Arabic" w:cs="Traditional Arabic" w:hint="cs"/>
          <w:sz w:val="36"/>
          <w:szCs w:val="36"/>
          <w:rtl/>
          <w:lang w:bidi="ar-EG"/>
        </w:rPr>
        <w:t>لا قتل بعضهم</w:t>
      </w:r>
      <w:r w:rsidR="00092688">
        <w:rPr>
          <w:rFonts w:ascii="Traditional Arabic" w:hAnsi="Traditional Arabic" w:cs="Traditional Arabic" w:hint="cs"/>
          <w:sz w:val="36"/>
          <w:szCs w:val="36"/>
          <w:rtl/>
          <w:lang w:bidi="ar-EG"/>
        </w:rPr>
        <w:t xml:space="preserve"> البعض دون بيّنة , فلم يك له سوى</w:t>
      </w:r>
      <w:r w:rsidR="001E2552">
        <w:rPr>
          <w:rFonts w:ascii="Traditional Arabic" w:hAnsi="Traditional Arabic" w:cs="Traditional Arabic" w:hint="cs"/>
          <w:sz w:val="36"/>
          <w:szCs w:val="36"/>
          <w:rtl/>
          <w:lang w:bidi="ar-EG"/>
        </w:rPr>
        <w:t xml:space="preserve"> إحدى</w:t>
      </w:r>
      <w:r w:rsidR="002B1120">
        <w:rPr>
          <w:rFonts w:ascii="Traditional Arabic" w:hAnsi="Traditional Arabic" w:cs="Traditional Arabic" w:hint="cs"/>
          <w:sz w:val="36"/>
          <w:szCs w:val="36"/>
          <w:rtl/>
          <w:lang w:bidi="ar-EG"/>
        </w:rPr>
        <w:t xml:space="preserve"> خيارين إذا , إما</w:t>
      </w:r>
      <w:r w:rsidR="00092688">
        <w:rPr>
          <w:rFonts w:ascii="Traditional Arabic" w:hAnsi="Traditional Arabic" w:cs="Traditional Arabic" w:hint="cs"/>
          <w:sz w:val="36"/>
          <w:szCs w:val="36"/>
          <w:rtl/>
          <w:lang w:bidi="ar-EG"/>
        </w:rPr>
        <w:t xml:space="preserve"> أن</w:t>
      </w:r>
      <w:r w:rsidR="002B1120">
        <w:rPr>
          <w:rFonts w:ascii="Traditional Arabic" w:hAnsi="Traditional Arabic" w:cs="Traditional Arabic" w:hint="cs"/>
          <w:sz w:val="36"/>
          <w:szCs w:val="36"/>
          <w:rtl/>
          <w:lang w:bidi="ar-EG"/>
        </w:rPr>
        <w:t xml:space="preserve"> يترك الأمر لهم</w:t>
      </w:r>
      <w:r w:rsidR="001E2552">
        <w:rPr>
          <w:rFonts w:ascii="Traditional Arabic" w:hAnsi="Traditional Arabic" w:cs="Traditional Arabic" w:hint="cs"/>
          <w:sz w:val="36"/>
          <w:szCs w:val="36"/>
          <w:rtl/>
          <w:lang w:bidi="ar-EG"/>
        </w:rPr>
        <w:t xml:space="preserve"> و من معه</w:t>
      </w:r>
      <w:r w:rsidR="002B1120">
        <w:rPr>
          <w:rFonts w:ascii="Traditional Arabic" w:hAnsi="Traditional Arabic" w:cs="Traditional Arabic" w:hint="cs"/>
          <w:sz w:val="36"/>
          <w:szCs w:val="36"/>
          <w:rtl/>
          <w:lang w:bidi="ar-EG"/>
        </w:rPr>
        <w:t>م ل</w:t>
      </w:r>
      <w:r w:rsidR="001E2552">
        <w:rPr>
          <w:rFonts w:ascii="Traditional Arabic" w:hAnsi="Traditional Arabic" w:cs="Traditional Arabic" w:hint="cs"/>
          <w:sz w:val="36"/>
          <w:szCs w:val="36"/>
          <w:rtl/>
          <w:lang w:bidi="ar-EG"/>
        </w:rPr>
        <w:t>قت</w:t>
      </w:r>
      <w:r w:rsidR="002F2039">
        <w:rPr>
          <w:rFonts w:ascii="Traditional Arabic" w:hAnsi="Traditional Arabic" w:cs="Traditional Arabic" w:hint="cs"/>
          <w:sz w:val="36"/>
          <w:szCs w:val="36"/>
          <w:rtl/>
          <w:lang w:bidi="ar-EG"/>
        </w:rPr>
        <w:t>ال أناس لا يعلم حقيقة هل يستحقون</w:t>
      </w:r>
      <w:r w:rsidR="001E2552">
        <w:rPr>
          <w:rFonts w:ascii="Traditional Arabic" w:hAnsi="Traditional Arabic" w:cs="Traditional Arabic" w:hint="cs"/>
          <w:sz w:val="36"/>
          <w:szCs w:val="36"/>
          <w:rtl/>
          <w:lang w:bidi="ar-EG"/>
        </w:rPr>
        <w:t xml:space="preserve"> القتال أولا </w:t>
      </w:r>
      <w:r w:rsidR="000A3234">
        <w:rPr>
          <w:rFonts w:ascii="Traditional Arabic" w:hAnsi="Traditional Arabic" w:cs="Traditional Arabic" w:hint="cs"/>
          <w:sz w:val="36"/>
          <w:szCs w:val="36"/>
          <w:rtl/>
          <w:lang w:bidi="ar-EG"/>
        </w:rPr>
        <w:t xml:space="preserve">, وذلك سيكون في سائر أقطار البلاد , ممّا سيؤدي إلى سيلان أنهار من دماء المسلمين بين البلاد , و إمّا أن يقف أمام من خالف أمره , وهو أمير المؤمنين , و يصدّه عن فعله , </w:t>
      </w:r>
      <w:r w:rsidR="007565C4">
        <w:rPr>
          <w:rFonts w:ascii="Traditional Arabic" w:hAnsi="Traditional Arabic" w:cs="Traditional Arabic" w:hint="cs"/>
          <w:sz w:val="36"/>
          <w:szCs w:val="36"/>
          <w:rtl/>
          <w:lang w:bidi="ar-EG"/>
        </w:rPr>
        <w:t xml:space="preserve">و يردّه إلى الصواب , إمّا طوعا أو كرها , </w:t>
      </w:r>
      <w:r w:rsidR="00CE7D84">
        <w:rPr>
          <w:rFonts w:ascii="Traditional Arabic" w:hAnsi="Traditional Arabic" w:cs="Traditional Arabic" w:hint="cs"/>
          <w:sz w:val="36"/>
          <w:szCs w:val="36"/>
          <w:rtl/>
          <w:lang w:bidi="ar-EG"/>
        </w:rPr>
        <w:t xml:space="preserve">تحجيما </w:t>
      </w:r>
      <w:r w:rsidR="007565C4">
        <w:rPr>
          <w:rFonts w:ascii="Traditional Arabic" w:hAnsi="Traditional Arabic" w:cs="Traditional Arabic" w:hint="cs"/>
          <w:sz w:val="36"/>
          <w:szCs w:val="36"/>
          <w:rtl/>
          <w:lang w:bidi="ar-EG"/>
        </w:rPr>
        <w:t xml:space="preserve">للفتنة و </w:t>
      </w:r>
      <w:r w:rsidR="004039FC">
        <w:rPr>
          <w:rFonts w:ascii="Traditional Arabic" w:hAnsi="Traditional Arabic" w:cs="Traditional Arabic" w:hint="cs"/>
          <w:sz w:val="36"/>
          <w:szCs w:val="36"/>
          <w:rtl/>
          <w:lang w:bidi="ar-EG"/>
        </w:rPr>
        <w:t>حفظ</w:t>
      </w:r>
      <w:r w:rsidR="007565C4">
        <w:rPr>
          <w:rFonts w:ascii="Traditional Arabic" w:hAnsi="Traditional Arabic" w:cs="Traditional Arabic" w:hint="cs"/>
          <w:sz w:val="36"/>
          <w:szCs w:val="36"/>
          <w:rtl/>
          <w:lang w:bidi="ar-EG"/>
        </w:rPr>
        <w:t>ا</w:t>
      </w:r>
      <w:r w:rsidR="004039FC">
        <w:rPr>
          <w:rFonts w:ascii="Traditional Arabic" w:hAnsi="Traditional Arabic" w:cs="Traditional Arabic" w:hint="cs"/>
          <w:sz w:val="36"/>
          <w:szCs w:val="36"/>
          <w:rtl/>
          <w:lang w:bidi="ar-EG"/>
        </w:rPr>
        <w:t xml:space="preserve"> ل</w:t>
      </w:r>
      <w:r w:rsidR="007565C4">
        <w:rPr>
          <w:rFonts w:ascii="Traditional Arabic" w:hAnsi="Traditional Arabic" w:cs="Traditional Arabic" w:hint="cs"/>
          <w:sz w:val="36"/>
          <w:szCs w:val="36"/>
          <w:rtl/>
          <w:lang w:bidi="ar-EG"/>
        </w:rPr>
        <w:t xml:space="preserve">لدماء , و هذا هو ما اختاره رضي الله عنه , فكان هو الرأي , </w:t>
      </w:r>
      <w:r w:rsidR="001D2838">
        <w:rPr>
          <w:rFonts w:ascii="Traditional Arabic" w:hAnsi="Traditional Arabic" w:cs="Traditional Arabic" w:hint="cs"/>
          <w:sz w:val="36"/>
          <w:szCs w:val="36"/>
          <w:rtl/>
          <w:lang w:bidi="ar-EG"/>
        </w:rPr>
        <w:t>و من خالفه فقد أخطأ .</w:t>
      </w:r>
    </w:p>
    <w:p w:rsidR="00056FF5" w:rsidRDefault="001D283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هو ما وقعت فيه عائشة , </w:t>
      </w:r>
      <w:r w:rsidR="00091630">
        <w:rPr>
          <w:rFonts w:ascii="Traditional Arabic" w:hAnsi="Traditional Arabic" w:cs="Traditional Arabic" w:hint="cs"/>
          <w:sz w:val="36"/>
          <w:szCs w:val="36"/>
          <w:rtl/>
          <w:lang w:bidi="ar-EG"/>
        </w:rPr>
        <w:t xml:space="preserve">وقد غرّها من غرّها بالذهاب إلى البصرة بدعوى الإصلاح بين المسلمين فكانت هذه هي النيّة و لم يكن في نيّتها قتال </w:t>
      </w:r>
      <w:r>
        <w:rPr>
          <w:rFonts w:ascii="Traditional Arabic" w:hAnsi="Traditional Arabic" w:cs="Traditional Arabic" w:hint="cs"/>
          <w:sz w:val="36"/>
          <w:szCs w:val="36"/>
          <w:rtl/>
          <w:lang w:bidi="ar-EG"/>
        </w:rPr>
        <w:t>,</w:t>
      </w:r>
      <w:r w:rsidR="00091630">
        <w:rPr>
          <w:rFonts w:ascii="Traditional Arabic" w:hAnsi="Traditional Arabic" w:cs="Traditional Arabic" w:hint="cs"/>
          <w:sz w:val="36"/>
          <w:szCs w:val="36"/>
          <w:rtl/>
          <w:lang w:bidi="ar-EG"/>
        </w:rPr>
        <w:t xml:space="preserve"> و لعلّ هذا هو</w:t>
      </w:r>
      <w:r w:rsidR="00E463DF">
        <w:rPr>
          <w:rFonts w:ascii="Traditional Arabic" w:hAnsi="Traditional Arabic" w:cs="Traditional Arabic" w:hint="cs"/>
          <w:sz w:val="36"/>
          <w:szCs w:val="36"/>
          <w:rtl/>
          <w:lang w:bidi="ar-EG"/>
        </w:rPr>
        <w:t xml:space="preserve"> ما أشار إليه النبيّ صلّى الله عليه وسلّم , من حديث أبي رافع , و حسّن إسناده الحافظ بن حجر في الفتح</w:t>
      </w:r>
      <w:r w:rsidR="00066EA4">
        <w:rPr>
          <w:rFonts w:ascii="Traditional Arabic" w:hAnsi="Traditional Arabic" w:cs="Traditional Arabic" w:hint="cs"/>
          <w:sz w:val="36"/>
          <w:szCs w:val="36"/>
          <w:rtl/>
          <w:lang w:bidi="ar-EG"/>
        </w:rPr>
        <w:t xml:space="preserve"> </w:t>
      </w:r>
      <w:r w:rsidR="00066EA4">
        <w:rPr>
          <w:rStyle w:val="a4"/>
          <w:rFonts w:ascii="Traditional Arabic" w:hAnsi="Traditional Arabic" w:cs="Traditional Arabic"/>
          <w:sz w:val="36"/>
          <w:szCs w:val="36"/>
          <w:rtl/>
          <w:lang w:bidi="ar-EG"/>
        </w:rPr>
        <w:footnoteReference w:id="100"/>
      </w:r>
      <w:r w:rsid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قال</w:t>
      </w:r>
      <w:r w:rsidR="00066EA4">
        <w:rPr>
          <w:rFonts w:ascii="Traditional Arabic" w:hAnsi="Traditional Arabic" w:cs="Traditional Arabic" w:hint="cs"/>
          <w:sz w:val="36"/>
          <w:szCs w:val="36"/>
          <w:rtl/>
          <w:lang w:bidi="ar-EG"/>
        </w:rPr>
        <w:t xml:space="preserve"> النبي صلى الله عليه وسلّم</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لعلي</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بن</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أبي</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طالب</w:t>
      </w:r>
      <w:r w:rsidR="00066EA4" w:rsidRPr="00066EA4">
        <w:rPr>
          <w:rFonts w:ascii="Traditional Arabic" w:hAnsi="Traditional Arabic" w:cs="Traditional Arabic"/>
          <w:sz w:val="36"/>
          <w:szCs w:val="36"/>
          <w:rtl/>
          <w:lang w:bidi="ar-EG"/>
        </w:rPr>
        <w:t xml:space="preserve"> : " </w:t>
      </w:r>
      <w:r w:rsidR="00066EA4" w:rsidRPr="00066EA4">
        <w:rPr>
          <w:rFonts w:ascii="Traditional Arabic" w:hAnsi="Traditional Arabic" w:cs="Traditional Arabic" w:hint="cs"/>
          <w:sz w:val="36"/>
          <w:szCs w:val="36"/>
          <w:rtl/>
          <w:lang w:bidi="ar-EG"/>
        </w:rPr>
        <w:t>إنه</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سيكون</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بينك</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وبين</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عائشة</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أمر</w:t>
      </w:r>
      <w:r w:rsidR="00066EA4" w:rsidRPr="00066EA4">
        <w:rPr>
          <w:rFonts w:ascii="Traditional Arabic" w:hAnsi="Traditional Arabic" w:cs="Traditional Arabic"/>
          <w:sz w:val="36"/>
          <w:szCs w:val="36"/>
          <w:rtl/>
          <w:lang w:bidi="ar-EG"/>
        </w:rPr>
        <w:t xml:space="preserve"> " </w:t>
      </w:r>
      <w:r w:rsidR="00066EA4" w:rsidRP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قال</w:t>
      </w:r>
      <w:r w:rsidR="00066EA4" w:rsidRPr="00066EA4">
        <w:rPr>
          <w:rFonts w:ascii="Traditional Arabic" w:hAnsi="Traditional Arabic" w:cs="Traditional Arabic"/>
          <w:sz w:val="36"/>
          <w:szCs w:val="36"/>
          <w:rtl/>
          <w:lang w:bidi="ar-EG"/>
        </w:rPr>
        <w:t xml:space="preserve"> : </w:t>
      </w:r>
      <w:r w:rsidR="00066EA4" w:rsidRPr="00066EA4">
        <w:rPr>
          <w:rFonts w:ascii="Traditional Arabic" w:hAnsi="Traditional Arabic" w:cs="Traditional Arabic" w:hint="cs"/>
          <w:sz w:val="36"/>
          <w:szCs w:val="36"/>
          <w:rtl/>
          <w:lang w:bidi="ar-EG"/>
        </w:rPr>
        <w:t>أنا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يا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رسول</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الله</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قال</w:t>
      </w:r>
      <w:r w:rsidR="00066EA4" w:rsidRPr="00066EA4">
        <w:rPr>
          <w:rFonts w:ascii="Traditional Arabic" w:hAnsi="Traditional Arabic" w:cs="Traditional Arabic"/>
          <w:sz w:val="36"/>
          <w:szCs w:val="36"/>
          <w:rtl/>
          <w:lang w:bidi="ar-EG"/>
        </w:rPr>
        <w:t xml:space="preserve"> : " </w:t>
      </w:r>
      <w:r w:rsidR="00066EA4" w:rsidRPr="00066EA4">
        <w:rPr>
          <w:rFonts w:ascii="Traditional Arabic" w:hAnsi="Traditional Arabic" w:cs="Traditional Arabic" w:hint="cs"/>
          <w:sz w:val="36"/>
          <w:szCs w:val="36"/>
          <w:rtl/>
          <w:lang w:bidi="ar-EG"/>
        </w:rPr>
        <w:t>نعم</w:t>
      </w:r>
      <w:r w:rsidR="00066EA4" w:rsidRPr="00066EA4">
        <w:rPr>
          <w:rFonts w:ascii="Traditional Arabic" w:hAnsi="Traditional Arabic" w:cs="Traditional Arabic"/>
          <w:sz w:val="36"/>
          <w:szCs w:val="36"/>
          <w:rtl/>
          <w:lang w:bidi="ar-EG"/>
        </w:rPr>
        <w:t xml:space="preserve"> " </w:t>
      </w:r>
      <w:r w:rsidR="00066EA4" w:rsidRP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قال</w:t>
      </w:r>
      <w:r w:rsidR="00066EA4" w:rsidRPr="00066EA4">
        <w:rPr>
          <w:rFonts w:ascii="Traditional Arabic" w:hAnsi="Traditional Arabic" w:cs="Traditional Arabic"/>
          <w:sz w:val="36"/>
          <w:szCs w:val="36"/>
          <w:rtl/>
          <w:lang w:bidi="ar-EG"/>
        </w:rPr>
        <w:t xml:space="preserve"> : </w:t>
      </w:r>
      <w:r w:rsidR="00066EA4" w:rsidRPr="00066EA4">
        <w:rPr>
          <w:rFonts w:ascii="Traditional Arabic" w:hAnsi="Traditional Arabic" w:cs="Traditional Arabic" w:hint="cs"/>
          <w:sz w:val="36"/>
          <w:szCs w:val="36"/>
          <w:rtl/>
          <w:lang w:bidi="ar-EG"/>
        </w:rPr>
        <w:t>أنا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قال</w:t>
      </w:r>
      <w:r w:rsidR="00066EA4" w:rsidRPr="00066EA4">
        <w:rPr>
          <w:rFonts w:ascii="Traditional Arabic" w:hAnsi="Traditional Arabic" w:cs="Traditional Arabic"/>
          <w:sz w:val="36"/>
          <w:szCs w:val="36"/>
          <w:rtl/>
          <w:lang w:bidi="ar-EG"/>
        </w:rPr>
        <w:t xml:space="preserve"> : " </w:t>
      </w:r>
      <w:r w:rsidR="00066EA4" w:rsidRPr="00066EA4">
        <w:rPr>
          <w:rFonts w:ascii="Traditional Arabic" w:hAnsi="Traditional Arabic" w:cs="Traditional Arabic" w:hint="cs"/>
          <w:sz w:val="36"/>
          <w:szCs w:val="36"/>
          <w:rtl/>
          <w:lang w:bidi="ar-EG"/>
        </w:rPr>
        <w:t>نعم</w:t>
      </w:r>
      <w:r w:rsidR="00066EA4" w:rsidRPr="00066EA4">
        <w:rPr>
          <w:rFonts w:ascii="Traditional Arabic" w:hAnsi="Traditional Arabic" w:cs="Traditional Arabic"/>
          <w:sz w:val="36"/>
          <w:szCs w:val="36"/>
          <w:rtl/>
          <w:lang w:bidi="ar-EG"/>
        </w:rPr>
        <w:t xml:space="preserve"> " </w:t>
      </w:r>
      <w:r w:rsidR="00066EA4" w:rsidRP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قال</w:t>
      </w:r>
      <w:r w:rsidR="00066EA4" w:rsidRPr="00066EA4">
        <w:rPr>
          <w:rFonts w:ascii="Traditional Arabic" w:hAnsi="Traditional Arabic" w:cs="Traditional Arabic"/>
          <w:sz w:val="36"/>
          <w:szCs w:val="36"/>
          <w:rtl/>
          <w:lang w:bidi="ar-EG"/>
        </w:rPr>
        <w:t xml:space="preserve"> : </w:t>
      </w:r>
      <w:r w:rsidR="00066EA4" w:rsidRPr="00066EA4">
        <w:rPr>
          <w:rFonts w:ascii="Traditional Arabic" w:hAnsi="Traditional Arabic" w:cs="Traditional Arabic" w:hint="cs"/>
          <w:sz w:val="36"/>
          <w:szCs w:val="36"/>
          <w:rtl/>
          <w:lang w:bidi="ar-EG"/>
        </w:rPr>
        <w:t>فأنا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أشقاهم</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يا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رسول</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الله</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قال</w:t>
      </w:r>
      <w:r w:rsidR="00066EA4" w:rsidRPr="00066EA4">
        <w:rPr>
          <w:rFonts w:ascii="Traditional Arabic" w:hAnsi="Traditional Arabic" w:cs="Traditional Arabic"/>
          <w:sz w:val="36"/>
          <w:szCs w:val="36"/>
          <w:rtl/>
          <w:lang w:bidi="ar-EG"/>
        </w:rPr>
        <w:t xml:space="preserve"> : " </w:t>
      </w:r>
      <w:r w:rsidR="00066EA4" w:rsidRPr="00066EA4">
        <w:rPr>
          <w:rFonts w:ascii="Traditional Arabic" w:hAnsi="Traditional Arabic" w:cs="Traditional Arabic" w:hint="cs"/>
          <w:sz w:val="36"/>
          <w:szCs w:val="36"/>
          <w:rtl/>
          <w:lang w:bidi="ar-EG"/>
        </w:rPr>
        <w:t>لا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ولكن</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إذا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كان</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ذلك</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فارددها</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إلى</w:t>
      </w:r>
      <w:r w:rsidR="00066EA4" w:rsidRPr="00066EA4">
        <w:rPr>
          <w:rFonts w:ascii="Traditional Arabic" w:hAnsi="Traditional Arabic" w:cs="Traditional Arabic"/>
          <w:sz w:val="36"/>
          <w:szCs w:val="36"/>
          <w:rtl/>
          <w:lang w:bidi="ar-EG"/>
        </w:rPr>
        <w:t xml:space="preserve"> </w:t>
      </w:r>
      <w:r w:rsidR="00066EA4" w:rsidRPr="00066EA4">
        <w:rPr>
          <w:rFonts w:ascii="Traditional Arabic" w:hAnsi="Traditional Arabic" w:cs="Traditional Arabic" w:hint="cs"/>
          <w:sz w:val="36"/>
          <w:szCs w:val="36"/>
          <w:rtl/>
          <w:lang w:bidi="ar-EG"/>
        </w:rPr>
        <w:t>مأمنها</w:t>
      </w:r>
      <w:r w:rsidR="00066EA4" w:rsidRPr="00066EA4">
        <w:rPr>
          <w:rFonts w:ascii="Traditional Arabic" w:hAnsi="Traditional Arabic" w:cs="Traditional Arabic"/>
          <w:sz w:val="36"/>
          <w:szCs w:val="36"/>
          <w:rtl/>
          <w:lang w:bidi="ar-EG"/>
        </w:rPr>
        <w:t xml:space="preserve"> "</w:t>
      </w:r>
      <w:r w:rsidR="00066EA4">
        <w:rPr>
          <w:rStyle w:val="a4"/>
          <w:rFonts w:ascii="Traditional Arabic" w:hAnsi="Traditional Arabic" w:cs="Traditional Arabic"/>
          <w:sz w:val="36"/>
          <w:szCs w:val="36"/>
          <w:rtl/>
          <w:lang w:bidi="ar-EG"/>
        </w:rPr>
        <w:footnoteReference w:id="101"/>
      </w:r>
      <w:r w:rsidR="00115FF5">
        <w:rPr>
          <w:rFonts w:ascii="Traditional Arabic" w:hAnsi="Traditional Arabic" w:cs="Traditional Arabic" w:hint="cs"/>
          <w:sz w:val="36"/>
          <w:szCs w:val="36"/>
          <w:rtl/>
          <w:lang w:bidi="ar-EG"/>
        </w:rPr>
        <w:t xml:space="preserve"> </w:t>
      </w:r>
      <w:r w:rsidR="00CB3E18">
        <w:rPr>
          <w:rFonts w:ascii="Traditional Arabic" w:hAnsi="Traditional Arabic" w:cs="Traditional Arabic" w:hint="cs"/>
          <w:sz w:val="36"/>
          <w:szCs w:val="36"/>
          <w:rtl/>
          <w:lang w:bidi="ar-EG"/>
        </w:rPr>
        <w:t xml:space="preserve">, ولقد علمت عائشة أنها أخطأت في خروجها هذا , فلمّا قال لها عمّار بن ياسر بعد وقعة الجمل " ما أبعد هذا المسير من العهد الذي عهد إليك </w:t>
      </w:r>
      <w:r w:rsidR="008F267A">
        <w:rPr>
          <w:rStyle w:val="a4"/>
          <w:rFonts w:ascii="Traditional Arabic" w:hAnsi="Traditional Arabic" w:cs="Traditional Arabic"/>
          <w:sz w:val="36"/>
          <w:szCs w:val="36"/>
          <w:rtl/>
          <w:lang w:bidi="ar-EG"/>
        </w:rPr>
        <w:footnoteReference w:id="102"/>
      </w:r>
      <w:r w:rsidR="00CB3E18">
        <w:rPr>
          <w:rFonts w:ascii="Traditional Arabic" w:hAnsi="Traditional Arabic" w:cs="Traditional Arabic" w:hint="cs"/>
          <w:sz w:val="36"/>
          <w:szCs w:val="36"/>
          <w:rtl/>
          <w:lang w:bidi="ar-EG"/>
        </w:rPr>
        <w:t xml:space="preserve">!" قالت </w:t>
      </w:r>
      <w:r w:rsidR="00056FF5">
        <w:rPr>
          <w:rFonts w:ascii="Traditional Arabic" w:hAnsi="Traditional Arabic" w:cs="Traditional Arabic" w:hint="cs"/>
          <w:sz w:val="36"/>
          <w:szCs w:val="36"/>
          <w:rtl/>
          <w:lang w:bidi="ar-EG"/>
        </w:rPr>
        <w:t xml:space="preserve">: </w:t>
      </w:r>
      <w:r w:rsidR="00CB3E18">
        <w:rPr>
          <w:rFonts w:ascii="Traditional Arabic" w:hAnsi="Traditional Arabic" w:cs="Traditional Arabic" w:hint="cs"/>
          <w:sz w:val="36"/>
          <w:szCs w:val="36"/>
          <w:rtl/>
          <w:lang w:bidi="ar-EG"/>
        </w:rPr>
        <w:t>" ابو اليقظان</w:t>
      </w:r>
      <w:r w:rsidR="008F267A">
        <w:rPr>
          <w:rStyle w:val="a4"/>
          <w:rFonts w:ascii="Traditional Arabic" w:hAnsi="Traditional Arabic" w:cs="Traditional Arabic"/>
          <w:sz w:val="36"/>
          <w:szCs w:val="36"/>
          <w:rtl/>
          <w:lang w:bidi="ar-EG"/>
        </w:rPr>
        <w:footnoteReference w:id="103"/>
      </w:r>
      <w:r w:rsidR="00CB3E18">
        <w:rPr>
          <w:rFonts w:ascii="Traditional Arabic" w:hAnsi="Traditional Arabic" w:cs="Traditional Arabic" w:hint="cs"/>
          <w:sz w:val="36"/>
          <w:szCs w:val="36"/>
          <w:rtl/>
          <w:lang w:bidi="ar-EG"/>
        </w:rPr>
        <w:t xml:space="preserve"> !" </w:t>
      </w:r>
    </w:p>
    <w:p w:rsidR="00056FF5" w:rsidRDefault="00CB3E1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قال : نعم  </w:t>
      </w:r>
    </w:p>
    <w:p w:rsidR="00056FF5" w:rsidRDefault="00056FF5"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قالت : والله إنك , ما علمت , قوال بالحق </w:t>
      </w:r>
    </w:p>
    <w:p w:rsidR="00056FF5" w:rsidRDefault="00056FF5"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قال : الحمد لله الذي قضى لي على لسانك .</w:t>
      </w:r>
      <w:r w:rsidR="00CE3807">
        <w:rPr>
          <w:rStyle w:val="a4"/>
          <w:rFonts w:ascii="Traditional Arabic" w:hAnsi="Traditional Arabic" w:cs="Traditional Arabic"/>
          <w:sz w:val="36"/>
          <w:szCs w:val="36"/>
          <w:rtl/>
          <w:lang w:bidi="ar-EG"/>
        </w:rPr>
        <w:footnoteReference w:id="104"/>
      </w:r>
    </w:p>
    <w:p w:rsidR="00DA0966" w:rsidRDefault="00056FF5"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هذا</w:t>
      </w:r>
      <w:r w:rsidR="00536B42">
        <w:rPr>
          <w:rFonts w:ascii="Traditional Arabic" w:hAnsi="Traditional Arabic" w:cs="Traditional Arabic" w:hint="cs"/>
          <w:sz w:val="36"/>
          <w:szCs w:val="36"/>
          <w:rtl/>
          <w:lang w:bidi="ar-EG"/>
        </w:rPr>
        <w:t xml:space="preserve"> وقد ذكر أهل السير</w:t>
      </w:r>
      <w:r w:rsidR="00965387">
        <w:rPr>
          <w:rStyle w:val="a4"/>
          <w:rFonts w:ascii="Traditional Arabic" w:hAnsi="Traditional Arabic" w:cs="Traditional Arabic"/>
          <w:sz w:val="36"/>
          <w:szCs w:val="36"/>
          <w:rtl/>
          <w:lang w:bidi="ar-EG"/>
        </w:rPr>
        <w:footnoteReference w:id="105"/>
      </w:r>
      <w:r w:rsidR="00536B42">
        <w:rPr>
          <w:rFonts w:ascii="Traditional Arabic" w:hAnsi="Traditional Arabic" w:cs="Traditional Arabic" w:hint="cs"/>
          <w:sz w:val="36"/>
          <w:szCs w:val="36"/>
          <w:rtl/>
          <w:lang w:bidi="ar-EG"/>
        </w:rPr>
        <w:t xml:space="preserve"> أن عليّا هو الذي شيّعها بعد وقعة الجمل , وبعث إليها بكلّ ما ينبغي </w:t>
      </w:r>
      <w:r w:rsidR="00CF06ED">
        <w:rPr>
          <w:rFonts w:ascii="Traditional Arabic" w:hAnsi="Traditional Arabic" w:cs="Traditional Arabic" w:hint="cs"/>
          <w:sz w:val="36"/>
          <w:szCs w:val="36"/>
          <w:rtl/>
          <w:lang w:bidi="ar-EG"/>
        </w:rPr>
        <w:t>من مرك</w:t>
      </w:r>
      <w:r w:rsidR="00DC66DD">
        <w:rPr>
          <w:rFonts w:ascii="Traditional Arabic" w:hAnsi="Traditional Arabic" w:cs="Traditional Arabic" w:hint="cs"/>
          <w:sz w:val="36"/>
          <w:szCs w:val="36"/>
          <w:rtl/>
          <w:lang w:bidi="ar-EG"/>
        </w:rPr>
        <w:t>ب و زاد و متاع و غير ذلك , و سيّ</w:t>
      </w:r>
      <w:r w:rsidR="00CF06ED">
        <w:rPr>
          <w:rFonts w:ascii="Traditional Arabic" w:hAnsi="Traditional Arabic" w:cs="Traditional Arabic" w:hint="cs"/>
          <w:sz w:val="36"/>
          <w:szCs w:val="36"/>
          <w:rtl/>
          <w:lang w:bidi="ar-EG"/>
        </w:rPr>
        <w:t xml:space="preserve">ر معها أخاها محمد بن أبي بكر , فلمّا كان اليوم الذي ارتحلت فيه جاء عليّ فوقف على الباب </w:t>
      </w:r>
      <w:r w:rsidR="00C115C4">
        <w:rPr>
          <w:rFonts w:ascii="Traditional Arabic" w:hAnsi="Traditional Arabic" w:cs="Traditional Arabic" w:hint="cs"/>
          <w:sz w:val="36"/>
          <w:szCs w:val="36"/>
          <w:rtl/>
          <w:lang w:bidi="ar-EG"/>
        </w:rPr>
        <w:t xml:space="preserve">وحضر الناس و خرجت من الدار فودّعت الناس و دعت لهم , وقالت : يا بنيّ لا يعتب بعضنا على بعض </w:t>
      </w:r>
      <w:r w:rsidR="00B6750F">
        <w:rPr>
          <w:rFonts w:ascii="Traditional Arabic" w:hAnsi="Traditional Arabic" w:cs="Traditional Arabic" w:hint="cs"/>
          <w:sz w:val="36"/>
          <w:szCs w:val="36"/>
          <w:rtl/>
          <w:lang w:bidi="ar-EG"/>
        </w:rPr>
        <w:t xml:space="preserve">, إنه والله ما كان بيني و بين عليّ في القدم إلا ما يكون بين المرأة و بين أحمائها </w:t>
      </w:r>
      <w:r w:rsidR="00AA0D3F">
        <w:rPr>
          <w:rFonts w:ascii="Traditional Arabic" w:hAnsi="Traditional Arabic" w:cs="Traditional Arabic" w:hint="cs"/>
          <w:sz w:val="36"/>
          <w:szCs w:val="36"/>
          <w:rtl/>
          <w:lang w:bidi="ar-EG"/>
        </w:rPr>
        <w:t>, و إنّه على معتبتي لمن الأخيار . فقال عليّ : صدقت والله ما كان بيني و بينها إلا ذاك , و إنّها لزوجة نبيّكم صلّى الله</w:t>
      </w:r>
      <w:r w:rsidR="00C66F54">
        <w:rPr>
          <w:rFonts w:ascii="Traditional Arabic" w:hAnsi="Traditional Arabic" w:cs="Traditional Arabic" w:hint="cs"/>
          <w:sz w:val="36"/>
          <w:szCs w:val="36"/>
          <w:rtl/>
          <w:lang w:bidi="ar-EG"/>
        </w:rPr>
        <w:t xml:space="preserve"> عليه وسلم في الدنيا و الآخرة . فسار عليّا معها مودعا و مشيعا أميالا , و سرّح بنيه معها بقيّة ذلك اليوم , </w:t>
      </w:r>
      <w:r w:rsidR="00D55A96">
        <w:rPr>
          <w:rFonts w:ascii="Traditional Arabic" w:hAnsi="Traditional Arabic" w:cs="Traditional Arabic" w:hint="cs"/>
          <w:sz w:val="36"/>
          <w:szCs w:val="36"/>
          <w:rtl/>
          <w:lang w:bidi="ar-EG"/>
        </w:rPr>
        <w:t>وكان يوم السبت مستهل رجب سنة ست و ثلاثين , وقصدت في مسيرها ذلك مكة فنزلت بها إلى أن حجت عامها ذاك , ثم رجعت إلى المدينة</w:t>
      </w:r>
      <w:r w:rsidR="00DA0966">
        <w:rPr>
          <w:rFonts w:ascii="Traditional Arabic" w:hAnsi="Traditional Arabic" w:cs="Traditional Arabic" w:hint="cs"/>
          <w:sz w:val="36"/>
          <w:szCs w:val="36"/>
          <w:rtl/>
          <w:lang w:bidi="ar-EG"/>
        </w:rPr>
        <w:t xml:space="preserve"> رضي الله عنها .</w:t>
      </w:r>
      <w:r w:rsidR="009570D4">
        <w:rPr>
          <w:rFonts w:ascii="Traditional Arabic" w:hAnsi="Traditional Arabic" w:cs="Traditional Arabic" w:hint="cs"/>
          <w:sz w:val="36"/>
          <w:szCs w:val="36"/>
          <w:rtl/>
          <w:lang w:bidi="ar-EG"/>
        </w:rPr>
        <w:t xml:space="preserve"> </w:t>
      </w:r>
    </w:p>
    <w:p w:rsidR="009570D4" w:rsidRDefault="009570D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وسنزيد هذه ال</w:t>
      </w:r>
      <w:r w:rsidR="0040148A">
        <w:rPr>
          <w:rFonts w:ascii="Traditional Arabic" w:hAnsi="Traditional Arabic" w:cs="Traditional Arabic" w:hint="cs"/>
          <w:sz w:val="36"/>
          <w:szCs w:val="36"/>
          <w:rtl/>
          <w:lang w:bidi="ar-EG"/>
        </w:rPr>
        <w:t>مسألة بيانا , في فصل رد الشبهات عن عائشة رضي الله عنها , إن شاء الله .</w:t>
      </w:r>
    </w:p>
    <w:p w:rsidR="00AD4258" w:rsidRDefault="00DA096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قال الحافظ بن كثير بعد أن ذكر ملخص ما حدث في وقعة الجمل " </w:t>
      </w:r>
      <w:r w:rsidR="003E5F69">
        <w:rPr>
          <w:rFonts w:ascii="Traditional Arabic" w:hAnsi="Traditional Arabic" w:cs="Traditional Arabic" w:hint="cs"/>
          <w:sz w:val="36"/>
          <w:szCs w:val="36"/>
          <w:rtl/>
          <w:lang w:bidi="ar-EG"/>
        </w:rPr>
        <w:t xml:space="preserve">هذا ملخص ما ذكره ابو جعفر بن جرير الطبري رحمه الله عن أئمة هذا الشأن , و ليس فيما ذكره أهل الأهواء من الشيعة و غيرهم , </w:t>
      </w:r>
      <w:r w:rsidR="00965387">
        <w:rPr>
          <w:rFonts w:ascii="Traditional Arabic" w:hAnsi="Traditional Arabic" w:cs="Traditional Arabic" w:hint="cs"/>
          <w:sz w:val="36"/>
          <w:szCs w:val="36"/>
          <w:rtl/>
          <w:lang w:bidi="ar-EG"/>
        </w:rPr>
        <w:t xml:space="preserve">من الأحاديث المختلقة على الصحابة , و الأخبار الموضوعة التي يتناقلونها بما فيها , و غذا دعوا إلى الحقّ الواضح أعرضوا عنه و قالوا : لنا أخبارنا و لكم أخباركم , فنحن حينئذ نقول لهم : سلام عليكم لا نبتغي الجاهلين " </w:t>
      </w:r>
      <w:r w:rsidR="00965387">
        <w:rPr>
          <w:rStyle w:val="a4"/>
          <w:rFonts w:ascii="Traditional Arabic" w:hAnsi="Traditional Arabic" w:cs="Traditional Arabic"/>
          <w:sz w:val="36"/>
          <w:szCs w:val="36"/>
          <w:rtl/>
          <w:lang w:bidi="ar-EG"/>
        </w:rPr>
        <w:footnoteReference w:id="106"/>
      </w:r>
      <w:r w:rsidR="00C115C4">
        <w:rPr>
          <w:rFonts w:ascii="Traditional Arabic" w:hAnsi="Traditional Arabic" w:cs="Traditional Arabic" w:hint="cs"/>
          <w:sz w:val="36"/>
          <w:szCs w:val="36"/>
          <w:rtl/>
          <w:lang w:bidi="ar-EG"/>
        </w:rPr>
        <w:t xml:space="preserve"> </w:t>
      </w:r>
    </w:p>
    <w:p w:rsidR="00491594" w:rsidRPr="00DC66DD" w:rsidRDefault="00491594" w:rsidP="00567451">
      <w:pPr>
        <w:spacing w:after="0"/>
        <w:rPr>
          <w:rFonts w:ascii="Traditional Arabic" w:hAnsi="Traditional Arabic" w:cs="Traditional Arabic"/>
          <w:b/>
          <w:bCs/>
          <w:sz w:val="36"/>
          <w:szCs w:val="36"/>
          <w:rtl/>
          <w:lang w:bidi="ar-EG"/>
        </w:rPr>
      </w:pPr>
      <w:r w:rsidRPr="00DC66DD">
        <w:rPr>
          <w:rFonts w:ascii="Traditional Arabic" w:hAnsi="Traditional Arabic" w:cs="Traditional Arabic" w:hint="cs"/>
          <w:b/>
          <w:bCs/>
          <w:sz w:val="36"/>
          <w:szCs w:val="36"/>
          <w:rtl/>
          <w:lang w:bidi="ar-EG"/>
        </w:rPr>
        <w:t xml:space="preserve">وكانت تحيل السائلين عليه في الفتوى </w:t>
      </w:r>
    </w:p>
    <w:p w:rsidR="00491594" w:rsidRDefault="00491594"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فلما كانت تسأل رضي الله عنها عن أمر لا تعلمه </w:t>
      </w:r>
      <w:r w:rsidR="00FF2E18">
        <w:rPr>
          <w:rFonts w:ascii="Traditional Arabic" w:hAnsi="Traditional Arabic" w:cs="Traditional Arabic" w:hint="cs"/>
          <w:sz w:val="36"/>
          <w:szCs w:val="36"/>
          <w:rtl/>
          <w:lang w:bidi="ar-EG"/>
        </w:rPr>
        <w:t xml:space="preserve">عن رسول الله صلّى الله عليه وسلّم , كانت تحيل السائل على عليّ رضي الله عنه , </w:t>
      </w:r>
      <w:r w:rsidR="00D60B69">
        <w:rPr>
          <w:rFonts w:ascii="Traditional Arabic" w:hAnsi="Traditional Arabic" w:cs="Traditional Arabic" w:hint="cs"/>
          <w:sz w:val="36"/>
          <w:szCs w:val="36"/>
          <w:rtl/>
          <w:lang w:bidi="ar-EG"/>
        </w:rPr>
        <w:t xml:space="preserve">ففي صحيح مسلم </w:t>
      </w:r>
      <w:r w:rsidR="003F5AC3">
        <w:rPr>
          <w:rStyle w:val="a4"/>
          <w:rFonts w:ascii="Traditional Arabic" w:hAnsi="Traditional Arabic" w:cs="Traditional Arabic"/>
          <w:sz w:val="36"/>
          <w:szCs w:val="36"/>
          <w:rtl/>
          <w:lang w:bidi="ar-EG"/>
        </w:rPr>
        <w:footnoteReference w:id="107"/>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عن</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شريح</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بن</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هانئ</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قال</w:t>
      </w:r>
      <w:r w:rsidR="003F5AC3" w:rsidRPr="003F5AC3">
        <w:rPr>
          <w:rFonts w:ascii="Traditional Arabic" w:hAnsi="Traditional Arabic" w:cs="Traditional Arabic"/>
          <w:sz w:val="36"/>
          <w:szCs w:val="36"/>
          <w:rtl/>
          <w:lang w:bidi="ar-EG"/>
        </w:rPr>
        <w:t xml:space="preserve"> : </w:t>
      </w:r>
      <w:r w:rsidR="003F5AC3" w:rsidRPr="003F5AC3">
        <w:rPr>
          <w:rFonts w:ascii="Traditional Arabic" w:hAnsi="Traditional Arabic" w:cs="Traditional Arabic" w:hint="cs"/>
          <w:sz w:val="36"/>
          <w:szCs w:val="36"/>
          <w:rtl/>
          <w:lang w:bidi="ar-EG"/>
        </w:rPr>
        <w:t>أتيت</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عائشة</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أسألها</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عن</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المسح</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على</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الخفين</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فقالت</w:t>
      </w:r>
      <w:r w:rsidR="003F5AC3" w:rsidRPr="003F5AC3">
        <w:rPr>
          <w:rFonts w:ascii="Traditional Arabic" w:hAnsi="Traditional Arabic" w:cs="Traditional Arabic"/>
          <w:sz w:val="36"/>
          <w:szCs w:val="36"/>
          <w:rtl/>
          <w:lang w:bidi="ar-EG"/>
        </w:rPr>
        <w:t xml:space="preserve"> : </w:t>
      </w:r>
      <w:r w:rsidR="003F5AC3" w:rsidRPr="003F5AC3">
        <w:rPr>
          <w:rFonts w:ascii="Traditional Arabic" w:hAnsi="Traditional Arabic" w:cs="Traditional Arabic" w:hint="cs"/>
          <w:sz w:val="36"/>
          <w:szCs w:val="36"/>
          <w:rtl/>
          <w:lang w:bidi="ar-EG"/>
        </w:rPr>
        <w:t>عليك</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بابن</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أبي</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طالب</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فسله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فإنه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كان</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يسافر</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مع</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رسول</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الله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صلى</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الله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عليه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وسلم</w:t>
      </w:r>
      <w:r w:rsidR="003F5AC3">
        <w:rPr>
          <w:rFonts w:ascii="Traditional Arabic" w:hAnsi="Traditional Arabic" w:cs="Traditional Arabic" w:hint="cs"/>
          <w:sz w:val="36"/>
          <w:szCs w:val="36"/>
          <w:rtl/>
          <w:lang w:bidi="ar-EG"/>
        </w:rPr>
        <w:t xml:space="preserve"> ( وفي لفظ فإنه أعلم بذلك مني )</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فسألناه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فقال</w:t>
      </w:r>
      <w:r w:rsidR="003F5AC3" w:rsidRPr="003F5AC3">
        <w:rPr>
          <w:rFonts w:ascii="Traditional Arabic" w:hAnsi="Traditional Arabic" w:cs="Traditional Arabic"/>
          <w:sz w:val="36"/>
          <w:szCs w:val="36"/>
          <w:rtl/>
          <w:lang w:bidi="ar-EG"/>
        </w:rPr>
        <w:t xml:space="preserve"> : " </w:t>
      </w:r>
      <w:r w:rsidR="003F5AC3" w:rsidRPr="003F5AC3">
        <w:rPr>
          <w:rFonts w:ascii="Traditional Arabic" w:hAnsi="Traditional Arabic" w:cs="Traditional Arabic" w:hint="cs"/>
          <w:sz w:val="36"/>
          <w:szCs w:val="36"/>
          <w:rtl/>
          <w:lang w:bidi="ar-EG"/>
        </w:rPr>
        <w:t>جعل</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رسول</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lastRenderedPageBreak/>
        <w:t>الله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صلى</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الله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عليه</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وسلم</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ثلاثة</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أيام</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ولياليهن</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للمسافر</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ويوما</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وليلة</w:t>
      </w:r>
      <w:r w:rsidR="003F5AC3" w:rsidRPr="003F5AC3">
        <w:rPr>
          <w:rFonts w:ascii="Traditional Arabic" w:hAnsi="Traditional Arabic" w:cs="Traditional Arabic"/>
          <w:sz w:val="36"/>
          <w:szCs w:val="36"/>
          <w:rtl/>
          <w:lang w:bidi="ar-EG"/>
        </w:rPr>
        <w:t xml:space="preserve"> </w:t>
      </w:r>
      <w:r w:rsidR="003F5AC3" w:rsidRPr="003F5AC3">
        <w:rPr>
          <w:rFonts w:ascii="Traditional Arabic" w:hAnsi="Traditional Arabic" w:cs="Traditional Arabic" w:hint="cs"/>
          <w:sz w:val="36"/>
          <w:szCs w:val="36"/>
          <w:rtl/>
          <w:lang w:bidi="ar-EG"/>
        </w:rPr>
        <w:t>للمقيم</w:t>
      </w:r>
      <w:r w:rsidR="003F5AC3" w:rsidRPr="003F5AC3">
        <w:rPr>
          <w:rFonts w:ascii="Traditional Arabic" w:hAnsi="Traditional Arabic" w:cs="Traditional Arabic"/>
          <w:sz w:val="36"/>
          <w:szCs w:val="36"/>
          <w:rtl/>
          <w:lang w:bidi="ar-EG"/>
        </w:rPr>
        <w:t xml:space="preserve"> "</w:t>
      </w:r>
      <w:r w:rsidR="00E05437">
        <w:rPr>
          <w:rFonts w:ascii="Traditional Arabic" w:hAnsi="Traditional Arabic" w:cs="Traditional Arabic" w:hint="cs"/>
          <w:sz w:val="36"/>
          <w:szCs w:val="36"/>
          <w:rtl/>
          <w:lang w:bidi="ar-EG"/>
        </w:rPr>
        <w:t xml:space="preserve"> , وكذلك روي</w:t>
      </w:r>
      <w:r w:rsidR="00D94830" w:rsidRPr="00FA6C90">
        <w:rPr>
          <w:rStyle w:val="a4"/>
          <w:rFonts w:ascii="Traditional Arabic" w:hAnsi="Traditional Arabic" w:cs="Traditional Arabic"/>
          <w:sz w:val="36"/>
          <w:szCs w:val="36"/>
          <w:rtl/>
          <w:lang w:bidi="ar-EG"/>
        </w:rPr>
        <w:footnoteReference w:id="108"/>
      </w:r>
      <w:r w:rsidR="00D94830">
        <w:rPr>
          <w:rFonts w:ascii="Traditional Arabic" w:hAnsi="Traditional Arabic" w:cs="Traditional Arabic" w:hint="cs"/>
          <w:sz w:val="36"/>
          <w:szCs w:val="36"/>
          <w:rtl/>
          <w:lang w:bidi="ar-EG"/>
        </w:rPr>
        <w:t xml:space="preserve"> </w:t>
      </w:r>
      <w:r w:rsidR="00E05437">
        <w:rPr>
          <w:rFonts w:ascii="Traditional Arabic" w:hAnsi="Traditional Arabic" w:cs="Traditional Arabic" w:hint="cs"/>
          <w:sz w:val="36"/>
          <w:szCs w:val="36"/>
          <w:rtl/>
          <w:lang w:bidi="ar-EG"/>
        </w:rPr>
        <w:t xml:space="preserve">أنها أرسلت إليه سائلا عن لباس المرأة في الصلاة </w:t>
      </w:r>
      <w:r w:rsidR="00FA6C90">
        <w:rPr>
          <w:rFonts w:ascii="Traditional Arabic" w:hAnsi="Traditional Arabic" w:cs="Traditional Arabic" w:hint="cs"/>
          <w:sz w:val="36"/>
          <w:szCs w:val="36"/>
          <w:rtl/>
          <w:lang w:bidi="ar-EG"/>
        </w:rPr>
        <w:t>.</w:t>
      </w:r>
    </w:p>
    <w:p w:rsidR="000C2BA7" w:rsidRPr="001E5C45" w:rsidRDefault="00400825"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وهذا منها لأنها تعلم علم عليّ و قدره , ومنزلته من رسول الله صلّى الله عليه وسلّم , وهذا من أروع الدروس في الإنصاف في المعاملات و ال</w:t>
      </w:r>
      <w:r w:rsidR="00C94CAB">
        <w:rPr>
          <w:rFonts w:ascii="Traditional Arabic" w:hAnsi="Traditional Arabic" w:cs="Traditional Arabic" w:hint="cs"/>
          <w:sz w:val="36"/>
          <w:szCs w:val="36"/>
          <w:rtl/>
          <w:lang w:bidi="ar-EG"/>
        </w:rPr>
        <w:t>فصل بين الخلافات الشخصية , وبين المصلحة الأخروية و المصلحة العامة , مع معرفة قدر المخالف</w:t>
      </w:r>
      <w:r w:rsidR="001147CE">
        <w:rPr>
          <w:rFonts w:ascii="Traditional Arabic" w:hAnsi="Traditional Arabic" w:cs="Traditional Arabic" w:hint="cs"/>
          <w:sz w:val="36"/>
          <w:szCs w:val="36"/>
          <w:rtl/>
          <w:lang w:bidi="ar-EG"/>
        </w:rPr>
        <w:t xml:space="preserve"> , فليس معنى أنك تخالف شخصا في أمر ما , أن تحطّ من قدره , وتحقّر من شأنه </w:t>
      </w:r>
      <w:r w:rsidR="00953187">
        <w:rPr>
          <w:rFonts w:ascii="Traditional Arabic" w:hAnsi="Traditional Arabic" w:cs="Traditional Arabic" w:hint="cs"/>
          <w:sz w:val="36"/>
          <w:szCs w:val="36"/>
          <w:rtl/>
          <w:lang w:bidi="ar-EG"/>
        </w:rPr>
        <w:t xml:space="preserve">, فهذا شأن و هذا شأن آخر , وهذا أدب لا يعرفه إلا أهل الفضل و الأدب , وكما قيل </w:t>
      </w:r>
      <w:r w:rsidR="000E29DF">
        <w:rPr>
          <w:rFonts w:ascii="Traditional Arabic" w:hAnsi="Traditional Arabic" w:cs="Traditional Arabic" w:hint="cs"/>
          <w:sz w:val="36"/>
          <w:szCs w:val="36"/>
          <w:rtl/>
          <w:lang w:bidi="ar-EG"/>
        </w:rPr>
        <w:t xml:space="preserve">" لا يعرف الفضل لأهل الفضل إلا </w:t>
      </w:r>
      <w:r w:rsidR="009A2AAF">
        <w:rPr>
          <w:rFonts w:ascii="Traditional Arabic" w:hAnsi="Traditional Arabic" w:cs="Traditional Arabic" w:hint="cs"/>
          <w:sz w:val="36"/>
          <w:szCs w:val="36"/>
          <w:rtl/>
          <w:lang w:bidi="ar-EG"/>
        </w:rPr>
        <w:t>أهل الفضل " .</w:t>
      </w:r>
    </w:p>
    <w:p w:rsidR="00AD4258" w:rsidRPr="00DC66DD" w:rsidRDefault="005C4E5B" w:rsidP="00567451">
      <w:pPr>
        <w:spacing w:after="0"/>
        <w:rPr>
          <w:rFonts w:ascii="Traditional Arabic" w:hAnsi="Traditional Arabic" w:cs="Traditional Arabic"/>
          <w:b/>
          <w:bCs/>
          <w:sz w:val="36"/>
          <w:szCs w:val="36"/>
          <w:rtl/>
          <w:lang w:bidi="ar-EG"/>
        </w:rPr>
      </w:pPr>
      <w:r w:rsidRPr="00DC66DD">
        <w:rPr>
          <w:rFonts w:ascii="Traditional Arabic" w:hAnsi="Traditional Arabic" w:cs="Traditional Arabic" w:hint="cs"/>
          <w:b/>
          <w:bCs/>
          <w:sz w:val="36"/>
          <w:szCs w:val="36"/>
          <w:rtl/>
          <w:lang w:bidi="ar-EG"/>
        </w:rPr>
        <w:t>عـائـشـة</w:t>
      </w:r>
      <w:r w:rsidR="0051636C" w:rsidRPr="00DC66DD">
        <w:rPr>
          <w:rFonts w:ascii="Traditional Arabic" w:hAnsi="Traditional Arabic" w:cs="Traditional Arabic" w:hint="cs"/>
          <w:b/>
          <w:bCs/>
          <w:sz w:val="36"/>
          <w:szCs w:val="36"/>
          <w:rtl/>
          <w:lang w:bidi="ar-EG"/>
        </w:rPr>
        <w:t xml:space="preserve"> رضي الله عنها</w:t>
      </w:r>
      <w:r w:rsidRPr="00DC66DD">
        <w:rPr>
          <w:rFonts w:ascii="Traditional Arabic" w:hAnsi="Traditional Arabic" w:cs="Traditional Arabic" w:hint="cs"/>
          <w:b/>
          <w:bCs/>
          <w:sz w:val="36"/>
          <w:szCs w:val="36"/>
          <w:rtl/>
          <w:lang w:bidi="ar-EG"/>
        </w:rPr>
        <w:t xml:space="preserve"> و فـاطـمـ</w:t>
      </w:r>
      <w:r w:rsidR="0051636C" w:rsidRPr="00DC66DD">
        <w:rPr>
          <w:rFonts w:ascii="Traditional Arabic" w:hAnsi="Traditional Arabic" w:cs="Traditional Arabic" w:hint="cs"/>
          <w:b/>
          <w:bCs/>
          <w:sz w:val="36"/>
          <w:szCs w:val="36"/>
          <w:rtl/>
          <w:lang w:bidi="ar-EG"/>
        </w:rPr>
        <w:t xml:space="preserve">ة عليها السلام </w:t>
      </w:r>
    </w:p>
    <w:p w:rsidR="00CA1CC7" w:rsidRDefault="00A501C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ليس الإشكال عند أهل السنة في أن هناك علاقة </w:t>
      </w:r>
      <w:r w:rsidR="00513E05">
        <w:rPr>
          <w:rFonts w:ascii="Traditional Arabic" w:hAnsi="Traditional Arabic" w:cs="Traditional Arabic" w:hint="cs"/>
          <w:sz w:val="36"/>
          <w:szCs w:val="36"/>
          <w:rtl/>
          <w:lang w:bidi="ar-EG"/>
        </w:rPr>
        <w:t xml:space="preserve">طيبة و قوية بين عائشة و فاطمة رضيه تعالى عنهما , فلم ينقل عندنا نصّ صحيح فيه </w:t>
      </w:r>
      <w:r w:rsidR="00FF0DD2">
        <w:rPr>
          <w:rFonts w:ascii="Traditional Arabic" w:hAnsi="Traditional Arabic" w:cs="Traditional Arabic" w:hint="cs"/>
          <w:sz w:val="36"/>
          <w:szCs w:val="36"/>
          <w:rtl/>
          <w:lang w:bidi="ar-EG"/>
        </w:rPr>
        <w:t xml:space="preserve">أن العلاقة بينهما كانت على صفيح ساخن , أو أن احداهنّ كانت تحمل للأخرى في نفسها أي شيء , حتى </w:t>
      </w:r>
      <w:r w:rsidR="007C72FE">
        <w:rPr>
          <w:rFonts w:ascii="Traditional Arabic" w:hAnsi="Traditional Arabic" w:cs="Traditional Arabic" w:hint="cs"/>
          <w:sz w:val="36"/>
          <w:szCs w:val="36"/>
          <w:rtl/>
          <w:lang w:bidi="ar-EG"/>
        </w:rPr>
        <w:t xml:space="preserve">مسألة </w:t>
      </w:r>
      <w:r w:rsidR="00FF0DD2">
        <w:rPr>
          <w:rFonts w:ascii="Traditional Arabic" w:hAnsi="Traditional Arabic" w:cs="Traditional Arabic" w:hint="cs"/>
          <w:sz w:val="36"/>
          <w:szCs w:val="36"/>
          <w:rtl/>
          <w:lang w:bidi="ar-EG"/>
        </w:rPr>
        <w:t>ميراث</w:t>
      </w:r>
      <w:r w:rsidR="007C72FE">
        <w:rPr>
          <w:rFonts w:ascii="Traditional Arabic" w:hAnsi="Traditional Arabic" w:cs="Traditional Arabic" w:hint="cs"/>
          <w:sz w:val="36"/>
          <w:szCs w:val="36"/>
          <w:rtl/>
          <w:lang w:bidi="ar-EG"/>
        </w:rPr>
        <w:t xml:space="preserve"> فاطمة من</w:t>
      </w:r>
      <w:r w:rsidR="00FF0DD2">
        <w:rPr>
          <w:rFonts w:ascii="Traditional Arabic" w:hAnsi="Traditional Arabic" w:cs="Traditional Arabic" w:hint="cs"/>
          <w:sz w:val="36"/>
          <w:szCs w:val="36"/>
          <w:rtl/>
          <w:lang w:bidi="ar-EG"/>
        </w:rPr>
        <w:t xml:space="preserve"> النبيّ صلّى الله عليه وسلم , ال</w:t>
      </w:r>
      <w:r w:rsidR="007C72FE">
        <w:rPr>
          <w:rFonts w:ascii="Traditional Arabic" w:hAnsi="Traditional Arabic" w:cs="Traditional Arabic" w:hint="cs"/>
          <w:sz w:val="36"/>
          <w:szCs w:val="36"/>
          <w:rtl/>
          <w:lang w:bidi="ar-EG"/>
        </w:rPr>
        <w:t>ت</w:t>
      </w:r>
      <w:r w:rsidR="00FF0DD2">
        <w:rPr>
          <w:rFonts w:ascii="Traditional Arabic" w:hAnsi="Traditional Arabic" w:cs="Traditional Arabic" w:hint="cs"/>
          <w:sz w:val="36"/>
          <w:szCs w:val="36"/>
          <w:rtl/>
          <w:lang w:bidi="ar-EG"/>
        </w:rPr>
        <w:t xml:space="preserve">ي يدندن </w:t>
      </w:r>
      <w:r w:rsidR="007C72FE">
        <w:rPr>
          <w:rFonts w:ascii="Traditional Arabic" w:hAnsi="Traditional Arabic" w:cs="Traditional Arabic" w:hint="cs"/>
          <w:sz w:val="36"/>
          <w:szCs w:val="36"/>
          <w:rtl/>
          <w:lang w:bidi="ar-EG"/>
        </w:rPr>
        <w:t xml:space="preserve">حولها الشيعة </w:t>
      </w:r>
      <w:r w:rsidR="00421988">
        <w:rPr>
          <w:rFonts w:ascii="Traditional Arabic" w:hAnsi="Traditional Arabic" w:cs="Traditional Arabic" w:hint="cs"/>
          <w:sz w:val="36"/>
          <w:szCs w:val="36"/>
          <w:rtl/>
          <w:lang w:bidi="ar-EG"/>
        </w:rPr>
        <w:t xml:space="preserve">, لم يصب عائشة منها شيء , وكان ما يصلها هو ما يصل غيرها من نساء رسول الله , ومن كان ينفق عليه رسول الله , </w:t>
      </w:r>
      <w:r w:rsidR="00AD0E1E">
        <w:rPr>
          <w:rFonts w:ascii="Traditional Arabic" w:hAnsi="Traditional Arabic" w:cs="Traditional Arabic" w:hint="cs"/>
          <w:sz w:val="36"/>
          <w:szCs w:val="36"/>
          <w:rtl/>
          <w:lang w:bidi="ar-EG"/>
        </w:rPr>
        <w:t xml:space="preserve">ولم ينقل لنا أن علاقة عائشة و فاطمة تغيرت , حتى بعد أن كان لفاطمة عليها السلام موقف من الصديق رضي الله عنها </w:t>
      </w:r>
      <w:r w:rsidR="005C1CB2">
        <w:rPr>
          <w:rFonts w:ascii="Traditional Arabic" w:hAnsi="Traditional Arabic" w:cs="Traditional Arabic" w:hint="cs"/>
          <w:sz w:val="36"/>
          <w:szCs w:val="36"/>
          <w:rtl/>
          <w:lang w:bidi="ar-EG"/>
        </w:rPr>
        <w:t xml:space="preserve">, ونستطيع أن نقول بكلّ موضوعية </w:t>
      </w:r>
      <w:r w:rsidR="004B2A3F">
        <w:rPr>
          <w:rFonts w:ascii="Traditional Arabic" w:hAnsi="Traditional Arabic" w:cs="Traditional Arabic" w:hint="cs"/>
          <w:sz w:val="36"/>
          <w:szCs w:val="36"/>
          <w:rtl/>
          <w:lang w:bidi="ar-EG"/>
        </w:rPr>
        <w:t>, أننا لا نجد أي حرج بأن نتبجح أنها كانت علاقة رقيقة , ووطيدة  , ليس فيها حقد و لا غلّ , ومن شواهد ذلك عندنا :</w:t>
      </w:r>
    </w:p>
    <w:p w:rsidR="00841FBD" w:rsidRDefault="00356B1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قالت عائشة رضي الله عنها لها ذات </w:t>
      </w:r>
      <w:r w:rsidR="00725F15">
        <w:rPr>
          <w:rFonts w:ascii="Traditional Arabic" w:hAnsi="Traditional Arabic" w:cs="Traditional Arabic" w:hint="cs"/>
          <w:sz w:val="36"/>
          <w:szCs w:val="36"/>
          <w:rtl/>
          <w:lang w:bidi="ar-EG"/>
        </w:rPr>
        <w:t>مرّة , ولعل هذا كان عند وفاة فاطمة رضي الله عنها</w:t>
      </w:r>
      <w:r w:rsidR="00903F39">
        <w:rPr>
          <w:rStyle w:val="a4"/>
          <w:rFonts w:ascii="Traditional Arabic" w:hAnsi="Traditional Arabic" w:cs="Traditional Arabic"/>
          <w:sz w:val="36"/>
          <w:szCs w:val="36"/>
          <w:rtl/>
          <w:lang w:bidi="ar-EG"/>
        </w:rPr>
        <w:footnoteReference w:id="109"/>
      </w:r>
      <w:r w:rsidR="00725F15">
        <w:rPr>
          <w:rFonts w:ascii="Traditional Arabic" w:hAnsi="Traditional Arabic" w:cs="Traditional Arabic" w:hint="cs"/>
          <w:sz w:val="36"/>
          <w:szCs w:val="36"/>
          <w:rtl/>
          <w:lang w:bidi="ar-EG"/>
        </w:rPr>
        <w:t xml:space="preserve"> " ألا أبشّرك </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أني</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سمعت</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رسول</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الله</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صلى</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الله</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عليه</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وسلم</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يقول</w:t>
      </w:r>
      <w:r w:rsidR="00725F15" w:rsidRPr="00725F15">
        <w:rPr>
          <w:rFonts w:ascii="Traditional Arabic" w:hAnsi="Traditional Arabic" w:cs="Traditional Arabic"/>
          <w:sz w:val="36"/>
          <w:szCs w:val="36"/>
          <w:rtl/>
          <w:lang w:bidi="ar-EG"/>
        </w:rPr>
        <w:t xml:space="preserve"> : " </w:t>
      </w:r>
      <w:r w:rsidR="00725F15" w:rsidRPr="00725F15">
        <w:rPr>
          <w:rFonts w:ascii="Traditional Arabic" w:hAnsi="Traditional Arabic" w:cs="Traditional Arabic" w:hint="cs"/>
          <w:sz w:val="36"/>
          <w:szCs w:val="36"/>
          <w:rtl/>
          <w:lang w:bidi="ar-EG"/>
        </w:rPr>
        <w:t>سيدات</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نساء</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أهل</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الجنة</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أربع</w:t>
      </w:r>
      <w:r w:rsidR="00725F15" w:rsidRPr="00725F15">
        <w:rPr>
          <w:rFonts w:ascii="Traditional Arabic" w:hAnsi="Traditional Arabic" w:cs="Traditional Arabic"/>
          <w:sz w:val="36"/>
          <w:szCs w:val="36"/>
          <w:rtl/>
          <w:lang w:bidi="ar-EG"/>
        </w:rPr>
        <w:t xml:space="preserve"> : </w:t>
      </w:r>
      <w:r w:rsidR="00725F15" w:rsidRPr="00725F15">
        <w:rPr>
          <w:rFonts w:ascii="Traditional Arabic" w:hAnsi="Traditional Arabic" w:cs="Traditional Arabic" w:hint="cs"/>
          <w:sz w:val="36"/>
          <w:szCs w:val="36"/>
          <w:rtl/>
          <w:lang w:bidi="ar-EG"/>
        </w:rPr>
        <w:t>مريم</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بنت</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عمران</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وفاطمة</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بنت</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رسول</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الله</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صلى</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الله</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عليه</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وسلم</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وخديجة</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بنت</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خويلد</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w:t>
      </w:r>
      <w:r w:rsidR="00725F15" w:rsidRPr="00725F15">
        <w:rPr>
          <w:rFonts w:ascii="Traditional Arabic" w:hAnsi="Traditional Arabic" w:cs="Traditional Arabic"/>
          <w:sz w:val="36"/>
          <w:szCs w:val="36"/>
          <w:rtl/>
          <w:lang w:bidi="ar-EG"/>
        </w:rPr>
        <w:t xml:space="preserve"> </w:t>
      </w:r>
      <w:r w:rsidR="00725F15" w:rsidRPr="00725F15">
        <w:rPr>
          <w:rFonts w:ascii="Traditional Arabic" w:hAnsi="Traditional Arabic" w:cs="Traditional Arabic" w:hint="cs"/>
          <w:sz w:val="36"/>
          <w:szCs w:val="36"/>
          <w:rtl/>
          <w:lang w:bidi="ar-EG"/>
        </w:rPr>
        <w:t>وآسية</w:t>
      </w:r>
      <w:r w:rsidR="00725F15" w:rsidRPr="00725F15">
        <w:rPr>
          <w:rFonts w:ascii="Traditional Arabic" w:hAnsi="Traditional Arabic" w:cs="Traditional Arabic"/>
          <w:sz w:val="36"/>
          <w:szCs w:val="36"/>
          <w:rtl/>
          <w:lang w:bidi="ar-EG"/>
        </w:rPr>
        <w:t xml:space="preserve"> "</w:t>
      </w:r>
      <w:r w:rsidR="00922C6B">
        <w:rPr>
          <w:rStyle w:val="a4"/>
          <w:rFonts w:ascii="Traditional Arabic" w:hAnsi="Traditional Arabic" w:cs="Traditional Arabic"/>
          <w:sz w:val="36"/>
          <w:szCs w:val="36"/>
          <w:rtl/>
          <w:lang w:bidi="ar-EG"/>
        </w:rPr>
        <w:footnoteReference w:id="110"/>
      </w:r>
      <w:r w:rsidR="00820985">
        <w:rPr>
          <w:rFonts w:ascii="Traditional Arabic" w:hAnsi="Traditional Arabic" w:cs="Traditional Arabic" w:hint="cs"/>
          <w:sz w:val="36"/>
          <w:szCs w:val="36"/>
          <w:rtl/>
          <w:lang w:bidi="ar-EG"/>
        </w:rPr>
        <w:t xml:space="preserve"> , فهل هذا من الضغينة في شيء ؟ أم هو من الحقد </w:t>
      </w:r>
      <w:r w:rsidR="00841FBD">
        <w:rPr>
          <w:rFonts w:ascii="Traditional Arabic" w:hAnsi="Traditional Arabic" w:cs="Traditional Arabic" w:hint="cs"/>
          <w:sz w:val="36"/>
          <w:szCs w:val="36"/>
          <w:rtl/>
          <w:lang w:bidi="ar-EG"/>
        </w:rPr>
        <w:t>أ</w:t>
      </w:r>
      <w:r w:rsidR="00820985">
        <w:rPr>
          <w:rFonts w:ascii="Traditional Arabic" w:hAnsi="Traditional Arabic" w:cs="Traditional Arabic" w:hint="cs"/>
          <w:sz w:val="36"/>
          <w:szCs w:val="36"/>
          <w:rtl/>
          <w:lang w:bidi="ar-EG"/>
        </w:rPr>
        <w:t xml:space="preserve">و حب الذات ؟ , أم هو كذب و افتراء من أهل السنة </w:t>
      </w:r>
      <w:r w:rsidR="00841FBD">
        <w:rPr>
          <w:rFonts w:ascii="Traditional Arabic" w:hAnsi="Traditional Arabic" w:cs="Traditional Arabic" w:hint="cs"/>
          <w:sz w:val="36"/>
          <w:szCs w:val="36"/>
          <w:rtl/>
          <w:lang w:bidi="ar-EG"/>
        </w:rPr>
        <w:t>لتحسين صورة عائشة رضي الله عنها ؟</w:t>
      </w:r>
    </w:p>
    <w:p w:rsidR="00B65D6E" w:rsidRDefault="00841FBD"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والعجيب أن من </w:t>
      </w:r>
      <w:r w:rsidR="00E17BA4">
        <w:rPr>
          <w:rFonts w:ascii="Traditional Arabic" w:hAnsi="Traditional Arabic" w:cs="Traditional Arabic" w:hint="cs"/>
          <w:sz w:val="36"/>
          <w:szCs w:val="36"/>
          <w:rtl/>
          <w:lang w:bidi="ar-EG"/>
        </w:rPr>
        <w:t>يحتج على أهل السنة , يذهب إلى المستدرك مثلا , و يخرج من</w:t>
      </w:r>
      <w:r w:rsidR="004B2866">
        <w:rPr>
          <w:rFonts w:ascii="Traditional Arabic" w:hAnsi="Traditional Arabic" w:cs="Traditional Arabic" w:hint="cs"/>
          <w:sz w:val="36"/>
          <w:szCs w:val="36"/>
          <w:rtl/>
          <w:lang w:bidi="ar-EG"/>
        </w:rPr>
        <w:t>ه</w:t>
      </w:r>
      <w:r w:rsidR="00E17BA4">
        <w:rPr>
          <w:rFonts w:ascii="Traditional Arabic" w:hAnsi="Traditional Arabic" w:cs="Traditional Arabic" w:hint="cs"/>
          <w:sz w:val="36"/>
          <w:szCs w:val="36"/>
          <w:rtl/>
          <w:lang w:bidi="ar-EG"/>
        </w:rPr>
        <w:t xml:space="preserve"> أحاديث , صحّت أو لم تصحّ , ويحتجّ علينا منها , وإذا ذكرنا له حديثا منها </w:t>
      </w:r>
      <w:r w:rsidR="00B65D6E">
        <w:rPr>
          <w:rFonts w:ascii="Traditional Arabic" w:hAnsi="Traditional Arabic" w:cs="Traditional Arabic" w:hint="cs"/>
          <w:sz w:val="36"/>
          <w:szCs w:val="36"/>
          <w:rtl/>
          <w:lang w:bidi="ar-EG"/>
        </w:rPr>
        <w:t>, لا يراه حينئذ حجّة !!</w:t>
      </w:r>
    </w:p>
    <w:p w:rsidR="004B2A3F" w:rsidRDefault="00B65D6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فيا أخي إن قبلت هذا علينا , فالإنصاف أن تقبل هذا منّا</w:t>
      </w:r>
      <w:r w:rsidR="0016260E">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طالما اتفقنا على</w:t>
      </w:r>
      <w:r w:rsidR="00CB11D3">
        <w:rPr>
          <w:rFonts w:ascii="Traditional Arabic" w:hAnsi="Traditional Arabic" w:cs="Traditional Arabic" w:hint="cs"/>
          <w:sz w:val="36"/>
          <w:szCs w:val="36"/>
          <w:rtl/>
          <w:lang w:bidi="ar-EG"/>
        </w:rPr>
        <w:t xml:space="preserve"> منهج </w:t>
      </w:r>
      <w:r w:rsidR="001D0853">
        <w:rPr>
          <w:rFonts w:ascii="Traditional Arabic" w:hAnsi="Traditional Arabic" w:cs="Traditional Arabic" w:hint="cs"/>
          <w:sz w:val="36"/>
          <w:szCs w:val="36"/>
          <w:rtl/>
          <w:lang w:bidi="ar-EG"/>
        </w:rPr>
        <w:t xml:space="preserve">و قواعد </w:t>
      </w:r>
      <w:r w:rsidR="00CB11D3">
        <w:rPr>
          <w:rFonts w:ascii="Traditional Arabic" w:hAnsi="Traditional Arabic" w:cs="Traditional Arabic" w:hint="cs"/>
          <w:sz w:val="36"/>
          <w:szCs w:val="36"/>
          <w:rtl/>
          <w:lang w:bidi="ar-EG"/>
        </w:rPr>
        <w:t>الاحتجاج</w:t>
      </w:r>
      <w:r w:rsidR="00CB11D3">
        <w:rPr>
          <w:rStyle w:val="a4"/>
          <w:rFonts w:ascii="Traditional Arabic" w:hAnsi="Traditional Arabic" w:cs="Traditional Arabic"/>
          <w:sz w:val="36"/>
          <w:szCs w:val="36"/>
          <w:rtl/>
          <w:lang w:bidi="ar-EG"/>
        </w:rPr>
        <w:footnoteReference w:id="111"/>
      </w:r>
      <w:r w:rsidR="00CB11D3">
        <w:rPr>
          <w:rFonts w:ascii="Traditional Arabic" w:hAnsi="Traditional Arabic" w:cs="Traditional Arabic" w:hint="cs"/>
          <w:sz w:val="36"/>
          <w:szCs w:val="36"/>
          <w:rtl/>
          <w:lang w:bidi="ar-EG"/>
        </w:rPr>
        <w:t xml:space="preserve"> , وإن لم</w:t>
      </w:r>
      <w:r w:rsidR="00841FBD">
        <w:rPr>
          <w:rFonts w:ascii="Traditional Arabic" w:hAnsi="Traditional Arabic" w:cs="Traditional Arabic" w:hint="cs"/>
          <w:sz w:val="36"/>
          <w:szCs w:val="36"/>
          <w:rtl/>
          <w:lang w:bidi="ar-EG"/>
        </w:rPr>
        <w:t xml:space="preserve"> </w:t>
      </w:r>
      <w:r w:rsidR="001D0853">
        <w:rPr>
          <w:rFonts w:ascii="Traditional Arabic" w:hAnsi="Traditional Arabic" w:cs="Traditional Arabic" w:hint="cs"/>
          <w:sz w:val="36"/>
          <w:szCs w:val="36"/>
          <w:rtl/>
          <w:lang w:bidi="ar-EG"/>
        </w:rPr>
        <w:t>تقبلها</w:t>
      </w:r>
      <w:r w:rsidR="0027451F">
        <w:rPr>
          <w:rFonts w:ascii="Traditional Arabic" w:hAnsi="Traditional Arabic" w:cs="Traditional Arabic" w:hint="cs"/>
          <w:sz w:val="36"/>
          <w:szCs w:val="36"/>
          <w:rtl/>
          <w:lang w:bidi="ar-EG"/>
        </w:rPr>
        <w:t xml:space="preserve"> ولم تتفق في منهج الاحتجاج</w:t>
      </w:r>
      <w:r w:rsidR="001D0853">
        <w:rPr>
          <w:rFonts w:ascii="Traditional Arabic" w:hAnsi="Traditional Arabic" w:cs="Traditional Arabic" w:hint="cs"/>
          <w:sz w:val="36"/>
          <w:szCs w:val="36"/>
          <w:rtl/>
          <w:lang w:bidi="ar-EG"/>
        </w:rPr>
        <w:t xml:space="preserve"> , فلا حجّة لك في كتبنا .</w:t>
      </w:r>
    </w:p>
    <w:p w:rsidR="001D0853" w:rsidRDefault="001D085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فعائشة هي من روت هذه الفضيلة الكبري لفاطمة</w:t>
      </w:r>
      <w:r w:rsidR="00D14FA9">
        <w:rPr>
          <w:rFonts w:ascii="Traditional Arabic" w:hAnsi="Traditional Arabic" w:cs="Traditional Arabic" w:hint="cs"/>
          <w:sz w:val="36"/>
          <w:szCs w:val="36"/>
          <w:rtl/>
          <w:lang w:bidi="ar-EG"/>
        </w:rPr>
        <w:t xml:space="preserve"> , بل وأمامها</w:t>
      </w:r>
      <w:r>
        <w:rPr>
          <w:rFonts w:ascii="Traditional Arabic" w:hAnsi="Traditional Arabic" w:cs="Traditional Arabic" w:hint="cs"/>
          <w:sz w:val="36"/>
          <w:szCs w:val="36"/>
          <w:rtl/>
          <w:lang w:bidi="ar-EG"/>
        </w:rPr>
        <w:t xml:space="preserve"> , وهي من أعلى الفضائل مطلقا , </w:t>
      </w:r>
      <w:r w:rsidR="00D14FA9">
        <w:rPr>
          <w:rFonts w:ascii="Traditional Arabic" w:hAnsi="Traditional Arabic" w:cs="Traditional Arabic" w:hint="cs"/>
          <w:sz w:val="36"/>
          <w:szCs w:val="36"/>
          <w:rtl/>
          <w:lang w:bidi="ar-EG"/>
        </w:rPr>
        <w:t>ولا ريب لفاطمة عليها السلام.</w:t>
      </w:r>
    </w:p>
    <w:p w:rsidR="00CA70DA" w:rsidRDefault="00CA70DA"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بل روت عائشة رضي الله عنها عن فاطمة , بعد وفاة النبيّ صلّى الله عليه وسلّم حديثا , هو من أرق الأحاديث , ويكاد المرء  إذا سمعه أو قرأه أن يبكي , وهو </w:t>
      </w:r>
      <w:r w:rsidR="00B125FE">
        <w:rPr>
          <w:rFonts w:ascii="Traditional Arabic" w:hAnsi="Traditional Arabic" w:cs="Traditional Arabic" w:hint="cs"/>
          <w:sz w:val="36"/>
          <w:szCs w:val="36"/>
          <w:rtl/>
          <w:lang w:bidi="ar-EG"/>
        </w:rPr>
        <w:t xml:space="preserve">و لا شكّ من مناقب فاطمة عليها السلام أيضا </w:t>
      </w:r>
      <w:r w:rsidR="007A58F9">
        <w:rPr>
          <w:rFonts w:ascii="Traditional Arabic" w:hAnsi="Traditional Arabic" w:cs="Traditional Arabic" w:hint="cs"/>
          <w:sz w:val="36"/>
          <w:szCs w:val="36"/>
          <w:rtl/>
          <w:lang w:bidi="ar-EG"/>
        </w:rPr>
        <w:t xml:space="preserve">, فعن </w:t>
      </w:r>
      <w:r w:rsidR="007A58F9" w:rsidRPr="007A58F9">
        <w:rPr>
          <w:rFonts w:ascii="Traditional Arabic" w:hAnsi="Traditional Arabic" w:cs="Traditional Arabic" w:hint="cs"/>
          <w:sz w:val="36"/>
          <w:szCs w:val="36"/>
          <w:rtl/>
          <w:lang w:bidi="ar-EG"/>
        </w:rPr>
        <w:t>عامر</w:t>
      </w:r>
      <w:r w:rsidR="007A58F9">
        <w:rPr>
          <w:rFonts w:ascii="Traditional Arabic" w:hAnsi="Traditional Arabic" w:cs="Traditional Arabic" w:hint="cs"/>
          <w:sz w:val="36"/>
          <w:szCs w:val="36"/>
          <w:rtl/>
          <w:lang w:bidi="ar-EG"/>
        </w:rPr>
        <w:t xml:space="preserve"> الشعبي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مسروق</w:t>
      </w:r>
      <w:r w:rsidR="007A58F9" w:rsidRPr="007A58F9">
        <w:rPr>
          <w:rFonts w:ascii="Traditional Arabic" w:hAnsi="Traditional Arabic" w:cs="Traditional Arabic"/>
          <w:sz w:val="36"/>
          <w:szCs w:val="36"/>
          <w:rtl/>
          <w:lang w:bidi="ar-EG"/>
        </w:rPr>
        <w:t xml:space="preserve"> </w:t>
      </w:r>
      <w:r w:rsidR="007A58F9">
        <w:rPr>
          <w:rFonts w:ascii="Traditional Arabic" w:hAnsi="Traditional Arabic" w:cs="Traditional Arabic" w:hint="cs"/>
          <w:sz w:val="36"/>
          <w:szCs w:val="36"/>
          <w:rtl/>
          <w:lang w:bidi="ar-EG"/>
        </w:rPr>
        <w:t xml:space="preserve">قال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حدثتني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عائشة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المؤمنين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قالت</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إنا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كنا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أزواج</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النبي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صلى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عليه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وسلم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عنده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جميعا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تغادر</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منا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واحدة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فأقبلت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فاطمة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عليها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السلام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تمشي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تخفى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مشيتها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مشية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رسول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صلى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عليه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وسلم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فلما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رآها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رحب</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قال</w:t>
      </w:r>
      <w:r w:rsidR="007A58F9" w:rsidRPr="007A58F9">
        <w:rPr>
          <w:rFonts w:ascii="Traditional Arabic" w:hAnsi="Traditional Arabic" w:cs="Traditional Arabic"/>
          <w:sz w:val="36"/>
          <w:szCs w:val="36"/>
          <w:rtl/>
          <w:lang w:bidi="ar-EG"/>
        </w:rPr>
        <w:t xml:space="preserve"> : " </w:t>
      </w:r>
      <w:r w:rsidR="007A58F9" w:rsidRPr="007A58F9">
        <w:rPr>
          <w:rFonts w:ascii="Traditional Arabic" w:hAnsi="Traditional Arabic" w:cs="Traditional Arabic" w:hint="cs"/>
          <w:sz w:val="36"/>
          <w:szCs w:val="36"/>
          <w:rtl/>
          <w:lang w:bidi="ar-EG"/>
        </w:rPr>
        <w:t>مرحبا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بابنتي</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ثم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أجلسها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يمينه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أو</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شماله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ثم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سارها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فبكت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بكاء</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شديدا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فلما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رأى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حزنها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سارها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الثانية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فإذا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هي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تضحك</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فقلت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لها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أنا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بين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نسائه</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خصك</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رسول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صلى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lastRenderedPageBreak/>
        <w:t>عليه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وسلم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بالسر</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بيننا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ثم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أنت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تبكين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فلما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قام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رسول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صلى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عليه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وسلم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سألتها</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عما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سارك</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قالت</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كنت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لأفشي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رسول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صلى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عليه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وسلم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سره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فلما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توفي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قلت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لها</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عزمت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عليك</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عليك</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الحق</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أخبرتني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قالت</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أما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الآن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فنعم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فأخبرتني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قالت</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أما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حين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سارني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الأمر</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الأول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فإنه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أخبرني</w:t>
      </w:r>
      <w:r w:rsidR="007A58F9" w:rsidRPr="007A58F9">
        <w:rPr>
          <w:rFonts w:ascii="Traditional Arabic" w:hAnsi="Traditional Arabic" w:cs="Traditional Arabic"/>
          <w:sz w:val="36"/>
          <w:szCs w:val="36"/>
          <w:rtl/>
          <w:lang w:bidi="ar-EG"/>
        </w:rPr>
        <w:t xml:space="preserve"> : " </w:t>
      </w:r>
      <w:r w:rsidR="007A58F9" w:rsidRPr="007A58F9">
        <w:rPr>
          <w:rFonts w:ascii="Traditional Arabic" w:hAnsi="Traditional Arabic" w:cs="Traditional Arabic" w:hint="cs"/>
          <w:sz w:val="36"/>
          <w:szCs w:val="36"/>
          <w:rtl/>
          <w:lang w:bidi="ar-EG"/>
        </w:rPr>
        <w:t>أن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جبريل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كان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يعارضه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بالقرآن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كل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سنة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مرة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وإنه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قد</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عارضني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العام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مرتين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ولا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أرى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الأجل</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إلا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قد</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اقترب</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فاتقي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الله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واصبري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فإني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نعم</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السلف</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أنا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لك</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قالت</w:t>
      </w:r>
      <w:r w:rsidR="007A58F9" w:rsidRPr="007A58F9">
        <w:rPr>
          <w:rFonts w:ascii="Traditional Arabic" w:hAnsi="Traditional Arabic" w:cs="Traditional Arabic"/>
          <w:sz w:val="36"/>
          <w:szCs w:val="36"/>
          <w:rtl/>
          <w:lang w:bidi="ar-EG"/>
        </w:rPr>
        <w:t xml:space="preserve"> : </w:t>
      </w:r>
      <w:r w:rsidR="007A58F9" w:rsidRPr="007A58F9">
        <w:rPr>
          <w:rFonts w:ascii="Traditional Arabic" w:hAnsi="Traditional Arabic" w:cs="Traditional Arabic" w:hint="cs"/>
          <w:sz w:val="36"/>
          <w:szCs w:val="36"/>
          <w:rtl/>
          <w:lang w:bidi="ar-EG"/>
        </w:rPr>
        <w:t>فبكيت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بكائي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الذي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رأيت</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فلما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رأى</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جزعي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سارني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الثانية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قال</w:t>
      </w:r>
      <w:r w:rsidR="007A58F9" w:rsidRPr="007A58F9">
        <w:rPr>
          <w:rFonts w:ascii="Traditional Arabic" w:hAnsi="Traditional Arabic" w:cs="Traditional Arabic"/>
          <w:sz w:val="36"/>
          <w:szCs w:val="36"/>
          <w:rtl/>
          <w:lang w:bidi="ar-EG"/>
        </w:rPr>
        <w:t xml:space="preserve"> : " </w:t>
      </w:r>
      <w:r w:rsidR="007A58F9" w:rsidRPr="007A58F9">
        <w:rPr>
          <w:rFonts w:ascii="Traditional Arabic" w:hAnsi="Traditional Arabic" w:cs="Traditional Arabic" w:hint="cs"/>
          <w:sz w:val="36"/>
          <w:szCs w:val="36"/>
          <w:rtl/>
          <w:lang w:bidi="ar-EG"/>
        </w:rPr>
        <w:t>يا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فاطمة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ألا</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ترضين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تكوني</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سيدة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نساء</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المؤمنين</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أو</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سيدة</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نساء</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هذه</w:t>
      </w:r>
      <w:r w:rsidR="007A58F9" w:rsidRPr="007A58F9">
        <w:rPr>
          <w:rFonts w:ascii="Traditional Arabic" w:hAnsi="Traditional Arabic" w:cs="Traditional Arabic"/>
          <w:sz w:val="36"/>
          <w:szCs w:val="36"/>
          <w:rtl/>
          <w:lang w:bidi="ar-EG"/>
        </w:rPr>
        <w:t xml:space="preserve"> </w:t>
      </w:r>
      <w:r w:rsidR="007A58F9" w:rsidRPr="007A58F9">
        <w:rPr>
          <w:rFonts w:ascii="Traditional Arabic" w:hAnsi="Traditional Arabic" w:cs="Traditional Arabic" w:hint="cs"/>
          <w:sz w:val="36"/>
          <w:szCs w:val="36"/>
          <w:rtl/>
          <w:lang w:bidi="ar-EG"/>
        </w:rPr>
        <w:t>الأمة</w:t>
      </w:r>
      <w:r w:rsidR="007A58F9" w:rsidRPr="007A58F9">
        <w:rPr>
          <w:rFonts w:ascii="Traditional Arabic" w:hAnsi="Traditional Arabic" w:cs="Traditional Arabic"/>
          <w:sz w:val="36"/>
          <w:szCs w:val="36"/>
          <w:rtl/>
          <w:lang w:bidi="ar-EG"/>
        </w:rPr>
        <w:t xml:space="preserve"> "</w:t>
      </w:r>
      <w:r w:rsidR="007A58F9">
        <w:rPr>
          <w:rStyle w:val="a4"/>
          <w:rFonts w:ascii="Traditional Arabic" w:hAnsi="Traditional Arabic" w:cs="Traditional Arabic"/>
          <w:sz w:val="36"/>
          <w:szCs w:val="36"/>
          <w:rtl/>
          <w:lang w:bidi="ar-EG"/>
        </w:rPr>
        <w:footnoteReference w:id="112"/>
      </w:r>
      <w:r w:rsidR="005E12B8">
        <w:rPr>
          <w:rFonts w:ascii="Traditional Arabic" w:hAnsi="Traditional Arabic" w:cs="Traditional Arabic" w:hint="cs"/>
          <w:sz w:val="36"/>
          <w:szCs w:val="36"/>
          <w:rtl/>
          <w:lang w:bidi="ar-EG"/>
        </w:rPr>
        <w:t xml:space="preserve"> , وهذا من أوضح الأحاديث التي تبين حقيقة العلاقة بين فاطمة و عائشة رضي الله تعالى عنهما , </w:t>
      </w:r>
      <w:r w:rsidR="00F123D9">
        <w:rPr>
          <w:rFonts w:ascii="Traditional Arabic" w:hAnsi="Traditional Arabic" w:cs="Traditional Arabic" w:hint="cs"/>
          <w:sz w:val="36"/>
          <w:szCs w:val="36"/>
          <w:rtl/>
          <w:lang w:bidi="ar-EG"/>
        </w:rPr>
        <w:t xml:space="preserve">وأن فاطمة كانت تعرف ما لعائشة من حق عليها , وكانت عائشة تعرف قدر فاطمة عليها السلام وأنها سيدة نساء هذه الأمة , ولم تخجل عائشة في رواية الحديث بعد وفاتها عليها السلام </w:t>
      </w:r>
      <w:r w:rsidR="003B7F0B">
        <w:rPr>
          <w:rFonts w:ascii="Traditional Arabic" w:hAnsi="Traditional Arabic" w:cs="Traditional Arabic" w:hint="cs"/>
          <w:sz w:val="36"/>
          <w:szCs w:val="36"/>
          <w:rtl/>
          <w:lang w:bidi="ar-EG"/>
        </w:rPr>
        <w:t xml:space="preserve">, ولم تجبن أو تحسد أو حتى تكتم مثل هذا </w:t>
      </w:r>
      <w:r w:rsidR="00B83934">
        <w:rPr>
          <w:rFonts w:ascii="Traditional Arabic" w:hAnsi="Traditional Arabic" w:cs="Traditional Arabic" w:hint="cs"/>
          <w:sz w:val="36"/>
          <w:szCs w:val="36"/>
          <w:rtl/>
          <w:lang w:bidi="ar-EG"/>
        </w:rPr>
        <w:t xml:space="preserve">, وهذا الحديث </w:t>
      </w:r>
      <w:r w:rsidR="008E48D4">
        <w:rPr>
          <w:rFonts w:ascii="Traditional Arabic" w:hAnsi="Traditional Arabic" w:cs="Traditional Arabic" w:hint="cs"/>
          <w:sz w:val="36"/>
          <w:szCs w:val="36"/>
          <w:rtl/>
          <w:lang w:bidi="ar-EG"/>
        </w:rPr>
        <w:t xml:space="preserve">, </w:t>
      </w:r>
      <w:r w:rsidR="00B83934">
        <w:rPr>
          <w:rFonts w:ascii="Traditional Arabic" w:hAnsi="Traditional Arabic" w:cs="Traditional Arabic" w:hint="cs"/>
          <w:sz w:val="36"/>
          <w:szCs w:val="36"/>
          <w:rtl/>
          <w:lang w:bidi="ar-EG"/>
        </w:rPr>
        <w:t>فيما أعلم</w:t>
      </w:r>
      <w:r w:rsidR="008E48D4">
        <w:rPr>
          <w:rFonts w:ascii="Traditional Arabic" w:hAnsi="Traditional Arabic" w:cs="Traditional Arabic" w:hint="cs"/>
          <w:sz w:val="36"/>
          <w:szCs w:val="36"/>
          <w:rtl/>
          <w:lang w:bidi="ar-EG"/>
        </w:rPr>
        <w:t xml:space="preserve"> ,</w:t>
      </w:r>
      <w:r w:rsidR="00B83934">
        <w:rPr>
          <w:rFonts w:ascii="Traditional Arabic" w:hAnsi="Traditional Arabic" w:cs="Traditional Arabic" w:hint="cs"/>
          <w:sz w:val="36"/>
          <w:szCs w:val="36"/>
          <w:rtl/>
          <w:lang w:bidi="ar-EG"/>
        </w:rPr>
        <w:t xml:space="preserve"> أصحّ حديث يروى في فضل فاطمة </w:t>
      </w:r>
      <w:r w:rsidR="008E48D4">
        <w:rPr>
          <w:rFonts w:ascii="Traditional Arabic" w:hAnsi="Traditional Arabic" w:cs="Traditional Arabic" w:hint="cs"/>
          <w:sz w:val="36"/>
          <w:szCs w:val="36"/>
          <w:rtl/>
          <w:lang w:bidi="ar-EG"/>
        </w:rPr>
        <w:t>عليها السلام</w:t>
      </w:r>
      <w:r w:rsidR="00B83934">
        <w:rPr>
          <w:rFonts w:ascii="Traditional Arabic" w:hAnsi="Traditional Arabic" w:cs="Traditional Arabic" w:hint="cs"/>
          <w:sz w:val="36"/>
          <w:szCs w:val="36"/>
          <w:rtl/>
          <w:lang w:bidi="ar-EG"/>
        </w:rPr>
        <w:t xml:space="preserve"> </w:t>
      </w:r>
      <w:r w:rsidR="00810744">
        <w:rPr>
          <w:rFonts w:ascii="Traditional Arabic" w:hAnsi="Traditional Arabic" w:cs="Traditional Arabic" w:hint="cs"/>
          <w:sz w:val="36"/>
          <w:szCs w:val="36"/>
          <w:rtl/>
          <w:lang w:bidi="ar-EG"/>
        </w:rPr>
        <w:t xml:space="preserve">, وهذا كان بعد وفاة النبيّ صلّى الله عليه و سلّم , </w:t>
      </w:r>
      <w:r w:rsidR="00C366E4">
        <w:rPr>
          <w:rFonts w:ascii="Traditional Arabic" w:hAnsi="Traditional Arabic" w:cs="Traditional Arabic" w:hint="cs"/>
          <w:sz w:val="36"/>
          <w:szCs w:val="36"/>
          <w:rtl/>
          <w:lang w:bidi="ar-EG"/>
        </w:rPr>
        <w:t xml:space="preserve">فلم تتأثر العلاقة بينهما فيما </w:t>
      </w:r>
      <w:r w:rsidR="004C5C82">
        <w:rPr>
          <w:rFonts w:ascii="Traditional Arabic" w:hAnsi="Traditional Arabic" w:cs="Traditional Arabic" w:hint="cs"/>
          <w:sz w:val="36"/>
          <w:szCs w:val="36"/>
          <w:rtl/>
          <w:lang w:bidi="ar-EG"/>
        </w:rPr>
        <w:t>يبدو بسبب الميراث</w:t>
      </w:r>
      <w:r w:rsidR="00C80DF3">
        <w:rPr>
          <w:rStyle w:val="a4"/>
          <w:rFonts w:ascii="Traditional Arabic" w:hAnsi="Traditional Arabic" w:cs="Traditional Arabic"/>
          <w:sz w:val="36"/>
          <w:szCs w:val="36"/>
          <w:rtl/>
          <w:lang w:bidi="ar-EG"/>
        </w:rPr>
        <w:footnoteReference w:id="113"/>
      </w:r>
      <w:r w:rsidR="004C5C82">
        <w:rPr>
          <w:rFonts w:ascii="Traditional Arabic" w:hAnsi="Traditional Arabic" w:cs="Traditional Arabic" w:hint="cs"/>
          <w:sz w:val="36"/>
          <w:szCs w:val="36"/>
          <w:rtl/>
          <w:lang w:bidi="ar-EG"/>
        </w:rPr>
        <w:t xml:space="preserve"> </w:t>
      </w:r>
      <w:r w:rsidR="001140B0">
        <w:rPr>
          <w:rFonts w:ascii="Traditional Arabic" w:hAnsi="Traditional Arabic" w:cs="Traditional Arabic" w:hint="cs"/>
          <w:sz w:val="36"/>
          <w:szCs w:val="36"/>
          <w:rtl/>
          <w:lang w:bidi="ar-EG"/>
        </w:rPr>
        <w:t xml:space="preserve">أو شيء آخر </w:t>
      </w:r>
      <w:r w:rsidR="008D781D">
        <w:rPr>
          <w:rFonts w:ascii="Traditional Arabic" w:hAnsi="Traditional Arabic" w:cs="Traditional Arabic" w:hint="cs"/>
          <w:sz w:val="36"/>
          <w:szCs w:val="36"/>
          <w:rtl/>
          <w:lang w:bidi="ar-EG"/>
        </w:rPr>
        <w:t>, بعد وفاة النبي صلّى الله عليه وسلّم .</w:t>
      </w:r>
    </w:p>
    <w:p w:rsidR="00D2577D" w:rsidRDefault="00D0464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وكانت عائشة رضي الله عنها إذا ذكرت عندها فاطمة كانت تقول </w:t>
      </w:r>
      <w:r w:rsidRPr="00D0464E">
        <w:rPr>
          <w:rFonts w:ascii="Traditional Arabic" w:hAnsi="Traditional Arabic" w:cs="Traditional Arabic"/>
          <w:sz w:val="36"/>
          <w:szCs w:val="36"/>
          <w:rtl/>
          <w:lang w:bidi="ar-EG"/>
        </w:rPr>
        <w:t xml:space="preserve"> " </w:t>
      </w:r>
      <w:r w:rsidRPr="00D0464E">
        <w:rPr>
          <w:rFonts w:ascii="Traditional Arabic" w:hAnsi="Traditional Arabic" w:cs="Traditional Arabic" w:hint="cs"/>
          <w:sz w:val="36"/>
          <w:szCs w:val="36"/>
          <w:rtl/>
          <w:lang w:bidi="ar-EG"/>
        </w:rPr>
        <w:t>ما</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رأيت</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أحدا</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كان</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أصدق</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لهجة</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منها</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إلا</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أن</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يكون</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الذي</w:t>
      </w:r>
      <w:r w:rsidRPr="00D0464E">
        <w:rPr>
          <w:rFonts w:ascii="Traditional Arabic" w:hAnsi="Traditional Arabic" w:cs="Traditional Arabic"/>
          <w:sz w:val="36"/>
          <w:szCs w:val="36"/>
          <w:rtl/>
          <w:lang w:bidi="ar-EG"/>
        </w:rPr>
        <w:t xml:space="preserve"> </w:t>
      </w:r>
      <w:r w:rsidRPr="00D0464E">
        <w:rPr>
          <w:rFonts w:ascii="Traditional Arabic" w:hAnsi="Traditional Arabic" w:cs="Traditional Arabic" w:hint="cs"/>
          <w:sz w:val="36"/>
          <w:szCs w:val="36"/>
          <w:rtl/>
          <w:lang w:bidi="ar-EG"/>
        </w:rPr>
        <w:t>ولدها</w:t>
      </w:r>
      <w:r w:rsidRPr="00D0464E">
        <w:rPr>
          <w:rFonts w:ascii="Traditional Arabic" w:hAnsi="Traditional Arabic" w:cs="Traditional Arabic"/>
          <w:sz w:val="36"/>
          <w:szCs w:val="36"/>
          <w:rtl/>
          <w:lang w:bidi="ar-EG"/>
        </w:rPr>
        <w:t xml:space="preserve"> "</w:t>
      </w:r>
      <w:r w:rsidR="001F63A4">
        <w:rPr>
          <w:rStyle w:val="a4"/>
          <w:rFonts w:ascii="Traditional Arabic" w:hAnsi="Traditional Arabic" w:cs="Traditional Arabic"/>
          <w:sz w:val="36"/>
          <w:szCs w:val="36"/>
          <w:rtl/>
          <w:lang w:bidi="ar-EG"/>
        </w:rPr>
        <w:footnoteReference w:id="114"/>
      </w:r>
      <w:r>
        <w:rPr>
          <w:rFonts w:ascii="Traditional Arabic" w:hAnsi="Traditional Arabic" w:cs="Traditional Arabic" w:hint="cs"/>
          <w:sz w:val="36"/>
          <w:szCs w:val="36"/>
          <w:rtl/>
          <w:lang w:bidi="ar-EG"/>
        </w:rPr>
        <w:t xml:space="preserve"> </w:t>
      </w:r>
      <w:r w:rsidR="005209FE">
        <w:rPr>
          <w:rFonts w:ascii="Traditional Arabic" w:hAnsi="Traditional Arabic" w:cs="Traditional Arabic" w:hint="cs"/>
          <w:sz w:val="36"/>
          <w:szCs w:val="36"/>
          <w:rtl/>
          <w:lang w:bidi="ar-EG"/>
        </w:rPr>
        <w:t xml:space="preserve">, </w:t>
      </w:r>
      <w:r w:rsidR="008943CE">
        <w:rPr>
          <w:rFonts w:ascii="Traditional Arabic" w:hAnsi="Traditional Arabic" w:cs="Traditional Arabic" w:hint="cs"/>
          <w:sz w:val="36"/>
          <w:szCs w:val="36"/>
          <w:rtl/>
          <w:lang w:bidi="ar-EG"/>
        </w:rPr>
        <w:t>ووصفت عائشة فاطمة بأجمل الصفات إذ شبّهتها بالنبي صلّى الله عليه وسلم في كل شيء , سمتا و هديا و دلا</w:t>
      </w:r>
      <w:r w:rsidR="00D2577D">
        <w:rPr>
          <w:rStyle w:val="a4"/>
          <w:rFonts w:ascii="Traditional Arabic" w:hAnsi="Traditional Arabic" w:cs="Traditional Arabic"/>
          <w:sz w:val="36"/>
          <w:szCs w:val="36"/>
          <w:rtl/>
          <w:lang w:bidi="ar-EG"/>
        </w:rPr>
        <w:footnoteReference w:id="115"/>
      </w:r>
      <w:r w:rsidR="008943CE">
        <w:rPr>
          <w:rFonts w:ascii="Traditional Arabic" w:hAnsi="Traditional Arabic" w:cs="Traditional Arabic" w:hint="cs"/>
          <w:sz w:val="36"/>
          <w:szCs w:val="36"/>
          <w:rtl/>
          <w:lang w:bidi="ar-EG"/>
        </w:rPr>
        <w:t xml:space="preserve"> , </w:t>
      </w:r>
    </w:p>
    <w:p w:rsidR="00841FBD" w:rsidRDefault="008943C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قالت عائشة رضي الله عنها " </w:t>
      </w:r>
      <w:r w:rsidR="00D2577D" w:rsidRPr="00D2577D">
        <w:rPr>
          <w:rFonts w:ascii="Traditional Arabic" w:hAnsi="Traditional Arabic" w:cs="Traditional Arabic"/>
          <w:sz w:val="36"/>
          <w:szCs w:val="36"/>
          <w:rtl/>
          <w:lang w:bidi="ar-EG"/>
        </w:rPr>
        <w:t xml:space="preserve"> " </w:t>
      </w:r>
      <w:r w:rsidR="00D2577D" w:rsidRPr="00D2577D">
        <w:rPr>
          <w:rFonts w:ascii="Traditional Arabic" w:hAnsi="Traditional Arabic" w:cs="Traditional Arabic" w:hint="cs"/>
          <w:sz w:val="36"/>
          <w:szCs w:val="36"/>
          <w:rtl/>
          <w:lang w:bidi="ar-EG"/>
        </w:rPr>
        <w:t>ما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رأيت</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أحدا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أشبه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سمتا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ودلا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وهديا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برسول</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الله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في</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قيامها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وقعودها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من</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فاطمة</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بنت</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رسول</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الله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صلى</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الله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عليه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وسلم</w:t>
      </w:r>
      <w:r w:rsidR="00D2577D" w:rsidRPr="00D2577D">
        <w:rPr>
          <w:rFonts w:ascii="Traditional Arabic" w:hAnsi="Traditional Arabic" w:cs="Traditional Arabic"/>
          <w:sz w:val="36"/>
          <w:szCs w:val="36"/>
          <w:rtl/>
          <w:lang w:bidi="ar-EG"/>
        </w:rPr>
        <w:t xml:space="preserve"> " " </w:t>
      </w:r>
      <w:r w:rsidR="00D2577D" w:rsidRPr="00D2577D">
        <w:rPr>
          <w:rFonts w:ascii="Traditional Arabic" w:hAnsi="Traditional Arabic" w:cs="Traditional Arabic" w:hint="cs"/>
          <w:sz w:val="36"/>
          <w:szCs w:val="36"/>
          <w:rtl/>
          <w:lang w:bidi="ar-EG"/>
        </w:rPr>
        <w:t>قالت</w:t>
      </w:r>
      <w:r w:rsidR="00D2577D" w:rsidRPr="00D2577D">
        <w:rPr>
          <w:rFonts w:ascii="Traditional Arabic" w:hAnsi="Traditional Arabic" w:cs="Traditional Arabic"/>
          <w:sz w:val="36"/>
          <w:szCs w:val="36"/>
          <w:rtl/>
          <w:lang w:bidi="ar-EG"/>
        </w:rPr>
        <w:t xml:space="preserve"> : " " </w:t>
      </w:r>
      <w:r w:rsidR="00D2577D" w:rsidRPr="00D2577D">
        <w:rPr>
          <w:rFonts w:ascii="Traditional Arabic" w:hAnsi="Traditional Arabic" w:cs="Traditional Arabic" w:hint="cs"/>
          <w:sz w:val="36"/>
          <w:szCs w:val="36"/>
          <w:rtl/>
          <w:lang w:bidi="ar-EG"/>
        </w:rPr>
        <w:t>وكانت</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إذا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دخلت</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على</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النبي</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صلى</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الله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عليه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وسلم</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قام</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إليها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فقبلها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وأجلسها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في</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مجلسه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وكان</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النبي</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صلى</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الله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عليه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وسلم</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إذا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دخل</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عليها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قامت</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من</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مجلسها</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فقبلته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وأجلسته</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في</w:t>
      </w:r>
      <w:r w:rsidR="00D2577D" w:rsidRPr="00D2577D">
        <w:rPr>
          <w:rFonts w:ascii="Traditional Arabic" w:hAnsi="Traditional Arabic" w:cs="Traditional Arabic"/>
          <w:sz w:val="36"/>
          <w:szCs w:val="36"/>
          <w:rtl/>
          <w:lang w:bidi="ar-EG"/>
        </w:rPr>
        <w:t xml:space="preserve"> </w:t>
      </w:r>
      <w:r w:rsidR="00D2577D" w:rsidRPr="00D2577D">
        <w:rPr>
          <w:rFonts w:ascii="Traditional Arabic" w:hAnsi="Traditional Arabic" w:cs="Traditional Arabic" w:hint="cs"/>
          <w:sz w:val="36"/>
          <w:szCs w:val="36"/>
          <w:rtl/>
          <w:lang w:bidi="ar-EG"/>
        </w:rPr>
        <w:t>مجلسها</w:t>
      </w:r>
      <w:r w:rsidR="00D2577D" w:rsidRPr="00D2577D">
        <w:rPr>
          <w:rFonts w:ascii="Traditional Arabic" w:hAnsi="Traditional Arabic" w:cs="Traditional Arabic"/>
          <w:sz w:val="36"/>
          <w:szCs w:val="36"/>
          <w:rtl/>
          <w:lang w:bidi="ar-EG"/>
        </w:rPr>
        <w:t xml:space="preserve"> </w:t>
      </w:r>
      <w:r w:rsidR="00F32AD4">
        <w:rPr>
          <w:rFonts w:ascii="Traditional Arabic" w:hAnsi="Traditional Arabic" w:cs="Traditional Arabic" w:hint="cs"/>
          <w:sz w:val="36"/>
          <w:szCs w:val="36"/>
          <w:rtl/>
          <w:lang w:bidi="ar-EG"/>
        </w:rPr>
        <w:t>.. الحديث "</w:t>
      </w:r>
      <w:r w:rsidR="00F32AD4">
        <w:rPr>
          <w:rStyle w:val="a4"/>
          <w:rFonts w:ascii="Traditional Arabic" w:hAnsi="Traditional Arabic" w:cs="Traditional Arabic"/>
          <w:sz w:val="36"/>
          <w:szCs w:val="36"/>
          <w:rtl/>
          <w:lang w:bidi="ar-EG"/>
        </w:rPr>
        <w:footnoteReference w:id="116"/>
      </w:r>
    </w:p>
    <w:p w:rsidR="008D24A4" w:rsidRDefault="00BA463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وقد أمر رسول الله صلّى الله عليه وسلم فاطمة عليها السلام أن تحب عائشة رضي الله عنها , لأنه يحبها , فامتثلت فاطمة لأمر أبيها , ومحال أن تخالفه في ذلك </w:t>
      </w:r>
      <w:r w:rsidR="00B823C0">
        <w:rPr>
          <w:rFonts w:ascii="Traditional Arabic" w:hAnsi="Traditional Arabic" w:cs="Traditional Arabic" w:hint="cs"/>
          <w:sz w:val="36"/>
          <w:szCs w:val="36"/>
          <w:rtl/>
          <w:lang w:bidi="ar-EG"/>
        </w:rPr>
        <w:t xml:space="preserve">, حتى بعد مماته , </w:t>
      </w:r>
      <w:r w:rsidR="00906338">
        <w:rPr>
          <w:rFonts w:ascii="Traditional Arabic" w:hAnsi="Traditional Arabic" w:cs="Traditional Arabic" w:hint="cs"/>
          <w:sz w:val="36"/>
          <w:szCs w:val="36"/>
          <w:rtl/>
          <w:lang w:bidi="ar-EG"/>
        </w:rPr>
        <w:t>ففي الحديث</w:t>
      </w:r>
      <w:r w:rsidR="00E55F4A">
        <w:rPr>
          <w:rStyle w:val="a4"/>
          <w:rFonts w:ascii="Traditional Arabic" w:hAnsi="Traditional Arabic" w:cs="Traditional Arabic"/>
          <w:sz w:val="36"/>
          <w:szCs w:val="36"/>
          <w:rtl/>
          <w:lang w:bidi="ar-EG"/>
        </w:rPr>
        <w:footnoteReference w:id="117"/>
      </w:r>
      <w:r w:rsidR="00906338">
        <w:rPr>
          <w:rFonts w:ascii="Traditional Arabic" w:hAnsi="Traditional Arabic" w:cs="Traditional Arabic" w:hint="cs"/>
          <w:sz w:val="36"/>
          <w:szCs w:val="36"/>
          <w:rtl/>
          <w:lang w:bidi="ar-EG"/>
        </w:rPr>
        <w:t xml:space="preserve"> </w:t>
      </w:r>
      <w:r w:rsidR="00E55F4A">
        <w:rPr>
          <w:rFonts w:ascii="Traditional Arabic" w:hAnsi="Traditional Arabic" w:cs="Traditional Arabic" w:hint="cs"/>
          <w:sz w:val="36"/>
          <w:szCs w:val="36"/>
          <w:rtl/>
          <w:lang w:bidi="ar-EG"/>
        </w:rPr>
        <w:t>:</w:t>
      </w:r>
    </w:p>
    <w:p w:rsidR="002C5A29"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lastRenderedPageBreak/>
        <w:t>أرسل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أزواج</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النبي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فاطمة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بنت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فاستأذنت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وهو</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مضطجع</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معي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مرطي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فأذن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p>
    <w:p w:rsidR="002C5A29"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t>فقالت</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يا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أزواجك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أرسلنني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إليك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يسألنك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العدل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ابنة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قحافة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وأنا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ساكتة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فقال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أي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بنية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ألست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تحبين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أحب</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 </w:t>
      </w:r>
    </w:p>
    <w:p w:rsidR="002C5A29"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t>فقالت</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بلى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p>
    <w:p w:rsidR="002C5A29"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t>قال</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فأحبي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هذه</w:t>
      </w:r>
      <w:r w:rsidRPr="00E55F4A">
        <w:rPr>
          <w:rFonts w:ascii="Traditional Arabic" w:hAnsi="Traditional Arabic" w:cs="Traditional Arabic"/>
          <w:sz w:val="36"/>
          <w:szCs w:val="36"/>
          <w:rtl/>
          <w:lang w:bidi="ar-EG"/>
        </w:rPr>
        <w:t xml:space="preserve"> " </w:t>
      </w:r>
    </w:p>
    <w:p w:rsidR="002C5A29"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فقامت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فاطمة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حين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سمعت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ذلك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فرجعت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أزواج</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النبي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فأخبرتهن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بالذي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قالت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وبالذي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قال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فقلن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لها</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ما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نراك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أغنيت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عنا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شيء</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فارجعي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فقولي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له</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إن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أزواجك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ينشدنك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العدل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ابنة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قحافة</w:t>
      </w:r>
      <w:r w:rsidRPr="00E55F4A">
        <w:rPr>
          <w:rFonts w:ascii="Traditional Arabic" w:hAnsi="Traditional Arabic" w:cs="Traditional Arabic"/>
          <w:sz w:val="36"/>
          <w:szCs w:val="36"/>
          <w:rtl/>
          <w:lang w:bidi="ar-EG"/>
        </w:rPr>
        <w:t xml:space="preserve"> </w:t>
      </w:r>
    </w:p>
    <w:p w:rsidR="00BF2591"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t>فقالت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فاطمة</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والله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أكلمه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أبدا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p>
    <w:p w:rsidR="00BF2591"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t>قالت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عائشة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فأرسل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أزواج</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النبي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زينب</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بنت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جحش</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زوج</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النبي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وهي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التي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كانت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تساميني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منهن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المنزلة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عند</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أر</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امرأة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قط</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خيرا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الدين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زينب</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وأتقى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وأصدق</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حديثا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وأوصل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للرحم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وأعظم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صدقة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وأشد</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ابتذالا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لنفسها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العمل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الذي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تصدق</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وتقرب</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تعالى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عدا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سورة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حدة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كانت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تسرع</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منها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الفيئة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p>
    <w:p w:rsidR="00BF2591"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t>فاستأذنت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مع</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عائشة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مرطها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الحالة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التي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دخلت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فاطمة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وهو</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فأذن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فقالت</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يا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أزواجك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أرسلنني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إليك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يسألنك</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العدل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ابنة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قحافة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p>
    <w:p w:rsidR="00744801"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hint="cs"/>
          <w:sz w:val="36"/>
          <w:szCs w:val="36"/>
          <w:rtl/>
          <w:lang w:bidi="ar-EG"/>
        </w:rPr>
        <w:t>قالت</w:t>
      </w:r>
      <w:r w:rsidRPr="00E55F4A">
        <w:rPr>
          <w:rFonts w:ascii="Traditional Arabic" w:hAnsi="Traditional Arabic" w:cs="Traditional Arabic"/>
          <w:sz w:val="36"/>
          <w:szCs w:val="36"/>
          <w:rtl/>
          <w:lang w:bidi="ar-EG"/>
        </w:rPr>
        <w:t xml:space="preserve"> </w:t>
      </w:r>
      <w:r w:rsidR="00BF2591">
        <w:rPr>
          <w:rFonts w:ascii="Traditional Arabic" w:hAnsi="Traditional Arabic" w:cs="Traditional Arabic" w:hint="cs"/>
          <w:sz w:val="36"/>
          <w:szCs w:val="36"/>
          <w:rtl/>
          <w:lang w:bidi="ar-EG"/>
        </w:rPr>
        <w:t xml:space="preserve">(عائشة) </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ثم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وقعت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فاستطالت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وأنا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أرقب</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وأرقب</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طرفه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هل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يأذن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فيها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p>
    <w:p w:rsidR="00E55F4A" w:rsidRDefault="00E55F4A" w:rsidP="00567451">
      <w:pPr>
        <w:spacing w:after="0"/>
        <w:rPr>
          <w:rFonts w:ascii="Traditional Arabic" w:hAnsi="Traditional Arabic" w:cs="Traditional Arabic"/>
          <w:sz w:val="36"/>
          <w:szCs w:val="36"/>
          <w:rtl/>
          <w:lang w:bidi="ar-EG"/>
        </w:rPr>
      </w:pPr>
      <w:r w:rsidRPr="00E55F4A">
        <w:rPr>
          <w:rFonts w:ascii="Traditional Arabic" w:hAnsi="Traditional Arabic" w:cs="Traditional Arabic"/>
          <w:sz w:val="36"/>
          <w:szCs w:val="36"/>
          <w:rtl/>
          <w:lang w:bidi="ar-EG"/>
        </w:rPr>
        <w:lastRenderedPageBreak/>
        <w:t xml:space="preserve"> </w:t>
      </w:r>
      <w:r w:rsidRPr="00E55F4A">
        <w:rPr>
          <w:rFonts w:ascii="Traditional Arabic" w:hAnsi="Traditional Arabic" w:cs="Traditional Arabic" w:hint="cs"/>
          <w:sz w:val="36"/>
          <w:szCs w:val="36"/>
          <w:rtl/>
          <w:lang w:bidi="ar-EG"/>
        </w:rPr>
        <w:t>قالت</w:t>
      </w:r>
      <w:r w:rsidR="00744801">
        <w:rPr>
          <w:rFonts w:ascii="Traditional Arabic" w:hAnsi="Traditional Arabic" w:cs="Traditional Arabic" w:hint="cs"/>
          <w:sz w:val="36"/>
          <w:szCs w:val="36"/>
          <w:rtl/>
          <w:lang w:bidi="ar-EG"/>
        </w:rPr>
        <w:t xml:space="preserve"> (عائشة)</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فلم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تبرح</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زينب</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حتى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عرفت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يكره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أن</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أنتصر</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قالت</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فلما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وقعت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لم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أنشبها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حتى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أنحيت</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عليها</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قالت</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فقال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رسول</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صلى</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الله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عليه</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وسلم</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وتبسم</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إنها</w:t>
      </w:r>
      <w:r w:rsidRPr="00E55F4A">
        <w:rPr>
          <w:rFonts w:ascii="Traditional Arabic" w:hAnsi="Traditional Arabic" w:cs="Traditional Arabic"/>
          <w:sz w:val="36"/>
          <w:szCs w:val="36"/>
          <w:rtl/>
          <w:lang w:bidi="ar-EG"/>
        </w:rPr>
        <w:t xml:space="preserve"> " </w:t>
      </w:r>
      <w:r w:rsidRPr="00E55F4A">
        <w:rPr>
          <w:rFonts w:ascii="Traditional Arabic" w:hAnsi="Traditional Arabic" w:cs="Traditional Arabic" w:hint="cs"/>
          <w:sz w:val="36"/>
          <w:szCs w:val="36"/>
          <w:rtl/>
          <w:lang w:bidi="ar-EG"/>
        </w:rPr>
        <w:t>ابنة</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أبي</w:t>
      </w:r>
      <w:r w:rsidRPr="00E55F4A">
        <w:rPr>
          <w:rFonts w:ascii="Traditional Arabic" w:hAnsi="Traditional Arabic" w:cs="Traditional Arabic"/>
          <w:sz w:val="36"/>
          <w:szCs w:val="36"/>
          <w:rtl/>
          <w:lang w:bidi="ar-EG"/>
        </w:rPr>
        <w:t xml:space="preserve"> </w:t>
      </w:r>
      <w:r w:rsidRPr="00E55F4A">
        <w:rPr>
          <w:rFonts w:ascii="Traditional Arabic" w:hAnsi="Traditional Arabic" w:cs="Traditional Arabic" w:hint="cs"/>
          <w:sz w:val="36"/>
          <w:szCs w:val="36"/>
          <w:rtl/>
          <w:lang w:bidi="ar-EG"/>
        </w:rPr>
        <w:t>بكر</w:t>
      </w:r>
      <w:r w:rsidRPr="00E55F4A">
        <w:rPr>
          <w:rFonts w:ascii="Traditional Arabic" w:hAnsi="Traditional Arabic" w:cs="Traditional Arabic"/>
          <w:sz w:val="36"/>
          <w:szCs w:val="36"/>
          <w:rtl/>
          <w:lang w:bidi="ar-EG"/>
        </w:rPr>
        <w:t xml:space="preserve"> "</w:t>
      </w:r>
      <w:r w:rsidR="00744801">
        <w:rPr>
          <w:rStyle w:val="a4"/>
          <w:rFonts w:ascii="Traditional Arabic" w:hAnsi="Traditional Arabic" w:cs="Traditional Arabic"/>
          <w:sz w:val="36"/>
          <w:szCs w:val="36"/>
          <w:rtl/>
          <w:lang w:bidi="ar-EG"/>
        </w:rPr>
        <w:footnoteReference w:id="118"/>
      </w:r>
    </w:p>
    <w:p w:rsidR="004C5B49" w:rsidRDefault="004C5B4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فإن كانت فاطمة رضي الله عنها قد شفعت لأزواج النبيّ صلّى الله عليه وسلم مرة , </w:t>
      </w:r>
      <w:r w:rsidR="009B3D40">
        <w:rPr>
          <w:rFonts w:ascii="Traditional Arabic" w:hAnsi="Traditional Arabic" w:cs="Traditional Arabic" w:hint="cs"/>
          <w:sz w:val="36"/>
          <w:szCs w:val="36"/>
          <w:rtl/>
          <w:lang w:bidi="ar-EG"/>
        </w:rPr>
        <w:t>ف</w:t>
      </w:r>
      <w:r w:rsidR="00661112">
        <w:rPr>
          <w:rFonts w:ascii="Traditional Arabic" w:hAnsi="Traditional Arabic" w:cs="Traditional Arabic" w:hint="cs"/>
          <w:sz w:val="36"/>
          <w:szCs w:val="36"/>
          <w:rtl/>
          <w:lang w:bidi="ar-EG"/>
        </w:rPr>
        <w:t xml:space="preserve">ما رجعت الثانية , </w:t>
      </w:r>
      <w:r w:rsidR="009B3D40">
        <w:rPr>
          <w:rFonts w:ascii="Traditional Arabic" w:hAnsi="Traditional Arabic" w:cs="Traditional Arabic" w:hint="cs"/>
          <w:sz w:val="36"/>
          <w:szCs w:val="36"/>
          <w:rtl/>
          <w:lang w:bidi="ar-EG"/>
        </w:rPr>
        <w:t xml:space="preserve">إذ </w:t>
      </w:r>
      <w:r w:rsidR="00661112">
        <w:rPr>
          <w:rFonts w:ascii="Traditional Arabic" w:hAnsi="Traditional Arabic" w:cs="Traditional Arabic" w:hint="cs"/>
          <w:sz w:val="36"/>
          <w:szCs w:val="36"/>
          <w:rtl/>
          <w:lang w:bidi="ar-EG"/>
        </w:rPr>
        <w:t>قد علمت مكانة عائشة من رسول الله صلّى الله عليه وسلم , وما كانت لتغضب أبيها في عائشة</w:t>
      </w:r>
      <w:r w:rsidR="009B3D40">
        <w:rPr>
          <w:rFonts w:ascii="Traditional Arabic" w:hAnsi="Traditional Arabic" w:cs="Traditional Arabic" w:hint="cs"/>
          <w:sz w:val="36"/>
          <w:szCs w:val="36"/>
          <w:rtl/>
          <w:lang w:bidi="ar-EG"/>
        </w:rPr>
        <w:t xml:space="preserve"> بعدما قال لها " أحبي هذه "</w:t>
      </w:r>
      <w:r w:rsidR="00661112">
        <w:rPr>
          <w:rFonts w:ascii="Traditional Arabic" w:hAnsi="Traditional Arabic" w:cs="Traditional Arabic" w:hint="cs"/>
          <w:sz w:val="36"/>
          <w:szCs w:val="36"/>
          <w:rtl/>
          <w:lang w:bidi="ar-EG"/>
        </w:rPr>
        <w:t xml:space="preserve"> , </w:t>
      </w:r>
      <w:r w:rsidR="00874BAE">
        <w:rPr>
          <w:rFonts w:ascii="Traditional Arabic" w:hAnsi="Traditional Arabic" w:cs="Traditional Arabic" w:hint="cs"/>
          <w:sz w:val="36"/>
          <w:szCs w:val="36"/>
          <w:rtl/>
          <w:lang w:bidi="ar-EG"/>
        </w:rPr>
        <w:t xml:space="preserve">و ما تكلّمت عائشة </w:t>
      </w:r>
      <w:r w:rsidR="00B62AA6">
        <w:rPr>
          <w:rFonts w:ascii="Traditional Arabic" w:hAnsi="Traditional Arabic" w:cs="Traditional Arabic" w:hint="cs"/>
          <w:sz w:val="36"/>
          <w:szCs w:val="36"/>
          <w:rtl/>
          <w:lang w:bidi="ar-EG"/>
        </w:rPr>
        <w:t xml:space="preserve">رضي الله عنها في فاطمة و لا التفتت حتى لرسول الله صلّى الله عليه وسلم , كما فعلت مع زينب , لأنها </w:t>
      </w:r>
      <w:r w:rsidR="00B13A86">
        <w:rPr>
          <w:rFonts w:ascii="Traditional Arabic" w:hAnsi="Traditional Arabic" w:cs="Traditional Arabic" w:hint="cs"/>
          <w:sz w:val="36"/>
          <w:szCs w:val="36"/>
          <w:rtl/>
          <w:lang w:bidi="ar-EG"/>
        </w:rPr>
        <w:t xml:space="preserve">تعلم جيدا </w:t>
      </w:r>
      <w:r w:rsidR="00B60090">
        <w:rPr>
          <w:rFonts w:ascii="Traditional Arabic" w:hAnsi="Traditional Arabic" w:cs="Traditional Arabic" w:hint="cs"/>
          <w:sz w:val="36"/>
          <w:szCs w:val="36"/>
          <w:rtl/>
          <w:lang w:bidi="ar-EG"/>
        </w:rPr>
        <w:t>مدى حب</w:t>
      </w:r>
      <w:r w:rsidR="00B13A86">
        <w:rPr>
          <w:rFonts w:ascii="Traditional Arabic" w:hAnsi="Traditional Arabic" w:cs="Traditional Arabic" w:hint="cs"/>
          <w:sz w:val="36"/>
          <w:szCs w:val="36"/>
          <w:rtl/>
          <w:lang w:bidi="ar-EG"/>
        </w:rPr>
        <w:t xml:space="preserve"> </w:t>
      </w:r>
      <w:r w:rsidR="00B60090">
        <w:rPr>
          <w:rFonts w:ascii="Traditional Arabic" w:hAnsi="Traditional Arabic" w:cs="Traditional Arabic" w:hint="cs"/>
          <w:sz w:val="36"/>
          <w:szCs w:val="36"/>
          <w:rtl/>
          <w:lang w:bidi="ar-EG"/>
        </w:rPr>
        <w:t>النبيّ صلّى الله عليه وسلم لفاطمة , و أنّ فاطمة</w:t>
      </w:r>
      <w:r w:rsidR="00B13A86">
        <w:rPr>
          <w:rFonts w:ascii="Traditional Arabic" w:hAnsi="Traditional Arabic" w:cs="Traditional Arabic" w:hint="cs"/>
          <w:sz w:val="36"/>
          <w:szCs w:val="36"/>
          <w:rtl/>
          <w:lang w:bidi="ar-EG"/>
        </w:rPr>
        <w:t xml:space="preserve"> لن تقول إلا </w:t>
      </w:r>
      <w:r w:rsidR="00F04E66">
        <w:rPr>
          <w:rFonts w:ascii="Traditional Arabic" w:hAnsi="Traditional Arabic" w:cs="Traditional Arabic" w:hint="cs"/>
          <w:sz w:val="36"/>
          <w:szCs w:val="36"/>
          <w:rtl/>
          <w:lang w:bidi="ar-EG"/>
        </w:rPr>
        <w:t>حقا , و أنّها بنت رسول الله</w:t>
      </w:r>
      <w:r w:rsidR="006116B6">
        <w:rPr>
          <w:rFonts w:ascii="Traditional Arabic" w:hAnsi="Traditional Arabic" w:cs="Traditional Arabic" w:hint="cs"/>
          <w:sz w:val="36"/>
          <w:szCs w:val="36"/>
          <w:rtl/>
          <w:lang w:bidi="ar-EG"/>
        </w:rPr>
        <w:t xml:space="preserve"> وهي في حضرة أبيها</w:t>
      </w:r>
      <w:r w:rsidR="00F04E66">
        <w:rPr>
          <w:rFonts w:ascii="Traditional Arabic" w:hAnsi="Traditional Arabic" w:cs="Traditional Arabic" w:hint="cs"/>
          <w:sz w:val="36"/>
          <w:szCs w:val="36"/>
          <w:rtl/>
          <w:lang w:bidi="ar-EG"/>
        </w:rPr>
        <w:t xml:space="preserve"> , فالذي يجيبها هو أبوها , لا هي , فلذلك سكتت , على العكس من زينب , فكانتا ند</w:t>
      </w:r>
      <w:r w:rsidR="0035480E">
        <w:rPr>
          <w:rFonts w:ascii="Traditional Arabic" w:hAnsi="Traditional Arabic" w:cs="Traditional Arabic" w:hint="cs"/>
          <w:sz w:val="36"/>
          <w:szCs w:val="36"/>
          <w:rtl/>
          <w:lang w:bidi="ar-EG"/>
        </w:rPr>
        <w:t xml:space="preserve">ان , فترك لها رسول الله صلّى الله عليه وسلّم الفسحة للردّ على زينب و الاقتصاص لنفسها , وهذا من أدب و فطنة عائشة رضي الله عنها </w:t>
      </w:r>
      <w:r w:rsidR="006116B6">
        <w:rPr>
          <w:rFonts w:ascii="Traditional Arabic" w:hAnsi="Traditional Arabic" w:cs="Traditional Arabic" w:hint="cs"/>
          <w:sz w:val="36"/>
          <w:szCs w:val="36"/>
          <w:rtl/>
          <w:lang w:bidi="ar-EG"/>
        </w:rPr>
        <w:t xml:space="preserve">وهذا من اللطائف في هذا الحديث </w:t>
      </w:r>
      <w:r w:rsidR="0035480E">
        <w:rPr>
          <w:rFonts w:ascii="Traditional Arabic" w:hAnsi="Traditional Arabic" w:cs="Traditional Arabic" w:hint="cs"/>
          <w:sz w:val="36"/>
          <w:szCs w:val="36"/>
          <w:rtl/>
          <w:lang w:bidi="ar-EG"/>
        </w:rPr>
        <w:t>.</w:t>
      </w:r>
    </w:p>
    <w:p w:rsidR="007068CD" w:rsidRDefault="007D6911"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وأما ما روي عن عائشة أنها </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قالت</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كانت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عندنا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سلمة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فجاء</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النبي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صلى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الله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عليه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وسلم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عند</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جنح</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الليل</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قالت</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فذكرت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شيئا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صنعه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بيده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قالت</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وجعل</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يفطن</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لأم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سلمة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قالت</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وجعلت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أومئ</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إليه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حتى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فطن</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سلمة</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أهكذا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الآن</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أما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كان</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واحدة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منا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عندك</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إلا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خلابة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كما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أرى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وسبت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عائشة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وجعل</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النبي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صلى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الله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عليه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وسلم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ينهاها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فتأبى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فقال</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النبي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صلى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الله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عليه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وسلم</w:t>
      </w:r>
      <w:r w:rsidRPr="007D6911">
        <w:rPr>
          <w:rFonts w:ascii="Traditional Arabic" w:hAnsi="Traditional Arabic" w:cs="Traditional Arabic"/>
          <w:sz w:val="36"/>
          <w:szCs w:val="36"/>
          <w:rtl/>
          <w:lang w:bidi="ar-EG"/>
        </w:rPr>
        <w:t xml:space="preserve"> : " </w:t>
      </w:r>
      <w:r w:rsidRPr="007D6911">
        <w:rPr>
          <w:rFonts w:ascii="Traditional Arabic" w:hAnsi="Traditional Arabic" w:cs="Traditional Arabic" w:hint="cs"/>
          <w:sz w:val="36"/>
          <w:szCs w:val="36"/>
          <w:rtl/>
          <w:lang w:bidi="ar-EG"/>
        </w:rPr>
        <w:t>سبيها</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فسبتها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حتى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غلبتها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فانطلقت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سلمة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إلى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علي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وفاطمة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فقالت</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إن</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عائشة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سبتها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وقالت</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لكم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وقالت</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لكم</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فقال</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علي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لفاطمة</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اذهبي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إليه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فقولي</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إن</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عائشة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لنا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وقالت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لنا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فأتته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فذكرت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ذلك</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فقال</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النبي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صلى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الله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عليه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وسلم</w:t>
      </w:r>
      <w:r w:rsidRPr="007D6911">
        <w:rPr>
          <w:rFonts w:ascii="Traditional Arabic" w:hAnsi="Traditional Arabic" w:cs="Traditional Arabic"/>
          <w:sz w:val="36"/>
          <w:szCs w:val="36"/>
          <w:rtl/>
          <w:lang w:bidi="ar-EG"/>
        </w:rPr>
        <w:t xml:space="preserve"> : " </w:t>
      </w:r>
      <w:r w:rsidRPr="007D6911">
        <w:rPr>
          <w:rFonts w:ascii="Traditional Arabic" w:hAnsi="Traditional Arabic" w:cs="Traditional Arabic" w:hint="cs"/>
          <w:sz w:val="36"/>
          <w:szCs w:val="36"/>
          <w:rtl/>
          <w:lang w:bidi="ar-EG"/>
        </w:rPr>
        <w:t>إنها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حبة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أبيك</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ورب</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الكعبة</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فرجعت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إلى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علي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فذكرت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له</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الذي</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فقال</w:t>
      </w:r>
      <w:r w:rsidRPr="007D6911">
        <w:rPr>
          <w:rFonts w:ascii="Traditional Arabic" w:hAnsi="Traditional Arabic" w:cs="Traditional Arabic"/>
          <w:sz w:val="36"/>
          <w:szCs w:val="36"/>
          <w:rtl/>
          <w:lang w:bidi="ar-EG"/>
        </w:rPr>
        <w:t xml:space="preserve"> : </w:t>
      </w:r>
      <w:r w:rsidRPr="007D6911">
        <w:rPr>
          <w:rFonts w:ascii="Traditional Arabic" w:hAnsi="Traditional Arabic" w:cs="Traditional Arabic" w:hint="cs"/>
          <w:sz w:val="36"/>
          <w:szCs w:val="36"/>
          <w:rtl/>
          <w:lang w:bidi="ar-EG"/>
        </w:rPr>
        <w:lastRenderedPageBreak/>
        <w:t>أما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كفاك</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إلا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أن</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قالت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لنا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عائشة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وقالت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لنا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حتى</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أتتك</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فاطمة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فقلت</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لها</w:t>
      </w:r>
      <w:r w:rsidRPr="007D6911">
        <w:rPr>
          <w:rFonts w:ascii="Traditional Arabic" w:hAnsi="Traditional Arabic" w:cs="Traditional Arabic"/>
          <w:sz w:val="36"/>
          <w:szCs w:val="36"/>
          <w:rtl/>
          <w:lang w:bidi="ar-EG"/>
        </w:rPr>
        <w:t xml:space="preserve"> : " </w:t>
      </w:r>
      <w:r w:rsidRPr="007D6911">
        <w:rPr>
          <w:rFonts w:ascii="Traditional Arabic" w:hAnsi="Traditional Arabic" w:cs="Traditional Arabic" w:hint="cs"/>
          <w:sz w:val="36"/>
          <w:szCs w:val="36"/>
          <w:rtl/>
          <w:lang w:bidi="ar-EG"/>
        </w:rPr>
        <w:t>إنها</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حبة</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أبيك</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ورب</w:t>
      </w:r>
      <w:r w:rsidRPr="007D6911">
        <w:rPr>
          <w:rFonts w:ascii="Traditional Arabic" w:hAnsi="Traditional Arabic" w:cs="Traditional Arabic"/>
          <w:sz w:val="36"/>
          <w:szCs w:val="36"/>
          <w:rtl/>
          <w:lang w:bidi="ar-EG"/>
        </w:rPr>
        <w:t xml:space="preserve"> </w:t>
      </w:r>
      <w:r w:rsidRPr="007D6911">
        <w:rPr>
          <w:rFonts w:ascii="Traditional Arabic" w:hAnsi="Traditional Arabic" w:cs="Traditional Arabic" w:hint="cs"/>
          <w:sz w:val="36"/>
          <w:szCs w:val="36"/>
          <w:rtl/>
          <w:lang w:bidi="ar-EG"/>
        </w:rPr>
        <w:t>الكعبة</w:t>
      </w:r>
      <w:r w:rsidRPr="007D6911">
        <w:rPr>
          <w:rFonts w:ascii="Traditional Arabic" w:hAnsi="Traditional Arabic" w:cs="Traditional Arabic"/>
          <w:sz w:val="36"/>
          <w:szCs w:val="36"/>
          <w:rtl/>
          <w:lang w:bidi="ar-EG"/>
        </w:rPr>
        <w:t xml:space="preserve"> "</w:t>
      </w:r>
      <w:r w:rsidR="00265586">
        <w:rPr>
          <w:rStyle w:val="a4"/>
          <w:rFonts w:ascii="Traditional Arabic" w:hAnsi="Traditional Arabic" w:cs="Traditional Arabic"/>
          <w:sz w:val="36"/>
          <w:szCs w:val="36"/>
          <w:rtl/>
          <w:lang w:bidi="ar-EG"/>
        </w:rPr>
        <w:footnoteReference w:id="119"/>
      </w:r>
    </w:p>
    <w:p w:rsidR="008254B6" w:rsidRDefault="008254B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فهذا حديث لا يصحّ</w:t>
      </w:r>
      <w:r w:rsidR="00843A9C">
        <w:rPr>
          <w:rFonts w:ascii="Traditional Arabic" w:hAnsi="Traditional Arabic" w:cs="Traditional Arabic" w:hint="cs"/>
          <w:sz w:val="36"/>
          <w:szCs w:val="36"/>
          <w:rtl/>
          <w:lang w:bidi="ar-EG"/>
        </w:rPr>
        <w:t xml:space="preserve"> , بل منكر</w:t>
      </w:r>
      <w:r>
        <w:rPr>
          <w:rFonts w:ascii="Traditional Arabic" w:hAnsi="Traditional Arabic" w:cs="Traditional Arabic" w:hint="cs"/>
          <w:sz w:val="36"/>
          <w:szCs w:val="36"/>
          <w:rtl/>
          <w:lang w:bidi="ar-EG"/>
        </w:rPr>
        <w:t xml:space="preserve"> , و آفته علي بن زيد بن جدعان ,</w:t>
      </w:r>
      <w:r w:rsidR="00843A9C">
        <w:rPr>
          <w:rFonts w:ascii="Traditional Arabic" w:hAnsi="Traditional Arabic" w:cs="Traditional Arabic" w:hint="cs"/>
          <w:sz w:val="36"/>
          <w:szCs w:val="36"/>
          <w:rtl/>
          <w:lang w:bidi="ar-EG"/>
        </w:rPr>
        <w:t xml:space="preserve"> وقد ضعّفه النسائي , و ابن معين , وأحمد , و الدارقطني , وابن عيينة , وابن خزيمة , و الحافظ في تقريبه , وقا</w:t>
      </w:r>
      <w:r w:rsidR="00C05628">
        <w:rPr>
          <w:rFonts w:ascii="Traditional Arabic" w:hAnsi="Traditional Arabic" w:cs="Traditional Arabic" w:hint="cs"/>
          <w:sz w:val="36"/>
          <w:szCs w:val="36"/>
          <w:rtl/>
          <w:lang w:bidi="ar-EG"/>
        </w:rPr>
        <w:t>ل ابن كثير</w:t>
      </w:r>
      <w:r w:rsidR="00C05628">
        <w:rPr>
          <w:rStyle w:val="a4"/>
          <w:rFonts w:ascii="Traditional Arabic" w:hAnsi="Traditional Arabic" w:cs="Traditional Arabic"/>
          <w:sz w:val="36"/>
          <w:szCs w:val="36"/>
          <w:rtl/>
          <w:lang w:bidi="ar-EG"/>
        </w:rPr>
        <w:footnoteReference w:id="120"/>
      </w:r>
      <w:r w:rsidR="00C05628">
        <w:rPr>
          <w:rFonts w:ascii="Traditional Arabic" w:hAnsi="Traditional Arabic" w:cs="Traditional Arabic" w:hint="cs"/>
          <w:sz w:val="36"/>
          <w:szCs w:val="36"/>
          <w:rtl/>
          <w:lang w:bidi="ar-EG"/>
        </w:rPr>
        <w:t xml:space="preserve"> في هذا الحديث </w:t>
      </w:r>
      <w:r w:rsidR="00D313A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xml:space="preserve"> </w:t>
      </w:r>
      <w:r w:rsidR="00D313A2" w:rsidRPr="00D313A2">
        <w:rPr>
          <w:rFonts w:ascii="Traditional Arabic" w:hAnsi="Traditional Arabic" w:cs="Traditional Arabic"/>
          <w:sz w:val="36"/>
          <w:szCs w:val="36"/>
          <w:rtl/>
          <w:lang w:bidi="ar-EG"/>
        </w:rPr>
        <w:t>وعلي بن زيد بن جدعان يأتي في رواياته بالمنكرات غالبا ، وهذا فيه نكارة ، والحديث الصحيح خلاف هذا السياق ، كما رواه النسائي وابن ماجه</w:t>
      </w:r>
      <w:r w:rsidR="00E07E82">
        <w:rPr>
          <w:rStyle w:val="a4"/>
          <w:rFonts w:ascii="Traditional Arabic" w:hAnsi="Traditional Arabic" w:cs="Traditional Arabic"/>
          <w:sz w:val="36"/>
          <w:szCs w:val="36"/>
          <w:rtl/>
          <w:lang w:bidi="ar-EG"/>
        </w:rPr>
        <w:footnoteReference w:id="121"/>
      </w:r>
      <w:r w:rsidR="00D313A2" w:rsidRPr="00D313A2">
        <w:rPr>
          <w:rFonts w:ascii="Traditional Arabic" w:hAnsi="Traditional Arabic" w:cs="Traditional Arabic"/>
          <w:sz w:val="36"/>
          <w:szCs w:val="36"/>
          <w:rtl/>
          <w:lang w:bidi="ar-EG"/>
        </w:rPr>
        <w:t xml:space="preserve"> من حديث خالد بن سلمة الفأفاء ، عن عبد الله البَهِيّ ، عن عروة قال : قالت عائشة ، رضي الله عنها : ما علمتُ حتى دخلت عليَّ زينب بغير إذن وهي غضبى ، ثم قالت لرسول الله صلى الله عليه وسلم : حسبك إذا قلبت لك ابنة أبي بكر ذُرَيّعَتَيهَا ثم أقبلت علي فأعرضت عنها ، حتى قال النبي صلى الله عليه وسلم : "دونك فانتصري" فأقبلت عليها حتى رأيتها وقد يبس ريقها في فمها ، ما ترد علي شيئا. فرأيت النبي صلى الله عليه وسلم يتهلل وجهه. وهذا لفظ</w:t>
      </w:r>
      <w:r w:rsidR="00D313A2">
        <w:rPr>
          <w:rFonts w:ascii="Traditional Arabic" w:hAnsi="Traditional Arabic" w:cs="Traditional Arabic" w:hint="cs"/>
          <w:sz w:val="36"/>
          <w:szCs w:val="36"/>
          <w:rtl/>
          <w:lang w:bidi="ar-EG"/>
        </w:rPr>
        <w:t xml:space="preserve"> النسائي ا.هـ."</w:t>
      </w:r>
    </w:p>
    <w:p w:rsidR="002F4B36" w:rsidRDefault="002F4B36" w:rsidP="008939A4">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ونكتفي بردّ الحافظ بن كثير رحمه الله , فقد أجاد و أفاد , وهو من العلماء المحققين الربانيين , وهو إمام حافظ , وقوله حجّة في الحديث , والحمد لله ربّ العالمين .</w:t>
      </w:r>
    </w:p>
    <w:p w:rsidR="00B025A5" w:rsidRDefault="002F49B1" w:rsidP="00B025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وأما كتب الشيعة فتصور العلاقة بين عائشة رضي الله عنها و فاطمة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عليها السلام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في صورة سيئة للغاية</w:t>
      </w:r>
      <w:r w:rsidR="00397718">
        <w:rPr>
          <w:rStyle w:val="a4"/>
          <w:rFonts w:ascii="Traditional Arabic" w:hAnsi="Traditional Arabic" w:cs="Traditional Arabic"/>
          <w:sz w:val="36"/>
          <w:szCs w:val="36"/>
          <w:rtl/>
          <w:lang w:bidi="ar-EG"/>
        </w:rPr>
        <w:footnoteReference w:id="122"/>
      </w:r>
      <w:r w:rsidR="00AF0A0F">
        <w:rPr>
          <w:rFonts w:ascii="Traditional Arabic" w:hAnsi="Traditional Arabic" w:cs="Traditional Arabic" w:hint="cs"/>
          <w:sz w:val="36"/>
          <w:szCs w:val="36"/>
          <w:rtl/>
          <w:lang w:bidi="ar-EG"/>
        </w:rPr>
        <w:t xml:space="preserve"> , فكانت عائشة تتنقصها , بزعمهم , وتتنقصأمها فتقول لها " يا ابنة خديجة ما ترين أن لأمك علينا فضلا " </w:t>
      </w:r>
      <w:r>
        <w:rPr>
          <w:rFonts w:ascii="Traditional Arabic" w:hAnsi="Traditional Arabic" w:cs="Traditional Arabic" w:hint="cs"/>
          <w:sz w:val="36"/>
          <w:szCs w:val="36"/>
          <w:rtl/>
          <w:lang w:bidi="ar-EG"/>
        </w:rPr>
        <w:t xml:space="preserve"> , حتى قال بعضهم " أول عداوة خرّبت الدنيا وبني عليها جميع الكفر و النفاق إلى يوم القيامة : هي عداوة عائشة لمولاتها الزهراء " </w:t>
      </w:r>
      <w:r w:rsidR="00986856">
        <w:rPr>
          <w:rFonts w:ascii="Traditional Arabic" w:hAnsi="Traditional Arabic" w:cs="Traditional Arabic" w:hint="cs"/>
          <w:sz w:val="36"/>
          <w:szCs w:val="36"/>
          <w:rtl/>
          <w:lang w:bidi="ar-EG"/>
        </w:rPr>
        <w:t xml:space="preserve">ورووا فيها أثار </w:t>
      </w:r>
      <w:r w:rsidR="00091729">
        <w:rPr>
          <w:rFonts w:ascii="Traditional Arabic" w:hAnsi="Traditional Arabic" w:cs="Traditional Arabic" w:hint="cs"/>
          <w:sz w:val="36"/>
          <w:szCs w:val="36"/>
          <w:rtl/>
          <w:lang w:bidi="ar-EG"/>
        </w:rPr>
        <w:t xml:space="preserve">منسوبة , كذبا للنبيّ صلّى الله عليه وسلّم أنها عدوّة لأهل البيت كقوله " ما تدع عائشة عداوتنا أهل البيت " </w:t>
      </w:r>
      <w:r w:rsidR="00B025A5">
        <w:rPr>
          <w:rFonts w:ascii="Traditional Arabic" w:hAnsi="Traditional Arabic" w:cs="Traditional Arabic" w:hint="cs"/>
          <w:sz w:val="36"/>
          <w:szCs w:val="36"/>
          <w:rtl/>
          <w:lang w:bidi="ar-EG"/>
        </w:rPr>
        <w:t>.</w:t>
      </w:r>
      <w:r w:rsidR="00091729">
        <w:rPr>
          <w:rFonts w:ascii="Traditional Arabic" w:hAnsi="Traditional Arabic" w:cs="Traditional Arabic" w:hint="cs"/>
          <w:sz w:val="36"/>
          <w:szCs w:val="36"/>
          <w:rtl/>
          <w:lang w:bidi="ar-EG"/>
        </w:rPr>
        <w:t xml:space="preserve"> </w:t>
      </w:r>
    </w:p>
    <w:p w:rsidR="002F49B1" w:rsidRDefault="00727EBD" w:rsidP="00B025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مع أنّ الشيعة أنفسهم هم من يأذي بنت رسول الله في كتبهم</w:t>
      </w:r>
      <w:r w:rsidR="009E654B">
        <w:rPr>
          <w:rStyle w:val="a4"/>
          <w:rFonts w:ascii="Traditional Arabic" w:hAnsi="Traditional Arabic" w:cs="Traditional Arabic"/>
          <w:sz w:val="36"/>
          <w:szCs w:val="36"/>
          <w:rtl/>
          <w:lang w:bidi="ar-EG"/>
        </w:rPr>
        <w:footnoteReference w:id="123"/>
      </w:r>
      <w:r>
        <w:rPr>
          <w:rFonts w:ascii="Traditional Arabic" w:hAnsi="Traditional Arabic" w:cs="Traditional Arabic" w:hint="cs"/>
          <w:sz w:val="36"/>
          <w:szCs w:val="36"/>
          <w:rtl/>
          <w:lang w:bidi="ar-EG"/>
        </w:rPr>
        <w:t xml:space="preserve"> , </w:t>
      </w:r>
      <w:r w:rsidR="00633851">
        <w:rPr>
          <w:rFonts w:ascii="Traditional Arabic" w:hAnsi="Traditional Arabic" w:cs="Traditional Arabic" w:hint="cs"/>
          <w:sz w:val="36"/>
          <w:szCs w:val="36"/>
          <w:rtl/>
          <w:lang w:bidi="ar-EG"/>
        </w:rPr>
        <w:t xml:space="preserve">فمرة يجعلون جبريل ينزل على النبيّ صلّى الله عليه و سلّم و يقول له " يا محمد : </w:t>
      </w:r>
      <w:r w:rsidR="0036020B">
        <w:rPr>
          <w:rFonts w:ascii="Traditional Arabic" w:hAnsi="Traditional Arabic" w:cs="Traditional Arabic" w:hint="cs"/>
          <w:sz w:val="36"/>
          <w:szCs w:val="36"/>
          <w:rtl/>
          <w:lang w:bidi="ar-EG"/>
        </w:rPr>
        <w:t>الله يقرئك السلام وي</w:t>
      </w:r>
      <w:r w:rsidR="00633851">
        <w:rPr>
          <w:rFonts w:ascii="Traditional Arabic" w:hAnsi="Traditional Arabic" w:cs="Traditional Arabic" w:hint="cs"/>
          <w:sz w:val="36"/>
          <w:szCs w:val="36"/>
          <w:rtl/>
          <w:lang w:bidi="ar-EG"/>
        </w:rPr>
        <w:t>ق</w:t>
      </w:r>
      <w:r w:rsidR="0036020B">
        <w:rPr>
          <w:rFonts w:ascii="Traditional Arabic" w:hAnsi="Traditional Arabic" w:cs="Traditional Arabic" w:hint="cs"/>
          <w:sz w:val="36"/>
          <w:szCs w:val="36"/>
          <w:rtl/>
          <w:lang w:bidi="ar-EG"/>
        </w:rPr>
        <w:t>و</w:t>
      </w:r>
      <w:r w:rsidR="00633851">
        <w:rPr>
          <w:rFonts w:ascii="Traditional Arabic" w:hAnsi="Traditional Arabic" w:cs="Traditional Arabic" w:hint="cs"/>
          <w:sz w:val="36"/>
          <w:szCs w:val="36"/>
          <w:rtl/>
          <w:lang w:bidi="ar-EG"/>
        </w:rPr>
        <w:t xml:space="preserve">ل : </w:t>
      </w:r>
      <w:r w:rsidR="0036020B">
        <w:rPr>
          <w:rFonts w:ascii="Traditional Arabic" w:hAnsi="Traditional Arabic" w:cs="Traditional Arabic" w:hint="cs"/>
          <w:sz w:val="36"/>
          <w:szCs w:val="36"/>
          <w:rtl/>
          <w:lang w:bidi="ar-EG"/>
        </w:rPr>
        <w:t>أقريء عليا مني السلام , وقل لفاطمة : ليس لك أن تضربي عليّا على يديه "!!</w:t>
      </w:r>
    </w:p>
    <w:p w:rsidR="00910F2E" w:rsidRDefault="001A180F" w:rsidP="00B025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وآذوهها أكثر من ذلك , وهي الطاهرة الفاضلة , أنّها هددت أبا بكر  " لئن لم تكف عن عليّ لأنشرنّ شعري , </w:t>
      </w:r>
      <w:r w:rsidR="00910F2E">
        <w:rPr>
          <w:rFonts w:ascii="Traditional Arabic" w:hAnsi="Traditional Arabic" w:cs="Traditional Arabic" w:hint="cs"/>
          <w:sz w:val="36"/>
          <w:szCs w:val="36"/>
          <w:rtl/>
          <w:lang w:bidi="ar-EG"/>
        </w:rPr>
        <w:t>و لأشقنّ جيبي " , أفاطمة تقول هذا الكلام , يا أهل التشيع !!؟</w:t>
      </w:r>
    </w:p>
    <w:p w:rsidR="00D057E2" w:rsidRPr="008939A4" w:rsidRDefault="00D057E2" w:rsidP="00567451">
      <w:pPr>
        <w:spacing w:after="0"/>
        <w:rPr>
          <w:rFonts w:ascii="Traditional Arabic" w:hAnsi="Traditional Arabic" w:cs="Traditional Arabic"/>
          <w:b/>
          <w:bCs/>
          <w:sz w:val="36"/>
          <w:szCs w:val="36"/>
          <w:rtl/>
          <w:lang w:bidi="ar-EG"/>
        </w:rPr>
      </w:pPr>
      <w:r w:rsidRPr="008939A4">
        <w:rPr>
          <w:rFonts w:ascii="Traditional Arabic" w:hAnsi="Traditional Arabic" w:cs="Traditional Arabic" w:hint="cs"/>
          <w:b/>
          <w:bCs/>
          <w:sz w:val="36"/>
          <w:szCs w:val="36"/>
          <w:rtl/>
          <w:lang w:bidi="ar-EG"/>
        </w:rPr>
        <w:t xml:space="preserve">عائشة رضي الله عنها و الحسينين عليهما السلام </w:t>
      </w:r>
    </w:p>
    <w:p w:rsidR="00D057E2" w:rsidRDefault="00511951"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لم أر</w:t>
      </w:r>
      <w:r w:rsidR="00D057E2">
        <w:rPr>
          <w:rFonts w:ascii="Traditional Arabic" w:hAnsi="Traditional Arabic" w:cs="Traditional Arabic" w:hint="cs"/>
          <w:sz w:val="36"/>
          <w:szCs w:val="36"/>
          <w:rtl/>
          <w:lang w:bidi="ar-EG"/>
        </w:rPr>
        <w:t xml:space="preserve"> في المصادر بين يديّ , و فيما وقفت عليه من الآثار , أي </w:t>
      </w:r>
      <w:r w:rsidR="00622B28">
        <w:rPr>
          <w:rFonts w:ascii="Traditional Arabic" w:hAnsi="Traditional Arabic" w:cs="Traditional Arabic" w:hint="cs"/>
          <w:sz w:val="36"/>
          <w:szCs w:val="36"/>
          <w:rtl/>
          <w:lang w:bidi="ar-EG"/>
        </w:rPr>
        <w:t xml:space="preserve">اشارة إلى وجود علاقة متوترة بين الحسينين و عائشة رضي الله تعالى عنها , إلا رواية مكذوبة عليها في قصة دفن الحسن </w:t>
      </w:r>
      <w:r w:rsidR="00ED00CF">
        <w:rPr>
          <w:rFonts w:ascii="Traditional Arabic" w:hAnsi="Traditional Arabic" w:cs="Traditional Arabic" w:hint="cs"/>
          <w:sz w:val="36"/>
          <w:szCs w:val="36"/>
          <w:rtl/>
          <w:lang w:bidi="ar-EG"/>
        </w:rPr>
        <w:t xml:space="preserve">بن علي عليه السلام </w:t>
      </w:r>
      <w:r w:rsidR="00622B28">
        <w:rPr>
          <w:rFonts w:ascii="Traditional Arabic" w:hAnsi="Traditional Arabic" w:cs="Traditional Arabic" w:hint="cs"/>
          <w:sz w:val="36"/>
          <w:szCs w:val="36"/>
          <w:rtl/>
          <w:lang w:bidi="ar-EG"/>
        </w:rPr>
        <w:t>سأذكرها إن شاء الله في فصل الأباطيل</w:t>
      </w:r>
      <w:r w:rsidR="0051636C">
        <w:rPr>
          <w:rFonts w:ascii="Traditional Arabic" w:hAnsi="Traditional Arabic" w:cs="Traditional Arabic" w:hint="cs"/>
          <w:sz w:val="36"/>
          <w:szCs w:val="36"/>
          <w:rtl/>
          <w:lang w:bidi="ar-EG"/>
        </w:rPr>
        <w:t xml:space="preserve"> و الموضوعات</w:t>
      </w:r>
      <w:r w:rsidR="00622B28">
        <w:rPr>
          <w:rFonts w:ascii="Traditional Arabic" w:hAnsi="Traditional Arabic" w:cs="Traditional Arabic" w:hint="cs"/>
          <w:sz w:val="36"/>
          <w:szCs w:val="36"/>
          <w:rtl/>
          <w:lang w:bidi="ar-EG"/>
        </w:rPr>
        <w:t xml:space="preserve"> عن عائشة رضي الله </w:t>
      </w:r>
      <w:r w:rsidR="0051636C">
        <w:rPr>
          <w:rFonts w:ascii="Traditional Arabic" w:hAnsi="Traditional Arabic" w:cs="Traditional Arabic" w:hint="cs"/>
          <w:sz w:val="36"/>
          <w:szCs w:val="36"/>
          <w:rtl/>
          <w:lang w:bidi="ar-EG"/>
        </w:rPr>
        <w:t xml:space="preserve">عنها </w:t>
      </w:r>
      <w:r w:rsidR="00560C38">
        <w:rPr>
          <w:rFonts w:ascii="Traditional Arabic" w:hAnsi="Traditional Arabic" w:cs="Traditional Arabic" w:hint="cs"/>
          <w:sz w:val="36"/>
          <w:szCs w:val="36"/>
          <w:rtl/>
          <w:lang w:bidi="ar-EG"/>
        </w:rPr>
        <w:t xml:space="preserve">, والصحيح أنها أذنت له و قالت "نعم وكرامة " والذي منع ذلك هو مروان , وسأذكره مفصلا إن شاء الله في فصل الأكاذيب عنها رضي الله عنها </w:t>
      </w:r>
      <w:r w:rsidR="0051636C">
        <w:rPr>
          <w:rFonts w:ascii="Traditional Arabic" w:hAnsi="Traditional Arabic" w:cs="Traditional Arabic" w:hint="cs"/>
          <w:sz w:val="36"/>
          <w:szCs w:val="36"/>
          <w:rtl/>
          <w:lang w:bidi="ar-EG"/>
        </w:rPr>
        <w:t xml:space="preserve">, </w:t>
      </w:r>
      <w:r w:rsidR="005651B8">
        <w:rPr>
          <w:rFonts w:ascii="Traditional Arabic" w:hAnsi="Traditional Arabic" w:cs="Traditional Arabic" w:hint="cs"/>
          <w:sz w:val="36"/>
          <w:szCs w:val="36"/>
          <w:rtl/>
          <w:lang w:bidi="ar-EG"/>
        </w:rPr>
        <w:t xml:space="preserve">إلا أننا لا ننكر أنهما و لا شكّ </w:t>
      </w:r>
      <w:r w:rsidR="007A77BA">
        <w:rPr>
          <w:rFonts w:ascii="Traditional Arabic" w:hAnsi="Traditional Arabic" w:cs="Traditional Arabic" w:hint="cs"/>
          <w:sz w:val="36"/>
          <w:szCs w:val="36"/>
          <w:rtl/>
          <w:lang w:bidi="ar-EG"/>
        </w:rPr>
        <w:t xml:space="preserve">أنّهما </w:t>
      </w:r>
      <w:r w:rsidR="005651B8">
        <w:rPr>
          <w:rFonts w:ascii="Traditional Arabic" w:hAnsi="Traditional Arabic" w:cs="Traditional Arabic" w:hint="cs"/>
          <w:sz w:val="36"/>
          <w:szCs w:val="36"/>
          <w:rtl/>
          <w:lang w:bidi="ar-EG"/>
        </w:rPr>
        <w:t xml:space="preserve">كانا في صفّ أبيهما في فتنة الجمل , </w:t>
      </w:r>
      <w:r w:rsidR="00622347">
        <w:rPr>
          <w:rFonts w:ascii="Traditional Arabic" w:hAnsi="Traditional Arabic" w:cs="Traditional Arabic" w:hint="cs"/>
          <w:sz w:val="36"/>
          <w:szCs w:val="36"/>
          <w:rtl/>
          <w:lang w:bidi="ar-EG"/>
        </w:rPr>
        <w:t>إذ</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لما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سار</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طلحة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والزبير</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وعائشة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إلى</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البصرة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بعث</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علي</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عمار</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بن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ياسر</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وحسن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بن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علي</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فقدما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علينا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الكوفة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فصعدا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المنبر</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فكان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الحسن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بن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علي</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فوق</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المنبر</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في</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أعلاه</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وقام</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عمار</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أسفل</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من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الحسن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فاجتمعنا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إليه</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فسمعت</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عمارا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يقول</w:t>
      </w:r>
      <w:r w:rsidR="00622347" w:rsidRPr="00622347">
        <w:rPr>
          <w:rFonts w:ascii="Traditional Arabic" w:hAnsi="Traditional Arabic" w:cs="Traditional Arabic"/>
          <w:sz w:val="36"/>
          <w:szCs w:val="36"/>
          <w:rtl/>
          <w:lang w:bidi="ar-EG"/>
        </w:rPr>
        <w:t xml:space="preserve"> : " </w:t>
      </w:r>
      <w:r w:rsidR="00622347" w:rsidRPr="00622347">
        <w:rPr>
          <w:rFonts w:ascii="Traditional Arabic" w:hAnsi="Traditional Arabic" w:cs="Traditional Arabic" w:hint="cs"/>
          <w:sz w:val="36"/>
          <w:szCs w:val="36"/>
          <w:rtl/>
          <w:lang w:bidi="ar-EG"/>
        </w:rPr>
        <w:t>إن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عائشة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قد</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سارت</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إلى</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البصرة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ووالله</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إنها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لزوجة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نبيكم</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صلى</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الله</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عليه</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وسلم</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في</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الدنيا</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والآخرة</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ولكن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الله</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تبارك</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وتعالى</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ابتلاكم</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ليعلم</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إياه</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تطيعون</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أم</w:t>
      </w:r>
      <w:r w:rsidR="00622347" w:rsidRPr="00622347">
        <w:rPr>
          <w:rFonts w:ascii="Traditional Arabic" w:hAnsi="Traditional Arabic" w:cs="Traditional Arabic"/>
          <w:sz w:val="36"/>
          <w:szCs w:val="36"/>
          <w:rtl/>
          <w:lang w:bidi="ar-EG"/>
        </w:rPr>
        <w:t xml:space="preserve"> </w:t>
      </w:r>
      <w:r w:rsidR="00622347" w:rsidRPr="00622347">
        <w:rPr>
          <w:rFonts w:ascii="Traditional Arabic" w:hAnsi="Traditional Arabic" w:cs="Traditional Arabic" w:hint="cs"/>
          <w:sz w:val="36"/>
          <w:szCs w:val="36"/>
          <w:rtl/>
          <w:lang w:bidi="ar-EG"/>
        </w:rPr>
        <w:t>هي</w:t>
      </w:r>
      <w:r w:rsidR="00622347" w:rsidRPr="00622347">
        <w:rPr>
          <w:rFonts w:ascii="Traditional Arabic" w:hAnsi="Traditional Arabic" w:cs="Traditional Arabic"/>
          <w:sz w:val="36"/>
          <w:szCs w:val="36"/>
          <w:rtl/>
          <w:lang w:bidi="ar-EG"/>
        </w:rPr>
        <w:t xml:space="preserve"> "</w:t>
      </w:r>
      <w:r w:rsidR="008A433A">
        <w:rPr>
          <w:rStyle w:val="a4"/>
          <w:rFonts w:ascii="Traditional Arabic" w:hAnsi="Traditional Arabic" w:cs="Traditional Arabic"/>
          <w:sz w:val="36"/>
          <w:szCs w:val="36"/>
          <w:rtl/>
          <w:lang w:bidi="ar-EG"/>
        </w:rPr>
        <w:footnoteReference w:id="124"/>
      </w:r>
      <w:r w:rsidR="0063576E">
        <w:rPr>
          <w:rFonts w:ascii="Traditional Arabic" w:hAnsi="Traditional Arabic" w:cs="Traditional Arabic" w:hint="cs"/>
          <w:sz w:val="36"/>
          <w:szCs w:val="36"/>
          <w:rtl/>
          <w:lang w:bidi="ar-EG"/>
        </w:rPr>
        <w:t xml:space="preserve"> .</w:t>
      </w:r>
    </w:p>
    <w:p w:rsidR="009C5F85" w:rsidRDefault="0063576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ولكن ما ذكرت لنا </w:t>
      </w:r>
      <w:r w:rsidR="004E6119">
        <w:rPr>
          <w:rFonts w:ascii="Traditional Arabic" w:hAnsi="Traditional Arabic" w:cs="Traditional Arabic" w:hint="cs"/>
          <w:sz w:val="36"/>
          <w:szCs w:val="36"/>
          <w:rtl/>
          <w:lang w:bidi="ar-EG"/>
        </w:rPr>
        <w:t>كتب التأريخ أو حتى كتب السنّة , أي خبر عن توتر في العلاقة بينهم</w:t>
      </w:r>
      <w:r w:rsidR="00F8408D">
        <w:rPr>
          <w:rFonts w:ascii="Traditional Arabic" w:hAnsi="Traditional Arabic" w:cs="Traditional Arabic" w:hint="cs"/>
          <w:sz w:val="36"/>
          <w:szCs w:val="36"/>
          <w:rtl/>
          <w:lang w:bidi="ar-EG"/>
        </w:rPr>
        <w:t xml:space="preserve"> بعد هذه الوقعة , بل قصة استئ</w:t>
      </w:r>
      <w:r w:rsidR="007A77BA">
        <w:rPr>
          <w:rFonts w:ascii="Traditional Arabic" w:hAnsi="Traditional Arabic" w:cs="Traditional Arabic" w:hint="cs"/>
          <w:sz w:val="36"/>
          <w:szCs w:val="36"/>
          <w:rtl/>
          <w:lang w:bidi="ar-EG"/>
        </w:rPr>
        <w:t>ذان الحسن منها و طلبه إليها ليدفن بجوار رسول الله صلّى الله عليه وسلّم , دلّت على أنّ الأمور أصبحت بينهم على خير حال</w:t>
      </w:r>
      <w:r w:rsidR="00CD7AAA">
        <w:rPr>
          <w:rFonts w:ascii="Traditional Arabic" w:hAnsi="Traditional Arabic" w:cs="Traditional Arabic" w:hint="cs"/>
          <w:sz w:val="36"/>
          <w:szCs w:val="36"/>
          <w:rtl/>
          <w:lang w:bidi="ar-EG"/>
        </w:rPr>
        <w:t xml:space="preserve"> , و الله أعلم .</w:t>
      </w:r>
      <w:r w:rsidR="006D59A6">
        <w:rPr>
          <w:rFonts w:ascii="Traditional Arabic" w:hAnsi="Traditional Arabic" w:cs="Traditional Arabic" w:hint="cs"/>
          <w:sz w:val="36"/>
          <w:szCs w:val="36"/>
          <w:rtl/>
          <w:lang w:bidi="ar-EG"/>
        </w:rPr>
        <w:t xml:space="preserve"> وقد تقدّم لنا أنها هي من روت حديث الكساء و فيه ذكر الحسن و الحسين  عليهما السلام .</w:t>
      </w:r>
    </w:p>
    <w:p w:rsidR="009C5F85" w:rsidRPr="008939A4" w:rsidRDefault="009C5F85" w:rsidP="00567451">
      <w:pPr>
        <w:spacing w:after="0"/>
        <w:rPr>
          <w:rFonts w:ascii="Traditional Arabic" w:hAnsi="Traditional Arabic" w:cs="Traditional Arabic"/>
          <w:b/>
          <w:bCs/>
          <w:sz w:val="36"/>
          <w:szCs w:val="36"/>
          <w:rtl/>
          <w:lang w:bidi="ar-EG"/>
        </w:rPr>
      </w:pPr>
      <w:r w:rsidRPr="008939A4">
        <w:rPr>
          <w:rFonts w:ascii="Traditional Arabic" w:hAnsi="Traditional Arabic" w:cs="Traditional Arabic" w:hint="cs"/>
          <w:b/>
          <w:bCs/>
          <w:sz w:val="36"/>
          <w:szCs w:val="36"/>
          <w:rtl/>
          <w:lang w:bidi="ar-EG"/>
        </w:rPr>
        <w:t xml:space="preserve">عائشة و عبد الله بن العبّاس رضي الله تعالى عنهما </w:t>
      </w:r>
    </w:p>
    <w:p w:rsidR="000B1040" w:rsidRDefault="00D21C81"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عبد الله بن العباس رضي الله تعالى عنه من آل البيت , وهو من أحبار هذه الأمة , ومن أفقهها و أعلمها بكتاب الله و بسنة رسول الله صلّى الله عليه وسلم</w:t>
      </w:r>
      <w:r w:rsidR="00A261F1">
        <w:rPr>
          <w:rFonts w:ascii="Traditional Arabic" w:hAnsi="Traditional Arabic" w:cs="Traditional Arabic" w:hint="cs"/>
          <w:sz w:val="36"/>
          <w:szCs w:val="36"/>
          <w:rtl/>
          <w:lang w:bidi="ar-EG"/>
        </w:rPr>
        <w:t xml:space="preserve"> , دعا له رسول الله بالفقه في الدين</w:t>
      </w:r>
      <w:r w:rsidR="00A352C5">
        <w:rPr>
          <w:rStyle w:val="a4"/>
          <w:rFonts w:ascii="Traditional Arabic" w:hAnsi="Traditional Arabic" w:cs="Traditional Arabic"/>
          <w:sz w:val="36"/>
          <w:szCs w:val="36"/>
          <w:rtl/>
          <w:lang w:bidi="ar-EG"/>
        </w:rPr>
        <w:footnoteReference w:id="125"/>
      </w:r>
      <w:r w:rsidR="00A261F1">
        <w:rPr>
          <w:rFonts w:ascii="Traditional Arabic" w:hAnsi="Traditional Arabic" w:cs="Traditional Arabic" w:hint="cs"/>
          <w:sz w:val="36"/>
          <w:szCs w:val="36"/>
          <w:rtl/>
          <w:lang w:bidi="ar-EG"/>
        </w:rPr>
        <w:t xml:space="preserve"> و أن يعلمه التأويل</w:t>
      </w:r>
      <w:r w:rsidR="004171C1">
        <w:rPr>
          <w:rStyle w:val="a4"/>
          <w:rFonts w:ascii="Traditional Arabic" w:hAnsi="Traditional Arabic" w:cs="Traditional Arabic"/>
          <w:sz w:val="36"/>
          <w:szCs w:val="36"/>
          <w:rtl/>
          <w:lang w:bidi="ar-EG"/>
        </w:rPr>
        <w:footnoteReference w:id="126"/>
      </w:r>
      <w:r>
        <w:rPr>
          <w:rFonts w:ascii="Traditional Arabic" w:hAnsi="Traditional Arabic" w:cs="Traditional Arabic" w:hint="cs"/>
          <w:sz w:val="36"/>
          <w:szCs w:val="36"/>
          <w:rtl/>
          <w:lang w:bidi="ar-EG"/>
        </w:rPr>
        <w:t xml:space="preserve"> , وهو الذي كان ي</w:t>
      </w:r>
      <w:r w:rsidR="0050589D">
        <w:rPr>
          <w:rFonts w:ascii="Traditional Arabic" w:hAnsi="Traditional Arabic" w:cs="Traditional Arabic" w:hint="cs"/>
          <w:sz w:val="36"/>
          <w:szCs w:val="36"/>
          <w:rtl/>
          <w:lang w:bidi="ar-EG"/>
        </w:rPr>
        <w:t>دخله</w:t>
      </w:r>
      <w:r>
        <w:rPr>
          <w:rFonts w:ascii="Traditional Arabic" w:hAnsi="Traditional Arabic" w:cs="Traditional Arabic" w:hint="cs"/>
          <w:sz w:val="36"/>
          <w:szCs w:val="36"/>
          <w:rtl/>
          <w:lang w:bidi="ar-EG"/>
        </w:rPr>
        <w:t xml:space="preserve"> عمر</w:t>
      </w:r>
      <w:r w:rsidR="0050589D">
        <w:rPr>
          <w:rFonts w:ascii="Traditional Arabic" w:hAnsi="Traditional Arabic" w:cs="Traditional Arabic" w:hint="cs"/>
          <w:sz w:val="36"/>
          <w:szCs w:val="36"/>
          <w:rtl/>
          <w:lang w:bidi="ar-EG"/>
        </w:rPr>
        <w:t xml:space="preserve"> رضي الله عنه</w:t>
      </w:r>
      <w:r>
        <w:rPr>
          <w:rFonts w:ascii="Traditional Arabic" w:hAnsi="Traditional Arabic" w:cs="Traditional Arabic" w:hint="cs"/>
          <w:sz w:val="36"/>
          <w:szCs w:val="36"/>
          <w:rtl/>
          <w:lang w:bidi="ar-EG"/>
        </w:rPr>
        <w:t xml:space="preserve"> </w:t>
      </w:r>
      <w:r w:rsidR="0050589D">
        <w:rPr>
          <w:rFonts w:ascii="Traditional Arabic" w:hAnsi="Traditional Arabic" w:cs="Traditional Arabic" w:hint="cs"/>
          <w:sz w:val="36"/>
          <w:szCs w:val="36"/>
          <w:rtl/>
          <w:lang w:bidi="ar-EG"/>
        </w:rPr>
        <w:t>على</w:t>
      </w:r>
      <w:r w:rsidR="00EF2673">
        <w:rPr>
          <w:rFonts w:ascii="Traditional Arabic" w:hAnsi="Traditional Arabic" w:cs="Traditional Arabic" w:hint="cs"/>
          <w:sz w:val="36"/>
          <w:szCs w:val="36"/>
          <w:rtl/>
          <w:lang w:bidi="ar-EG"/>
        </w:rPr>
        <w:t xml:space="preserve"> شيوخ قريش , وهو حديث السنّ , ليدلي برأيه </w:t>
      </w:r>
      <w:r w:rsidR="0050589D">
        <w:rPr>
          <w:rFonts w:ascii="Traditional Arabic" w:hAnsi="Traditional Arabic" w:cs="Traditional Arabic" w:hint="cs"/>
          <w:sz w:val="36"/>
          <w:szCs w:val="36"/>
          <w:rtl/>
          <w:lang w:bidi="ar-EG"/>
        </w:rPr>
        <w:t>بين أيديهم</w:t>
      </w:r>
      <w:r w:rsidR="0050589D">
        <w:rPr>
          <w:rStyle w:val="a4"/>
          <w:rFonts w:ascii="Traditional Arabic" w:hAnsi="Traditional Arabic" w:cs="Traditional Arabic"/>
          <w:sz w:val="36"/>
          <w:szCs w:val="36"/>
          <w:rtl/>
          <w:lang w:bidi="ar-EG"/>
        </w:rPr>
        <w:footnoteReference w:id="127"/>
      </w:r>
      <w:r w:rsidR="00F77859">
        <w:rPr>
          <w:rFonts w:ascii="Traditional Arabic" w:hAnsi="Traditional Arabic" w:cs="Traditional Arabic" w:hint="cs"/>
          <w:sz w:val="36"/>
          <w:szCs w:val="36"/>
          <w:rtl/>
          <w:lang w:bidi="ar-EG"/>
        </w:rPr>
        <w:t xml:space="preserve"> , فمكانة بن عبّاس العلمية </w:t>
      </w:r>
      <w:r w:rsidR="00DC7FD5">
        <w:rPr>
          <w:rFonts w:ascii="Traditional Arabic" w:hAnsi="Traditional Arabic" w:cs="Traditional Arabic" w:hint="cs"/>
          <w:sz w:val="36"/>
          <w:szCs w:val="36"/>
          <w:rtl/>
          <w:lang w:bidi="ar-EG"/>
        </w:rPr>
        <w:t xml:space="preserve">لا خلاف عليها , وكذلك مكانته </w:t>
      </w:r>
      <w:r w:rsidR="00EF4717">
        <w:rPr>
          <w:rFonts w:ascii="Traditional Arabic" w:hAnsi="Traditional Arabic" w:cs="Traditional Arabic" w:hint="cs"/>
          <w:sz w:val="36"/>
          <w:szCs w:val="36"/>
          <w:rtl/>
          <w:lang w:bidi="ar-EG"/>
        </w:rPr>
        <w:t>عند المسلمين جميعا , وكان بينه و بين عائشة مناظرات فقهية علمية على مستوى عال من أدب الخلاف ,</w:t>
      </w:r>
      <w:r w:rsidR="00F8408D">
        <w:rPr>
          <w:rFonts w:ascii="Traditional Arabic" w:hAnsi="Traditional Arabic" w:cs="Traditional Arabic" w:hint="cs"/>
          <w:sz w:val="36"/>
          <w:szCs w:val="36"/>
          <w:rtl/>
          <w:lang w:bidi="ar-EG"/>
        </w:rPr>
        <w:t xml:space="preserve"> فلم يذكر أنه اساء إليها أو أساء</w:t>
      </w:r>
      <w:r w:rsidR="00EF4717">
        <w:rPr>
          <w:rFonts w:ascii="Traditional Arabic" w:hAnsi="Traditional Arabic" w:cs="Traditional Arabic" w:hint="cs"/>
          <w:sz w:val="36"/>
          <w:szCs w:val="36"/>
          <w:rtl/>
          <w:lang w:bidi="ar-EG"/>
        </w:rPr>
        <w:t>ت إليه</w:t>
      </w:r>
      <w:r w:rsidR="0088057C">
        <w:rPr>
          <w:rStyle w:val="a4"/>
          <w:rFonts w:ascii="Traditional Arabic" w:hAnsi="Traditional Arabic" w:cs="Traditional Arabic"/>
          <w:sz w:val="36"/>
          <w:szCs w:val="36"/>
          <w:rtl/>
          <w:lang w:bidi="ar-EG"/>
        </w:rPr>
        <w:footnoteReference w:id="128"/>
      </w:r>
      <w:r w:rsidR="00EF4717">
        <w:rPr>
          <w:rFonts w:ascii="Traditional Arabic" w:hAnsi="Traditional Arabic" w:cs="Traditional Arabic" w:hint="cs"/>
          <w:sz w:val="36"/>
          <w:szCs w:val="36"/>
          <w:rtl/>
          <w:lang w:bidi="ar-EG"/>
        </w:rPr>
        <w:t xml:space="preserve"> , بل أحيانا كانت تحيل السائلين علي</w:t>
      </w:r>
      <w:r w:rsidR="00BE583A">
        <w:rPr>
          <w:rFonts w:ascii="Traditional Arabic" w:hAnsi="Traditional Arabic" w:cs="Traditional Arabic" w:hint="cs"/>
          <w:sz w:val="36"/>
          <w:szCs w:val="36"/>
          <w:rtl/>
          <w:lang w:bidi="ar-EG"/>
        </w:rPr>
        <w:t>ه</w:t>
      </w:r>
      <w:r w:rsidR="00760A0C">
        <w:rPr>
          <w:rStyle w:val="a4"/>
          <w:rFonts w:ascii="Traditional Arabic" w:hAnsi="Traditional Arabic" w:cs="Traditional Arabic"/>
          <w:sz w:val="36"/>
          <w:szCs w:val="36"/>
          <w:rtl/>
          <w:lang w:bidi="ar-EG"/>
        </w:rPr>
        <w:footnoteReference w:id="129"/>
      </w:r>
      <w:r w:rsidR="00EF4717">
        <w:rPr>
          <w:rFonts w:ascii="Traditional Arabic" w:hAnsi="Traditional Arabic" w:cs="Traditional Arabic" w:hint="cs"/>
          <w:sz w:val="36"/>
          <w:szCs w:val="36"/>
          <w:rtl/>
          <w:lang w:bidi="ar-EG"/>
        </w:rPr>
        <w:t xml:space="preserve"> , و أحيان</w:t>
      </w:r>
      <w:r w:rsidR="00BE583A">
        <w:rPr>
          <w:rFonts w:ascii="Traditional Arabic" w:hAnsi="Traditional Arabic" w:cs="Traditional Arabic" w:hint="cs"/>
          <w:sz w:val="36"/>
          <w:szCs w:val="36"/>
          <w:rtl/>
          <w:lang w:bidi="ar-EG"/>
        </w:rPr>
        <w:t>ا أخرى يسألها هو</w:t>
      </w:r>
      <w:r w:rsidR="0086486A">
        <w:rPr>
          <w:rStyle w:val="a4"/>
          <w:rFonts w:ascii="Traditional Arabic" w:hAnsi="Traditional Arabic" w:cs="Traditional Arabic"/>
          <w:sz w:val="36"/>
          <w:szCs w:val="36"/>
          <w:rtl/>
          <w:lang w:bidi="ar-EG"/>
        </w:rPr>
        <w:footnoteReference w:id="130"/>
      </w:r>
      <w:r w:rsidR="00BE583A">
        <w:rPr>
          <w:rFonts w:ascii="Traditional Arabic" w:hAnsi="Traditional Arabic" w:cs="Traditional Arabic" w:hint="cs"/>
          <w:sz w:val="36"/>
          <w:szCs w:val="36"/>
          <w:rtl/>
          <w:lang w:bidi="ar-EG"/>
        </w:rPr>
        <w:t xml:space="preserve"> , فكان هذا بمثابة العلم بما للآخر من فضل</w:t>
      </w:r>
      <w:r w:rsidR="0005721E">
        <w:rPr>
          <w:rFonts w:ascii="Traditional Arabic" w:hAnsi="Traditional Arabic" w:cs="Traditional Arabic" w:hint="cs"/>
          <w:sz w:val="36"/>
          <w:szCs w:val="36"/>
          <w:rtl/>
          <w:lang w:bidi="ar-EG"/>
        </w:rPr>
        <w:t xml:space="preserve"> , وأحسن ما يذكر ههنا للاستدلال لهذه العلاقة هذه القصّة الرقيقة في دخول عبد الله بن عباس على أمه عائشة رضي الله عنها و </w:t>
      </w:r>
      <w:r w:rsidR="00EF4717" w:rsidRPr="00EF4717">
        <w:rPr>
          <w:rFonts w:ascii="Traditional Arabic" w:hAnsi="Traditional Arabic" w:cs="Traditional Arabic" w:hint="cs"/>
          <w:sz w:val="36"/>
          <w:szCs w:val="36"/>
          <w:rtl/>
          <w:lang w:bidi="ar-EG"/>
        </w:rPr>
        <w:t>،</w:t>
      </w:r>
      <w:r w:rsidR="00EF4717" w:rsidRPr="00EF4717">
        <w:rPr>
          <w:rFonts w:ascii="Traditional Arabic" w:hAnsi="Traditional Arabic" w:cs="Traditional Arabic"/>
          <w:sz w:val="36"/>
          <w:szCs w:val="36"/>
          <w:rtl/>
          <w:lang w:bidi="ar-EG"/>
        </w:rPr>
        <w:t xml:space="preserve"> </w:t>
      </w:r>
      <w:r w:rsidR="00EF4717" w:rsidRPr="00EF4717">
        <w:rPr>
          <w:rFonts w:ascii="Traditional Arabic" w:hAnsi="Traditional Arabic" w:cs="Traditional Arabic" w:hint="cs"/>
          <w:sz w:val="36"/>
          <w:szCs w:val="36"/>
          <w:rtl/>
          <w:lang w:bidi="ar-EG"/>
        </w:rPr>
        <w:t>وهي</w:t>
      </w:r>
      <w:r w:rsidR="00EF4717" w:rsidRPr="00EF4717">
        <w:rPr>
          <w:rFonts w:ascii="Traditional Arabic" w:hAnsi="Traditional Arabic" w:cs="Traditional Arabic"/>
          <w:sz w:val="36"/>
          <w:szCs w:val="36"/>
          <w:rtl/>
          <w:lang w:bidi="ar-EG"/>
        </w:rPr>
        <w:t xml:space="preserve"> </w:t>
      </w:r>
      <w:r w:rsidR="00EF4717" w:rsidRPr="00EF4717">
        <w:rPr>
          <w:rFonts w:ascii="Traditional Arabic" w:hAnsi="Traditional Arabic" w:cs="Traditional Arabic" w:hint="cs"/>
          <w:sz w:val="36"/>
          <w:szCs w:val="36"/>
          <w:rtl/>
          <w:lang w:bidi="ar-EG"/>
        </w:rPr>
        <w:t>في</w:t>
      </w:r>
      <w:r w:rsidR="00EF4717" w:rsidRPr="00EF4717">
        <w:rPr>
          <w:rFonts w:ascii="Traditional Arabic" w:hAnsi="Traditional Arabic" w:cs="Traditional Arabic"/>
          <w:sz w:val="36"/>
          <w:szCs w:val="36"/>
          <w:rtl/>
          <w:lang w:bidi="ar-EG"/>
        </w:rPr>
        <w:t xml:space="preserve"> </w:t>
      </w:r>
      <w:r w:rsidR="00EF4717" w:rsidRPr="00EF4717">
        <w:rPr>
          <w:rFonts w:ascii="Traditional Arabic" w:hAnsi="Traditional Arabic" w:cs="Traditional Arabic" w:hint="cs"/>
          <w:sz w:val="36"/>
          <w:szCs w:val="36"/>
          <w:rtl/>
          <w:lang w:bidi="ar-EG"/>
        </w:rPr>
        <w:t>الموت</w:t>
      </w:r>
      <w:r w:rsidR="00EF4717" w:rsidRPr="00EF4717">
        <w:rPr>
          <w:rFonts w:ascii="Traditional Arabic" w:hAnsi="Traditional Arabic" w:cs="Traditional Arabic"/>
          <w:sz w:val="36"/>
          <w:szCs w:val="36"/>
          <w:rtl/>
          <w:lang w:bidi="ar-EG"/>
        </w:rPr>
        <w:t xml:space="preserve"> </w:t>
      </w:r>
      <w:r w:rsidR="00EF4717" w:rsidRPr="00EF4717">
        <w:rPr>
          <w:rFonts w:ascii="Traditional Arabic" w:hAnsi="Traditional Arabic" w:cs="Traditional Arabic" w:hint="cs"/>
          <w:sz w:val="36"/>
          <w:szCs w:val="36"/>
          <w:rtl/>
          <w:lang w:bidi="ar-EG"/>
        </w:rPr>
        <w:t>،</w:t>
      </w:r>
      <w:r w:rsidR="00EF4717" w:rsidRPr="00EF4717">
        <w:rPr>
          <w:rFonts w:ascii="Traditional Arabic" w:hAnsi="Traditional Arabic" w:cs="Traditional Arabic"/>
          <w:sz w:val="36"/>
          <w:szCs w:val="36"/>
          <w:rtl/>
          <w:lang w:bidi="ar-EG"/>
        </w:rPr>
        <w:t xml:space="preserve"> </w:t>
      </w:r>
    </w:p>
    <w:p w:rsidR="000B1040"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t>قال</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جئت</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وعند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رأسها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الرحمن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أبي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بكر</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p>
    <w:p w:rsidR="000B1040"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t>فقلت</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هذا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عباس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يستأذن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عليك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p>
    <w:p w:rsidR="000B1040"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t>قالت</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دعني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عباس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فلا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حاجة</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لي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ولا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بتزكيته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p>
    <w:p w:rsidR="000B1040"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t>قال</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فقال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يا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أمتاه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إن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عباس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صالحي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بنيك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يريد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يسلم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عليك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قالت</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فأذن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إن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شئت</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p>
    <w:p w:rsidR="000B1040"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t>قال</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فجاء</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عباس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فقعد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p>
    <w:p w:rsidR="00364BAD"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lastRenderedPageBreak/>
        <w:t>فقال</w:t>
      </w:r>
      <w:r w:rsidRPr="00EF4717">
        <w:rPr>
          <w:rFonts w:ascii="Traditional Arabic" w:hAnsi="Traditional Arabic" w:cs="Traditional Arabic"/>
          <w:sz w:val="36"/>
          <w:szCs w:val="36"/>
          <w:rtl/>
          <w:lang w:bidi="ar-EG"/>
        </w:rPr>
        <w:t xml:space="preserve"> : " </w:t>
      </w:r>
      <w:r w:rsidRPr="00EF4717">
        <w:rPr>
          <w:rFonts w:ascii="Traditional Arabic" w:hAnsi="Traditional Arabic" w:cs="Traditional Arabic" w:hint="cs"/>
          <w:sz w:val="36"/>
          <w:szCs w:val="36"/>
          <w:rtl/>
          <w:lang w:bidi="ar-EG"/>
        </w:rPr>
        <w:t>أبشري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فوالله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بينك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وبين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تفارقي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كل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نصب</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وتلقي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محمدا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والأحبة</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إلا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تفارق</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روحك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جسدك</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p>
    <w:p w:rsidR="00364BAD"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t>قالت</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أيضا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عباس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p>
    <w:p w:rsidR="00EF4717" w:rsidRDefault="00EF4717" w:rsidP="00567451">
      <w:pPr>
        <w:spacing w:after="0"/>
        <w:rPr>
          <w:rFonts w:ascii="Traditional Arabic" w:hAnsi="Traditional Arabic" w:cs="Traditional Arabic"/>
          <w:sz w:val="36"/>
          <w:szCs w:val="36"/>
          <w:rtl/>
          <w:lang w:bidi="ar-EG"/>
        </w:rPr>
      </w:pPr>
      <w:r w:rsidRPr="00EF4717">
        <w:rPr>
          <w:rFonts w:ascii="Traditional Arabic" w:hAnsi="Traditional Arabic" w:cs="Traditional Arabic" w:hint="cs"/>
          <w:sz w:val="36"/>
          <w:szCs w:val="36"/>
          <w:rtl/>
          <w:lang w:bidi="ar-EG"/>
        </w:rPr>
        <w:t>قال</w:t>
      </w:r>
      <w:r w:rsidRPr="00EF4717">
        <w:rPr>
          <w:rFonts w:ascii="Traditional Arabic" w:hAnsi="Traditional Arabic" w:cs="Traditional Arabic"/>
          <w:sz w:val="36"/>
          <w:szCs w:val="36"/>
          <w:rtl/>
          <w:lang w:bidi="ar-EG"/>
        </w:rPr>
        <w:t xml:space="preserve"> : " </w:t>
      </w:r>
      <w:r w:rsidRPr="00EF4717">
        <w:rPr>
          <w:rFonts w:ascii="Traditional Arabic" w:hAnsi="Traditional Arabic" w:cs="Traditional Arabic" w:hint="cs"/>
          <w:sz w:val="36"/>
          <w:szCs w:val="36"/>
          <w:rtl/>
          <w:lang w:bidi="ar-EG"/>
        </w:rPr>
        <w:t>كنت</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أحب</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نساء</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رسول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إلى</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رسول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صلى</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عليه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وسلم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ولم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يكن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يحب</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رسول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صلى</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عليه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وسلم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إلا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طيبا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سقطت</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قلادتك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يوم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الأبواء</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فأصبح</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رسول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صلى</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عليه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وسلم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المنزل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يلتقطها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وأصبح</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الناس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ليس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معهم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ماء</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فأنزل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تبارك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وتعالى</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تيمموا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صعيدا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طيبا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فكان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ذلك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سببك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أنزل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لهذه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الأمة</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الرخصة</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ثم</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أنزل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براءتك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فوق</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سبع</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سماوات</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فأصبح</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ليس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مسجد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مساجد</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يذكر</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فيه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إلا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تتلى</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فيه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براءتك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آناء</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الليل</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وآناء</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النهار</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قالت</w:t>
      </w:r>
      <w:r w:rsidRPr="00EF4717">
        <w:rPr>
          <w:rFonts w:ascii="Traditional Arabic" w:hAnsi="Traditional Arabic" w:cs="Traditional Arabic"/>
          <w:sz w:val="36"/>
          <w:szCs w:val="36"/>
          <w:rtl/>
          <w:lang w:bidi="ar-EG"/>
        </w:rPr>
        <w:t xml:space="preserve"> : </w:t>
      </w:r>
      <w:r w:rsidRPr="00EF4717">
        <w:rPr>
          <w:rFonts w:ascii="Traditional Arabic" w:hAnsi="Traditional Arabic" w:cs="Traditional Arabic" w:hint="cs"/>
          <w:sz w:val="36"/>
          <w:szCs w:val="36"/>
          <w:rtl/>
          <w:lang w:bidi="ar-EG"/>
        </w:rPr>
        <w:t>دعني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منك</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يا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ابن</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عباس</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فوالله</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لوددت</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أني</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كنت</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نسيا</w:t>
      </w:r>
      <w:r w:rsidRPr="00EF4717">
        <w:rPr>
          <w:rFonts w:ascii="Traditional Arabic" w:hAnsi="Traditional Arabic" w:cs="Traditional Arabic"/>
          <w:sz w:val="36"/>
          <w:szCs w:val="36"/>
          <w:rtl/>
          <w:lang w:bidi="ar-EG"/>
        </w:rPr>
        <w:t xml:space="preserve"> </w:t>
      </w:r>
      <w:r w:rsidRPr="00EF4717">
        <w:rPr>
          <w:rFonts w:ascii="Traditional Arabic" w:hAnsi="Traditional Arabic" w:cs="Traditional Arabic" w:hint="cs"/>
          <w:sz w:val="36"/>
          <w:szCs w:val="36"/>
          <w:rtl/>
          <w:lang w:bidi="ar-EG"/>
        </w:rPr>
        <w:t>منسيا</w:t>
      </w:r>
      <w:r w:rsidR="00364BAD">
        <w:rPr>
          <w:rFonts w:ascii="Traditional Arabic" w:hAnsi="Traditional Arabic" w:cs="Traditional Arabic" w:hint="cs"/>
          <w:sz w:val="36"/>
          <w:szCs w:val="36"/>
          <w:rtl/>
          <w:lang w:bidi="ar-EG"/>
        </w:rPr>
        <w:t xml:space="preserve"> .</w:t>
      </w:r>
      <w:r w:rsidR="00364BAD">
        <w:rPr>
          <w:rStyle w:val="a4"/>
          <w:rFonts w:ascii="Traditional Arabic" w:hAnsi="Traditional Arabic" w:cs="Traditional Arabic"/>
          <w:sz w:val="36"/>
          <w:szCs w:val="36"/>
          <w:rtl/>
          <w:lang w:bidi="ar-EG"/>
        </w:rPr>
        <w:footnoteReference w:id="131"/>
      </w:r>
    </w:p>
    <w:p w:rsidR="00364BAD" w:rsidRDefault="006F0F4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فما أرادت عائشة رضي الله عنها أن يدخل عليها ابن عباس ابتداءا لأنها تعلم أنه سيقول في حقها كلام</w:t>
      </w:r>
      <w:r w:rsidR="007C2F46">
        <w:rPr>
          <w:rFonts w:ascii="Traditional Arabic" w:hAnsi="Traditional Arabic" w:cs="Traditional Arabic" w:hint="cs"/>
          <w:sz w:val="36"/>
          <w:szCs w:val="36"/>
          <w:rtl/>
          <w:lang w:bidi="ar-EG"/>
        </w:rPr>
        <w:t>ا هي ترى أنها لا تستحقه , فلما أصرّ القوم أدخلته , فشهد عندها</w:t>
      </w:r>
      <w:r w:rsidR="00BB4A49">
        <w:rPr>
          <w:rFonts w:ascii="Traditional Arabic" w:hAnsi="Traditional Arabic" w:cs="Traditional Arabic" w:hint="cs"/>
          <w:sz w:val="36"/>
          <w:szCs w:val="36"/>
          <w:rtl/>
          <w:lang w:bidi="ar-EG"/>
        </w:rPr>
        <w:t xml:space="preserve"> شهادة مرضية , و شهادة حق , ولم</w:t>
      </w:r>
      <w:r w:rsidR="007C2F46">
        <w:rPr>
          <w:rFonts w:ascii="Traditional Arabic" w:hAnsi="Traditional Arabic" w:cs="Traditional Arabic" w:hint="cs"/>
          <w:sz w:val="36"/>
          <w:szCs w:val="36"/>
          <w:rtl/>
          <w:lang w:bidi="ar-EG"/>
        </w:rPr>
        <w:t xml:space="preserve"> لا , وهو </w:t>
      </w:r>
      <w:r w:rsidR="0030482C">
        <w:rPr>
          <w:rFonts w:ascii="Traditional Arabic" w:hAnsi="Traditional Arabic" w:cs="Traditional Arabic" w:hint="cs"/>
          <w:sz w:val="36"/>
          <w:szCs w:val="36"/>
          <w:rtl/>
          <w:lang w:bidi="ar-EG"/>
        </w:rPr>
        <w:t xml:space="preserve">ابن عباس , فشهد لها بالبراءة من فوق سبع سماوات , و أن رسول الله كان يحبها و لم يكن يحب إلا طيبا , </w:t>
      </w:r>
      <w:r w:rsidR="00963DF9">
        <w:rPr>
          <w:rFonts w:ascii="Traditional Arabic" w:hAnsi="Traditional Arabic" w:cs="Traditional Arabic" w:hint="cs"/>
          <w:sz w:val="36"/>
          <w:szCs w:val="36"/>
          <w:rtl/>
          <w:lang w:bidi="ar-EG"/>
        </w:rPr>
        <w:t>وذك</w:t>
      </w:r>
      <w:r w:rsidR="00183306">
        <w:rPr>
          <w:rFonts w:ascii="Traditional Arabic" w:hAnsi="Traditional Arabic" w:cs="Traditional Arabic" w:hint="cs"/>
          <w:sz w:val="36"/>
          <w:szCs w:val="36"/>
          <w:rtl/>
          <w:lang w:bidi="ar-EG"/>
        </w:rPr>
        <w:t>ّ</w:t>
      </w:r>
      <w:r w:rsidR="00963DF9">
        <w:rPr>
          <w:rFonts w:ascii="Traditional Arabic" w:hAnsi="Traditional Arabic" w:cs="Traditional Arabic" w:hint="cs"/>
          <w:sz w:val="36"/>
          <w:szCs w:val="36"/>
          <w:rtl/>
          <w:lang w:bidi="ar-EG"/>
        </w:rPr>
        <w:t>رها بموقف العقد و نزول آية التيمم , و رغم كلّ ذلك تقول " والله لوددت أني كنت نسيا منسيّا "</w:t>
      </w:r>
      <w:r w:rsidR="00542A7B">
        <w:rPr>
          <w:rFonts w:ascii="Traditional Arabic" w:hAnsi="Traditional Arabic" w:cs="Traditional Arabic" w:hint="cs"/>
          <w:sz w:val="36"/>
          <w:szCs w:val="36"/>
          <w:rtl/>
          <w:lang w:bidi="ar-EG"/>
        </w:rPr>
        <w:t xml:space="preserve"> , </w:t>
      </w:r>
      <w:r w:rsidR="0057396A">
        <w:rPr>
          <w:rFonts w:ascii="Traditional Arabic" w:hAnsi="Traditional Arabic" w:cs="Traditional Arabic" w:hint="cs"/>
          <w:sz w:val="36"/>
          <w:szCs w:val="36"/>
          <w:rtl/>
          <w:lang w:bidi="ar-EG"/>
        </w:rPr>
        <w:t xml:space="preserve">وهذا و ليعلم أن ابن عبّاس ممن كان في صفّ عليّ رضي الله تعالى عنه وقت الفتنة , </w:t>
      </w:r>
      <w:r w:rsidR="00265D13">
        <w:rPr>
          <w:rFonts w:ascii="Traditional Arabic" w:hAnsi="Traditional Arabic" w:cs="Traditional Arabic" w:hint="cs"/>
          <w:sz w:val="36"/>
          <w:szCs w:val="36"/>
          <w:rtl/>
          <w:lang w:bidi="ar-EG"/>
        </w:rPr>
        <w:t xml:space="preserve">فإن كان شيء في النفوس , فهل كان ليأتيها ابن عبّاس و يدلي بهذه الشهادة أمامها ؟ </w:t>
      </w:r>
      <w:r w:rsidR="003832D6">
        <w:rPr>
          <w:rFonts w:ascii="Traditional Arabic" w:hAnsi="Traditional Arabic" w:cs="Traditional Arabic" w:hint="cs"/>
          <w:sz w:val="36"/>
          <w:szCs w:val="36"/>
          <w:rtl/>
          <w:lang w:bidi="ar-EG"/>
        </w:rPr>
        <w:t xml:space="preserve">رضي الله تعالى عن صحابة رسول الله صلّى الله عليه وسلّم , </w:t>
      </w:r>
      <w:r w:rsidR="00183306">
        <w:rPr>
          <w:rFonts w:ascii="Traditional Arabic" w:hAnsi="Traditional Arabic" w:cs="Traditional Arabic" w:hint="cs"/>
          <w:sz w:val="36"/>
          <w:szCs w:val="36"/>
          <w:rtl/>
          <w:lang w:bidi="ar-EG"/>
        </w:rPr>
        <w:t>خير تلاميذ لخير معلّم .</w:t>
      </w:r>
    </w:p>
    <w:p w:rsidR="004D76FF" w:rsidRDefault="00054051" w:rsidP="008F7D8B">
      <w:pPr>
        <w:spacing w:after="0"/>
        <w:rPr>
          <w:rFonts w:ascii="Traditional Arabic" w:hAnsi="Traditional Arabic" w:cs="Traditional Arabic"/>
          <w:b/>
          <w:bCs/>
          <w:sz w:val="44"/>
          <w:szCs w:val="44"/>
          <w:u w:val="single"/>
          <w:rtl/>
          <w:lang w:bidi="ar-EG"/>
        </w:rPr>
      </w:pPr>
      <w:r w:rsidRPr="009D45E6">
        <w:rPr>
          <w:rFonts w:ascii="Traditional Arabic" w:hAnsi="Traditional Arabic" w:cs="Traditional Arabic" w:hint="cs"/>
          <w:b/>
          <w:bCs/>
          <w:sz w:val="44"/>
          <w:szCs w:val="44"/>
          <w:u w:val="single"/>
          <w:rtl/>
          <w:lang w:bidi="ar-EG"/>
        </w:rPr>
        <w:t>الإف</w:t>
      </w:r>
      <w:r w:rsidR="009D45E6">
        <w:rPr>
          <w:rFonts w:ascii="Traditional Arabic" w:hAnsi="Traditional Arabic" w:cs="Traditional Arabic" w:hint="cs"/>
          <w:b/>
          <w:bCs/>
          <w:sz w:val="44"/>
          <w:szCs w:val="44"/>
          <w:u w:val="single"/>
          <w:rtl/>
          <w:lang w:bidi="ar-EG"/>
        </w:rPr>
        <w:t>ـ</w:t>
      </w:r>
      <w:r w:rsidR="008F7D8B">
        <w:rPr>
          <w:rFonts w:ascii="Traditional Arabic" w:hAnsi="Traditional Arabic" w:cs="Traditional Arabic" w:hint="cs"/>
          <w:b/>
          <w:bCs/>
          <w:sz w:val="44"/>
          <w:szCs w:val="44"/>
          <w:u w:val="single"/>
          <w:rtl/>
          <w:lang w:bidi="ar-EG"/>
        </w:rPr>
        <w:t>ــــ</w:t>
      </w:r>
      <w:r w:rsidRPr="009D45E6">
        <w:rPr>
          <w:rFonts w:ascii="Traditional Arabic" w:hAnsi="Traditional Arabic" w:cs="Traditional Arabic" w:hint="cs"/>
          <w:b/>
          <w:bCs/>
          <w:sz w:val="44"/>
          <w:szCs w:val="44"/>
          <w:u w:val="single"/>
          <w:rtl/>
          <w:lang w:bidi="ar-EG"/>
        </w:rPr>
        <w:t xml:space="preserve">ك </w:t>
      </w:r>
    </w:p>
    <w:p w:rsidR="00683E8E" w:rsidRDefault="00683E8E"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الإفك في اللغة هو </w:t>
      </w:r>
      <w:r w:rsidR="00EB1F2A">
        <w:rPr>
          <w:rFonts w:ascii="Traditional Arabic" w:hAnsi="Traditional Arabic" w:cs="Traditional Arabic" w:hint="cs"/>
          <w:sz w:val="36"/>
          <w:szCs w:val="36"/>
          <w:rtl/>
          <w:lang w:bidi="ar-EG"/>
        </w:rPr>
        <w:t>الكذب , ويقال رجل أفّاك أي كذّاب</w:t>
      </w:r>
      <w:r w:rsidR="00EB1F2A">
        <w:rPr>
          <w:rStyle w:val="a4"/>
          <w:rFonts w:ascii="Traditional Arabic" w:hAnsi="Traditional Arabic" w:cs="Traditional Arabic"/>
          <w:sz w:val="36"/>
          <w:szCs w:val="36"/>
          <w:rtl/>
          <w:lang w:bidi="ar-EG"/>
        </w:rPr>
        <w:footnoteReference w:id="132"/>
      </w:r>
      <w:r w:rsidR="00EB1F2A">
        <w:rPr>
          <w:rFonts w:ascii="Traditional Arabic" w:hAnsi="Traditional Arabic" w:cs="Traditional Arabic" w:hint="cs"/>
          <w:sz w:val="36"/>
          <w:szCs w:val="36"/>
          <w:rtl/>
          <w:lang w:bidi="ar-EG"/>
        </w:rPr>
        <w:t xml:space="preserve"> ,</w:t>
      </w:r>
      <w:r w:rsidR="00B44063">
        <w:rPr>
          <w:rFonts w:ascii="Traditional Arabic" w:hAnsi="Traditional Arabic" w:cs="Traditional Arabic" w:hint="cs"/>
          <w:sz w:val="36"/>
          <w:szCs w:val="36"/>
          <w:rtl/>
          <w:lang w:bidi="ar-EG"/>
        </w:rPr>
        <w:t xml:space="preserve"> </w:t>
      </w:r>
      <w:r w:rsidR="001F14B2">
        <w:rPr>
          <w:rFonts w:ascii="Traditional Arabic" w:hAnsi="Traditional Arabic" w:cs="Traditional Arabic" w:hint="cs"/>
          <w:sz w:val="36"/>
          <w:szCs w:val="36"/>
          <w:rtl/>
          <w:lang w:bidi="ar-EG"/>
        </w:rPr>
        <w:t xml:space="preserve">وقيل بل هو أسوا الكذب و أفحشه و أقبحه , و يطلق الإفك عند أهل الإسلام على ما </w:t>
      </w:r>
      <w:r w:rsidR="0038207E">
        <w:rPr>
          <w:rFonts w:ascii="Traditional Arabic" w:hAnsi="Traditional Arabic" w:cs="Traditional Arabic" w:hint="cs"/>
          <w:sz w:val="36"/>
          <w:szCs w:val="36"/>
          <w:rtl/>
          <w:lang w:bidi="ar-EG"/>
        </w:rPr>
        <w:t>أفك به</w:t>
      </w:r>
      <w:r w:rsidR="001F14B2">
        <w:rPr>
          <w:rFonts w:ascii="Traditional Arabic" w:hAnsi="Traditional Arabic" w:cs="Traditional Arabic" w:hint="cs"/>
          <w:sz w:val="36"/>
          <w:szCs w:val="36"/>
          <w:rtl/>
          <w:lang w:bidi="ar-EG"/>
        </w:rPr>
        <w:t xml:space="preserve"> </w:t>
      </w:r>
      <w:r w:rsidR="00C17ECF">
        <w:rPr>
          <w:rFonts w:ascii="Traditional Arabic" w:hAnsi="Traditional Arabic" w:cs="Traditional Arabic" w:hint="cs"/>
          <w:sz w:val="36"/>
          <w:szCs w:val="36"/>
          <w:rtl/>
          <w:lang w:bidi="ar-EG"/>
        </w:rPr>
        <w:t>على ا</w:t>
      </w:r>
      <w:r w:rsidR="001F14B2">
        <w:rPr>
          <w:rFonts w:ascii="Traditional Arabic" w:hAnsi="Traditional Arabic" w:cs="Traditional Arabic" w:hint="cs"/>
          <w:sz w:val="36"/>
          <w:szCs w:val="36"/>
          <w:rtl/>
          <w:lang w:bidi="ar-EG"/>
        </w:rPr>
        <w:t xml:space="preserve">لسيدة عائشة رضي الله عنها </w:t>
      </w:r>
      <w:r w:rsidR="00C17ECF">
        <w:rPr>
          <w:rFonts w:ascii="Traditional Arabic" w:hAnsi="Traditional Arabic" w:cs="Traditional Arabic" w:hint="cs"/>
          <w:sz w:val="36"/>
          <w:szCs w:val="36"/>
          <w:rtl/>
          <w:lang w:bidi="ar-EG"/>
        </w:rPr>
        <w:t xml:space="preserve">من افتراء مع صفوان بن المعطل رضي الله عنها , </w:t>
      </w:r>
      <w:r w:rsidR="0038207E">
        <w:rPr>
          <w:rFonts w:ascii="Traditional Arabic" w:hAnsi="Traditional Arabic" w:cs="Traditional Arabic" w:hint="cs"/>
          <w:sz w:val="36"/>
          <w:szCs w:val="36"/>
          <w:rtl/>
          <w:lang w:bidi="ar-EG"/>
        </w:rPr>
        <w:t>في غزوة بني المصطلق , و ملخص القصّة</w:t>
      </w:r>
      <w:r w:rsidR="00882EDF">
        <w:rPr>
          <w:rStyle w:val="a4"/>
          <w:rFonts w:ascii="Traditional Arabic" w:hAnsi="Traditional Arabic" w:cs="Traditional Arabic"/>
          <w:sz w:val="36"/>
          <w:szCs w:val="36"/>
          <w:rtl/>
          <w:lang w:bidi="ar-EG"/>
        </w:rPr>
        <w:footnoteReference w:id="133"/>
      </w:r>
      <w:r w:rsidR="0038207E">
        <w:rPr>
          <w:rFonts w:ascii="Traditional Arabic" w:hAnsi="Traditional Arabic" w:cs="Traditional Arabic" w:hint="cs"/>
          <w:sz w:val="36"/>
          <w:szCs w:val="36"/>
          <w:rtl/>
          <w:lang w:bidi="ar-EG"/>
        </w:rPr>
        <w:t xml:space="preserve"> , أن</w:t>
      </w:r>
      <w:r w:rsidR="00E349A4">
        <w:rPr>
          <w:rFonts w:ascii="Traditional Arabic" w:hAnsi="Traditional Arabic" w:cs="Traditional Arabic" w:hint="cs"/>
          <w:sz w:val="36"/>
          <w:szCs w:val="36"/>
          <w:rtl/>
          <w:lang w:bidi="ar-EG"/>
        </w:rPr>
        <w:t xml:space="preserve">ه عند قفول الجيش من الغزوة فقدت عائشة عقد لها , </w:t>
      </w:r>
      <w:r w:rsidR="00B665FD">
        <w:rPr>
          <w:rFonts w:ascii="Traditional Arabic" w:hAnsi="Traditional Arabic" w:cs="Traditional Arabic" w:hint="cs"/>
          <w:sz w:val="36"/>
          <w:szCs w:val="36"/>
          <w:rtl/>
          <w:lang w:bidi="ar-EG"/>
        </w:rPr>
        <w:t xml:space="preserve">فذهبت لتبحث عنه , فتأخرت عن الجيش , فاحتمل الناس هودجها وظنوا أنها فيه , لخفتها حينئذ , </w:t>
      </w:r>
      <w:r w:rsidR="007723C0">
        <w:rPr>
          <w:rFonts w:ascii="Traditional Arabic" w:hAnsi="Traditional Arabic" w:cs="Traditional Arabic" w:hint="cs"/>
          <w:sz w:val="36"/>
          <w:szCs w:val="36"/>
          <w:rtl/>
          <w:lang w:bidi="ar-EG"/>
        </w:rPr>
        <w:t>و ساروا , فلما وجدت عقدها ورجعت , كان الجيش قد سار , فلبثت مكانها فربما يفتقدونها فيعودو</w:t>
      </w:r>
      <w:r w:rsidR="00566004">
        <w:rPr>
          <w:rFonts w:ascii="Traditional Arabic" w:hAnsi="Traditional Arabic" w:cs="Traditional Arabic" w:hint="cs"/>
          <w:sz w:val="36"/>
          <w:szCs w:val="36"/>
          <w:rtl/>
          <w:lang w:bidi="ar-EG"/>
        </w:rPr>
        <w:t>ن</w:t>
      </w:r>
      <w:r w:rsidR="007723C0">
        <w:rPr>
          <w:rFonts w:ascii="Traditional Arabic" w:hAnsi="Traditional Arabic" w:cs="Traditional Arabic" w:hint="cs"/>
          <w:sz w:val="36"/>
          <w:szCs w:val="36"/>
          <w:rtl/>
          <w:lang w:bidi="ar-EG"/>
        </w:rPr>
        <w:t xml:space="preserve"> إليها , فغلبتها عيناها فنامت , و كان صفوان بن المعطل في مؤخرة الجيش , فر</w:t>
      </w:r>
      <w:r w:rsidR="008F2E16">
        <w:rPr>
          <w:rFonts w:ascii="Traditional Arabic" w:hAnsi="Traditional Arabic" w:cs="Traditional Arabic" w:hint="cs"/>
          <w:sz w:val="36"/>
          <w:szCs w:val="36"/>
          <w:rtl/>
          <w:lang w:bidi="ar-EG"/>
        </w:rPr>
        <w:t>آها نائمة فأيقظها باسترجاعه</w:t>
      </w:r>
      <w:r w:rsidR="008F2E16">
        <w:rPr>
          <w:rStyle w:val="a4"/>
          <w:rFonts w:ascii="Traditional Arabic" w:hAnsi="Traditional Arabic" w:cs="Traditional Arabic"/>
          <w:sz w:val="36"/>
          <w:szCs w:val="36"/>
          <w:rtl/>
          <w:lang w:bidi="ar-EG"/>
        </w:rPr>
        <w:footnoteReference w:id="134"/>
      </w:r>
      <w:r w:rsidR="008F2E16">
        <w:rPr>
          <w:rFonts w:ascii="Traditional Arabic" w:hAnsi="Traditional Arabic" w:cs="Traditional Arabic" w:hint="cs"/>
          <w:sz w:val="36"/>
          <w:szCs w:val="36"/>
          <w:rtl/>
          <w:lang w:bidi="ar-EG"/>
        </w:rPr>
        <w:t xml:space="preserve"> </w:t>
      </w:r>
      <w:r w:rsidR="0047519E">
        <w:rPr>
          <w:rFonts w:ascii="Traditional Arabic" w:hAnsi="Traditional Arabic" w:cs="Traditional Arabic" w:hint="cs"/>
          <w:sz w:val="36"/>
          <w:szCs w:val="36"/>
          <w:rtl/>
          <w:lang w:bidi="ar-EG"/>
        </w:rPr>
        <w:t xml:space="preserve">, لأنه كان قد رآها قبل الحجاب </w:t>
      </w:r>
      <w:r w:rsidR="008F2E16">
        <w:rPr>
          <w:rFonts w:ascii="Traditional Arabic" w:hAnsi="Traditional Arabic" w:cs="Traditional Arabic" w:hint="cs"/>
          <w:sz w:val="36"/>
          <w:szCs w:val="36"/>
          <w:rtl/>
          <w:lang w:bidi="ar-EG"/>
        </w:rPr>
        <w:t>, فركبت عائشة ناقته , وانطل</w:t>
      </w:r>
      <w:r w:rsidR="00566004">
        <w:rPr>
          <w:rFonts w:ascii="Traditional Arabic" w:hAnsi="Traditional Arabic" w:cs="Traditional Arabic" w:hint="cs"/>
          <w:sz w:val="36"/>
          <w:szCs w:val="36"/>
          <w:rtl/>
          <w:lang w:bidi="ar-EG"/>
        </w:rPr>
        <w:t>ق</w:t>
      </w:r>
      <w:r w:rsidR="008F2E16">
        <w:rPr>
          <w:rFonts w:ascii="Traditional Arabic" w:hAnsi="Traditional Arabic" w:cs="Traditional Arabic" w:hint="cs"/>
          <w:sz w:val="36"/>
          <w:szCs w:val="36"/>
          <w:rtl/>
          <w:lang w:bidi="ar-EG"/>
        </w:rPr>
        <w:t xml:space="preserve">ت معه , وهو يقودها </w:t>
      </w:r>
      <w:r w:rsidR="0047519E">
        <w:rPr>
          <w:rFonts w:ascii="Traditional Arabic" w:hAnsi="Traditional Arabic" w:cs="Traditional Arabic" w:hint="cs"/>
          <w:sz w:val="36"/>
          <w:szCs w:val="36"/>
          <w:rtl/>
          <w:lang w:bidi="ar-EG"/>
        </w:rPr>
        <w:t xml:space="preserve">, فلحقا بالجيش و هم نازلون في مكان ما في نحر الظهيرة , فهلك في عائشة من هلك , و كان من تولّى كبره </w:t>
      </w:r>
      <w:r w:rsidR="00860244">
        <w:rPr>
          <w:rFonts w:ascii="Traditional Arabic" w:hAnsi="Traditional Arabic" w:cs="Traditional Arabic" w:hint="cs"/>
          <w:sz w:val="36"/>
          <w:szCs w:val="36"/>
          <w:rtl/>
          <w:lang w:bidi="ar-EG"/>
        </w:rPr>
        <w:t xml:space="preserve">هو عبد الله بن أبي بن سلول رأس المنافقين , ولم تعرف عائشة أن الناس يتكلمون في </w:t>
      </w:r>
      <w:r w:rsidR="000370D8">
        <w:rPr>
          <w:rFonts w:ascii="Traditional Arabic" w:hAnsi="Traditional Arabic" w:cs="Traditional Arabic" w:hint="cs"/>
          <w:sz w:val="36"/>
          <w:szCs w:val="36"/>
          <w:rtl/>
          <w:lang w:bidi="ar-EG"/>
        </w:rPr>
        <w:t>شأنها</w:t>
      </w:r>
      <w:r w:rsidR="00860244">
        <w:rPr>
          <w:rFonts w:ascii="Traditional Arabic" w:hAnsi="Traditional Arabic" w:cs="Traditional Arabic" w:hint="cs"/>
          <w:sz w:val="36"/>
          <w:szCs w:val="36"/>
          <w:rtl/>
          <w:lang w:bidi="ar-EG"/>
        </w:rPr>
        <w:t xml:space="preserve"> , إلا بعد شهر من مقدمها إلى المدينة , </w:t>
      </w:r>
      <w:r w:rsidR="002D5032">
        <w:rPr>
          <w:rFonts w:ascii="Traditional Arabic" w:hAnsi="Traditional Arabic" w:cs="Traditional Arabic" w:hint="cs"/>
          <w:sz w:val="36"/>
          <w:szCs w:val="36"/>
          <w:rtl/>
          <w:lang w:bidi="ar-EG"/>
        </w:rPr>
        <w:t xml:space="preserve">إذ كانت مريضة , و كانت لا ترى اللطف الذي كان من رسول الله حين تكون مريضة , فلما شفيت , و خرجت مرة لحاجتها هي و أم مسطح , أخبرتها أم مسطح بالذي </w:t>
      </w:r>
      <w:r w:rsidR="008766C4">
        <w:rPr>
          <w:rFonts w:ascii="Traditional Arabic" w:hAnsi="Traditional Arabic" w:cs="Traditional Arabic" w:hint="cs"/>
          <w:sz w:val="36"/>
          <w:szCs w:val="36"/>
          <w:rtl/>
          <w:lang w:bidi="ar-EG"/>
        </w:rPr>
        <w:t xml:space="preserve">يقوله الناس فيها , وكان مسطح ممن قال في عائشة , وكان أبو بكر الصديق ينفق عليه </w:t>
      </w:r>
      <w:r w:rsidR="00DF6B5B">
        <w:rPr>
          <w:rFonts w:ascii="Traditional Arabic" w:hAnsi="Traditional Arabic" w:cs="Traditional Arabic" w:hint="cs"/>
          <w:sz w:val="36"/>
          <w:szCs w:val="36"/>
          <w:rtl/>
          <w:lang w:bidi="ar-EG"/>
        </w:rPr>
        <w:t xml:space="preserve">, فهو ابن خالة أبي بكر الصديق </w:t>
      </w:r>
      <w:r w:rsidR="008766C4">
        <w:rPr>
          <w:rFonts w:ascii="Traditional Arabic" w:hAnsi="Traditional Arabic" w:cs="Traditional Arabic" w:hint="cs"/>
          <w:sz w:val="36"/>
          <w:szCs w:val="36"/>
          <w:rtl/>
          <w:lang w:bidi="ar-EG"/>
        </w:rPr>
        <w:t>, ف</w:t>
      </w:r>
      <w:r w:rsidR="006E1D6F">
        <w:rPr>
          <w:rFonts w:ascii="Traditional Arabic" w:hAnsi="Traditional Arabic" w:cs="Traditional Arabic" w:hint="cs"/>
          <w:sz w:val="36"/>
          <w:szCs w:val="36"/>
          <w:rtl/>
          <w:lang w:bidi="ar-EG"/>
        </w:rPr>
        <w:t>لما سمعت عائشة ذلك ازدادت مرضا</w:t>
      </w:r>
      <w:r w:rsidR="008766C4">
        <w:rPr>
          <w:rFonts w:ascii="Traditional Arabic" w:hAnsi="Traditional Arabic" w:cs="Traditional Arabic" w:hint="cs"/>
          <w:sz w:val="36"/>
          <w:szCs w:val="36"/>
          <w:rtl/>
          <w:lang w:bidi="ar-EG"/>
        </w:rPr>
        <w:t xml:space="preserve"> , فاستأذنت عائشة رسول الله</w:t>
      </w:r>
      <w:r w:rsidR="006E1D6F">
        <w:rPr>
          <w:rFonts w:ascii="Traditional Arabic" w:hAnsi="Traditional Arabic" w:cs="Traditional Arabic" w:hint="cs"/>
          <w:sz w:val="36"/>
          <w:szCs w:val="36"/>
          <w:rtl/>
          <w:lang w:bidi="ar-EG"/>
        </w:rPr>
        <w:t xml:space="preserve"> أن تذهب لأبويها , فذهبت , فاستيقنت الخبر من</w:t>
      </w:r>
      <w:r w:rsidR="000370D8">
        <w:rPr>
          <w:rFonts w:ascii="Traditional Arabic" w:hAnsi="Traditional Arabic" w:cs="Traditional Arabic" w:hint="cs"/>
          <w:sz w:val="36"/>
          <w:szCs w:val="36"/>
          <w:rtl/>
          <w:lang w:bidi="ar-EG"/>
        </w:rPr>
        <w:t>هما</w:t>
      </w:r>
      <w:r w:rsidR="006E1D6F">
        <w:rPr>
          <w:rFonts w:ascii="Traditional Arabic" w:hAnsi="Traditional Arabic" w:cs="Traditional Arabic" w:hint="cs"/>
          <w:sz w:val="36"/>
          <w:szCs w:val="36"/>
          <w:rtl/>
          <w:lang w:bidi="ar-EG"/>
        </w:rPr>
        <w:t xml:space="preserve"> , </w:t>
      </w:r>
      <w:r w:rsidR="00DF6BE4">
        <w:rPr>
          <w:rFonts w:ascii="Traditional Arabic" w:hAnsi="Traditional Arabic" w:cs="Traditional Arabic" w:hint="cs"/>
          <w:sz w:val="36"/>
          <w:szCs w:val="36"/>
          <w:rtl/>
          <w:lang w:bidi="ar-EG"/>
        </w:rPr>
        <w:t>فلم تذق طعم النوم</w:t>
      </w:r>
      <w:r w:rsidR="00B07871">
        <w:rPr>
          <w:rFonts w:ascii="Traditional Arabic" w:hAnsi="Traditional Arabic" w:cs="Traditional Arabic" w:hint="cs"/>
          <w:sz w:val="36"/>
          <w:szCs w:val="36"/>
          <w:rtl/>
          <w:lang w:bidi="ar-EG"/>
        </w:rPr>
        <w:t xml:space="preserve"> , و</w:t>
      </w:r>
      <w:r w:rsidR="006E1D6F">
        <w:rPr>
          <w:rFonts w:ascii="Traditional Arabic" w:hAnsi="Traditional Arabic" w:cs="Traditional Arabic" w:hint="cs"/>
          <w:sz w:val="36"/>
          <w:szCs w:val="36"/>
          <w:rtl/>
          <w:lang w:bidi="ar-EG"/>
        </w:rPr>
        <w:t xml:space="preserve">لا زالت تبكي  حتى </w:t>
      </w:r>
      <w:r w:rsidR="00B07871">
        <w:rPr>
          <w:rFonts w:ascii="Traditional Arabic" w:hAnsi="Traditional Arabic" w:cs="Traditional Arabic" w:hint="cs"/>
          <w:sz w:val="36"/>
          <w:szCs w:val="36"/>
          <w:rtl/>
          <w:lang w:bidi="ar-EG"/>
        </w:rPr>
        <w:t>جفّ</w:t>
      </w:r>
      <w:r w:rsidR="006E1D6F">
        <w:rPr>
          <w:rFonts w:ascii="Traditional Arabic" w:hAnsi="Traditional Arabic" w:cs="Traditional Arabic" w:hint="cs"/>
          <w:sz w:val="36"/>
          <w:szCs w:val="36"/>
          <w:rtl/>
          <w:lang w:bidi="ar-EG"/>
        </w:rPr>
        <w:t xml:space="preserve"> دمعها ,</w:t>
      </w:r>
      <w:r w:rsidR="00B07871">
        <w:rPr>
          <w:rFonts w:ascii="Traditional Arabic" w:hAnsi="Traditional Arabic" w:cs="Traditional Arabic" w:hint="cs"/>
          <w:sz w:val="36"/>
          <w:szCs w:val="36"/>
          <w:rtl/>
          <w:lang w:bidi="ar-EG"/>
        </w:rPr>
        <w:t xml:space="preserve"> حتى دخل عليها النبيّ ذات يوم , فتشهد ثم قال</w:t>
      </w:r>
      <w:r w:rsidR="00B07871" w:rsidRPr="00B07871">
        <w:rPr>
          <w:rFonts w:ascii="Traditional Arabic" w:hAnsi="Traditional Arabic" w:cs="Traditional Arabic"/>
          <w:sz w:val="36"/>
          <w:szCs w:val="36"/>
          <w:rtl/>
          <w:lang w:bidi="ar-EG"/>
        </w:rPr>
        <w:t xml:space="preserve"> " </w:t>
      </w:r>
      <w:r w:rsidR="00B07871" w:rsidRPr="00B07871">
        <w:rPr>
          <w:rFonts w:ascii="Traditional Arabic" w:hAnsi="Traditional Arabic" w:cs="Traditional Arabic" w:hint="cs"/>
          <w:sz w:val="36"/>
          <w:szCs w:val="36"/>
          <w:rtl/>
          <w:lang w:bidi="ar-EG"/>
        </w:rPr>
        <w:t>يا</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عائشة</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فإنه</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بلغني</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عنك</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كذا</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وكذا</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فإن</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كنت</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بريئة</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فسيبرئك</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الله</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وإن</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كنت</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ألممت</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بذنب</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فاستغفري</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الله</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وتوبي</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إليه</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فإن</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العبد</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إذا</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اعترف</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بذنبه</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ثم</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تاب</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تاب</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الله</w:t>
      </w:r>
      <w:r w:rsidR="00B07871" w:rsidRPr="00B07871">
        <w:rPr>
          <w:rFonts w:ascii="Traditional Arabic" w:hAnsi="Traditional Arabic" w:cs="Traditional Arabic"/>
          <w:sz w:val="36"/>
          <w:szCs w:val="36"/>
          <w:rtl/>
          <w:lang w:bidi="ar-EG"/>
        </w:rPr>
        <w:t xml:space="preserve"> </w:t>
      </w:r>
      <w:r w:rsidR="00B07871" w:rsidRPr="00B07871">
        <w:rPr>
          <w:rFonts w:ascii="Traditional Arabic" w:hAnsi="Traditional Arabic" w:cs="Traditional Arabic" w:hint="cs"/>
          <w:sz w:val="36"/>
          <w:szCs w:val="36"/>
          <w:rtl/>
          <w:lang w:bidi="ar-EG"/>
        </w:rPr>
        <w:t>عليه</w:t>
      </w:r>
      <w:r w:rsidR="00B07871" w:rsidRPr="00B07871">
        <w:rPr>
          <w:rFonts w:ascii="Traditional Arabic" w:hAnsi="Traditional Arabic" w:cs="Traditional Arabic"/>
          <w:sz w:val="36"/>
          <w:szCs w:val="36"/>
          <w:rtl/>
          <w:lang w:bidi="ar-EG"/>
        </w:rPr>
        <w:t xml:space="preserve"> " </w:t>
      </w:r>
      <w:r w:rsidR="00B07871" w:rsidRPr="00B07871">
        <w:rPr>
          <w:rFonts w:ascii="Traditional Arabic" w:hAnsi="Traditional Arabic" w:cs="Traditional Arabic" w:hint="cs"/>
          <w:sz w:val="36"/>
          <w:szCs w:val="36"/>
          <w:rtl/>
          <w:lang w:bidi="ar-EG"/>
        </w:rPr>
        <w:t>،</w:t>
      </w:r>
      <w:r w:rsidR="00F96AE3">
        <w:rPr>
          <w:rFonts w:ascii="Traditional Arabic" w:hAnsi="Traditional Arabic" w:cs="Traditional Arabic" w:hint="cs"/>
          <w:sz w:val="36"/>
          <w:szCs w:val="36"/>
          <w:rtl/>
          <w:lang w:bidi="ar-EG"/>
        </w:rPr>
        <w:t xml:space="preserve"> وقالت عائشة "</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لئن</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قلت</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لكم</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إني</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بريئة</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والله</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يعلم</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إني</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لبريئة</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لا</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تصدقوني</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بذلك</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ولئن</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اعترفت</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لكم</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بأمر</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والله</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يعلم</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أني</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بريئة</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لتصدقني</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والله</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ما</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أجد</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لي</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ولكم</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مثلا</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إلا</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أبا</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يوسف</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إذ</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lastRenderedPageBreak/>
        <w:t>قال</w:t>
      </w:r>
      <w:r w:rsidR="00F96AE3" w:rsidRPr="00F96AE3">
        <w:rPr>
          <w:rFonts w:ascii="Traditional Arabic" w:hAnsi="Traditional Arabic" w:cs="Traditional Arabic"/>
          <w:sz w:val="36"/>
          <w:szCs w:val="36"/>
          <w:rtl/>
          <w:lang w:bidi="ar-EG"/>
        </w:rPr>
        <w:t xml:space="preserve"> : </w:t>
      </w:r>
      <w:r w:rsidR="00F96AE3" w:rsidRPr="00F96AE3">
        <w:rPr>
          <w:rFonts w:ascii="Traditional Arabic" w:hAnsi="Traditional Arabic" w:cs="Traditional Arabic" w:hint="cs"/>
          <w:sz w:val="36"/>
          <w:szCs w:val="36"/>
          <w:rtl/>
          <w:lang w:bidi="ar-EG"/>
        </w:rPr>
        <w:t>فصبر</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جميل</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والله</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المستعان</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على</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ما</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تصفون</w:t>
      </w:r>
      <w:r w:rsidR="00F96AE3" w:rsidRPr="00F96AE3">
        <w:rPr>
          <w:rFonts w:ascii="Traditional Arabic" w:hAnsi="Traditional Arabic" w:cs="Traditional Arabic"/>
          <w:sz w:val="36"/>
          <w:szCs w:val="36"/>
          <w:rtl/>
          <w:lang w:bidi="ar-EG"/>
        </w:rPr>
        <w:t xml:space="preserve"> </w:t>
      </w:r>
      <w:r w:rsidR="00F96AE3" w:rsidRPr="00F96AE3">
        <w:rPr>
          <w:rFonts w:ascii="Traditional Arabic" w:hAnsi="Traditional Arabic" w:cs="Traditional Arabic" w:hint="cs"/>
          <w:sz w:val="36"/>
          <w:szCs w:val="36"/>
          <w:rtl/>
          <w:lang w:bidi="ar-EG"/>
        </w:rPr>
        <w:t>،</w:t>
      </w:r>
      <w:r w:rsidR="007E395D">
        <w:rPr>
          <w:rFonts w:ascii="Traditional Arabic" w:hAnsi="Traditional Arabic" w:cs="Traditional Arabic" w:hint="cs"/>
          <w:sz w:val="36"/>
          <w:szCs w:val="36"/>
          <w:rtl/>
          <w:lang w:bidi="ar-EG"/>
        </w:rPr>
        <w:t xml:space="preserve"> و كان كل أمنية عائشة أن يرى رسول الله في المنام </w:t>
      </w:r>
      <w:r w:rsidR="000337F8">
        <w:rPr>
          <w:rFonts w:ascii="Traditional Arabic" w:hAnsi="Traditional Arabic" w:cs="Traditional Arabic" w:hint="cs"/>
          <w:sz w:val="36"/>
          <w:szCs w:val="36"/>
          <w:rtl/>
          <w:lang w:bidi="ar-EG"/>
        </w:rPr>
        <w:t xml:space="preserve">رؤيا تبرئها بها , ولم تك تظن أن ينزل في شأنها قرآن , ولكن هذا ما حدث , فما رام النبيّ صلّى الله عليه وسلّم من مجلسه , ولا خرج منه أحد , حتى أنزل عليه </w:t>
      </w:r>
      <w:r w:rsidR="00E6130D">
        <w:rPr>
          <w:rFonts w:ascii="Traditional Arabic" w:hAnsi="Traditional Arabic" w:cs="Traditional Arabic" w:hint="cs"/>
          <w:sz w:val="36"/>
          <w:szCs w:val="36"/>
          <w:rtl/>
          <w:lang w:bidi="ar-EG"/>
        </w:rPr>
        <w:t xml:space="preserve">الوحي , فأخذ ينحدر منه العرق كحبات اللؤلؤ , مما يأخذه من شدة الوحي , </w:t>
      </w:r>
      <w:r w:rsidR="006C7BD5">
        <w:rPr>
          <w:rFonts w:ascii="Traditional Arabic" w:hAnsi="Traditional Arabic" w:cs="Traditional Arabic" w:hint="cs"/>
          <w:sz w:val="36"/>
          <w:szCs w:val="36"/>
          <w:rtl/>
          <w:lang w:bidi="ar-EG"/>
        </w:rPr>
        <w:t>فلمّا سري عنه , تهلل وجهه فرحا و قال</w:t>
      </w:r>
      <w:r w:rsidR="006C7BD5" w:rsidRPr="006C7BD5">
        <w:rPr>
          <w:rFonts w:ascii="Traditional Arabic" w:hAnsi="Traditional Arabic" w:cs="Traditional Arabic"/>
          <w:sz w:val="36"/>
          <w:szCs w:val="36"/>
          <w:rtl/>
          <w:lang w:bidi="ar-EG"/>
        </w:rPr>
        <w:t xml:space="preserve"> " </w:t>
      </w:r>
      <w:r w:rsidR="006C7BD5" w:rsidRPr="006C7BD5">
        <w:rPr>
          <w:rFonts w:ascii="Traditional Arabic" w:hAnsi="Traditional Arabic" w:cs="Traditional Arabic" w:hint="cs"/>
          <w:sz w:val="36"/>
          <w:szCs w:val="36"/>
          <w:rtl/>
          <w:lang w:bidi="ar-EG"/>
        </w:rPr>
        <w:t>يا</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عائشة</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احمدي</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الله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فقد</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برأك</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الله</w:t>
      </w:r>
      <w:r w:rsidR="006C7BD5" w:rsidRPr="006C7BD5">
        <w:rPr>
          <w:rFonts w:ascii="Traditional Arabic" w:hAnsi="Traditional Arabic" w:cs="Traditional Arabic"/>
          <w:sz w:val="36"/>
          <w:szCs w:val="36"/>
          <w:rtl/>
          <w:lang w:bidi="ar-EG"/>
        </w:rPr>
        <w:t xml:space="preserve"> " </w:t>
      </w:r>
      <w:r w:rsidR="006C7BD5" w:rsidRPr="006C7BD5">
        <w:rPr>
          <w:rFonts w:ascii="Traditional Arabic" w:hAnsi="Traditional Arabic" w:cs="Traditional Arabic" w:hint="cs"/>
          <w:sz w:val="36"/>
          <w:szCs w:val="36"/>
          <w:rtl/>
          <w:lang w:bidi="ar-EG"/>
        </w:rPr>
        <w:t>،</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فقالت</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لي</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أمي</w:t>
      </w:r>
      <w:r w:rsidR="006C7BD5" w:rsidRPr="006C7BD5">
        <w:rPr>
          <w:rFonts w:ascii="Traditional Arabic" w:hAnsi="Traditional Arabic" w:cs="Traditional Arabic"/>
          <w:sz w:val="36"/>
          <w:szCs w:val="36"/>
          <w:rtl/>
          <w:lang w:bidi="ar-EG"/>
        </w:rPr>
        <w:t xml:space="preserve"> : </w:t>
      </w:r>
      <w:r w:rsidR="006C7BD5" w:rsidRPr="006C7BD5">
        <w:rPr>
          <w:rFonts w:ascii="Traditional Arabic" w:hAnsi="Traditional Arabic" w:cs="Traditional Arabic" w:hint="cs"/>
          <w:sz w:val="36"/>
          <w:szCs w:val="36"/>
          <w:rtl/>
          <w:lang w:bidi="ar-EG"/>
        </w:rPr>
        <w:t>قومي</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إلى</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رسول</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الله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صلى</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الله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عليه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وسلم</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فقلت</w:t>
      </w:r>
      <w:r w:rsidR="006C7BD5" w:rsidRPr="006C7BD5">
        <w:rPr>
          <w:rFonts w:ascii="Traditional Arabic" w:hAnsi="Traditional Arabic" w:cs="Traditional Arabic"/>
          <w:sz w:val="36"/>
          <w:szCs w:val="36"/>
          <w:rtl/>
          <w:lang w:bidi="ar-EG"/>
        </w:rPr>
        <w:t xml:space="preserve"> : </w:t>
      </w:r>
      <w:r w:rsidR="006C7BD5" w:rsidRPr="006C7BD5">
        <w:rPr>
          <w:rFonts w:ascii="Traditional Arabic" w:hAnsi="Traditional Arabic" w:cs="Traditional Arabic" w:hint="cs"/>
          <w:sz w:val="36"/>
          <w:szCs w:val="36"/>
          <w:rtl/>
          <w:lang w:bidi="ar-EG"/>
        </w:rPr>
        <w:t>لا</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والله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لا</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أقوم</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إليه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ولا</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أحمد</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إلا</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الله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فأنزل</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الله</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تعالى</w:t>
      </w:r>
      <w:r w:rsidR="006C7BD5" w:rsidRPr="006C7BD5">
        <w:rPr>
          <w:rFonts w:ascii="Traditional Arabic" w:hAnsi="Traditional Arabic" w:cs="Traditional Arabic"/>
          <w:sz w:val="36"/>
          <w:szCs w:val="36"/>
          <w:rtl/>
          <w:lang w:bidi="ar-EG"/>
        </w:rPr>
        <w:t xml:space="preserve"> : </w:t>
      </w:r>
      <w:r w:rsidR="00785D2B">
        <w:rPr>
          <w:rFonts w:ascii="Traditional Arabic" w:hAnsi="Traditional Arabic" w:cs="Traditional Arabic" w:hint="cs"/>
          <w:sz w:val="36"/>
          <w:szCs w:val="36"/>
          <w:rtl/>
          <w:lang w:bidi="ar-EG"/>
        </w:rPr>
        <w:t>{</w:t>
      </w:r>
      <w:r w:rsidR="006C7BD5" w:rsidRPr="006C7BD5">
        <w:rPr>
          <w:rFonts w:ascii="Traditional Arabic" w:hAnsi="Traditional Arabic" w:cs="Traditional Arabic" w:hint="cs"/>
          <w:sz w:val="36"/>
          <w:szCs w:val="36"/>
          <w:rtl/>
          <w:lang w:bidi="ar-EG"/>
        </w:rPr>
        <w:t>إن</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الذين</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جاءوا</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بالإفك</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عصبة</w:t>
      </w:r>
      <w:r w:rsidR="00785D2B">
        <w:rPr>
          <w:rFonts w:ascii="Traditional Arabic" w:hAnsi="Traditional Arabic" w:cs="Traditional Arabic" w:hint="cs"/>
          <w:sz w:val="36"/>
          <w:szCs w:val="36"/>
          <w:rtl/>
          <w:lang w:bidi="ar-EG"/>
        </w:rPr>
        <w:t>}</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منكم</w:t>
      </w:r>
      <w:r w:rsidR="006C7BD5" w:rsidRPr="006C7BD5">
        <w:rPr>
          <w:rFonts w:ascii="Traditional Arabic" w:hAnsi="Traditional Arabic" w:cs="Traditional Arabic"/>
          <w:sz w:val="36"/>
          <w:szCs w:val="36"/>
          <w:rtl/>
          <w:lang w:bidi="ar-EG"/>
        </w:rPr>
        <w:t xml:space="preserve"> </w:t>
      </w:r>
      <w:r w:rsidR="006C7BD5" w:rsidRPr="006C7BD5">
        <w:rPr>
          <w:rFonts w:ascii="Traditional Arabic" w:hAnsi="Traditional Arabic" w:cs="Traditional Arabic" w:hint="cs"/>
          <w:sz w:val="36"/>
          <w:szCs w:val="36"/>
          <w:rtl/>
          <w:lang w:bidi="ar-EG"/>
        </w:rPr>
        <w:t>الآيات</w:t>
      </w:r>
      <w:r w:rsidR="00785D2B">
        <w:rPr>
          <w:rStyle w:val="a4"/>
          <w:rFonts w:ascii="Traditional Arabic" w:hAnsi="Traditional Arabic" w:cs="Traditional Arabic"/>
          <w:sz w:val="36"/>
          <w:szCs w:val="36"/>
          <w:rtl/>
          <w:lang w:bidi="ar-EG"/>
        </w:rPr>
        <w:footnoteReference w:id="135"/>
      </w:r>
      <w:r w:rsidR="00785D2B">
        <w:rPr>
          <w:rFonts w:ascii="Traditional Arabic" w:hAnsi="Traditional Arabic" w:cs="Traditional Arabic" w:hint="cs"/>
          <w:sz w:val="36"/>
          <w:szCs w:val="36"/>
          <w:rtl/>
          <w:lang w:bidi="ar-EG"/>
        </w:rPr>
        <w:t xml:space="preserve"> .</w:t>
      </w:r>
    </w:p>
    <w:p w:rsidR="00DF6B5B" w:rsidRDefault="00DF6B5B"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ملخص ما حدث لعائشة رضي الله تعالى عنها , وهذه الحادثة </w:t>
      </w:r>
      <w:r w:rsidR="00850633">
        <w:rPr>
          <w:rFonts w:ascii="Traditional Arabic" w:hAnsi="Traditional Arabic" w:cs="Traditional Arabic" w:hint="cs"/>
          <w:sz w:val="36"/>
          <w:szCs w:val="36"/>
          <w:rtl/>
          <w:lang w:bidi="ar-EG"/>
        </w:rPr>
        <w:t xml:space="preserve">, </w:t>
      </w:r>
      <w:r w:rsidR="00D12C65">
        <w:rPr>
          <w:rFonts w:ascii="Traditional Arabic" w:hAnsi="Traditional Arabic" w:cs="Traditional Arabic" w:hint="cs"/>
          <w:sz w:val="36"/>
          <w:szCs w:val="36"/>
          <w:rtl/>
          <w:lang w:bidi="ar-EG"/>
        </w:rPr>
        <w:t>كانت من ابتلاءات الله عزّ وجلّ لهذه الأمة , ليميز الله الخبيث من الطيب ,</w:t>
      </w:r>
      <w:r w:rsidR="00DF6BE4">
        <w:rPr>
          <w:rFonts w:ascii="Traditional Arabic" w:hAnsi="Traditional Arabic" w:cs="Traditional Arabic" w:hint="cs"/>
          <w:sz w:val="36"/>
          <w:szCs w:val="36"/>
          <w:rtl/>
          <w:lang w:bidi="ar-EG"/>
        </w:rPr>
        <w:t xml:space="preserve"> و ليهلك من هلك عن بيّنة و يحيا</w:t>
      </w:r>
      <w:r w:rsidR="00D12C65">
        <w:rPr>
          <w:rFonts w:ascii="Traditional Arabic" w:hAnsi="Traditional Arabic" w:cs="Traditional Arabic" w:hint="cs"/>
          <w:sz w:val="36"/>
          <w:szCs w:val="36"/>
          <w:rtl/>
          <w:lang w:bidi="ar-EG"/>
        </w:rPr>
        <w:t xml:space="preserve"> من حيّ عن بينة , </w:t>
      </w:r>
      <w:r w:rsidR="00CA394C">
        <w:rPr>
          <w:rFonts w:ascii="Traditional Arabic" w:hAnsi="Traditional Arabic" w:cs="Traditional Arabic" w:hint="cs"/>
          <w:sz w:val="36"/>
          <w:szCs w:val="36"/>
          <w:rtl/>
          <w:lang w:bidi="ar-EG"/>
        </w:rPr>
        <w:t>و ليزداد الذين آمنوا إيمان</w:t>
      </w:r>
      <w:r w:rsidR="00BB4A49">
        <w:rPr>
          <w:rFonts w:ascii="Traditional Arabic" w:hAnsi="Traditional Arabic" w:cs="Traditional Arabic" w:hint="cs"/>
          <w:sz w:val="36"/>
          <w:szCs w:val="36"/>
          <w:rtl/>
          <w:lang w:bidi="ar-EG"/>
        </w:rPr>
        <w:t>ا</w:t>
      </w:r>
      <w:r w:rsidR="00CA394C">
        <w:rPr>
          <w:rFonts w:ascii="Traditional Arabic" w:hAnsi="Traditional Arabic" w:cs="Traditional Arabic" w:hint="cs"/>
          <w:sz w:val="36"/>
          <w:szCs w:val="36"/>
          <w:rtl/>
          <w:lang w:bidi="ar-EG"/>
        </w:rPr>
        <w:t xml:space="preserve"> و يزداد المنافق نفاق</w:t>
      </w:r>
      <w:r w:rsidR="00104CEF">
        <w:rPr>
          <w:rFonts w:ascii="Traditional Arabic" w:hAnsi="Traditional Arabic" w:cs="Traditional Arabic" w:hint="cs"/>
          <w:sz w:val="36"/>
          <w:szCs w:val="36"/>
          <w:rtl/>
          <w:lang w:bidi="ar-EG"/>
        </w:rPr>
        <w:t>ا , و</w:t>
      </w:r>
      <w:r w:rsidR="00EA3E99">
        <w:rPr>
          <w:rFonts w:ascii="Traditional Arabic" w:hAnsi="Traditional Arabic" w:cs="Traditional Arabic" w:hint="cs"/>
          <w:sz w:val="36"/>
          <w:szCs w:val="36"/>
          <w:rtl/>
          <w:lang w:bidi="ar-EG"/>
        </w:rPr>
        <w:t>هذه</w:t>
      </w:r>
      <w:r w:rsidR="00104CEF">
        <w:rPr>
          <w:rFonts w:ascii="Traditional Arabic" w:hAnsi="Traditional Arabic" w:cs="Traditional Arabic" w:hint="cs"/>
          <w:sz w:val="36"/>
          <w:szCs w:val="36"/>
          <w:rtl/>
          <w:lang w:bidi="ar-EG"/>
        </w:rPr>
        <w:t xml:space="preserve"> كانت </w:t>
      </w:r>
      <w:r w:rsidR="00EA3E99">
        <w:rPr>
          <w:rFonts w:ascii="Traditional Arabic" w:hAnsi="Traditional Arabic" w:cs="Traditional Arabic" w:hint="cs"/>
          <w:sz w:val="36"/>
          <w:szCs w:val="36"/>
          <w:rtl/>
          <w:lang w:bidi="ar-EG"/>
        </w:rPr>
        <w:t xml:space="preserve">من </w:t>
      </w:r>
      <w:r w:rsidR="00104CEF">
        <w:rPr>
          <w:rFonts w:ascii="Traditional Arabic" w:hAnsi="Traditional Arabic" w:cs="Traditional Arabic" w:hint="cs"/>
          <w:sz w:val="36"/>
          <w:szCs w:val="36"/>
          <w:rtl/>
          <w:lang w:bidi="ar-EG"/>
        </w:rPr>
        <w:t xml:space="preserve">حكمة الله عزّ وجلّ </w:t>
      </w:r>
      <w:r w:rsidR="00EA3E99">
        <w:rPr>
          <w:rFonts w:ascii="Traditional Arabic" w:hAnsi="Traditional Arabic" w:cs="Traditional Arabic" w:hint="cs"/>
          <w:sz w:val="36"/>
          <w:szCs w:val="36"/>
          <w:rtl/>
          <w:lang w:bidi="ar-EG"/>
        </w:rPr>
        <w:t>في تأخر نزول الوحي</w:t>
      </w:r>
      <w:r w:rsidR="00EA3E99">
        <w:rPr>
          <w:rStyle w:val="a4"/>
          <w:rFonts w:ascii="Traditional Arabic" w:hAnsi="Traditional Arabic" w:cs="Traditional Arabic"/>
          <w:sz w:val="36"/>
          <w:szCs w:val="36"/>
          <w:rtl/>
          <w:lang w:bidi="ar-EG"/>
        </w:rPr>
        <w:footnoteReference w:id="136"/>
      </w:r>
      <w:r w:rsidR="00AC4F8A">
        <w:rPr>
          <w:rFonts w:ascii="Traditional Arabic" w:hAnsi="Traditional Arabic" w:cs="Traditional Arabic" w:hint="cs"/>
          <w:sz w:val="36"/>
          <w:szCs w:val="36"/>
          <w:rtl/>
          <w:lang w:bidi="ar-EG"/>
        </w:rPr>
        <w:t xml:space="preserve"> . </w:t>
      </w:r>
    </w:p>
    <w:p w:rsidR="00C450CA" w:rsidRDefault="00C450CA"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ولم يخالف أحد من أهل الإسلام في أن الإفك وقع على السيدة عائشة </w:t>
      </w:r>
      <w:r w:rsidR="00071D35">
        <w:rPr>
          <w:rFonts w:ascii="Traditional Arabic" w:hAnsi="Traditional Arabic" w:cs="Traditional Arabic" w:hint="cs"/>
          <w:sz w:val="36"/>
          <w:szCs w:val="36"/>
          <w:rtl/>
          <w:lang w:bidi="ar-EG"/>
        </w:rPr>
        <w:t xml:space="preserve">, وهذا إجماع عند أهل السنة والجماعة , والمعتزلة , وسائر الفرق , و الشيعة إلا فرقة شذّت منهم , فقالت : وقعت على السيدة مارية القطية , و لم يعتبر مخالفة هذه الفرقة , </w:t>
      </w:r>
      <w:r w:rsidR="00D379E7">
        <w:rPr>
          <w:rFonts w:ascii="Traditional Arabic" w:hAnsi="Traditional Arabic" w:cs="Traditional Arabic" w:hint="cs"/>
          <w:sz w:val="36"/>
          <w:szCs w:val="36"/>
          <w:rtl/>
          <w:lang w:bidi="ar-EG"/>
        </w:rPr>
        <w:t xml:space="preserve">فهو خرق للإجماع , </w:t>
      </w:r>
      <w:r w:rsidR="00EE05D3">
        <w:rPr>
          <w:rFonts w:ascii="Traditional Arabic" w:hAnsi="Traditional Arabic" w:cs="Traditional Arabic" w:hint="cs"/>
          <w:sz w:val="36"/>
          <w:szCs w:val="36"/>
          <w:rtl/>
          <w:lang w:bidi="ar-EG"/>
        </w:rPr>
        <w:t>بل هو مخالفة للعامّة من الشيعة أيضا التي عضدت مذهب سائر المسلمين</w:t>
      </w:r>
      <w:r w:rsidR="003F7279">
        <w:rPr>
          <w:rStyle w:val="a4"/>
          <w:rFonts w:ascii="Traditional Arabic" w:hAnsi="Traditional Arabic" w:cs="Traditional Arabic"/>
          <w:sz w:val="36"/>
          <w:szCs w:val="36"/>
          <w:rtl/>
          <w:lang w:bidi="ar-EG"/>
        </w:rPr>
        <w:footnoteReference w:id="137"/>
      </w:r>
      <w:r w:rsidR="00EE05D3">
        <w:rPr>
          <w:rFonts w:ascii="Traditional Arabic" w:hAnsi="Traditional Arabic" w:cs="Traditional Arabic" w:hint="cs"/>
          <w:sz w:val="36"/>
          <w:szCs w:val="36"/>
          <w:rtl/>
          <w:lang w:bidi="ar-EG"/>
        </w:rPr>
        <w:t xml:space="preserve"> , و قد أشار بعض المفسرين من الشيعة , إلى أنّ هذا القول واه جدا , </w:t>
      </w:r>
      <w:r w:rsidR="00271A49">
        <w:rPr>
          <w:rFonts w:ascii="Traditional Arabic" w:hAnsi="Traditional Arabic" w:cs="Traditional Arabic" w:hint="cs"/>
          <w:sz w:val="36"/>
          <w:szCs w:val="36"/>
          <w:rtl/>
          <w:lang w:bidi="ar-EG"/>
        </w:rPr>
        <w:t>وأمّا</w:t>
      </w:r>
      <w:r w:rsidR="0040236D">
        <w:rPr>
          <w:rFonts w:ascii="Traditional Arabic" w:hAnsi="Traditional Arabic" w:cs="Traditional Arabic" w:hint="cs"/>
          <w:sz w:val="36"/>
          <w:szCs w:val="36"/>
          <w:rtl/>
          <w:lang w:bidi="ar-EG"/>
        </w:rPr>
        <w:t xml:space="preserve"> الشيعة الآن</w:t>
      </w:r>
      <w:r w:rsidR="00271A49">
        <w:rPr>
          <w:rFonts w:ascii="Traditional Arabic" w:hAnsi="Traditional Arabic" w:cs="Traditional Arabic" w:hint="cs"/>
          <w:sz w:val="36"/>
          <w:szCs w:val="36"/>
          <w:rtl/>
          <w:lang w:bidi="ar-EG"/>
        </w:rPr>
        <w:t xml:space="preserve"> فيرون</w:t>
      </w:r>
      <w:r w:rsidR="0040236D">
        <w:rPr>
          <w:rFonts w:ascii="Traditional Arabic" w:hAnsi="Traditional Arabic" w:cs="Traditional Arabic" w:hint="cs"/>
          <w:sz w:val="36"/>
          <w:szCs w:val="36"/>
          <w:rtl/>
          <w:lang w:bidi="ar-EG"/>
        </w:rPr>
        <w:t xml:space="preserve"> أن القول بأنّ هذه الآيات من سورة النور نزلت في براءة عائشة , قول للعامة ( أي أهل السنة ) بينما يرى الخاصّة (يعنون أنفسهم) أنّها نزلت في شأن </w:t>
      </w:r>
      <w:r w:rsidR="007C01DA">
        <w:rPr>
          <w:rFonts w:ascii="Traditional Arabic" w:hAnsi="Traditional Arabic" w:cs="Traditional Arabic" w:hint="cs"/>
          <w:sz w:val="36"/>
          <w:szCs w:val="36"/>
          <w:rtl/>
          <w:lang w:bidi="ar-EG"/>
        </w:rPr>
        <w:t xml:space="preserve">قذف عائشة لمارية القبطية , وهذا من أسخف الأقوال في الحقيقة , ويكفي في ردّه أن علماء الشيعة المتقدمين رأوا أن الآيات </w:t>
      </w:r>
      <w:r w:rsidR="005142E4">
        <w:rPr>
          <w:rFonts w:ascii="Traditional Arabic" w:hAnsi="Traditional Arabic" w:cs="Traditional Arabic" w:hint="cs"/>
          <w:sz w:val="36"/>
          <w:szCs w:val="36"/>
          <w:rtl/>
          <w:lang w:bidi="ar-EG"/>
        </w:rPr>
        <w:t xml:space="preserve">إنّما </w:t>
      </w:r>
      <w:r w:rsidR="00DF6BE4">
        <w:rPr>
          <w:rFonts w:ascii="Traditional Arabic" w:hAnsi="Traditional Arabic" w:cs="Traditional Arabic" w:hint="cs"/>
          <w:sz w:val="36"/>
          <w:szCs w:val="36"/>
          <w:rtl/>
          <w:lang w:bidi="ar-EG"/>
        </w:rPr>
        <w:t>ن</w:t>
      </w:r>
      <w:r w:rsidR="005142E4">
        <w:rPr>
          <w:rFonts w:ascii="Traditional Arabic" w:hAnsi="Traditional Arabic" w:cs="Traditional Arabic" w:hint="cs"/>
          <w:sz w:val="36"/>
          <w:szCs w:val="36"/>
          <w:rtl/>
          <w:lang w:bidi="ar-EG"/>
        </w:rPr>
        <w:t>زلت في عائشة رضي الله عنها , وأنّ جحد ذلك , إنّما هو جحد للأخبار المتواترة</w:t>
      </w:r>
      <w:r w:rsidR="009C45EE">
        <w:rPr>
          <w:rStyle w:val="a4"/>
          <w:rFonts w:ascii="Traditional Arabic" w:hAnsi="Traditional Arabic" w:cs="Traditional Arabic"/>
          <w:sz w:val="36"/>
          <w:szCs w:val="36"/>
          <w:rtl/>
          <w:lang w:bidi="ar-EG"/>
        </w:rPr>
        <w:footnoteReference w:id="138"/>
      </w:r>
      <w:r w:rsidR="005142E4">
        <w:rPr>
          <w:rFonts w:ascii="Traditional Arabic" w:hAnsi="Traditional Arabic" w:cs="Traditional Arabic" w:hint="cs"/>
          <w:sz w:val="36"/>
          <w:szCs w:val="36"/>
          <w:rtl/>
          <w:lang w:bidi="ar-EG"/>
        </w:rPr>
        <w:t xml:space="preserve"> </w:t>
      </w:r>
      <w:r w:rsidR="00271A49">
        <w:rPr>
          <w:rFonts w:ascii="Traditional Arabic" w:hAnsi="Traditional Arabic" w:cs="Traditional Arabic" w:hint="cs"/>
          <w:sz w:val="36"/>
          <w:szCs w:val="36"/>
          <w:rtl/>
          <w:lang w:bidi="ar-EG"/>
        </w:rPr>
        <w:t>.</w:t>
      </w:r>
      <w:r w:rsidR="00281943">
        <w:rPr>
          <w:rFonts w:ascii="Traditional Arabic" w:hAnsi="Traditional Arabic" w:cs="Traditional Arabic" w:hint="cs"/>
          <w:sz w:val="36"/>
          <w:szCs w:val="36"/>
          <w:rtl/>
          <w:lang w:bidi="ar-EG"/>
        </w:rPr>
        <w:t xml:space="preserve"> ويقال أيضا لكلّ من يتهم أم المؤمنين , ويريد أن يكفر بآيات الله , </w:t>
      </w:r>
      <w:r w:rsidR="00281943">
        <w:rPr>
          <w:rFonts w:ascii="Traditional Arabic" w:hAnsi="Traditional Arabic" w:cs="Traditional Arabic" w:hint="cs"/>
          <w:sz w:val="36"/>
          <w:szCs w:val="36"/>
          <w:rtl/>
          <w:lang w:bidi="ar-EG"/>
        </w:rPr>
        <w:lastRenderedPageBreak/>
        <w:t xml:space="preserve">أنّ من روى لكم حجتكم , هي عائشة رضي الله عنها , فلم يرو حديث الإفك إلا عائشة , </w:t>
      </w:r>
      <w:r w:rsidR="00DF6BE4">
        <w:rPr>
          <w:rFonts w:ascii="Traditional Arabic" w:hAnsi="Traditional Arabic" w:cs="Traditional Arabic" w:hint="cs"/>
          <w:sz w:val="36"/>
          <w:szCs w:val="36"/>
          <w:rtl/>
          <w:lang w:bidi="ar-EG"/>
        </w:rPr>
        <w:t>فهل كانت لتروي ما تفضح به</w:t>
      </w:r>
      <w:r w:rsidR="00EC7E20">
        <w:rPr>
          <w:rFonts w:ascii="Traditional Arabic" w:hAnsi="Traditional Arabic" w:cs="Traditional Arabic" w:hint="cs"/>
          <w:sz w:val="36"/>
          <w:szCs w:val="36"/>
          <w:rtl/>
          <w:lang w:bidi="ar-EG"/>
        </w:rPr>
        <w:t xml:space="preserve"> نفسها ؟!!</w:t>
      </w:r>
    </w:p>
    <w:p w:rsidR="003D1276" w:rsidRDefault="00905E19" w:rsidP="00482C43">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ولقد تكلّم الكثير من أهل العلم , و لا زال , عن هذه الحادثة , وتناولوها إما باستنباط الفائدة , أو بالدفاع </w:t>
      </w:r>
      <w:r w:rsidR="00750E81">
        <w:rPr>
          <w:rFonts w:ascii="Traditional Arabic" w:hAnsi="Traditional Arabic" w:cs="Traditional Arabic" w:hint="cs"/>
          <w:sz w:val="36"/>
          <w:szCs w:val="36"/>
          <w:rtl/>
          <w:lang w:bidi="ar-EG"/>
        </w:rPr>
        <w:t xml:space="preserve">عن أم المؤمنين و إزالة شبهات أهل الزيغ و الضلال عنها , وغير ذلك , </w:t>
      </w:r>
      <w:r w:rsidR="0089377C">
        <w:rPr>
          <w:rFonts w:ascii="Traditional Arabic" w:hAnsi="Traditional Arabic" w:cs="Traditional Arabic" w:hint="cs"/>
          <w:sz w:val="36"/>
          <w:szCs w:val="36"/>
          <w:rtl/>
          <w:lang w:bidi="ar-EG"/>
        </w:rPr>
        <w:t xml:space="preserve">ولا بأس </w:t>
      </w:r>
      <w:r w:rsidR="00EA77FE">
        <w:rPr>
          <w:rFonts w:ascii="Traditional Arabic" w:hAnsi="Traditional Arabic" w:cs="Traditional Arabic" w:hint="cs"/>
          <w:sz w:val="36"/>
          <w:szCs w:val="36"/>
          <w:rtl/>
          <w:lang w:bidi="ar-EG"/>
        </w:rPr>
        <w:t xml:space="preserve">أن </w:t>
      </w:r>
      <w:r w:rsidR="00750E81">
        <w:rPr>
          <w:rFonts w:ascii="Traditional Arabic" w:hAnsi="Traditional Arabic" w:cs="Traditional Arabic" w:hint="cs"/>
          <w:sz w:val="36"/>
          <w:szCs w:val="36"/>
          <w:rtl/>
          <w:lang w:bidi="ar-EG"/>
        </w:rPr>
        <w:t>نضرب بسهم مع هؤلاء</w:t>
      </w:r>
      <w:r w:rsidR="00EA77FE">
        <w:rPr>
          <w:rFonts w:ascii="Traditional Arabic" w:hAnsi="Traditional Arabic" w:cs="Traditional Arabic" w:hint="cs"/>
          <w:sz w:val="36"/>
          <w:szCs w:val="36"/>
          <w:rtl/>
          <w:lang w:bidi="ar-EG"/>
        </w:rPr>
        <w:t xml:space="preserve"> , عسى الله أن يفتح علينا بما لم يفتح به على غيرنا</w:t>
      </w:r>
      <w:r w:rsidR="00750E81">
        <w:rPr>
          <w:rFonts w:ascii="Traditional Arabic" w:hAnsi="Traditional Arabic" w:cs="Traditional Arabic" w:hint="cs"/>
          <w:sz w:val="36"/>
          <w:szCs w:val="36"/>
          <w:rtl/>
          <w:lang w:bidi="ar-EG"/>
        </w:rPr>
        <w:t xml:space="preserve"> , و </w:t>
      </w:r>
      <w:r w:rsidR="00CC174C">
        <w:rPr>
          <w:rFonts w:ascii="Traditional Arabic" w:hAnsi="Traditional Arabic" w:cs="Traditional Arabic" w:hint="cs"/>
          <w:sz w:val="36"/>
          <w:szCs w:val="36"/>
          <w:rtl/>
          <w:lang w:bidi="ar-EG"/>
        </w:rPr>
        <w:t xml:space="preserve">ننظر إلى الحادث بنظرة إيجابيّة , </w:t>
      </w:r>
      <w:r w:rsidR="00025AD0">
        <w:rPr>
          <w:rFonts w:ascii="Traditional Arabic" w:hAnsi="Traditional Arabic" w:cs="Traditional Arabic" w:hint="cs"/>
          <w:sz w:val="36"/>
          <w:szCs w:val="36"/>
          <w:rtl/>
          <w:lang w:bidi="ar-EG"/>
        </w:rPr>
        <w:t>فنتناول بعض</w:t>
      </w:r>
      <w:r w:rsidR="00EE325C">
        <w:rPr>
          <w:rFonts w:ascii="Traditional Arabic" w:hAnsi="Traditional Arabic" w:cs="Traditional Arabic" w:hint="cs"/>
          <w:sz w:val="36"/>
          <w:szCs w:val="36"/>
          <w:rtl/>
          <w:lang w:bidi="ar-EG"/>
        </w:rPr>
        <w:t xml:space="preserve"> أهم إيجابيات هذه الحادثة</w:t>
      </w:r>
      <w:r w:rsidR="00025AD0">
        <w:rPr>
          <w:rFonts w:ascii="Traditional Arabic" w:hAnsi="Traditional Arabic" w:cs="Traditional Arabic" w:hint="cs"/>
          <w:sz w:val="36"/>
          <w:szCs w:val="36"/>
          <w:rtl/>
          <w:lang w:bidi="ar-EG"/>
        </w:rPr>
        <w:t xml:space="preserve"> الهامّة في تاريخ المسلمين , وذلك من خلال آيات سورة النور</w:t>
      </w:r>
      <w:r w:rsidR="00944615">
        <w:rPr>
          <w:rStyle w:val="a4"/>
          <w:rFonts w:ascii="Traditional Arabic" w:hAnsi="Traditional Arabic" w:cs="Traditional Arabic"/>
          <w:sz w:val="36"/>
          <w:szCs w:val="36"/>
          <w:rtl/>
          <w:lang w:bidi="ar-EG"/>
        </w:rPr>
        <w:footnoteReference w:id="139"/>
      </w:r>
      <w:r w:rsidR="00025AD0">
        <w:rPr>
          <w:rFonts w:ascii="Traditional Arabic" w:hAnsi="Traditional Arabic" w:cs="Traditional Arabic" w:hint="cs"/>
          <w:sz w:val="36"/>
          <w:szCs w:val="36"/>
          <w:rtl/>
          <w:lang w:bidi="ar-EG"/>
        </w:rPr>
        <w:t xml:space="preserve"> </w:t>
      </w:r>
      <w:r w:rsidR="0089377C">
        <w:rPr>
          <w:rFonts w:ascii="Traditional Arabic" w:hAnsi="Traditional Arabic" w:cs="Traditional Arabic" w:hint="cs"/>
          <w:sz w:val="36"/>
          <w:szCs w:val="36"/>
          <w:rtl/>
          <w:lang w:bidi="ar-EG"/>
        </w:rPr>
        <w:t xml:space="preserve">, </w:t>
      </w:r>
      <w:r w:rsidR="00EA77FE">
        <w:rPr>
          <w:rFonts w:ascii="Traditional Arabic" w:hAnsi="Traditional Arabic" w:cs="Traditional Arabic" w:hint="cs"/>
          <w:sz w:val="36"/>
          <w:szCs w:val="36"/>
          <w:rtl/>
          <w:lang w:bidi="ar-EG"/>
        </w:rPr>
        <w:t>فنقول و بالله التوفيق :</w:t>
      </w:r>
    </w:p>
    <w:p w:rsidR="002F6F91" w:rsidRDefault="002F6F91" w:rsidP="00482C43">
      <w:pPr>
        <w:spacing w:after="0"/>
        <w:rPr>
          <w:rFonts w:ascii="Traditional Arabic" w:hAnsi="Traditional Arabic" w:cs="Traditional Arabic"/>
          <w:sz w:val="36"/>
          <w:szCs w:val="36"/>
          <w:rtl/>
          <w:lang w:bidi="ar-EG"/>
        </w:rPr>
      </w:pPr>
    </w:p>
    <w:p w:rsidR="003D1276" w:rsidRDefault="00567571" w:rsidP="002C6279">
      <w:pPr>
        <w:spacing w:after="0"/>
        <w:jc w:val="center"/>
        <w:rPr>
          <w:rFonts w:ascii="Traditional Arabic" w:hAnsi="Traditional Arabic" w:cs="Traditional Arabic"/>
          <w:b/>
          <w:bCs/>
          <w:sz w:val="36"/>
          <w:szCs w:val="36"/>
          <w:rtl/>
          <w:lang w:bidi="ar-EG"/>
        </w:rPr>
      </w:pPr>
      <w:r w:rsidRPr="0003572C">
        <w:rPr>
          <w:rFonts w:ascii="Traditional Arabic" w:hAnsi="Traditional Arabic" w:cs="Traditional Arabic" w:hint="cs"/>
          <w:b/>
          <w:bCs/>
          <w:sz w:val="36"/>
          <w:szCs w:val="36"/>
          <w:rtl/>
          <w:lang w:bidi="ar-EG"/>
        </w:rPr>
        <w:t xml:space="preserve">قوله تعالى </w:t>
      </w:r>
      <w:r w:rsidR="0003572C" w:rsidRPr="0003572C">
        <w:rPr>
          <w:rFonts w:ascii="Traditional Arabic" w:hAnsi="Traditional Arabic" w:cs="Traditional Arabic" w:hint="cs"/>
          <w:b/>
          <w:bCs/>
          <w:sz w:val="36"/>
          <w:szCs w:val="36"/>
          <w:rtl/>
          <w:lang w:bidi="ar-EG"/>
        </w:rPr>
        <w:t xml:space="preserve">{ </w:t>
      </w:r>
      <w:r w:rsidR="0003572C" w:rsidRPr="0003572C">
        <w:rPr>
          <w:rFonts w:ascii="Traditional Arabic" w:hAnsi="Traditional Arabic" w:cs="Traditional Arabic"/>
          <w:b/>
          <w:bCs/>
          <w:sz w:val="36"/>
          <w:szCs w:val="36"/>
          <w:rtl/>
          <w:lang w:bidi="ar-EG"/>
        </w:rPr>
        <w:t>إِنَّ الَّذِينَ جَاءُوا بِالْإِفْكِ عُصْبَةٌ مِنْكُمْ لَا تَحْسَبُوهُ شَرًّا لَكُمْ بَلْ هُوَ خَيْرٌ لَكُمْ لِكُلِّ امْرِئٍ مِنْهُمْ مَا اكْتَسَبَ مِنَ الْإِثْمِ وَالَّذِي تَوَلَّى كِبْرَهُ مِنْهُمْ لَهُ عَذَابٌ عَظِيمٌ</w:t>
      </w:r>
      <w:r w:rsidR="0003572C" w:rsidRPr="0003572C">
        <w:rPr>
          <w:rFonts w:ascii="Traditional Arabic" w:hAnsi="Traditional Arabic" w:cs="Traditional Arabic" w:hint="cs"/>
          <w:b/>
          <w:bCs/>
          <w:sz w:val="36"/>
          <w:szCs w:val="36"/>
          <w:rtl/>
          <w:lang w:bidi="ar-EG"/>
        </w:rPr>
        <w:t xml:space="preserve"> }</w:t>
      </w:r>
    </w:p>
    <w:p w:rsidR="00AF4CB3" w:rsidRDefault="0092363C"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هو أهم الإيجابيات في هذه الحادثة , و هي قوله تعالى { </w:t>
      </w:r>
      <w:r w:rsidRPr="0092363C">
        <w:rPr>
          <w:rFonts w:ascii="Traditional Arabic" w:hAnsi="Traditional Arabic" w:cs="Traditional Arabic"/>
          <w:sz w:val="36"/>
          <w:szCs w:val="36"/>
          <w:rtl/>
          <w:lang w:bidi="ar-EG"/>
        </w:rPr>
        <w:t>لَا تَحْسَبُوهُ شَرًّا لَكُمْ بَلْ هُوَ خَيْرٌ لَكُمْ</w:t>
      </w:r>
      <w:r>
        <w:rPr>
          <w:rFonts w:ascii="Traditional Arabic" w:hAnsi="Traditional Arabic" w:cs="Traditional Arabic" w:hint="cs"/>
          <w:sz w:val="36"/>
          <w:szCs w:val="36"/>
          <w:rtl/>
          <w:lang w:bidi="ar-EG"/>
        </w:rPr>
        <w:t xml:space="preserve"> } </w:t>
      </w:r>
      <w:r w:rsidR="00623992">
        <w:rPr>
          <w:rFonts w:ascii="Traditional Arabic" w:hAnsi="Traditional Arabic" w:cs="Traditional Arabic" w:hint="cs"/>
          <w:sz w:val="36"/>
          <w:szCs w:val="36"/>
          <w:rtl/>
          <w:lang w:bidi="ar-EG"/>
        </w:rPr>
        <w:t xml:space="preserve">وذلك بأنّ كلّ ابتلاء من الله عزّ وجلّ للمؤمن يكون على قدر دينه , فإن كان في دينه قوّة زيد له في البلاء , و إن كان فيه رقّة , خفّفه الله , ويكون في كلّ البلاء خير له , وليس هذا لأحد إلا للمؤمن , </w:t>
      </w:r>
      <w:r w:rsidR="00B70893">
        <w:rPr>
          <w:rFonts w:ascii="Traditional Arabic" w:hAnsi="Traditional Arabic" w:cs="Traditional Arabic" w:hint="cs"/>
          <w:sz w:val="36"/>
          <w:szCs w:val="36"/>
          <w:rtl/>
          <w:lang w:bidi="ar-EG"/>
        </w:rPr>
        <w:t>وهذا على مستوى الفرد المؤمن , وكذلك أيضا على مستوى جماعة ال</w:t>
      </w:r>
      <w:r w:rsidR="00753D40">
        <w:rPr>
          <w:rFonts w:ascii="Traditional Arabic" w:hAnsi="Traditional Arabic" w:cs="Traditional Arabic" w:hint="cs"/>
          <w:sz w:val="36"/>
          <w:szCs w:val="36"/>
          <w:rtl/>
          <w:lang w:bidi="ar-EG"/>
        </w:rPr>
        <w:t xml:space="preserve">مسلمين </w:t>
      </w:r>
      <w:r w:rsidR="00B70893">
        <w:rPr>
          <w:rFonts w:ascii="Traditional Arabic" w:hAnsi="Traditional Arabic" w:cs="Traditional Arabic" w:hint="cs"/>
          <w:sz w:val="36"/>
          <w:szCs w:val="36"/>
          <w:rtl/>
          <w:lang w:bidi="ar-EG"/>
        </w:rPr>
        <w:t xml:space="preserve">, فإن المجتمع </w:t>
      </w:r>
      <w:r w:rsidR="00D96077">
        <w:rPr>
          <w:rFonts w:ascii="Traditional Arabic" w:hAnsi="Traditional Arabic" w:cs="Traditional Arabic" w:hint="cs"/>
          <w:sz w:val="36"/>
          <w:szCs w:val="36"/>
          <w:rtl/>
          <w:lang w:bidi="ar-EG"/>
        </w:rPr>
        <w:t xml:space="preserve">إن كان </w:t>
      </w:r>
      <w:r w:rsidR="00B70893">
        <w:rPr>
          <w:rFonts w:ascii="Traditional Arabic" w:hAnsi="Traditional Arabic" w:cs="Traditional Arabic" w:hint="cs"/>
          <w:sz w:val="36"/>
          <w:szCs w:val="36"/>
          <w:rtl/>
          <w:lang w:bidi="ar-EG"/>
        </w:rPr>
        <w:t>صالحا أو يغلب عليه الصلاح , تجد أن ا</w:t>
      </w:r>
      <w:r w:rsidR="00002905">
        <w:rPr>
          <w:rFonts w:ascii="Traditional Arabic" w:hAnsi="Traditional Arabic" w:cs="Traditional Arabic" w:hint="cs"/>
          <w:sz w:val="36"/>
          <w:szCs w:val="36"/>
          <w:rtl/>
          <w:lang w:bidi="ar-EG"/>
        </w:rPr>
        <w:t xml:space="preserve">متحانه يكون أقوى , فعهد رسول الله صلّى الله عليه وسلّم , هو أشدّ العهود التي ابتلي فيها المسلمون , وهذا معلوم , من بداية الدعوة في مكة </w:t>
      </w:r>
      <w:r w:rsidR="00753D40">
        <w:rPr>
          <w:rFonts w:ascii="Traditional Arabic" w:hAnsi="Traditional Arabic" w:cs="Traditional Arabic" w:hint="cs"/>
          <w:sz w:val="36"/>
          <w:szCs w:val="36"/>
          <w:rtl/>
          <w:lang w:bidi="ar-EG"/>
        </w:rPr>
        <w:t>وما حدث للمسلمين فيها من تعذيب , وحصار اقتصاديّ و اجتماعي , مرورا بالهجرة و معركة بدر و الأحزاب</w:t>
      </w:r>
      <w:r w:rsidR="009365A8">
        <w:rPr>
          <w:rFonts w:ascii="Traditional Arabic" w:hAnsi="Traditional Arabic" w:cs="Traditional Arabic" w:hint="cs"/>
          <w:sz w:val="36"/>
          <w:szCs w:val="36"/>
          <w:rtl/>
          <w:lang w:bidi="ar-EG"/>
        </w:rPr>
        <w:t xml:space="preserve"> , وغيرها من أحداث عظيمة</w:t>
      </w:r>
      <w:r w:rsidR="00753D40">
        <w:rPr>
          <w:rFonts w:ascii="Traditional Arabic" w:hAnsi="Traditional Arabic" w:cs="Traditional Arabic" w:hint="cs"/>
          <w:sz w:val="36"/>
          <w:szCs w:val="36"/>
          <w:rtl/>
          <w:lang w:bidi="ar-EG"/>
        </w:rPr>
        <w:t xml:space="preserve"> </w:t>
      </w:r>
      <w:r w:rsidR="00002905">
        <w:rPr>
          <w:rFonts w:ascii="Traditional Arabic" w:hAnsi="Traditional Arabic" w:cs="Traditional Arabic" w:hint="cs"/>
          <w:sz w:val="36"/>
          <w:szCs w:val="36"/>
          <w:rtl/>
          <w:lang w:bidi="ar-EG"/>
        </w:rPr>
        <w:t>, انتهاءا بوفاة النبيّ صلّى الله عليه وسلّم ,</w:t>
      </w:r>
      <w:r w:rsidR="00753D40">
        <w:rPr>
          <w:rFonts w:ascii="Traditional Arabic" w:hAnsi="Traditional Arabic" w:cs="Traditional Arabic" w:hint="cs"/>
          <w:sz w:val="36"/>
          <w:szCs w:val="36"/>
          <w:rtl/>
          <w:lang w:bidi="ar-EG"/>
        </w:rPr>
        <w:t xml:space="preserve"> </w:t>
      </w:r>
      <w:r w:rsidR="00623992">
        <w:rPr>
          <w:rFonts w:ascii="Traditional Arabic" w:hAnsi="Traditional Arabic" w:cs="Traditional Arabic" w:hint="cs"/>
          <w:sz w:val="36"/>
          <w:szCs w:val="36"/>
          <w:rtl/>
          <w:lang w:bidi="ar-EG"/>
        </w:rPr>
        <w:t xml:space="preserve"> </w:t>
      </w:r>
      <w:r w:rsidR="00D231B8">
        <w:rPr>
          <w:rFonts w:ascii="Traditional Arabic" w:hAnsi="Traditional Arabic" w:cs="Traditional Arabic" w:hint="cs"/>
          <w:sz w:val="36"/>
          <w:szCs w:val="36"/>
          <w:rtl/>
          <w:lang w:bidi="ar-EG"/>
        </w:rPr>
        <w:t xml:space="preserve">وكان من هذه الابتلاءات التي امتحن بها المسلمون , حادثة الإفك , ولله الحمد أنّه لم يقع فيها من المؤمنين إلا قلّة , </w:t>
      </w:r>
      <w:r w:rsidR="00671992">
        <w:rPr>
          <w:rFonts w:ascii="Traditional Arabic" w:hAnsi="Traditional Arabic" w:cs="Traditional Arabic" w:hint="cs"/>
          <w:sz w:val="36"/>
          <w:szCs w:val="36"/>
          <w:rtl/>
          <w:lang w:bidi="ar-EG"/>
        </w:rPr>
        <w:t xml:space="preserve">فقال تعالى { عصبة منكم } يعني جماعة , منهم حسّان بن ثابت , ومسطح بن أثاثة , و حمنة بنت جحش </w:t>
      </w:r>
      <w:r w:rsidR="00DB503A">
        <w:rPr>
          <w:rFonts w:ascii="Traditional Arabic" w:hAnsi="Traditional Arabic" w:cs="Traditional Arabic" w:hint="cs"/>
          <w:sz w:val="36"/>
          <w:szCs w:val="36"/>
          <w:rtl/>
          <w:lang w:bidi="ar-EG"/>
        </w:rPr>
        <w:t>, وقد جلدهم النبيّ صلّى الله عليه وسلم حدّ القذف , فالشاهد أنّه كلّما زاد</w:t>
      </w:r>
      <w:r w:rsidR="005C1D91">
        <w:rPr>
          <w:rFonts w:ascii="Traditional Arabic" w:hAnsi="Traditional Arabic" w:cs="Traditional Arabic" w:hint="cs"/>
          <w:sz w:val="36"/>
          <w:szCs w:val="36"/>
          <w:rtl/>
          <w:lang w:bidi="ar-EG"/>
        </w:rPr>
        <w:t>ت قوة إيمان</w:t>
      </w:r>
      <w:r w:rsidR="00DB503A">
        <w:rPr>
          <w:rFonts w:ascii="Traditional Arabic" w:hAnsi="Traditional Arabic" w:cs="Traditional Arabic" w:hint="cs"/>
          <w:sz w:val="36"/>
          <w:szCs w:val="36"/>
          <w:rtl/>
          <w:lang w:bidi="ar-EG"/>
        </w:rPr>
        <w:t xml:space="preserve"> المجتمع الإ</w:t>
      </w:r>
      <w:r w:rsidR="005C1D91">
        <w:rPr>
          <w:rFonts w:ascii="Traditional Arabic" w:hAnsi="Traditional Arabic" w:cs="Traditional Arabic" w:hint="cs"/>
          <w:sz w:val="36"/>
          <w:szCs w:val="36"/>
          <w:rtl/>
          <w:lang w:bidi="ar-EG"/>
        </w:rPr>
        <w:t xml:space="preserve">سلامي زاد الله عزّ وجلّ درجة ابتلاءه , لماذا ؟ , الله يجيب عن ذلك فيقول في مواضع من كتابه { </w:t>
      </w:r>
      <w:r w:rsidR="00482AF4" w:rsidRPr="00FF5851">
        <w:rPr>
          <w:rFonts w:ascii="Traditional Arabic" w:hAnsi="Traditional Arabic" w:cs="Traditional Arabic"/>
          <w:sz w:val="36"/>
          <w:szCs w:val="36"/>
          <w:rtl/>
          <w:lang w:bidi="ar-EG"/>
        </w:rPr>
        <w:t xml:space="preserve">أَمْ حَسِبْتُمْ أَنْ تَدْخُلُوا الْجَنَّةَ وَلَمَّا يَأْتِكُمْ مَثَلُ الَّذِينَ خَلَوْا مِنْ </w:t>
      </w:r>
      <w:r w:rsidR="00482AF4" w:rsidRPr="00FF5851">
        <w:rPr>
          <w:rFonts w:ascii="Traditional Arabic" w:hAnsi="Traditional Arabic" w:cs="Traditional Arabic"/>
          <w:sz w:val="36"/>
          <w:szCs w:val="36"/>
          <w:rtl/>
          <w:lang w:bidi="ar-EG"/>
        </w:rPr>
        <w:lastRenderedPageBreak/>
        <w:t>قَبْلِكُمْ مَسَّتْهُمُ الْبَأْسَاءُ وَالضَّرَّاءُ وَزُلْزِلُوا حَتَّى يَقُولَ الرَّسُولُ وَالَّذِينَ آمَنُوا مَعَهُ مَتَى نَصْرُ اللَّهِ أَلَا إِنَّ نَصْرَ اللَّهِ قَرِيبٌ</w:t>
      </w:r>
      <w:r w:rsidR="00FF5851">
        <w:rPr>
          <w:rFonts w:ascii="Traditional Arabic" w:hAnsi="Traditional Arabic" w:cs="Traditional Arabic" w:hint="cs"/>
          <w:sz w:val="36"/>
          <w:szCs w:val="36"/>
          <w:rtl/>
          <w:lang w:bidi="ar-EG"/>
        </w:rPr>
        <w:t xml:space="preserve"> }</w:t>
      </w:r>
      <w:r w:rsidR="00E400F6">
        <w:rPr>
          <w:rStyle w:val="a4"/>
          <w:rFonts w:ascii="Traditional Arabic" w:hAnsi="Traditional Arabic" w:cs="Traditional Arabic"/>
          <w:sz w:val="36"/>
          <w:szCs w:val="36"/>
          <w:rtl/>
          <w:lang w:bidi="ar-EG"/>
        </w:rPr>
        <w:footnoteReference w:id="140"/>
      </w:r>
      <w:r w:rsidR="00FF5851">
        <w:rPr>
          <w:rFonts w:ascii="Traditional Arabic" w:hAnsi="Traditional Arabic" w:cs="Traditional Arabic" w:hint="cs"/>
          <w:sz w:val="36"/>
          <w:szCs w:val="36"/>
          <w:rtl/>
          <w:lang w:bidi="ar-EG"/>
        </w:rPr>
        <w:t xml:space="preserve"> , </w:t>
      </w:r>
    </w:p>
    <w:p w:rsidR="00AF4CB3" w:rsidRDefault="00FF5851"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وقال تعالى { </w:t>
      </w:r>
      <w:r w:rsidRPr="008E7275">
        <w:rPr>
          <w:rFonts w:ascii="Traditional Arabic" w:hAnsi="Traditional Arabic" w:cs="Traditional Arabic"/>
          <w:sz w:val="36"/>
          <w:szCs w:val="36"/>
          <w:rtl/>
          <w:lang w:bidi="ar-EG"/>
        </w:rPr>
        <w:t xml:space="preserve">إِنْ يَمْسَسْكُمْ قَرْحٌ فَقَدْ مَسَّ الْقَوْمَ قَرْحٌ مِثْلُهُ وَتِلْكَ الْأَيَّامُ نُدَاوِلُهَا بَيْنَ النَّاسِ وَلِيَعْلَمَ اللَّهُ الَّذِينَ آمَنُوا وَيَتَّخِذَ مِنْكُمْ شُهَدَاءَ وَاللَّهُ لَا يُحِبُّ الظَّالِمِينَ (140) </w:t>
      </w:r>
      <w:r w:rsidR="008E7275" w:rsidRPr="008E7275">
        <w:rPr>
          <w:rFonts w:ascii="Traditional Arabic" w:hAnsi="Traditional Arabic" w:cs="Traditional Arabic"/>
          <w:sz w:val="36"/>
          <w:szCs w:val="36"/>
          <w:rtl/>
          <w:lang w:bidi="ar-EG"/>
        </w:rPr>
        <w:t>وَلِيُمَحِّصَ اللَّهُ الَّذِينَ آمَنُوا وَيَمْحَقَ الْكَافِرِينَ (141)</w:t>
      </w:r>
      <w:r w:rsidR="008C5221">
        <w:rPr>
          <w:rFonts w:ascii="Traditional Arabic" w:hAnsi="Traditional Arabic" w:cs="Traditional Arabic" w:hint="cs"/>
          <w:sz w:val="36"/>
          <w:szCs w:val="36"/>
          <w:rtl/>
          <w:lang w:bidi="ar-EG"/>
        </w:rPr>
        <w:t>}</w:t>
      </w:r>
      <w:r w:rsidR="00E400F6">
        <w:rPr>
          <w:rStyle w:val="a4"/>
          <w:rFonts w:ascii="Traditional Arabic" w:hAnsi="Traditional Arabic" w:cs="Traditional Arabic"/>
          <w:sz w:val="36"/>
          <w:szCs w:val="36"/>
          <w:rtl/>
          <w:lang w:bidi="ar-EG"/>
        </w:rPr>
        <w:footnoteReference w:id="141"/>
      </w:r>
      <w:r w:rsidR="008C5221">
        <w:rPr>
          <w:rFonts w:ascii="Traditional Arabic" w:hAnsi="Traditional Arabic" w:cs="Traditional Arabic" w:hint="cs"/>
          <w:sz w:val="36"/>
          <w:szCs w:val="36"/>
          <w:rtl/>
          <w:lang w:bidi="ar-EG"/>
        </w:rPr>
        <w:t xml:space="preserve"> </w:t>
      </w:r>
      <w:r w:rsidR="0087434E">
        <w:rPr>
          <w:rFonts w:ascii="Traditional Arabic" w:hAnsi="Traditional Arabic" w:cs="Traditional Arabic" w:hint="cs"/>
          <w:sz w:val="36"/>
          <w:szCs w:val="36"/>
          <w:rtl/>
          <w:lang w:bidi="ar-EG"/>
        </w:rPr>
        <w:t xml:space="preserve">, </w:t>
      </w:r>
    </w:p>
    <w:p w:rsidR="00FF5851" w:rsidRDefault="0087434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وقال تعالى {</w:t>
      </w:r>
      <w:r w:rsidRPr="0087434E">
        <w:rPr>
          <w:rFonts w:ascii="Traditional Arabic" w:hAnsi="Traditional Arabic" w:cs="Traditional Arabic"/>
          <w:sz w:val="36"/>
          <w:szCs w:val="36"/>
          <w:rtl/>
          <w:lang w:bidi="ar-EG"/>
        </w:rPr>
        <w:t xml:space="preserve"> لِيَمِيزَ اللَّهُ الْخَبِيثَ مِنَ الطَّيِّبِ وَيَجْعَلَ الْخَبِيثَ بَعْضَهُ عَلَى بَعْضٍ فَيَرْكُمَهُ جَمِيعًا فَيَجْعَلَهُ فِي جَهَنَّمَ أُولَئِكَ هُمُ الْخَاسِرُونَ (37)</w:t>
      </w:r>
      <w:r>
        <w:rPr>
          <w:rFonts w:ascii="Traditional Arabic" w:hAnsi="Traditional Arabic" w:cs="Traditional Arabic" w:hint="cs"/>
          <w:sz w:val="36"/>
          <w:szCs w:val="36"/>
          <w:rtl/>
          <w:lang w:bidi="ar-EG"/>
        </w:rPr>
        <w:t>}</w:t>
      </w:r>
      <w:r w:rsidR="00E400F6">
        <w:rPr>
          <w:rStyle w:val="a4"/>
          <w:rFonts w:ascii="Traditional Arabic" w:hAnsi="Traditional Arabic" w:cs="Traditional Arabic"/>
          <w:sz w:val="36"/>
          <w:szCs w:val="36"/>
          <w:rtl/>
          <w:lang w:bidi="ar-EG"/>
        </w:rPr>
        <w:footnoteReference w:id="142"/>
      </w:r>
      <w:r>
        <w:rPr>
          <w:rFonts w:ascii="Traditional Arabic" w:hAnsi="Traditional Arabic" w:cs="Traditional Arabic" w:hint="cs"/>
          <w:sz w:val="36"/>
          <w:szCs w:val="36"/>
          <w:rtl/>
          <w:lang w:bidi="ar-EG"/>
        </w:rPr>
        <w:t xml:space="preserve"> </w:t>
      </w:r>
    </w:p>
    <w:p w:rsidR="00107522" w:rsidRDefault="0010752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ومن هذه الآيات التي تبيّن لنا هذا المعنى أكثر آيات الأحزاب </w:t>
      </w:r>
      <w:r w:rsidR="00F43AB0">
        <w:rPr>
          <w:rFonts w:ascii="Traditional Arabic" w:hAnsi="Traditional Arabic" w:cs="Traditional Arabic" w:hint="cs"/>
          <w:sz w:val="36"/>
          <w:szCs w:val="36"/>
          <w:rtl/>
          <w:lang w:bidi="ar-EG"/>
        </w:rPr>
        <w:t>, قال تعالى {</w:t>
      </w:r>
      <w:r w:rsidR="00F43AB0" w:rsidRPr="00F43AB0">
        <w:rPr>
          <w:rFonts w:ascii="Traditional Arabic" w:hAnsi="Traditional Arabic" w:cs="Traditional Arabic"/>
          <w:b/>
          <w:bCs/>
          <w:color w:val="000000"/>
          <w:sz w:val="44"/>
          <w:szCs w:val="44"/>
          <w:rtl/>
          <w:lang w:bidi="ar-EG"/>
        </w:rPr>
        <w:t xml:space="preserve"> </w:t>
      </w:r>
      <w:r w:rsidR="00F43AB0" w:rsidRPr="00F43AB0">
        <w:rPr>
          <w:rFonts w:ascii="Traditional Arabic" w:hAnsi="Traditional Arabic" w:cs="Traditional Arabic"/>
          <w:sz w:val="36"/>
          <w:szCs w:val="36"/>
          <w:rtl/>
          <w:lang w:bidi="ar-EG"/>
        </w:rPr>
        <w:t>يَا أَيُّهَا الَّذِينَ آمَنُوا اذْكُرُوا نِعْمَةَ اللَّهِ عَلَيْكُمْ إِذْ جَاءَتْكُمْ جُنُودٌ فَأَرْسَلْنَا عَلَيْهِمْ رِيحًا وَجُنُودًا لَمْ تَرَوْهَا وَكَانَ اللَّهُ بِمَا تَعْمَلُونَ بَصِيرًا (9) إِذْ جَاءُوكُمْ مِنْ فَوْقِكُمْ وَمِنْ أَسْفَلَ مِنْكُمْ وَإِذْ زَاغَتِ الْأَبْصَارُ وَبَلَغَتِ الْقُلُوبُ الْحَنَاجِرَ وَتَظُنُّونَ بِاللَّهِ الظُّنُونَا (10) هُنَالِكَ ابْتُلِيَ الْمُؤْمِنُونَ وَزُلْزِلُوا زِلْزَالًا شَدِيدًا (11) وَإِذْ يَقُولُ الْمُنَافِقُونَ وَالَّذِينَ فِي قُلُوبِهِمْ مَرَضٌ مَا وَعَدَنَا اللَّهُ وَرَسُولُهُ إِلَّا غُرُورًا</w:t>
      </w:r>
      <w:r w:rsidR="00F43AB0">
        <w:rPr>
          <w:rFonts w:ascii="Traditional Arabic" w:hAnsi="Traditional Arabic" w:cs="Traditional Arabic" w:hint="cs"/>
          <w:sz w:val="36"/>
          <w:szCs w:val="36"/>
          <w:rtl/>
          <w:lang w:bidi="ar-EG"/>
        </w:rPr>
        <w:t xml:space="preserve"> } .. إلى أن قال تعالى {</w:t>
      </w:r>
      <w:r w:rsidR="00F43AB0" w:rsidRPr="00F43AB0">
        <w:rPr>
          <w:rFonts w:ascii="Traditional Arabic" w:hAnsi="Traditional Arabic" w:cs="Traditional Arabic"/>
          <w:b/>
          <w:bCs/>
          <w:color w:val="000000"/>
          <w:sz w:val="44"/>
          <w:szCs w:val="44"/>
          <w:rtl/>
          <w:lang w:bidi="ar-EG"/>
        </w:rPr>
        <w:t xml:space="preserve"> </w:t>
      </w:r>
      <w:r w:rsidR="00F43AB0" w:rsidRPr="00F55156">
        <w:rPr>
          <w:rFonts w:ascii="Traditional Arabic" w:hAnsi="Traditional Arabic" w:cs="Traditional Arabic"/>
          <w:sz w:val="36"/>
          <w:szCs w:val="36"/>
          <w:rtl/>
          <w:lang w:bidi="ar-EG"/>
        </w:rPr>
        <w:t>وَلَمَّا رَأَى الْمُؤْمِنُونَ الْأَحْزَابَ قَالُوا هَذَا مَا وَعَدَنَا اللَّهُ وَرَسُولُهُ وَصَدَقَ اللَّهُ وَرَسُولُهُ وَمَا زَادَهُمْ إِلَّا إِيمَانًا وَتَسْلِيمًا (22)</w:t>
      </w:r>
      <w:r w:rsidR="00F43AB0">
        <w:rPr>
          <w:rFonts w:ascii="Traditional Arabic" w:hAnsi="Traditional Arabic" w:cs="Traditional Arabic" w:hint="cs"/>
          <w:sz w:val="36"/>
          <w:szCs w:val="36"/>
          <w:rtl/>
          <w:lang w:bidi="ar-EG"/>
        </w:rPr>
        <w:t xml:space="preserve">  </w:t>
      </w:r>
      <w:r w:rsidR="00F43AB0" w:rsidRPr="00F55156">
        <w:rPr>
          <w:rFonts w:ascii="Traditional Arabic" w:hAnsi="Traditional Arabic" w:cs="Traditional Arabic"/>
          <w:sz w:val="36"/>
          <w:szCs w:val="36"/>
          <w:rtl/>
          <w:lang w:bidi="ar-EG"/>
        </w:rPr>
        <w:t>مِنَ الْمُؤْمِنِينَ رِجَالٌ صَدَقُوا مَا عَاهَدُوا اللَّهَ عَلَيْهِ فَمِنْهُمْ مَنْ قَضَى نَحْبَهُ وَمِنْهُمْ مَنْ يَنْتَظِرُ وَمَا بَدَّلُوا تَبْدِيلًا (23) لِيَجْزِيَ اللَّهُ الصَّادِقِينَ بِصِدْقِهِمْ وَيُعَذِّبَ الْمُنَافِقِينَ إِنْ شَاءَ أَوْ يَتُوبَ عَلَيْهِمْ إِنَّ اللَّهَ كَانَ غَفُورًا رَحِيمًا (24)</w:t>
      </w:r>
      <w:r w:rsidR="00F55156">
        <w:rPr>
          <w:rFonts w:ascii="Traditional Arabic" w:hAnsi="Traditional Arabic" w:cs="Traditional Arabic" w:hint="cs"/>
          <w:sz w:val="36"/>
          <w:szCs w:val="36"/>
          <w:rtl/>
          <w:lang w:bidi="ar-EG"/>
        </w:rPr>
        <w:t xml:space="preserve"> }</w:t>
      </w:r>
    </w:p>
    <w:p w:rsidR="0012085D" w:rsidRDefault="00AF4CB3"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وغيرها من الآيات</w:t>
      </w:r>
      <w:r w:rsidR="00DC7C4F">
        <w:rPr>
          <w:rFonts w:ascii="Traditional Arabic" w:hAnsi="Traditional Arabic" w:cs="Traditional Arabic" w:hint="cs"/>
          <w:sz w:val="36"/>
          <w:szCs w:val="36"/>
          <w:rtl/>
          <w:lang w:bidi="ar-EG"/>
        </w:rPr>
        <w:t xml:space="preserve"> التي تدلّ على أنّ الله عزّ وجلّ يمتحن المؤمنين ليختبر إيمانهم و ليعلي درجاتهم عنده , كلّ بحسب إيمانه</w:t>
      </w:r>
      <w:r>
        <w:rPr>
          <w:rFonts w:ascii="Traditional Arabic" w:hAnsi="Traditional Arabic" w:cs="Traditional Arabic" w:hint="cs"/>
          <w:sz w:val="36"/>
          <w:szCs w:val="36"/>
          <w:rtl/>
          <w:lang w:bidi="ar-EG"/>
        </w:rPr>
        <w:t xml:space="preserve"> , </w:t>
      </w:r>
      <w:r w:rsidR="00F56395">
        <w:rPr>
          <w:rFonts w:ascii="Traditional Arabic" w:hAnsi="Traditional Arabic" w:cs="Traditional Arabic" w:hint="cs"/>
          <w:sz w:val="36"/>
          <w:szCs w:val="36"/>
          <w:rtl/>
          <w:lang w:bidi="ar-EG"/>
        </w:rPr>
        <w:t xml:space="preserve">فكانت هذه الفتنة , بمثابة الغربلة للدقيق الأبيض </w:t>
      </w:r>
      <w:r w:rsidR="0012085D">
        <w:rPr>
          <w:rFonts w:ascii="Traditional Arabic" w:hAnsi="Traditional Arabic" w:cs="Traditional Arabic" w:hint="cs"/>
          <w:sz w:val="36"/>
          <w:szCs w:val="36"/>
          <w:rtl/>
          <w:lang w:bidi="ar-EG"/>
        </w:rPr>
        <w:t xml:space="preserve">, ليسبب الله عزّ وجلّ للمؤمنين من </w:t>
      </w:r>
      <w:r w:rsidR="00DE1F6C">
        <w:rPr>
          <w:rFonts w:ascii="Traditional Arabic" w:hAnsi="Traditional Arabic" w:cs="Traditional Arabic" w:hint="cs"/>
          <w:sz w:val="36"/>
          <w:szCs w:val="36"/>
          <w:rtl/>
          <w:lang w:bidi="ar-EG"/>
        </w:rPr>
        <w:t>الصحابة</w:t>
      </w:r>
      <w:r w:rsidR="0012085D">
        <w:rPr>
          <w:rFonts w:ascii="Traditional Arabic" w:hAnsi="Traditional Arabic" w:cs="Traditional Arabic" w:hint="cs"/>
          <w:sz w:val="36"/>
          <w:szCs w:val="36"/>
          <w:rtl/>
          <w:lang w:bidi="ar-EG"/>
        </w:rPr>
        <w:t xml:space="preserve"> أسباب إيمانهم </w:t>
      </w:r>
      <w:r w:rsidR="00DE1F6C">
        <w:rPr>
          <w:rFonts w:ascii="Traditional Arabic" w:hAnsi="Traditional Arabic" w:cs="Traditional Arabic" w:hint="cs"/>
          <w:sz w:val="36"/>
          <w:szCs w:val="36"/>
          <w:rtl/>
          <w:lang w:bidi="ar-EG"/>
        </w:rPr>
        <w:t>و خيريتهم , وما أصاب بعضهم من ذنب , فقد حدّ لأجله , و تاب منه</w:t>
      </w:r>
      <w:r w:rsidR="00562A67">
        <w:rPr>
          <w:rStyle w:val="a4"/>
          <w:rFonts w:ascii="Traditional Arabic" w:hAnsi="Traditional Arabic" w:cs="Traditional Arabic"/>
          <w:sz w:val="36"/>
          <w:szCs w:val="36"/>
          <w:rtl/>
          <w:lang w:bidi="ar-EG"/>
        </w:rPr>
        <w:footnoteReference w:id="143"/>
      </w:r>
      <w:r w:rsidR="00DE1F6C">
        <w:rPr>
          <w:rFonts w:ascii="Traditional Arabic" w:hAnsi="Traditional Arabic" w:cs="Traditional Arabic" w:hint="cs"/>
          <w:sz w:val="36"/>
          <w:szCs w:val="36"/>
          <w:rtl/>
          <w:lang w:bidi="ar-EG"/>
        </w:rPr>
        <w:t xml:space="preserve"> , و لقد قال عليه الصلاة و السلام </w:t>
      </w:r>
      <w:r w:rsidR="00DE1F6C" w:rsidRPr="00DE1F6C">
        <w:rPr>
          <w:rFonts w:ascii="Traditional Arabic" w:hAnsi="Traditional Arabic" w:cs="Traditional Arabic"/>
          <w:sz w:val="36"/>
          <w:szCs w:val="36"/>
          <w:rtl/>
          <w:lang w:bidi="ar-EG"/>
        </w:rPr>
        <w:t xml:space="preserve"> </w:t>
      </w:r>
      <w:r w:rsidR="00DE1F6C">
        <w:rPr>
          <w:rFonts w:ascii="Traditional Arabic" w:hAnsi="Traditional Arabic" w:cs="Traditional Arabic" w:hint="cs"/>
          <w:sz w:val="36"/>
          <w:szCs w:val="36"/>
          <w:rtl/>
          <w:lang w:bidi="ar-EG"/>
        </w:rPr>
        <w:t>"</w:t>
      </w:r>
      <w:r w:rsidR="00DE1F6C" w:rsidRPr="00DE1F6C">
        <w:rPr>
          <w:rFonts w:ascii="Traditional Arabic" w:hAnsi="Traditional Arabic" w:cs="Traditional Arabic" w:hint="cs"/>
          <w:sz w:val="36"/>
          <w:szCs w:val="36"/>
          <w:rtl/>
          <w:lang w:bidi="ar-EG"/>
        </w:rPr>
        <w:t>ومن</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أصاب</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من</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ذلك</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شيئا</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فعوقب</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في</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الدنيا</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فهو</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كفارة</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له</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ومن</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أصاب</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من</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ذلك</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شيئا</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ثم</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ستره</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الله</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فهو</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إلى</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الله</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إن</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شاء</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عفا</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عنه</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وإن</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شاء</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hint="cs"/>
          <w:sz w:val="36"/>
          <w:szCs w:val="36"/>
          <w:rtl/>
          <w:lang w:bidi="ar-EG"/>
        </w:rPr>
        <w:t>عاقبه</w:t>
      </w:r>
      <w:r w:rsidR="00DE1F6C" w:rsidRPr="00DE1F6C">
        <w:rPr>
          <w:rFonts w:ascii="Traditional Arabic" w:hAnsi="Traditional Arabic" w:cs="Traditional Arabic"/>
          <w:sz w:val="36"/>
          <w:szCs w:val="36"/>
          <w:rtl/>
          <w:lang w:bidi="ar-EG"/>
        </w:rPr>
        <w:t xml:space="preserve"> </w:t>
      </w:r>
      <w:r w:rsidR="00DE1F6C" w:rsidRPr="00DE1F6C">
        <w:rPr>
          <w:rFonts w:ascii="Traditional Arabic" w:hAnsi="Traditional Arabic" w:cs="Traditional Arabic"/>
          <w:sz w:val="36"/>
          <w:szCs w:val="36"/>
          <w:rtl/>
          <w:lang w:bidi="ar-EG"/>
        </w:rPr>
        <w:lastRenderedPageBreak/>
        <w:t>"</w:t>
      </w:r>
      <w:r w:rsidR="00B47482">
        <w:rPr>
          <w:rStyle w:val="a4"/>
          <w:rFonts w:ascii="Traditional Arabic" w:hAnsi="Traditional Arabic" w:cs="Traditional Arabic"/>
          <w:sz w:val="36"/>
          <w:szCs w:val="36"/>
          <w:rtl/>
          <w:lang w:bidi="ar-EG"/>
        </w:rPr>
        <w:footnoteReference w:id="144"/>
      </w:r>
      <w:r w:rsidR="00562A67">
        <w:rPr>
          <w:rFonts w:ascii="Traditional Arabic" w:hAnsi="Traditional Arabic" w:cs="Traditional Arabic" w:hint="cs"/>
          <w:sz w:val="36"/>
          <w:szCs w:val="36"/>
          <w:rtl/>
          <w:lang w:bidi="ar-EG"/>
        </w:rPr>
        <w:t xml:space="preserve"> , وأمّا المنافقين , و أهل الزيغ , فقد عرفهم المجتمع الآن , </w:t>
      </w:r>
      <w:r w:rsidR="00162365">
        <w:rPr>
          <w:rFonts w:ascii="Traditional Arabic" w:hAnsi="Traditional Arabic" w:cs="Traditional Arabic" w:hint="cs"/>
          <w:sz w:val="36"/>
          <w:szCs w:val="36"/>
          <w:rtl/>
          <w:lang w:bidi="ar-EG"/>
        </w:rPr>
        <w:t>فوجب عليه</w:t>
      </w:r>
      <w:r w:rsidR="00497A64">
        <w:rPr>
          <w:rFonts w:ascii="Traditional Arabic" w:hAnsi="Traditional Arabic" w:cs="Traditional Arabic" w:hint="cs"/>
          <w:sz w:val="36"/>
          <w:szCs w:val="36"/>
          <w:rtl/>
          <w:lang w:bidi="ar-EG"/>
        </w:rPr>
        <w:t>م</w:t>
      </w:r>
      <w:r w:rsidR="00162365">
        <w:rPr>
          <w:rFonts w:ascii="Traditional Arabic" w:hAnsi="Traditional Arabic" w:cs="Traditional Arabic" w:hint="cs"/>
          <w:sz w:val="36"/>
          <w:szCs w:val="36"/>
          <w:rtl/>
          <w:lang w:bidi="ar-EG"/>
        </w:rPr>
        <w:t xml:space="preserve"> أخذ حذره</w:t>
      </w:r>
      <w:r w:rsidR="00497A64">
        <w:rPr>
          <w:rFonts w:ascii="Traditional Arabic" w:hAnsi="Traditional Arabic" w:cs="Traditional Arabic" w:hint="cs"/>
          <w:sz w:val="36"/>
          <w:szCs w:val="36"/>
          <w:rtl/>
          <w:lang w:bidi="ar-EG"/>
        </w:rPr>
        <w:t>م</w:t>
      </w:r>
      <w:r w:rsidR="00162365">
        <w:rPr>
          <w:rFonts w:ascii="Traditional Arabic" w:hAnsi="Traditional Arabic" w:cs="Traditional Arabic" w:hint="cs"/>
          <w:sz w:val="36"/>
          <w:szCs w:val="36"/>
          <w:rtl/>
          <w:lang w:bidi="ar-EG"/>
        </w:rPr>
        <w:t xml:space="preserve"> و التنبه لهم , </w:t>
      </w:r>
      <w:r w:rsidR="006D666C">
        <w:rPr>
          <w:rFonts w:ascii="Traditional Arabic" w:hAnsi="Traditional Arabic" w:cs="Traditional Arabic" w:hint="cs"/>
          <w:sz w:val="36"/>
          <w:szCs w:val="36"/>
          <w:rtl/>
          <w:lang w:bidi="ar-EG"/>
        </w:rPr>
        <w:t>و ه</w:t>
      </w:r>
      <w:r w:rsidR="00497A64">
        <w:rPr>
          <w:rFonts w:ascii="Traditional Arabic" w:hAnsi="Traditional Arabic" w:cs="Traditional Arabic" w:hint="cs"/>
          <w:sz w:val="36"/>
          <w:szCs w:val="36"/>
          <w:rtl/>
          <w:lang w:bidi="ar-EG"/>
        </w:rPr>
        <w:t xml:space="preserve">ذا الحال في المجتمعات الصالحة </w:t>
      </w:r>
      <w:r w:rsidR="006D666C">
        <w:rPr>
          <w:rFonts w:ascii="Traditional Arabic" w:hAnsi="Traditional Arabic" w:cs="Traditional Arabic" w:hint="cs"/>
          <w:sz w:val="36"/>
          <w:szCs w:val="36"/>
          <w:rtl/>
          <w:lang w:bidi="ar-EG"/>
        </w:rPr>
        <w:t>عكس الحال في المجتمعات التي يغلب عليها الفساد , فهذه مجتمعات يوشك الله أن يعم</w:t>
      </w:r>
      <w:r w:rsidR="00737C37">
        <w:rPr>
          <w:rFonts w:ascii="Traditional Arabic" w:hAnsi="Traditional Arabic" w:cs="Traditional Arabic" w:hint="cs"/>
          <w:sz w:val="36"/>
          <w:szCs w:val="36"/>
          <w:rtl/>
          <w:lang w:bidi="ar-EG"/>
        </w:rPr>
        <w:t>ّ</w:t>
      </w:r>
      <w:r w:rsidR="006D666C">
        <w:rPr>
          <w:rFonts w:ascii="Traditional Arabic" w:hAnsi="Traditional Arabic" w:cs="Traditional Arabic" w:hint="cs"/>
          <w:sz w:val="36"/>
          <w:szCs w:val="36"/>
          <w:rtl/>
          <w:lang w:bidi="ar-EG"/>
        </w:rPr>
        <w:t>هم بعقاب من عنده</w:t>
      </w:r>
      <w:r w:rsidR="00487A8F">
        <w:rPr>
          <w:rStyle w:val="a4"/>
          <w:rFonts w:ascii="Traditional Arabic" w:hAnsi="Traditional Arabic" w:cs="Traditional Arabic"/>
          <w:sz w:val="36"/>
          <w:szCs w:val="36"/>
          <w:rtl/>
          <w:lang w:bidi="ar-EG"/>
        </w:rPr>
        <w:footnoteReference w:id="145"/>
      </w:r>
      <w:r w:rsidR="006D666C">
        <w:rPr>
          <w:rFonts w:ascii="Traditional Arabic" w:hAnsi="Traditional Arabic" w:cs="Traditional Arabic" w:hint="cs"/>
          <w:sz w:val="36"/>
          <w:szCs w:val="36"/>
          <w:rtl/>
          <w:lang w:bidi="ar-EG"/>
        </w:rPr>
        <w:t xml:space="preserve"> , بل قد يهلك الصالحون معهم</w:t>
      </w:r>
      <w:r w:rsidR="008C1BA3">
        <w:rPr>
          <w:rStyle w:val="a4"/>
          <w:rFonts w:ascii="Traditional Arabic" w:hAnsi="Traditional Arabic" w:cs="Traditional Arabic"/>
          <w:sz w:val="36"/>
          <w:szCs w:val="36"/>
          <w:rtl/>
          <w:lang w:bidi="ar-EG"/>
        </w:rPr>
        <w:footnoteReference w:id="146"/>
      </w:r>
      <w:r w:rsidR="006D666C">
        <w:rPr>
          <w:rFonts w:ascii="Traditional Arabic" w:hAnsi="Traditional Arabic" w:cs="Traditional Arabic" w:hint="cs"/>
          <w:sz w:val="36"/>
          <w:szCs w:val="36"/>
          <w:rtl/>
          <w:lang w:bidi="ar-EG"/>
        </w:rPr>
        <w:t xml:space="preserve"> , </w:t>
      </w:r>
      <w:r w:rsidR="00487A8F">
        <w:rPr>
          <w:rFonts w:ascii="Traditional Arabic" w:hAnsi="Traditional Arabic" w:cs="Traditional Arabic" w:hint="cs"/>
          <w:sz w:val="36"/>
          <w:szCs w:val="36"/>
          <w:rtl/>
          <w:lang w:bidi="ar-EG"/>
        </w:rPr>
        <w:t>والعياذ بالله .</w:t>
      </w:r>
    </w:p>
    <w:p w:rsidR="006D7C4D" w:rsidRDefault="006D7C4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فالخير كلّ الخير إن كان امتحان من الله و ثبت فيه المسلمون , و أظهروا تقواهم , و إيمانهم ,  وثباتهم على الحق , </w:t>
      </w:r>
      <w:r w:rsidR="00795624">
        <w:rPr>
          <w:rFonts w:ascii="Traditional Arabic" w:hAnsi="Traditional Arabic" w:cs="Traditional Arabic" w:hint="cs"/>
          <w:sz w:val="36"/>
          <w:szCs w:val="36"/>
          <w:rtl/>
          <w:lang w:bidi="ar-EG"/>
        </w:rPr>
        <w:t xml:space="preserve">وصبروا , فيتبع الله هذا البلاء , بأعظم الهبات و النعم , فيزيل عنهم الكروب , ويزيدهم إيمانا , </w:t>
      </w:r>
      <w:r w:rsidR="009815C9">
        <w:rPr>
          <w:rFonts w:ascii="Traditional Arabic" w:hAnsi="Traditional Arabic" w:cs="Traditional Arabic" w:hint="cs"/>
          <w:sz w:val="36"/>
          <w:szCs w:val="36"/>
          <w:rtl/>
          <w:lang w:bidi="ar-EG"/>
        </w:rPr>
        <w:t>و يرفع درجاتهم عنده</w:t>
      </w:r>
      <w:r w:rsidR="00BA7F49">
        <w:rPr>
          <w:rFonts w:ascii="Traditional Arabic" w:hAnsi="Traditional Arabic" w:cs="Traditional Arabic" w:hint="cs"/>
          <w:sz w:val="36"/>
          <w:szCs w:val="36"/>
          <w:rtl/>
          <w:lang w:bidi="ar-EG"/>
        </w:rPr>
        <w:t xml:space="preserve"> , وهذا هو أعظم إيجابيات هذا ال</w:t>
      </w:r>
      <w:r w:rsidR="00737C37">
        <w:rPr>
          <w:rFonts w:ascii="Traditional Arabic" w:hAnsi="Traditional Arabic" w:cs="Traditional Arabic" w:hint="cs"/>
          <w:sz w:val="36"/>
          <w:szCs w:val="36"/>
          <w:rtl/>
          <w:lang w:bidi="ar-EG"/>
        </w:rPr>
        <w:t>امتحان</w:t>
      </w:r>
      <w:r w:rsidR="009815C9">
        <w:rPr>
          <w:rFonts w:ascii="Traditional Arabic" w:hAnsi="Traditional Arabic" w:cs="Traditional Arabic" w:hint="cs"/>
          <w:sz w:val="36"/>
          <w:szCs w:val="36"/>
          <w:rtl/>
          <w:lang w:bidi="ar-EG"/>
        </w:rPr>
        <w:t xml:space="preserve"> , و لا يكون الخزي و العار إلا على أهل النفاق و الريب و الخزي .</w:t>
      </w:r>
    </w:p>
    <w:p w:rsidR="00A866E5" w:rsidRDefault="00A866E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ورأى ابن القيّم</w:t>
      </w:r>
      <w:r w:rsidR="00737C37">
        <w:rPr>
          <w:rFonts w:ascii="Traditional Arabic" w:hAnsi="Traditional Arabic" w:cs="Traditional Arabic" w:hint="cs"/>
          <w:sz w:val="36"/>
          <w:szCs w:val="36"/>
          <w:rtl/>
          <w:lang w:bidi="ar-EG"/>
        </w:rPr>
        <w:t xml:space="preserve"> </w:t>
      </w:r>
      <w:r w:rsidR="00737C37">
        <w:rPr>
          <w:rFonts w:ascii="Traditional Arabic" w:hAnsi="Traditional Arabic" w:cs="Traditional Arabic"/>
          <w:sz w:val="36"/>
          <w:szCs w:val="36"/>
          <w:rtl/>
          <w:lang w:bidi="ar-EG"/>
        </w:rPr>
        <w:t>–</w:t>
      </w:r>
      <w:r w:rsidR="00737C37">
        <w:rPr>
          <w:rFonts w:ascii="Traditional Arabic" w:hAnsi="Traditional Arabic" w:cs="Traditional Arabic" w:hint="cs"/>
          <w:sz w:val="36"/>
          <w:szCs w:val="36"/>
          <w:rtl/>
          <w:lang w:bidi="ar-EG"/>
        </w:rPr>
        <w:t>رحمه الله</w:t>
      </w:r>
      <w:r w:rsidR="005F3B5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أنّ هذا هو سرّ تأخرّ نزول براءة عائشة من السماء</w:t>
      </w:r>
      <w:r w:rsidR="00092152">
        <w:rPr>
          <w:rStyle w:val="a4"/>
          <w:rFonts w:ascii="Traditional Arabic" w:hAnsi="Traditional Arabic" w:cs="Traditional Arabic"/>
          <w:sz w:val="36"/>
          <w:szCs w:val="36"/>
          <w:rtl/>
          <w:lang w:bidi="ar-EG"/>
        </w:rPr>
        <w:footnoteReference w:id="147"/>
      </w:r>
      <w:r>
        <w:rPr>
          <w:rFonts w:ascii="Traditional Arabic" w:hAnsi="Traditional Arabic" w:cs="Traditional Arabic" w:hint="cs"/>
          <w:sz w:val="36"/>
          <w:szCs w:val="36"/>
          <w:rtl/>
          <w:lang w:bidi="ar-EG"/>
        </w:rPr>
        <w:t xml:space="preserve"> , </w:t>
      </w:r>
      <w:r w:rsidR="00B14369">
        <w:rPr>
          <w:rFonts w:ascii="Traditional Arabic" w:hAnsi="Traditional Arabic" w:cs="Traditional Arabic" w:hint="cs"/>
          <w:sz w:val="36"/>
          <w:szCs w:val="36"/>
          <w:rtl/>
          <w:lang w:bidi="ar-EG"/>
        </w:rPr>
        <w:t>يعني أن</w:t>
      </w:r>
      <w:r w:rsidR="00092152">
        <w:rPr>
          <w:rFonts w:ascii="Traditional Arabic" w:hAnsi="Traditional Arabic" w:cs="Traditional Arabic" w:hint="cs"/>
          <w:sz w:val="36"/>
          <w:szCs w:val="36"/>
          <w:rtl/>
          <w:lang w:bidi="ar-EG"/>
        </w:rPr>
        <w:t xml:space="preserve"> سرّ تأخرّ نزول </w:t>
      </w:r>
      <w:r w:rsidR="002B10B8">
        <w:rPr>
          <w:rFonts w:ascii="Traditional Arabic" w:hAnsi="Traditional Arabic" w:cs="Traditional Arabic" w:hint="cs"/>
          <w:sz w:val="36"/>
          <w:szCs w:val="36"/>
          <w:rtl/>
          <w:lang w:bidi="ar-EG"/>
        </w:rPr>
        <w:t xml:space="preserve">هذه الآيات </w:t>
      </w:r>
      <w:r w:rsidR="00B14369">
        <w:rPr>
          <w:rFonts w:ascii="Traditional Arabic" w:hAnsi="Traditional Arabic" w:cs="Traditional Arabic" w:hint="cs"/>
          <w:sz w:val="36"/>
          <w:szCs w:val="36"/>
          <w:rtl/>
          <w:lang w:bidi="ar-EG"/>
        </w:rPr>
        <w:t xml:space="preserve">هو </w:t>
      </w:r>
      <w:r w:rsidR="002B10B8">
        <w:rPr>
          <w:rFonts w:ascii="Traditional Arabic" w:hAnsi="Traditional Arabic" w:cs="Traditional Arabic" w:hint="cs"/>
          <w:sz w:val="36"/>
          <w:szCs w:val="36"/>
          <w:rtl/>
          <w:lang w:bidi="ar-EG"/>
        </w:rPr>
        <w:t>براءة عائشة رضي الله عنها , ولا تعجب من هذا , فما كان الله عزّ وجلّ , إن كانت زوج رسول الله</w:t>
      </w:r>
      <w:r w:rsidR="00B14369">
        <w:rPr>
          <w:rFonts w:ascii="Traditional Arabic" w:hAnsi="Traditional Arabic" w:cs="Traditional Arabic" w:hint="cs"/>
          <w:sz w:val="36"/>
          <w:szCs w:val="36"/>
          <w:rtl/>
          <w:lang w:bidi="ar-EG"/>
        </w:rPr>
        <w:t xml:space="preserve"> قد</w:t>
      </w:r>
      <w:r w:rsidR="002B10B8">
        <w:rPr>
          <w:rFonts w:ascii="Traditional Arabic" w:hAnsi="Traditional Arabic" w:cs="Traditional Arabic" w:hint="cs"/>
          <w:sz w:val="36"/>
          <w:szCs w:val="36"/>
          <w:rtl/>
          <w:lang w:bidi="ar-EG"/>
        </w:rPr>
        <w:t xml:space="preserve"> قارفت شيئا , </w:t>
      </w:r>
      <w:r w:rsidR="00B65B3D">
        <w:rPr>
          <w:rFonts w:ascii="Traditional Arabic" w:hAnsi="Traditional Arabic" w:cs="Traditional Arabic" w:hint="cs"/>
          <w:sz w:val="36"/>
          <w:szCs w:val="36"/>
          <w:rtl/>
          <w:lang w:bidi="ar-EG"/>
        </w:rPr>
        <w:t xml:space="preserve">أن يؤخر نزول الوحي كلّ هذا الوقت , فلقد أنزل الله عزّ وجلّ على نبيه </w:t>
      </w:r>
      <w:r w:rsidR="004D3D70">
        <w:rPr>
          <w:rFonts w:ascii="Traditional Arabic" w:hAnsi="Traditional Arabic" w:cs="Traditional Arabic" w:hint="cs"/>
          <w:sz w:val="36"/>
          <w:szCs w:val="36"/>
          <w:rtl/>
          <w:lang w:bidi="ar-EG"/>
        </w:rPr>
        <w:t xml:space="preserve">, </w:t>
      </w:r>
      <w:r w:rsidR="00B65B3D">
        <w:rPr>
          <w:rFonts w:ascii="Traditional Arabic" w:hAnsi="Traditional Arabic" w:cs="Traditional Arabic" w:hint="cs"/>
          <w:sz w:val="36"/>
          <w:szCs w:val="36"/>
          <w:rtl/>
          <w:lang w:bidi="ar-EG"/>
        </w:rPr>
        <w:t xml:space="preserve">في قصة حفصة و عائشة </w:t>
      </w:r>
      <w:r w:rsidR="0017164D">
        <w:rPr>
          <w:rFonts w:ascii="Traditional Arabic" w:hAnsi="Traditional Arabic" w:cs="Traditional Arabic" w:hint="cs"/>
          <w:sz w:val="36"/>
          <w:szCs w:val="36"/>
          <w:rtl/>
          <w:lang w:bidi="ar-EG"/>
        </w:rPr>
        <w:t>مع زينب</w:t>
      </w:r>
      <w:r w:rsidR="0017164D">
        <w:rPr>
          <w:rStyle w:val="a4"/>
          <w:rFonts w:ascii="Traditional Arabic" w:hAnsi="Traditional Arabic" w:cs="Traditional Arabic"/>
          <w:sz w:val="36"/>
          <w:szCs w:val="36"/>
          <w:rtl/>
          <w:lang w:bidi="ar-EG"/>
        </w:rPr>
        <w:footnoteReference w:id="148"/>
      </w:r>
      <w:r w:rsidR="0017164D">
        <w:rPr>
          <w:rFonts w:ascii="Traditional Arabic" w:hAnsi="Traditional Arabic" w:cs="Traditional Arabic" w:hint="cs"/>
          <w:sz w:val="36"/>
          <w:szCs w:val="36"/>
          <w:rtl/>
          <w:lang w:bidi="ar-EG"/>
        </w:rPr>
        <w:t xml:space="preserve"> </w:t>
      </w:r>
      <w:r w:rsidR="004D3D70">
        <w:rPr>
          <w:rFonts w:ascii="Traditional Arabic" w:hAnsi="Traditional Arabic" w:cs="Traditional Arabic" w:hint="cs"/>
          <w:sz w:val="36"/>
          <w:szCs w:val="36"/>
          <w:rtl/>
          <w:lang w:bidi="ar-EG"/>
        </w:rPr>
        <w:t xml:space="preserve">, الوحي فورا , و أطلعه على ما لم يعلمه كما في </w:t>
      </w:r>
      <w:r w:rsidR="00BC5356">
        <w:rPr>
          <w:rFonts w:ascii="Traditional Arabic" w:hAnsi="Traditional Arabic" w:cs="Traditional Arabic" w:hint="cs"/>
          <w:sz w:val="36"/>
          <w:szCs w:val="36"/>
          <w:rtl/>
          <w:lang w:bidi="ar-EG"/>
        </w:rPr>
        <w:t>صدر</w:t>
      </w:r>
      <w:r w:rsidR="004D3D70">
        <w:rPr>
          <w:rFonts w:ascii="Traditional Arabic" w:hAnsi="Traditional Arabic" w:cs="Traditional Arabic" w:hint="cs"/>
          <w:sz w:val="36"/>
          <w:szCs w:val="36"/>
          <w:rtl/>
          <w:lang w:bidi="ar-EG"/>
        </w:rPr>
        <w:t xml:space="preserve">سورة </w:t>
      </w:r>
      <w:r w:rsidR="00BC5356">
        <w:rPr>
          <w:rFonts w:ascii="Traditional Arabic" w:hAnsi="Traditional Arabic" w:cs="Traditional Arabic" w:hint="cs"/>
          <w:sz w:val="36"/>
          <w:szCs w:val="36"/>
          <w:rtl/>
          <w:lang w:bidi="ar-EG"/>
        </w:rPr>
        <w:t xml:space="preserve">التحريم </w:t>
      </w:r>
      <w:r w:rsidR="00BC5356">
        <w:rPr>
          <w:rStyle w:val="a4"/>
          <w:rFonts w:ascii="Traditional Arabic" w:hAnsi="Traditional Arabic" w:cs="Traditional Arabic"/>
          <w:sz w:val="36"/>
          <w:szCs w:val="36"/>
          <w:rtl/>
          <w:lang w:bidi="ar-EG"/>
        </w:rPr>
        <w:footnoteReference w:id="149"/>
      </w:r>
      <w:r w:rsidR="00B66508">
        <w:rPr>
          <w:rFonts w:ascii="Traditional Arabic" w:hAnsi="Traditional Arabic" w:cs="Traditional Arabic" w:hint="cs"/>
          <w:sz w:val="36"/>
          <w:szCs w:val="36"/>
          <w:rtl/>
          <w:lang w:bidi="ar-EG"/>
        </w:rPr>
        <w:t xml:space="preserve"> , </w:t>
      </w:r>
      <w:r w:rsidR="00F83E79">
        <w:rPr>
          <w:rFonts w:ascii="Traditional Arabic" w:hAnsi="Traditional Arabic" w:cs="Traditional Arabic" w:hint="cs"/>
          <w:sz w:val="36"/>
          <w:szCs w:val="36"/>
          <w:rtl/>
          <w:lang w:bidi="ar-EG"/>
        </w:rPr>
        <w:t>مع أنّ هذه الحادثة , لا تقارن بالإفك , وهذا هو حسن الظن</w:t>
      </w:r>
      <w:r w:rsidR="005246A4">
        <w:rPr>
          <w:rFonts w:ascii="Traditional Arabic" w:hAnsi="Traditional Arabic" w:cs="Traditional Arabic" w:hint="cs"/>
          <w:sz w:val="36"/>
          <w:szCs w:val="36"/>
          <w:rtl/>
          <w:lang w:bidi="ar-EG"/>
        </w:rPr>
        <w:t>ّ</w:t>
      </w:r>
      <w:r w:rsidR="00F83E79">
        <w:rPr>
          <w:rFonts w:ascii="Traditional Arabic" w:hAnsi="Traditional Arabic" w:cs="Traditional Arabic" w:hint="cs"/>
          <w:sz w:val="36"/>
          <w:szCs w:val="36"/>
          <w:rtl/>
          <w:lang w:bidi="ar-EG"/>
        </w:rPr>
        <w:t xml:space="preserve"> بالله , و لذلك قام رسول الله في الناس خطيبا </w:t>
      </w:r>
      <w:r w:rsidR="00CE6596">
        <w:rPr>
          <w:rFonts w:ascii="Traditional Arabic" w:hAnsi="Traditional Arabic" w:cs="Traditional Arabic" w:hint="cs"/>
          <w:sz w:val="36"/>
          <w:szCs w:val="36"/>
          <w:rtl/>
          <w:lang w:bidi="ar-EG"/>
        </w:rPr>
        <w:t xml:space="preserve">, بعدما تحرّى و استشار الناس </w:t>
      </w:r>
      <w:r w:rsidR="00F83E79">
        <w:rPr>
          <w:rFonts w:ascii="Traditional Arabic" w:hAnsi="Traditional Arabic" w:cs="Traditional Arabic" w:hint="cs"/>
          <w:sz w:val="36"/>
          <w:szCs w:val="36"/>
          <w:rtl/>
          <w:lang w:bidi="ar-EG"/>
        </w:rPr>
        <w:t xml:space="preserve">, </w:t>
      </w:r>
      <w:r w:rsidR="00CE6596">
        <w:rPr>
          <w:rFonts w:ascii="Traditional Arabic" w:hAnsi="Traditional Arabic" w:cs="Traditional Arabic" w:hint="cs"/>
          <w:sz w:val="36"/>
          <w:szCs w:val="36"/>
          <w:rtl/>
          <w:lang w:bidi="ar-EG"/>
        </w:rPr>
        <w:t>و قبل أن تنزل الآيات و قال</w:t>
      </w:r>
      <w:r w:rsidR="00F83E79">
        <w:rPr>
          <w:rFonts w:ascii="Traditional Arabic" w:hAnsi="Traditional Arabic" w:cs="Traditional Arabic" w:hint="cs"/>
          <w:sz w:val="36"/>
          <w:szCs w:val="36"/>
          <w:rtl/>
          <w:lang w:bidi="ar-EG"/>
        </w:rPr>
        <w:t xml:space="preserve"> </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من</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يعذرني</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من</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رجل</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بلغني</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أذاه</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في</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أهلي</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فوالله</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ما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علمت</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على</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أهلي</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إلا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خيرا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وقد</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ذكروا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رجلا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ما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علمت</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عليه</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إلا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خيرا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وما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كان</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يدخل</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على</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أهلي</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إلا</w:t>
      </w:r>
      <w:r w:rsidR="00F83E79" w:rsidRPr="00F83E79">
        <w:rPr>
          <w:rFonts w:ascii="Traditional Arabic" w:hAnsi="Traditional Arabic" w:cs="Traditional Arabic"/>
          <w:sz w:val="36"/>
          <w:szCs w:val="36"/>
          <w:rtl/>
          <w:lang w:bidi="ar-EG"/>
        </w:rPr>
        <w:t xml:space="preserve"> </w:t>
      </w:r>
      <w:r w:rsidR="00F83E79" w:rsidRPr="00F83E79">
        <w:rPr>
          <w:rFonts w:ascii="Traditional Arabic" w:hAnsi="Traditional Arabic" w:cs="Traditional Arabic" w:hint="cs"/>
          <w:sz w:val="36"/>
          <w:szCs w:val="36"/>
          <w:rtl/>
          <w:lang w:bidi="ar-EG"/>
        </w:rPr>
        <w:t>معي</w:t>
      </w:r>
      <w:r w:rsidR="00F83E79">
        <w:rPr>
          <w:rFonts w:ascii="Traditional Arabic" w:hAnsi="Traditional Arabic" w:cs="Traditional Arabic" w:hint="cs"/>
          <w:sz w:val="36"/>
          <w:szCs w:val="36"/>
          <w:rtl/>
          <w:lang w:bidi="ar-EG"/>
        </w:rPr>
        <w:t xml:space="preserve"> " </w:t>
      </w:r>
      <w:r w:rsidR="00313806">
        <w:rPr>
          <w:rFonts w:ascii="Traditional Arabic" w:hAnsi="Traditional Arabic" w:cs="Traditional Arabic" w:hint="cs"/>
          <w:sz w:val="36"/>
          <w:szCs w:val="36"/>
          <w:rtl/>
          <w:lang w:bidi="ar-EG"/>
        </w:rPr>
        <w:t xml:space="preserve"> ,وهذا همّ منه عليه الصلاة و السلام لإنهاء القضية , وأنّ تقف عند هذا الحدّ , و لم يلمّح حتى بمفارقة عائشة رضي الله عنها</w:t>
      </w:r>
      <w:r w:rsidR="006A1AFB">
        <w:rPr>
          <w:rFonts w:ascii="Traditional Arabic" w:hAnsi="Traditional Arabic" w:cs="Traditional Arabic" w:hint="cs"/>
          <w:sz w:val="36"/>
          <w:szCs w:val="36"/>
          <w:rtl/>
          <w:lang w:bidi="ar-EG"/>
        </w:rPr>
        <w:t xml:space="preserve">, </w:t>
      </w:r>
      <w:r w:rsidR="00313806">
        <w:rPr>
          <w:rFonts w:ascii="Traditional Arabic" w:hAnsi="Traditional Arabic" w:cs="Traditional Arabic" w:hint="cs"/>
          <w:sz w:val="36"/>
          <w:szCs w:val="36"/>
          <w:rtl/>
          <w:lang w:bidi="ar-EG"/>
        </w:rPr>
        <w:t xml:space="preserve">بل </w:t>
      </w:r>
      <w:r w:rsidR="006A1AFB">
        <w:rPr>
          <w:rFonts w:ascii="Traditional Arabic" w:hAnsi="Traditional Arabic" w:cs="Traditional Arabic" w:hint="cs"/>
          <w:sz w:val="36"/>
          <w:szCs w:val="36"/>
          <w:rtl/>
          <w:lang w:bidi="ar-EG"/>
        </w:rPr>
        <w:t xml:space="preserve">قال لعائشة </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يا</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عائشة</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فإنه</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بلغني</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عنك</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كذا</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وكذا</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فإن</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كنت</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بريئة</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lastRenderedPageBreak/>
        <w:t>فسيبرئك</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الله</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وإن</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كنت</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ألممت</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بذنب</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فاستغفري</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الله</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وتوبي</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إليه</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فإن</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العبد</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إذا</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اعترف</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بذنبه</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ثم</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تاب</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تاب</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الله</w:t>
      </w:r>
      <w:r w:rsidR="006A1AFB" w:rsidRPr="006A1AFB">
        <w:rPr>
          <w:rFonts w:ascii="Traditional Arabic" w:hAnsi="Traditional Arabic" w:cs="Traditional Arabic"/>
          <w:sz w:val="36"/>
          <w:szCs w:val="36"/>
          <w:rtl/>
          <w:lang w:bidi="ar-EG"/>
        </w:rPr>
        <w:t xml:space="preserve"> </w:t>
      </w:r>
      <w:r w:rsidR="006A1AFB" w:rsidRPr="006A1AFB">
        <w:rPr>
          <w:rFonts w:ascii="Traditional Arabic" w:hAnsi="Traditional Arabic" w:cs="Traditional Arabic" w:hint="cs"/>
          <w:sz w:val="36"/>
          <w:szCs w:val="36"/>
          <w:rtl/>
          <w:lang w:bidi="ar-EG"/>
        </w:rPr>
        <w:t>عليه</w:t>
      </w:r>
      <w:r w:rsidR="006A1AFB" w:rsidRPr="006A1AFB">
        <w:rPr>
          <w:rFonts w:ascii="Traditional Arabic" w:hAnsi="Traditional Arabic" w:cs="Traditional Arabic"/>
          <w:sz w:val="36"/>
          <w:szCs w:val="36"/>
          <w:rtl/>
          <w:lang w:bidi="ar-EG"/>
        </w:rPr>
        <w:t xml:space="preserve"> "</w:t>
      </w:r>
      <w:r w:rsidR="006A1AFB">
        <w:rPr>
          <w:rFonts w:ascii="Traditional Arabic" w:hAnsi="Traditional Arabic" w:cs="Traditional Arabic" w:hint="cs"/>
          <w:sz w:val="36"/>
          <w:szCs w:val="36"/>
          <w:rtl/>
          <w:lang w:bidi="ar-EG"/>
        </w:rPr>
        <w:t xml:space="preserve"> ,</w:t>
      </w:r>
      <w:r w:rsidR="00313806">
        <w:rPr>
          <w:rFonts w:ascii="Traditional Arabic" w:hAnsi="Traditional Arabic" w:cs="Traditional Arabic" w:hint="cs"/>
          <w:sz w:val="36"/>
          <w:szCs w:val="36"/>
          <w:rtl/>
          <w:lang w:bidi="ar-EG"/>
        </w:rPr>
        <w:t xml:space="preserve"> وهذا و الله تعالى أعلم</w:t>
      </w:r>
      <w:r w:rsidR="006A1AFB">
        <w:rPr>
          <w:rFonts w:ascii="Traditional Arabic" w:hAnsi="Traditional Arabic" w:cs="Traditional Arabic" w:hint="cs"/>
          <w:sz w:val="36"/>
          <w:szCs w:val="36"/>
          <w:rtl/>
          <w:lang w:bidi="ar-EG"/>
        </w:rPr>
        <w:t xml:space="preserve"> , لتأخر نزول الوحي عليه </w:t>
      </w:r>
      <w:r w:rsidR="002507EA">
        <w:rPr>
          <w:rFonts w:ascii="Traditional Arabic" w:hAnsi="Traditional Arabic" w:cs="Traditional Arabic" w:hint="cs"/>
          <w:sz w:val="36"/>
          <w:szCs w:val="36"/>
          <w:rtl/>
          <w:lang w:bidi="ar-EG"/>
        </w:rPr>
        <w:t>, فكان لابدّ أن يضع حدا لهذا الأمر .</w:t>
      </w:r>
    </w:p>
    <w:p w:rsidR="003D1276" w:rsidRDefault="002507EA"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والملاحظ أنه عليه الصلاة و السلام , قد تعامل مع عائشة </w:t>
      </w:r>
      <w:r w:rsidR="00CA1411">
        <w:rPr>
          <w:rFonts w:ascii="Traditional Arabic" w:hAnsi="Traditional Arabic" w:cs="Traditional Arabic" w:hint="cs"/>
          <w:sz w:val="36"/>
          <w:szCs w:val="36"/>
          <w:rtl/>
          <w:lang w:bidi="ar-EG"/>
        </w:rPr>
        <w:t>في هذه المسألة , كقاض , لا يحاب</w:t>
      </w:r>
      <w:r w:rsidR="00DF6BE4">
        <w:rPr>
          <w:rFonts w:ascii="Traditional Arabic" w:hAnsi="Traditional Arabic" w:cs="Traditional Arabic" w:hint="cs"/>
          <w:sz w:val="36"/>
          <w:szCs w:val="36"/>
          <w:rtl/>
          <w:lang w:bidi="ar-EG"/>
        </w:rPr>
        <w:t>ي</w:t>
      </w:r>
      <w:r w:rsidR="00CA1411">
        <w:rPr>
          <w:rFonts w:ascii="Traditional Arabic" w:hAnsi="Traditional Arabic" w:cs="Traditional Arabic" w:hint="cs"/>
          <w:sz w:val="36"/>
          <w:szCs w:val="36"/>
          <w:rtl/>
          <w:lang w:bidi="ar-EG"/>
        </w:rPr>
        <w:t xml:space="preserve"> أحدا , فهذه القصّة , لو صيغت في صورة مسألة فقهية , أو أقضية , ما كان على عائشة رضي الله عنها أي ملام أو ذنب , إذ , لا شهود , ولا بيّنة </w:t>
      </w:r>
      <w:r w:rsidR="004144B1">
        <w:rPr>
          <w:rFonts w:ascii="Traditional Arabic" w:hAnsi="Traditional Arabic" w:cs="Traditional Arabic" w:hint="cs"/>
          <w:sz w:val="36"/>
          <w:szCs w:val="36"/>
          <w:rtl/>
          <w:lang w:bidi="ar-EG"/>
        </w:rPr>
        <w:t xml:space="preserve">, فتأمّل </w:t>
      </w:r>
      <w:r w:rsidR="003D1276">
        <w:rPr>
          <w:rFonts w:ascii="Traditional Arabic" w:hAnsi="Traditional Arabic" w:cs="Traditional Arabic" w:hint="cs"/>
          <w:sz w:val="36"/>
          <w:szCs w:val="36"/>
          <w:rtl/>
          <w:lang w:bidi="ar-EG"/>
        </w:rPr>
        <w:t>!.</w:t>
      </w:r>
    </w:p>
    <w:p w:rsidR="0003572C" w:rsidRDefault="004144B1" w:rsidP="00F4541B">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وسنزيد هذه النكتة </w:t>
      </w:r>
      <w:r w:rsidR="003D1276">
        <w:rPr>
          <w:rFonts w:ascii="Traditional Arabic" w:hAnsi="Traditional Arabic" w:cs="Traditional Arabic" w:hint="cs"/>
          <w:sz w:val="36"/>
          <w:szCs w:val="36"/>
          <w:rtl/>
          <w:lang w:bidi="ar-EG"/>
        </w:rPr>
        <w:t>توضيح , بعد قليل إن شاء الله .</w:t>
      </w:r>
    </w:p>
    <w:p w:rsidR="007E463A" w:rsidRPr="0092363C" w:rsidRDefault="007E463A" w:rsidP="00F4541B">
      <w:pPr>
        <w:autoSpaceDE w:val="0"/>
        <w:autoSpaceDN w:val="0"/>
        <w:adjustRightInd w:val="0"/>
        <w:spacing w:after="0" w:line="240" w:lineRule="auto"/>
        <w:rPr>
          <w:rFonts w:ascii="Traditional Arabic" w:hAnsi="Traditional Arabic" w:cs="Traditional Arabic"/>
          <w:sz w:val="36"/>
          <w:szCs w:val="36"/>
          <w:rtl/>
          <w:lang w:bidi="ar-EG"/>
        </w:rPr>
      </w:pPr>
    </w:p>
    <w:p w:rsidR="0003572C" w:rsidRPr="00B24656" w:rsidRDefault="00001286" w:rsidP="004D4530">
      <w:pPr>
        <w:spacing w:after="0"/>
        <w:jc w:val="center"/>
        <w:rPr>
          <w:rFonts w:ascii="Traditional Arabic" w:hAnsi="Traditional Arabic" w:cs="Traditional Arabic"/>
          <w:b/>
          <w:bCs/>
          <w:sz w:val="36"/>
          <w:szCs w:val="36"/>
          <w:rtl/>
          <w:lang w:bidi="ar-EG"/>
        </w:rPr>
      </w:pPr>
      <w:r w:rsidRPr="00B24656">
        <w:rPr>
          <w:rFonts w:ascii="Traditional Arabic" w:hAnsi="Traditional Arabic" w:cs="Traditional Arabic" w:hint="cs"/>
          <w:b/>
          <w:bCs/>
          <w:sz w:val="36"/>
          <w:szCs w:val="36"/>
          <w:rtl/>
          <w:lang w:bidi="ar-EG"/>
        </w:rPr>
        <w:t>قوله تعالى</w:t>
      </w:r>
      <w:r w:rsidR="00B24656" w:rsidRPr="00B24656">
        <w:rPr>
          <w:rFonts w:ascii="Traditional Arabic" w:hAnsi="Traditional Arabic" w:cs="Traditional Arabic" w:hint="cs"/>
          <w:b/>
          <w:bCs/>
          <w:sz w:val="36"/>
          <w:szCs w:val="36"/>
          <w:rtl/>
          <w:lang w:bidi="ar-EG"/>
        </w:rPr>
        <w:t xml:space="preserve"> </w:t>
      </w:r>
      <w:r w:rsidR="001713A2" w:rsidRPr="00B24656">
        <w:rPr>
          <w:rFonts w:ascii="Traditional Arabic" w:hAnsi="Traditional Arabic" w:cs="Traditional Arabic" w:hint="cs"/>
          <w:b/>
          <w:bCs/>
          <w:sz w:val="36"/>
          <w:szCs w:val="36"/>
          <w:rtl/>
          <w:lang w:bidi="ar-EG"/>
        </w:rPr>
        <w:t>{</w:t>
      </w:r>
      <w:r w:rsidR="001713A2" w:rsidRPr="00B24656">
        <w:rPr>
          <w:rFonts w:ascii="Traditional Arabic" w:hAnsi="Traditional Arabic" w:cs="Traditional Arabic"/>
          <w:b/>
          <w:bCs/>
          <w:sz w:val="36"/>
          <w:szCs w:val="36"/>
          <w:rtl/>
          <w:lang w:bidi="ar-EG"/>
        </w:rPr>
        <w:t xml:space="preserve"> لَوْلَا إِذْ سَمِعْتُمُوهُ ظَنَّ الْمُؤْمِنُونَ وَالْمُؤْمِنَاتُ بِأَنْفُسِهِمْ خَيْرًا</w:t>
      </w:r>
      <w:r w:rsidR="002C6279">
        <w:rPr>
          <w:rFonts w:ascii="Traditional Arabic" w:hAnsi="Traditional Arabic" w:cs="Traditional Arabic"/>
          <w:b/>
          <w:bCs/>
          <w:sz w:val="36"/>
          <w:szCs w:val="36"/>
          <w:rtl/>
          <w:lang w:bidi="ar-EG"/>
        </w:rPr>
        <w:t xml:space="preserve"> وَقَالُوا هَذَا إِفْكٌ مُبِينٌ</w:t>
      </w:r>
      <w:r w:rsidR="00136DE4" w:rsidRPr="00B24656">
        <w:rPr>
          <w:rFonts w:ascii="Traditional Arabic" w:hAnsi="Traditional Arabic" w:cs="Traditional Arabic" w:hint="cs"/>
          <w:b/>
          <w:bCs/>
          <w:sz w:val="36"/>
          <w:szCs w:val="36"/>
          <w:rtl/>
          <w:lang w:bidi="ar-EG"/>
        </w:rPr>
        <w:t xml:space="preserve"> </w:t>
      </w:r>
      <w:r w:rsidR="002C6279" w:rsidRPr="004D4530">
        <w:rPr>
          <w:rFonts w:ascii="Traditional Arabic" w:hAnsi="Traditional Arabic" w:cs="Traditional Arabic"/>
          <w:b/>
          <w:bCs/>
          <w:sz w:val="36"/>
          <w:szCs w:val="36"/>
          <w:rtl/>
          <w:lang w:bidi="ar-EG"/>
        </w:rPr>
        <w:t xml:space="preserve">(12) لَوْلَا جَاءُوا عَلَيْهِ بِأَرْبَعَةِ شُهَدَاءَ فَإِذْ لَمْ يَأْتُوا بِالشُّهَدَاءِ فَأُولَئِكَ عِنْدَ اللَّهِ هُمُ الْكَاذِبُونَ </w:t>
      </w:r>
      <w:r w:rsidR="00136DE4" w:rsidRPr="00B24656">
        <w:rPr>
          <w:rFonts w:ascii="Traditional Arabic" w:hAnsi="Traditional Arabic" w:cs="Traditional Arabic" w:hint="cs"/>
          <w:b/>
          <w:bCs/>
          <w:sz w:val="36"/>
          <w:szCs w:val="36"/>
          <w:rtl/>
          <w:lang w:bidi="ar-EG"/>
        </w:rPr>
        <w:t>}</w:t>
      </w:r>
    </w:p>
    <w:p w:rsidR="00B24656" w:rsidRDefault="00756CC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من تأديب من الله للمجتمع الإسلامي بأسره , </w:t>
      </w:r>
      <w:r w:rsidR="00FD399D">
        <w:rPr>
          <w:rFonts w:ascii="Traditional Arabic" w:hAnsi="Traditional Arabic" w:cs="Traditional Arabic" w:hint="cs"/>
          <w:sz w:val="36"/>
          <w:szCs w:val="36"/>
          <w:rtl/>
          <w:lang w:bidi="ar-EG"/>
        </w:rPr>
        <w:t xml:space="preserve">حيث أفاض بعضهم في الكلام في عائشة رضي الله عنها , وهم إذا قاسوا هذه الفعلة على أنفسهم فلا يليق بهم , فعائشة رضي الله عنها أولى بذلك , </w:t>
      </w:r>
      <w:r w:rsidR="00F56FED">
        <w:rPr>
          <w:rFonts w:ascii="Traditional Arabic" w:hAnsi="Traditional Arabic" w:cs="Traditional Arabic" w:hint="cs"/>
          <w:sz w:val="36"/>
          <w:szCs w:val="36"/>
          <w:rtl/>
          <w:lang w:bidi="ar-EG"/>
        </w:rPr>
        <w:t xml:space="preserve">وهذا من الظنّ الواجب من المؤمن إذا سمع عن أخيه المؤمن شيئا , </w:t>
      </w:r>
      <w:r w:rsidR="001C5C5E">
        <w:rPr>
          <w:rFonts w:ascii="Traditional Arabic" w:hAnsi="Traditional Arabic" w:cs="Traditional Arabic" w:hint="cs"/>
          <w:sz w:val="36"/>
          <w:szCs w:val="36"/>
          <w:rtl/>
          <w:lang w:bidi="ar-EG"/>
        </w:rPr>
        <w:t xml:space="preserve">أن يبرئه بلسانه و يكذب القائل بذلك </w:t>
      </w:r>
      <w:r w:rsidR="00A33458">
        <w:rPr>
          <w:rStyle w:val="a4"/>
          <w:rFonts w:ascii="Traditional Arabic" w:hAnsi="Traditional Arabic" w:cs="Traditional Arabic"/>
          <w:sz w:val="36"/>
          <w:szCs w:val="36"/>
          <w:rtl/>
          <w:lang w:bidi="ar-EG"/>
        </w:rPr>
        <w:footnoteReference w:id="150"/>
      </w:r>
      <w:r w:rsidR="001C5C5E">
        <w:rPr>
          <w:rFonts w:ascii="Traditional Arabic" w:hAnsi="Traditional Arabic" w:cs="Traditional Arabic" w:hint="cs"/>
          <w:sz w:val="36"/>
          <w:szCs w:val="36"/>
          <w:rtl/>
          <w:lang w:bidi="ar-EG"/>
        </w:rPr>
        <w:t>, وهذا يدفع المجتمعات إلى التآخي و التوادد و التناصح , و إلا انقلب المجتمع</w:t>
      </w:r>
      <w:r w:rsidR="00F209D9">
        <w:rPr>
          <w:rFonts w:ascii="Traditional Arabic" w:hAnsi="Traditional Arabic" w:cs="Traditional Arabic" w:hint="cs"/>
          <w:sz w:val="36"/>
          <w:szCs w:val="36"/>
          <w:rtl/>
          <w:lang w:bidi="ar-EG"/>
        </w:rPr>
        <w:t xml:space="preserve"> الإسلامي إلى مجتمع نمّام , يقذف البريء بما ليس فيه , وهذه ورب الكعبة بليّة هذه الأيام , فلا يكا</w:t>
      </w:r>
      <w:r w:rsidR="009316B2">
        <w:rPr>
          <w:rFonts w:ascii="Traditional Arabic" w:hAnsi="Traditional Arabic" w:cs="Traditional Arabic" w:hint="cs"/>
          <w:sz w:val="36"/>
          <w:szCs w:val="36"/>
          <w:rtl/>
          <w:lang w:bidi="ar-EG"/>
        </w:rPr>
        <w:t>د</w:t>
      </w:r>
      <w:r w:rsidR="00F209D9">
        <w:rPr>
          <w:rFonts w:ascii="Traditional Arabic" w:hAnsi="Traditional Arabic" w:cs="Traditional Arabic" w:hint="cs"/>
          <w:sz w:val="36"/>
          <w:szCs w:val="36"/>
          <w:rtl/>
          <w:lang w:bidi="ar-EG"/>
        </w:rPr>
        <w:t xml:space="preserve"> يسلم أحد من أهل الفضل أو من المؤمنين من الأذي , بلا بيّنة , وإذا تعرض أحد </w:t>
      </w:r>
      <w:r w:rsidR="009316B2">
        <w:rPr>
          <w:rFonts w:ascii="Traditional Arabic" w:hAnsi="Traditional Arabic" w:cs="Traditional Arabic" w:hint="cs"/>
          <w:sz w:val="36"/>
          <w:szCs w:val="36"/>
          <w:rtl/>
          <w:lang w:bidi="ar-EG"/>
        </w:rPr>
        <w:t xml:space="preserve">الفساق لهذا الأذى سارعوا برفع الملام عنه و الشبهة , بل لا يكاد يرى عيوب , وكأن العيوب ما خلقت إلا في </w:t>
      </w:r>
      <w:r w:rsidR="00A33458">
        <w:rPr>
          <w:rFonts w:ascii="Traditional Arabic" w:hAnsi="Traditional Arabic" w:cs="Traditional Arabic" w:hint="cs"/>
          <w:sz w:val="36"/>
          <w:szCs w:val="36"/>
          <w:rtl/>
          <w:lang w:bidi="ar-EG"/>
        </w:rPr>
        <w:t>الأطهار !</w:t>
      </w:r>
    </w:p>
    <w:p w:rsidR="005D75C8" w:rsidRDefault="005D75C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ثم يلقم الله أهل الإفك الحجر الصوان في أفواههم , فيطالبهم بال</w:t>
      </w:r>
      <w:r w:rsidR="00691B3F">
        <w:rPr>
          <w:rFonts w:ascii="Traditional Arabic" w:hAnsi="Traditional Arabic" w:cs="Traditional Arabic" w:hint="cs"/>
          <w:sz w:val="36"/>
          <w:szCs w:val="36"/>
          <w:rtl/>
          <w:lang w:bidi="ar-EG"/>
        </w:rPr>
        <w:t xml:space="preserve">حجة على ما قالوا بأن يأتوا بأربعة شهداء , وهذا لعمري من أقوى الحجج على من يرمي عائشة رضي الله عنها إلى الآن بالإفك , نقول له ائتنا بأربعة شهداء , أو هات لنا من النصوص ما يبين أن عائشة رضي الله عنها قد رآها أربعة مسلمين عدول </w:t>
      </w:r>
      <w:r w:rsidR="00090985">
        <w:rPr>
          <w:rFonts w:ascii="Traditional Arabic" w:hAnsi="Traditional Arabic" w:cs="Traditional Arabic" w:hint="cs"/>
          <w:sz w:val="36"/>
          <w:szCs w:val="36"/>
          <w:rtl/>
          <w:lang w:bidi="ar-EG"/>
        </w:rPr>
        <w:t xml:space="preserve">شهدوا عليها , وهيهات هيهات , فستكتب شهادتهم و يسألون , وهؤلاء عند الله هم الكاذبون </w:t>
      </w:r>
      <w:r w:rsidR="00483B23">
        <w:rPr>
          <w:rFonts w:ascii="Traditional Arabic" w:hAnsi="Traditional Arabic" w:cs="Traditional Arabic" w:hint="cs"/>
          <w:sz w:val="36"/>
          <w:szCs w:val="36"/>
          <w:rtl/>
          <w:lang w:bidi="ar-EG"/>
        </w:rPr>
        <w:t xml:space="preserve">, وإن تيقّنوا في أنفسهم ذلك </w:t>
      </w:r>
      <w:r w:rsidR="00090985">
        <w:rPr>
          <w:rFonts w:ascii="Traditional Arabic" w:hAnsi="Traditional Arabic" w:cs="Traditional Arabic" w:hint="cs"/>
          <w:sz w:val="36"/>
          <w:szCs w:val="36"/>
          <w:rtl/>
          <w:lang w:bidi="ar-EG"/>
        </w:rPr>
        <w:t>.</w:t>
      </w:r>
    </w:p>
    <w:p w:rsidR="00DA5B02" w:rsidRDefault="00DA5B02" w:rsidP="002812C8">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وتأمّل قوله تعالى {فأولئك عند الله هم الكاذبون } و لم يقل ( فأولئك هم الكاذبون ) , ذلك أن</w:t>
      </w:r>
      <w:r w:rsidR="00286433">
        <w:rPr>
          <w:rFonts w:ascii="Traditional Arabic" w:hAnsi="Traditional Arabic" w:cs="Traditional Arabic" w:hint="cs"/>
          <w:sz w:val="36"/>
          <w:szCs w:val="36"/>
          <w:rtl/>
          <w:lang w:bidi="ar-EG"/>
        </w:rPr>
        <w:t xml:space="preserve"> الكذب قد يعلم</w:t>
      </w:r>
      <w:r w:rsidR="00674995">
        <w:rPr>
          <w:rFonts w:ascii="Traditional Arabic" w:hAnsi="Traditional Arabic" w:cs="Traditional Arabic" w:hint="cs"/>
          <w:sz w:val="36"/>
          <w:szCs w:val="36"/>
          <w:rtl/>
          <w:lang w:bidi="ar-EG"/>
        </w:rPr>
        <w:t xml:space="preserve"> بعض الناس أنه كذب فيعلمون كذب القائل , وأمّا في الشهادة</w:t>
      </w:r>
      <w:r w:rsidR="00286433">
        <w:rPr>
          <w:rFonts w:ascii="Traditional Arabic" w:hAnsi="Traditional Arabic" w:cs="Traditional Arabic" w:hint="cs"/>
          <w:sz w:val="36"/>
          <w:szCs w:val="36"/>
          <w:rtl/>
          <w:lang w:bidi="ar-EG"/>
        </w:rPr>
        <w:t xml:space="preserve"> على الزنا</w:t>
      </w:r>
      <w:r w:rsidR="00674995">
        <w:rPr>
          <w:rFonts w:ascii="Traditional Arabic" w:hAnsi="Traditional Arabic" w:cs="Traditional Arabic" w:hint="cs"/>
          <w:sz w:val="36"/>
          <w:szCs w:val="36"/>
          <w:rtl/>
          <w:lang w:bidi="ar-EG"/>
        </w:rPr>
        <w:t xml:space="preserve"> فلا يعلم </w:t>
      </w:r>
      <w:r w:rsidR="007F02A2">
        <w:rPr>
          <w:rFonts w:ascii="Traditional Arabic" w:hAnsi="Traditional Arabic" w:cs="Traditional Arabic" w:hint="cs"/>
          <w:sz w:val="36"/>
          <w:szCs w:val="36"/>
          <w:rtl/>
          <w:lang w:bidi="ar-EG"/>
        </w:rPr>
        <w:t>الكاذب</w:t>
      </w:r>
      <w:r w:rsidR="00674995">
        <w:rPr>
          <w:rFonts w:ascii="Traditional Arabic" w:hAnsi="Traditional Arabic" w:cs="Traditional Arabic" w:hint="cs"/>
          <w:sz w:val="36"/>
          <w:szCs w:val="36"/>
          <w:rtl/>
          <w:lang w:bidi="ar-EG"/>
        </w:rPr>
        <w:t xml:space="preserve"> غير الله , </w:t>
      </w:r>
      <w:r>
        <w:rPr>
          <w:rFonts w:ascii="Traditional Arabic" w:hAnsi="Traditional Arabic" w:cs="Traditional Arabic" w:hint="cs"/>
          <w:sz w:val="36"/>
          <w:szCs w:val="36"/>
          <w:rtl/>
          <w:lang w:bidi="ar-EG"/>
        </w:rPr>
        <w:t xml:space="preserve"> </w:t>
      </w:r>
      <w:r w:rsidR="007F02A2">
        <w:rPr>
          <w:rFonts w:ascii="Traditional Arabic" w:hAnsi="Traditional Arabic" w:cs="Traditional Arabic" w:hint="cs"/>
          <w:sz w:val="36"/>
          <w:szCs w:val="36"/>
          <w:rtl/>
          <w:lang w:bidi="ar-EG"/>
        </w:rPr>
        <w:t>ف</w:t>
      </w:r>
      <w:r>
        <w:rPr>
          <w:rFonts w:ascii="Traditional Arabic" w:hAnsi="Traditional Arabic" w:cs="Traditional Arabic" w:hint="cs"/>
          <w:sz w:val="36"/>
          <w:szCs w:val="36"/>
          <w:rtl/>
          <w:lang w:bidi="ar-EG"/>
        </w:rPr>
        <w:t xml:space="preserve">شهادتهم هذه </w:t>
      </w:r>
      <w:r w:rsidR="00D4495A">
        <w:rPr>
          <w:rFonts w:ascii="Traditional Arabic" w:hAnsi="Traditional Arabic" w:cs="Traditional Arabic" w:hint="cs"/>
          <w:sz w:val="36"/>
          <w:szCs w:val="36"/>
          <w:rtl/>
          <w:lang w:bidi="ar-EG"/>
        </w:rPr>
        <w:t xml:space="preserve">و كأنّها شهادة أمام الله , لأنه لم ير أحد هذه الواقعة , إلا هم بزعمهم , </w:t>
      </w:r>
      <w:r w:rsidR="002812C8">
        <w:rPr>
          <w:rFonts w:ascii="Traditional Arabic" w:hAnsi="Traditional Arabic" w:cs="Traditional Arabic" w:hint="cs"/>
          <w:sz w:val="36"/>
          <w:szCs w:val="36"/>
          <w:rtl/>
          <w:lang w:bidi="ar-EG"/>
        </w:rPr>
        <w:t xml:space="preserve">والله يعلم أن عائشة بريئة , </w:t>
      </w:r>
      <w:r w:rsidR="00D4495A">
        <w:rPr>
          <w:rFonts w:ascii="Traditional Arabic" w:hAnsi="Traditional Arabic" w:cs="Traditional Arabic" w:hint="cs"/>
          <w:sz w:val="36"/>
          <w:szCs w:val="36"/>
          <w:rtl/>
          <w:lang w:bidi="ar-EG"/>
        </w:rPr>
        <w:t xml:space="preserve">فأصبحوا وكأنهم علموا ما </w:t>
      </w:r>
      <w:r w:rsidR="007F02A2">
        <w:rPr>
          <w:rFonts w:ascii="Traditional Arabic" w:hAnsi="Traditional Arabic" w:cs="Traditional Arabic" w:hint="cs"/>
          <w:sz w:val="36"/>
          <w:szCs w:val="36"/>
          <w:rtl/>
          <w:lang w:bidi="ar-EG"/>
        </w:rPr>
        <w:t>لم ي</w:t>
      </w:r>
      <w:r w:rsidR="00D4495A">
        <w:rPr>
          <w:rFonts w:ascii="Traditional Arabic" w:hAnsi="Traditional Arabic" w:cs="Traditional Arabic" w:hint="cs"/>
          <w:sz w:val="36"/>
          <w:szCs w:val="36"/>
          <w:rtl/>
          <w:lang w:bidi="ar-EG"/>
        </w:rPr>
        <w:t>علمه الله</w:t>
      </w:r>
      <w:r w:rsidR="002812C8">
        <w:rPr>
          <w:rFonts w:ascii="Traditional Arabic" w:hAnsi="Traditional Arabic" w:cs="Traditional Arabic" w:hint="cs"/>
          <w:sz w:val="36"/>
          <w:szCs w:val="36"/>
          <w:rtl/>
          <w:lang w:bidi="ar-EG"/>
        </w:rPr>
        <w:t xml:space="preserve"> !</w:t>
      </w:r>
      <w:r w:rsidR="00D4495A">
        <w:rPr>
          <w:rFonts w:ascii="Traditional Arabic" w:hAnsi="Traditional Arabic" w:cs="Traditional Arabic" w:hint="cs"/>
          <w:sz w:val="36"/>
          <w:szCs w:val="36"/>
          <w:rtl/>
          <w:lang w:bidi="ar-EG"/>
        </w:rPr>
        <w:t xml:space="preserve">  </w:t>
      </w:r>
      <w:r w:rsidR="00286433">
        <w:rPr>
          <w:rFonts w:ascii="Traditional Arabic" w:hAnsi="Traditional Arabic" w:cs="Traditional Arabic" w:hint="cs"/>
          <w:sz w:val="36"/>
          <w:szCs w:val="36"/>
          <w:rtl/>
          <w:lang w:bidi="ar-EG"/>
        </w:rPr>
        <w:t>, وهم يقذفونها بالزنا</w:t>
      </w:r>
      <w:r w:rsidR="009E7206">
        <w:rPr>
          <w:rFonts w:ascii="Traditional Arabic" w:hAnsi="Traditional Arabic" w:cs="Traditional Arabic" w:hint="cs"/>
          <w:sz w:val="36"/>
          <w:szCs w:val="36"/>
          <w:rtl/>
          <w:lang w:bidi="ar-EG"/>
        </w:rPr>
        <w:t xml:space="preserve">, و شهدوا أمامه بذلك ! . فهل هناك بهتان و فجر أكبر من ذلك </w:t>
      </w:r>
      <w:r w:rsidR="00674995">
        <w:rPr>
          <w:rFonts w:ascii="Traditional Arabic" w:hAnsi="Traditional Arabic" w:cs="Traditional Arabic" w:hint="cs"/>
          <w:sz w:val="36"/>
          <w:szCs w:val="36"/>
          <w:rtl/>
          <w:lang w:bidi="ar-EG"/>
        </w:rPr>
        <w:t>؟!</w:t>
      </w:r>
    </w:p>
    <w:p w:rsidR="00213AA8" w:rsidRDefault="00213AA8" w:rsidP="007F02A2">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لذلك </w:t>
      </w:r>
      <w:r w:rsidR="00286433">
        <w:rPr>
          <w:rFonts w:ascii="Traditional Arabic" w:hAnsi="Traditional Arabic" w:cs="Traditional Arabic" w:hint="cs"/>
          <w:sz w:val="36"/>
          <w:szCs w:val="36"/>
          <w:rtl/>
          <w:lang w:bidi="ar-EG"/>
        </w:rPr>
        <w:t>كانت الشهادة على المسلمين بالزنا</w:t>
      </w:r>
      <w:r>
        <w:rPr>
          <w:rFonts w:ascii="Traditional Arabic" w:hAnsi="Traditional Arabic" w:cs="Traditional Arabic" w:hint="cs"/>
          <w:sz w:val="36"/>
          <w:szCs w:val="36"/>
          <w:rtl/>
          <w:lang w:bidi="ar-EG"/>
        </w:rPr>
        <w:t xml:space="preserve"> أو القذف من أخطر الشهادات و أكثرها حساسية , ولا يقبل فيها غير شهادة بيّنة واضحة , لا تأويل فيها .</w:t>
      </w:r>
    </w:p>
    <w:p w:rsidR="007E463A" w:rsidRDefault="007E463A" w:rsidP="007F02A2">
      <w:pPr>
        <w:spacing w:after="0"/>
        <w:rPr>
          <w:rFonts w:ascii="Traditional Arabic" w:hAnsi="Traditional Arabic" w:cs="Traditional Arabic"/>
          <w:sz w:val="36"/>
          <w:szCs w:val="36"/>
          <w:rtl/>
          <w:lang w:bidi="ar-EG"/>
        </w:rPr>
      </w:pPr>
    </w:p>
    <w:p w:rsidR="002812C8" w:rsidRPr="002558A5" w:rsidRDefault="004C0CB1" w:rsidP="004C0CB1">
      <w:pPr>
        <w:spacing w:after="0"/>
        <w:jc w:val="center"/>
        <w:rPr>
          <w:rFonts w:ascii="Traditional Arabic" w:hAnsi="Traditional Arabic" w:cs="Traditional Arabic"/>
          <w:b/>
          <w:bCs/>
          <w:sz w:val="36"/>
          <w:szCs w:val="36"/>
          <w:rtl/>
          <w:lang w:bidi="ar-EG"/>
        </w:rPr>
      </w:pPr>
      <w:r w:rsidRPr="002558A5">
        <w:rPr>
          <w:rFonts w:ascii="Traditional Arabic" w:hAnsi="Traditional Arabic" w:cs="Traditional Arabic" w:hint="cs"/>
          <w:b/>
          <w:bCs/>
          <w:sz w:val="36"/>
          <w:szCs w:val="36"/>
          <w:rtl/>
          <w:lang w:bidi="ar-EG"/>
        </w:rPr>
        <w:t>قوله تعالى {</w:t>
      </w:r>
      <w:r w:rsidRPr="002558A5">
        <w:rPr>
          <w:rFonts w:ascii="Traditional Arabic" w:hAnsi="Traditional Arabic" w:cs="Traditional Arabic"/>
          <w:b/>
          <w:bCs/>
          <w:sz w:val="36"/>
          <w:szCs w:val="36"/>
          <w:rtl/>
          <w:lang w:bidi="ar-EG"/>
        </w:rPr>
        <w:t>وَلَوْلَا فَضْلُ اللَّهِ عَلَيْكُمْ وَرَحْمَتُهُ فِي الدُّنْيَا وَالْآخِرَةِ لَمَسَّكُمْ فِي مَا أَفَضْتُمْ فِيهِ عَذَابٌ عَظِيمٌ (14) إِذْ تَلَقَّوْنَهُ بِأَلْسِنَتِكُمْ وَتَقُولُونَ بِأَفْوَاهِكُمْ مَا لَيْسَ لَكُمْ بِهِ عِلْمٌ وَتَحْسَبُونَهُ هَيِّنًا وَهُوَ عِنْدَ اللَّهِ عَظِيمٌ</w:t>
      </w:r>
      <w:r w:rsidRPr="002558A5">
        <w:rPr>
          <w:rFonts w:ascii="Traditional Arabic" w:hAnsi="Traditional Arabic" w:cs="Traditional Arabic" w:hint="cs"/>
          <w:b/>
          <w:bCs/>
          <w:sz w:val="36"/>
          <w:szCs w:val="36"/>
          <w:rtl/>
          <w:lang w:bidi="ar-EG"/>
        </w:rPr>
        <w:t>}</w:t>
      </w:r>
    </w:p>
    <w:p w:rsidR="004C0CB1" w:rsidRDefault="002558A5" w:rsidP="000712A5">
      <w:pPr>
        <w:spacing w:after="0"/>
        <w:rPr>
          <w:rFonts w:ascii="Traditional Arabic" w:hAnsi="Traditional Arabic" w:cs="Traditional Arabic"/>
          <w:i/>
          <w:iCs/>
          <w:sz w:val="36"/>
          <w:szCs w:val="36"/>
          <w:rtl/>
          <w:lang w:bidi="ar-EG"/>
        </w:rPr>
      </w:pPr>
      <w:r>
        <w:rPr>
          <w:rFonts w:ascii="Traditional Arabic" w:hAnsi="Traditional Arabic" w:cs="Traditional Arabic" w:hint="cs"/>
          <w:sz w:val="36"/>
          <w:szCs w:val="36"/>
          <w:rtl/>
          <w:lang w:bidi="ar-EG"/>
        </w:rPr>
        <w:t xml:space="preserve">وهذا من أعظم الآثار الإيجابية , أنّ الله عزّ وجلّ منع العقوبة عن المسلمين في هذه الواقعة , </w:t>
      </w:r>
      <w:r w:rsidR="00011960">
        <w:rPr>
          <w:rFonts w:ascii="Traditional Arabic" w:hAnsi="Traditional Arabic" w:cs="Traditional Arabic" w:hint="cs"/>
          <w:sz w:val="36"/>
          <w:szCs w:val="36"/>
          <w:rtl/>
          <w:lang w:bidi="ar-EG"/>
        </w:rPr>
        <w:t xml:space="preserve">مع أن ما فعلوه من تلقّي الكلام ثم نقله , من الأمور العظيمة عند الله , حيث </w:t>
      </w:r>
      <w:r w:rsidR="00FE6480">
        <w:rPr>
          <w:rFonts w:ascii="Traditional Arabic" w:hAnsi="Traditional Arabic" w:cs="Traditional Arabic" w:hint="cs"/>
          <w:sz w:val="36"/>
          <w:szCs w:val="36"/>
          <w:rtl/>
          <w:lang w:bidi="ar-EG"/>
        </w:rPr>
        <w:t xml:space="preserve">لا ينبغي للمؤمن أن </w:t>
      </w:r>
      <w:r w:rsidR="00011960">
        <w:rPr>
          <w:rFonts w:ascii="Traditional Arabic" w:hAnsi="Traditional Arabic" w:cs="Traditional Arabic" w:hint="cs"/>
          <w:sz w:val="36"/>
          <w:szCs w:val="36"/>
          <w:rtl/>
          <w:lang w:bidi="ar-EG"/>
        </w:rPr>
        <w:t>يستهين بأي ذنب ولو صغر في عينه , فربما يكون في هذا الذنب سبب هلكته , ونحن نحمد الله أنه</w:t>
      </w:r>
      <w:r w:rsidR="00AC007E">
        <w:rPr>
          <w:rFonts w:ascii="Traditional Arabic" w:hAnsi="Traditional Arabic" w:cs="Traditional Arabic" w:hint="cs"/>
          <w:sz w:val="36"/>
          <w:szCs w:val="36"/>
          <w:rtl/>
          <w:lang w:bidi="ar-EG"/>
        </w:rPr>
        <w:t xml:space="preserve"> شرع لنا الاستغفار و التوبة مما </w:t>
      </w:r>
      <w:r w:rsidR="006B507D">
        <w:rPr>
          <w:rFonts w:ascii="Traditional Arabic" w:hAnsi="Traditional Arabic" w:cs="Traditional Arabic" w:hint="cs"/>
          <w:sz w:val="36"/>
          <w:szCs w:val="36"/>
          <w:rtl/>
          <w:lang w:bidi="ar-EG"/>
        </w:rPr>
        <w:t>يصيبنا من السيئات</w:t>
      </w:r>
      <w:r w:rsidR="00DF5E9B">
        <w:rPr>
          <w:rFonts w:ascii="Traditional Arabic" w:hAnsi="Traditional Arabic" w:cs="Traditional Arabic" w:hint="cs"/>
          <w:sz w:val="36"/>
          <w:szCs w:val="36"/>
          <w:rtl/>
          <w:lang w:bidi="ar-EG"/>
        </w:rPr>
        <w:t>,</w:t>
      </w:r>
      <w:r w:rsidR="006B507D">
        <w:rPr>
          <w:rFonts w:ascii="Traditional Arabic" w:hAnsi="Traditional Arabic" w:cs="Traditional Arabic" w:hint="cs"/>
          <w:sz w:val="36"/>
          <w:szCs w:val="36"/>
          <w:rtl/>
          <w:lang w:bidi="ar-EG"/>
        </w:rPr>
        <w:t xml:space="preserve"> </w:t>
      </w:r>
      <w:r w:rsidR="006B507D" w:rsidRPr="00FE6480">
        <w:rPr>
          <w:rFonts w:ascii="Traditional Arabic" w:hAnsi="Traditional Arabic" w:cs="Traditional Arabic" w:hint="cs"/>
          <w:i/>
          <w:iCs/>
          <w:sz w:val="36"/>
          <w:szCs w:val="36"/>
          <w:rtl/>
          <w:lang w:bidi="ar-EG"/>
        </w:rPr>
        <w:t xml:space="preserve">وفي هذا الصدد </w:t>
      </w:r>
      <w:r w:rsidR="00DF5E9B">
        <w:rPr>
          <w:rFonts w:ascii="Traditional Arabic" w:hAnsi="Traditional Arabic" w:cs="Traditional Arabic" w:hint="cs"/>
          <w:i/>
          <w:iCs/>
          <w:sz w:val="36"/>
          <w:szCs w:val="36"/>
          <w:rtl/>
          <w:lang w:bidi="ar-EG"/>
        </w:rPr>
        <w:t>, أ</w:t>
      </w:r>
      <w:r w:rsidR="006B507D" w:rsidRPr="00FE6480">
        <w:rPr>
          <w:rFonts w:ascii="Traditional Arabic" w:hAnsi="Traditional Arabic" w:cs="Traditional Arabic" w:hint="cs"/>
          <w:i/>
          <w:iCs/>
          <w:sz w:val="36"/>
          <w:szCs w:val="36"/>
          <w:rtl/>
          <w:lang w:bidi="ar-EG"/>
        </w:rPr>
        <w:t xml:space="preserve">دعوا كلّ من يرمي أم المؤمنين ببهتان أو </w:t>
      </w:r>
      <w:r w:rsidR="003C5A4F" w:rsidRPr="00FE6480">
        <w:rPr>
          <w:rFonts w:ascii="Traditional Arabic" w:hAnsi="Traditional Arabic" w:cs="Traditional Arabic" w:hint="cs"/>
          <w:i/>
          <w:iCs/>
          <w:sz w:val="36"/>
          <w:szCs w:val="36"/>
          <w:rtl/>
          <w:lang w:bidi="ar-EG"/>
        </w:rPr>
        <w:t xml:space="preserve">بكذب , أن يتوب إلى الله عزّ وجلّ مما قال , وأن يراجع نفسه , فوالله لو استعاذ هذا الذي يرمي أم المؤمنين </w:t>
      </w:r>
      <w:r w:rsidR="009D08DE" w:rsidRPr="00FE6480">
        <w:rPr>
          <w:rFonts w:ascii="Traditional Arabic" w:hAnsi="Traditional Arabic" w:cs="Traditional Arabic" w:hint="cs"/>
          <w:i/>
          <w:iCs/>
          <w:sz w:val="36"/>
          <w:szCs w:val="36"/>
          <w:rtl/>
          <w:lang w:bidi="ar-EG"/>
        </w:rPr>
        <w:t>بالإفك</w:t>
      </w:r>
      <w:r w:rsidR="003C5A4F" w:rsidRPr="00FE6480">
        <w:rPr>
          <w:rFonts w:ascii="Traditional Arabic" w:hAnsi="Traditional Arabic" w:cs="Traditional Arabic" w:hint="cs"/>
          <w:i/>
          <w:iCs/>
          <w:sz w:val="36"/>
          <w:szCs w:val="36"/>
          <w:rtl/>
          <w:lang w:bidi="ar-EG"/>
        </w:rPr>
        <w:t xml:space="preserve"> </w:t>
      </w:r>
      <w:r w:rsidR="009D08DE" w:rsidRPr="00FE6480">
        <w:rPr>
          <w:rFonts w:ascii="Traditional Arabic" w:hAnsi="Traditional Arabic" w:cs="Traditional Arabic" w:hint="cs"/>
          <w:i/>
          <w:iCs/>
          <w:sz w:val="36"/>
          <w:szCs w:val="36"/>
          <w:rtl/>
          <w:lang w:bidi="ar-EG"/>
        </w:rPr>
        <w:t xml:space="preserve">من </w:t>
      </w:r>
      <w:r w:rsidR="003C5A4F" w:rsidRPr="00FE6480">
        <w:rPr>
          <w:rFonts w:ascii="Traditional Arabic" w:hAnsi="Traditional Arabic" w:cs="Traditional Arabic" w:hint="cs"/>
          <w:i/>
          <w:iCs/>
          <w:sz w:val="36"/>
          <w:szCs w:val="36"/>
          <w:rtl/>
          <w:lang w:bidi="ar-EG"/>
        </w:rPr>
        <w:t>الشيطان الرجيم</w:t>
      </w:r>
      <w:r w:rsidR="009D08DE" w:rsidRPr="00FE6480">
        <w:rPr>
          <w:rFonts w:ascii="Traditional Arabic" w:hAnsi="Traditional Arabic" w:cs="Traditional Arabic" w:hint="cs"/>
          <w:i/>
          <w:iCs/>
          <w:sz w:val="36"/>
          <w:szCs w:val="36"/>
          <w:rtl/>
          <w:lang w:bidi="ar-EG"/>
        </w:rPr>
        <w:t xml:space="preserve"> وهو يتلو هذه الآيات بصدق , لعلم يقينا براءة هذه الطاهرة , نسأل الله جلّ وعلا أن يهدينا و يهدي أخواننا من المسلمين </w:t>
      </w:r>
      <w:r w:rsidR="000712A5">
        <w:rPr>
          <w:rFonts w:ascii="Traditional Arabic" w:hAnsi="Traditional Arabic" w:cs="Traditional Arabic" w:hint="cs"/>
          <w:i/>
          <w:iCs/>
          <w:sz w:val="36"/>
          <w:szCs w:val="36"/>
          <w:rtl/>
          <w:lang w:bidi="ar-EG"/>
        </w:rPr>
        <w:t>إنه هو الهادي و هو التوّاب الرحيم .</w:t>
      </w:r>
    </w:p>
    <w:p w:rsidR="007E463A" w:rsidRDefault="007E463A" w:rsidP="000712A5">
      <w:pPr>
        <w:spacing w:after="0"/>
        <w:rPr>
          <w:rFonts w:ascii="Traditional Arabic" w:hAnsi="Traditional Arabic" w:cs="Traditional Arabic"/>
          <w:i/>
          <w:iCs/>
          <w:sz w:val="36"/>
          <w:szCs w:val="36"/>
          <w:rtl/>
          <w:lang w:bidi="ar-EG"/>
        </w:rPr>
      </w:pPr>
    </w:p>
    <w:p w:rsidR="000712A5" w:rsidRPr="000712A5" w:rsidRDefault="000712A5" w:rsidP="00200575">
      <w:pPr>
        <w:spacing w:after="0"/>
        <w:jc w:val="center"/>
        <w:rPr>
          <w:rFonts w:ascii="Traditional Arabic" w:hAnsi="Traditional Arabic" w:cs="Traditional Arabic"/>
          <w:b/>
          <w:bCs/>
          <w:sz w:val="36"/>
          <w:szCs w:val="36"/>
          <w:rtl/>
          <w:lang w:bidi="ar-EG"/>
        </w:rPr>
      </w:pPr>
      <w:r w:rsidRPr="000712A5">
        <w:rPr>
          <w:rFonts w:ascii="Traditional Arabic" w:hAnsi="Traditional Arabic" w:cs="Traditional Arabic" w:hint="cs"/>
          <w:b/>
          <w:bCs/>
          <w:sz w:val="36"/>
          <w:szCs w:val="36"/>
          <w:rtl/>
          <w:lang w:bidi="ar-EG"/>
        </w:rPr>
        <w:t xml:space="preserve">قوله تعالى </w:t>
      </w:r>
      <w:r w:rsidR="00200575">
        <w:rPr>
          <w:rFonts w:ascii="Traditional Arabic" w:hAnsi="Traditional Arabic" w:cs="Traditional Arabic" w:hint="cs"/>
          <w:b/>
          <w:bCs/>
          <w:sz w:val="36"/>
          <w:szCs w:val="36"/>
          <w:rtl/>
          <w:lang w:bidi="ar-EG"/>
        </w:rPr>
        <w:t>{</w:t>
      </w:r>
      <w:r w:rsidRPr="000712A5">
        <w:rPr>
          <w:rFonts w:ascii="Traditional Arabic" w:hAnsi="Traditional Arabic" w:cs="Traditional Arabic"/>
          <w:b/>
          <w:bCs/>
          <w:sz w:val="36"/>
          <w:szCs w:val="36"/>
          <w:rtl/>
          <w:lang w:bidi="ar-EG"/>
        </w:rPr>
        <w:t>وَلَوْلَا إِذْ سَمِعْتُمُوهُ قُلْتُمْ مَا يَكُونُ لَنَا أَنْ نَتَكَلَّمَ بِهَذَا سُبْحَانَكَ هَذَا بُهْتَانٌ عَظِيمٌ (16) يَعِظُكُمُ اللَّهُ أَنْ تَعُودُوا لِمِثْلِهِ أَبَدًا إِنْ كُنْتُمْ مُؤْمِنِينَ (17) وَيُبَيِّنُ اللَّهُ لَكُمُ الْآيَاتِ وَاللَّهُ عَلِيمٌ حَكِيمٌ</w:t>
      </w:r>
      <w:r w:rsidRPr="000712A5">
        <w:rPr>
          <w:rFonts w:ascii="Traditional Arabic" w:hAnsi="Traditional Arabic" w:cs="Traditional Arabic" w:hint="cs"/>
          <w:b/>
          <w:bCs/>
          <w:sz w:val="36"/>
          <w:szCs w:val="36"/>
          <w:rtl/>
          <w:lang w:bidi="ar-EG"/>
        </w:rPr>
        <w:t xml:space="preserve"> }</w:t>
      </w:r>
    </w:p>
    <w:p w:rsidR="000712A5" w:rsidRDefault="00642AE8"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قال الحافظ بن كثير</w:t>
      </w:r>
      <w:r w:rsidR="007C48C7">
        <w:rPr>
          <w:rStyle w:val="a4"/>
          <w:rFonts w:ascii="Traditional Arabic" w:hAnsi="Traditional Arabic" w:cs="Traditional Arabic"/>
          <w:sz w:val="36"/>
          <w:szCs w:val="36"/>
          <w:rtl/>
          <w:lang w:bidi="ar-EG"/>
        </w:rPr>
        <w:footnoteReference w:id="151"/>
      </w:r>
      <w:r>
        <w:rPr>
          <w:rFonts w:ascii="Traditional Arabic" w:hAnsi="Traditional Arabic" w:cs="Traditional Arabic" w:hint="cs"/>
          <w:sz w:val="36"/>
          <w:szCs w:val="36"/>
          <w:rtl/>
          <w:lang w:bidi="ar-EG"/>
        </w:rPr>
        <w:t xml:space="preserve"> " هذا تأديب آخر بعد الأول و الآمر بظنّ الخير أي إذا ذكر ما لا يليق من القول في شأن الخيرة فأولى ينبغي الظنّ بهم خيرا , </w:t>
      </w:r>
      <w:r w:rsidR="00057962">
        <w:rPr>
          <w:rFonts w:ascii="Traditional Arabic" w:hAnsi="Traditional Arabic" w:cs="Traditional Arabic" w:hint="cs"/>
          <w:sz w:val="36"/>
          <w:szCs w:val="36"/>
          <w:rtl/>
          <w:lang w:bidi="ar-EG"/>
        </w:rPr>
        <w:t xml:space="preserve">و أن لا يشعر نفسه سوى ذلك , ثم إن علق بنفسه شيء من ذلك , وسوسة أو خيالا , فلا ينبغي أن يتكلّم به , فإن رسول الله صلّى الله عليه وسلّم قال </w:t>
      </w:r>
      <w:r w:rsidR="0018394C">
        <w:rPr>
          <w:rFonts w:ascii="Traditional Arabic" w:hAnsi="Traditional Arabic" w:cs="Traditional Arabic" w:hint="cs"/>
          <w:sz w:val="36"/>
          <w:szCs w:val="36"/>
          <w:rtl/>
          <w:lang w:bidi="ar-EG"/>
        </w:rPr>
        <w:t xml:space="preserve">" إنّ الله تعالى تجاوز لأمتي عمّا حدثت بها نفسها ما لم تقل أو تعمل " </w:t>
      </w:r>
      <w:r w:rsidR="007C48C7">
        <w:rPr>
          <w:rFonts w:ascii="Traditional Arabic" w:hAnsi="Traditional Arabic" w:cs="Traditional Arabic" w:hint="cs"/>
          <w:sz w:val="36"/>
          <w:szCs w:val="36"/>
          <w:rtl/>
          <w:lang w:bidi="ar-EG"/>
        </w:rPr>
        <w:t xml:space="preserve">ا.هـ. </w:t>
      </w:r>
    </w:p>
    <w:p w:rsidR="0026674E" w:rsidRDefault="007C7187"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ثمّ يعظ الله المؤمنين ألا</w:t>
      </w:r>
      <w:r w:rsidR="00F1101C">
        <w:rPr>
          <w:rFonts w:ascii="Traditional Arabic" w:hAnsi="Traditional Arabic" w:cs="Traditional Arabic" w:hint="cs"/>
          <w:sz w:val="36"/>
          <w:szCs w:val="36"/>
          <w:rtl/>
          <w:lang w:bidi="ar-EG"/>
        </w:rPr>
        <w:t xml:space="preserve"> يعودوا لمثل هذا الظنّ و الكلام في حق المؤمنين من دون بيّنة , وقد بيّن الله عزّ وجلّ آياته للناس الدالّة على براءة أم المؤمنين </w:t>
      </w:r>
      <w:r w:rsidR="00C91267">
        <w:rPr>
          <w:rFonts w:ascii="Traditional Arabic" w:hAnsi="Traditional Arabic" w:cs="Traditional Arabic" w:hint="cs"/>
          <w:sz w:val="36"/>
          <w:szCs w:val="36"/>
          <w:rtl/>
          <w:lang w:bidi="ar-EG"/>
        </w:rPr>
        <w:t>فمن ذلك :</w:t>
      </w:r>
    </w:p>
    <w:p w:rsidR="00C91267" w:rsidRDefault="00C91267"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1- </w:t>
      </w:r>
      <w:r w:rsidR="00C324A7">
        <w:rPr>
          <w:rFonts w:ascii="Traditional Arabic" w:hAnsi="Traditional Arabic" w:cs="Traditional Arabic" w:hint="cs"/>
          <w:sz w:val="36"/>
          <w:szCs w:val="36"/>
          <w:rtl/>
          <w:lang w:bidi="ar-EG"/>
        </w:rPr>
        <w:t xml:space="preserve">فمنها , </w:t>
      </w:r>
      <w:r>
        <w:rPr>
          <w:rFonts w:ascii="Traditional Arabic" w:hAnsi="Traditional Arabic" w:cs="Traditional Arabic" w:hint="cs"/>
          <w:sz w:val="36"/>
          <w:szCs w:val="36"/>
          <w:rtl/>
          <w:lang w:bidi="ar-EG"/>
        </w:rPr>
        <w:t>أنه سبحانه و تعالى أنزل في شأنها و شأن أمثالها من المؤمنات و المؤمنين , آيات تتلى من كتاب الله تعالى حتى تقوم الساعة , لم تنسخ و لم ترفع .</w:t>
      </w:r>
    </w:p>
    <w:p w:rsidR="00C91267" w:rsidRDefault="00C91267"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2- </w:t>
      </w:r>
      <w:r w:rsidR="00C324A7">
        <w:rPr>
          <w:rFonts w:ascii="Traditional Arabic" w:hAnsi="Traditional Arabic" w:cs="Traditional Arabic" w:hint="cs"/>
          <w:sz w:val="36"/>
          <w:szCs w:val="36"/>
          <w:rtl/>
          <w:lang w:bidi="ar-EG"/>
        </w:rPr>
        <w:t xml:space="preserve">ومنها , </w:t>
      </w:r>
      <w:r>
        <w:rPr>
          <w:rFonts w:ascii="Traditional Arabic" w:hAnsi="Traditional Arabic" w:cs="Traditional Arabic" w:hint="cs"/>
          <w:sz w:val="36"/>
          <w:szCs w:val="36"/>
          <w:rtl/>
          <w:lang w:bidi="ar-EG"/>
        </w:rPr>
        <w:t xml:space="preserve">أنه سبحانه ما جعل </w:t>
      </w:r>
      <w:r w:rsidR="00635631">
        <w:rPr>
          <w:rFonts w:ascii="Traditional Arabic" w:hAnsi="Traditional Arabic" w:cs="Traditional Arabic" w:hint="cs"/>
          <w:sz w:val="36"/>
          <w:szCs w:val="36"/>
          <w:rtl/>
          <w:lang w:bidi="ar-EG"/>
        </w:rPr>
        <w:t xml:space="preserve">لعائشة رضي الله عنها من ولد , وما أنجبت قطّ , وهذا من أبهر الآيات لله تعالى , إذا لو أنجبت من رسول الله صلّى الله عليه وسلّم , لابتليت بهذا الولد في حياتها , ولرماها أهل الإفك , ولزعموا أنّ هذا من البيّنة على زناها , ولكنّ </w:t>
      </w:r>
      <w:r w:rsidR="000F0C64">
        <w:rPr>
          <w:rFonts w:ascii="Traditional Arabic" w:hAnsi="Traditional Arabic" w:cs="Traditional Arabic" w:hint="cs"/>
          <w:sz w:val="36"/>
          <w:szCs w:val="36"/>
          <w:rtl/>
          <w:lang w:bidi="ar-EG"/>
        </w:rPr>
        <w:t>الله غالب على أمره , و سدّ عليهم و على من بعدهم هذه الشبهة , وهذا التأويل , فما أنجبت عائشة رضي الله تعالى عنها من النبيّ صلّى الله عليه وسلّم .</w:t>
      </w:r>
    </w:p>
    <w:p w:rsidR="00C324A7" w:rsidRDefault="00C324A7"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3- ومن آياته تعالى , أنه </w:t>
      </w:r>
      <w:r w:rsidR="007C7187">
        <w:rPr>
          <w:rFonts w:ascii="Traditional Arabic" w:hAnsi="Traditional Arabic" w:cs="Traditional Arabic" w:hint="cs"/>
          <w:sz w:val="36"/>
          <w:szCs w:val="36"/>
          <w:rtl/>
          <w:lang w:bidi="ar-EG"/>
        </w:rPr>
        <w:t xml:space="preserve">علم ما في نفوس المنافقين و المؤمنين , فردّ وسوسة المؤمنين , وردّ حجة المنافقين </w:t>
      </w:r>
      <w:r w:rsidR="00ED549A">
        <w:rPr>
          <w:rFonts w:ascii="Traditional Arabic" w:hAnsi="Traditional Arabic" w:cs="Traditional Arabic" w:hint="cs"/>
          <w:sz w:val="36"/>
          <w:szCs w:val="36"/>
          <w:rtl/>
          <w:lang w:bidi="ar-EG"/>
        </w:rPr>
        <w:t xml:space="preserve">, </w:t>
      </w:r>
      <w:r w:rsidR="00D30E55">
        <w:rPr>
          <w:rFonts w:ascii="Traditional Arabic" w:hAnsi="Traditional Arabic" w:cs="Traditional Arabic" w:hint="cs"/>
          <w:sz w:val="36"/>
          <w:szCs w:val="36"/>
          <w:rtl/>
          <w:lang w:bidi="ar-EG"/>
        </w:rPr>
        <w:t>وهذا دأب القرآن أنه يتعامل مع نفس الإنسان قبل ظاهره , وهذا واضح لمن تدبّر القرآن .</w:t>
      </w:r>
    </w:p>
    <w:p w:rsidR="00F15310" w:rsidRDefault="00F15310" w:rsidP="005A43BA">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4- ومن آياته أنه جعل لذلك</w:t>
      </w:r>
      <w:r w:rsidR="00301FEF">
        <w:rPr>
          <w:rFonts w:ascii="Traditional Arabic" w:hAnsi="Traditional Arabic" w:cs="Traditional Arabic" w:hint="cs"/>
          <w:sz w:val="36"/>
          <w:szCs w:val="36"/>
          <w:rtl/>
          <w:lang w:bidi="ar-EG"/>
        </w:rPr>
        <w:t xml:space="preserve"> أحكاما شرعيّة</w:t>
      </w:r>
      <w:r w:rsidR="005F7538">
        <w:rPr>
          <w:rFonts w:ascii="Traditional Arabic" w:hAnsi="Traditional Arabic" w:cs="Traditional Arabic" w:hint="cs"/>
          <w:sz w:val="36"/>
          <w:szCs w:val="36"/>
          <w:rtl/>
          <w:lang w:bidi="ar-EG"/>
        </w:rPr>
        <w:t xml:space="preserve"> في الحياة</w:t>
      </w:r>
      <w:r w:rsidR="00301FEF">
        <w:rPr>
          <w:rFonts w:ascii="Traditional Arabic" w:hAnsi="Traditional Arabic" w:cs="Traditional Arabic" w:hint="cs"/>
          <w:sz w:val="36"/>
          <w:szCs w:val="36"/>
          <w:rtl/>
          <w:lang w:bidi="ar-EG"/>
        </w:rPr>
        <w:t xml:space="preserve"> , وشر</w:t>
      </w:r>
      <w:r w:rsidR="00286433">
        <w:rPr>
          <w:rFonts w:ascii="Traditional Arabic" w:hAnsi="Traditional Arabic" w:cs="Traditional Arabic" w:hint="cs"/>
          <w:sz w:val="36"/>
          <w:szCs w:val="36"/>
          <w:rtl/>
          <w:lang w:bidi="ar-EG"/>
        </w:rPr>
        <w:t>ع لنا أربعة شهداء عدول على الزنا</w:t>
      </w:r>
      <w:r w:rsidR="00301FEF">
        <w:rPr>
          <w:rFonts w:ascii="Traditional Arabic" w:hAnsi="Traditional Arabic" w:cs="Traditional Arabic" w:hint="cs"/>
          <w:sz w:val="36"/>
          <w:szCs w:val="36"/>
          <w:rtl/>
          <w:lang w:bidi="ar-EG"/>
        </w:rPr>
        <w:t xml:space="preserve"> , حتى لا يفتري أحد على أحد , ولا يظلم أحد أحدا , </w:t>
      </w:r>
      <w:r w:rsidR="005F7538">
        <w:rPr>
          <w:rFonts w:ascii="Traditional Arabic" w:hAnsi="Traditional Arabic" w:cs="Traditional Arabic" w:hint="cs"/>
          <w:sz w:val="36"/>
          <w:szCs w:val="36"/>
          <w:rtl/>
          <w:lang w:bidi="ar-EG"/>
        </w:rPr>
        <w:t xml:space="preserve">فليس هناك مجال لاتبّاع الظنّ أو الهوى </w:t>
      </w:r>
      <w:r w:rsidR="005A43BA">
        <w:rPr>
          <w:rFonts w:ascii="Traditional Arabic" w:hAnsi="Traditional Arabic" w:cs="Traditional Arabic" w:hint="cs"/>
          <w:sz w:val="36"/>
          <w:szCs w:val="36"/>
          <w:rtl/>
          <w:lang w:bidi="ar-EG"/>
        </w:rPr>
        <w:t>.</w:t>
      </w:r>
      <w:r w:rsidR="005F7538">
        <w:rPr>
          <w:rFonts w:ascii="Traditional Arabic" w:hAnsi="Traditional Arabic" w:cs="Traditional Arabic" w:hint="cs"/>
          <w:sz w:val="36"/>
          <w:szCs w:val="36"/>
          <w:rtl/>
          <w:lang w:bidi="ar-EG"/>
        </w:rPr>
        <w:t xml:space="preserve"> والله عليم </w:t>
      </w:r>
      <w:r w:rsidR="005A43BA">
        <w:rPr>
          <w:rFonts w:ascii="Traditional Arabic" w:hAnsi="Traditional Arabic" w:cs="Traditional Arabic" w:hint="cs"/>
          <w:sz w:val="36"/>
          <w:szCs w:val="36"/>
          <w:rtl/>
          <w:lang w:bidi="ar-EG"/>
        </w:rPr>
        <w:t xml:space="preserve">بحديث الأنفس  , عالم ببراءة المظلوم , عالم بكذب المنافقين , عالم بكلّ شيء , </w:t>
      </w:r>
      <w:r w:rsidR="005F7538">
        <w:rPr>
          <w:rFonts w:ascii="Traditional Arabic" w:hAnsi="Traditional Arabic" w:cs="Traditional Arabic" w:hint="cs"/>
          <w:sz w:val="36"/>
          <w:szCs w:val="36"/>
          <w:rtl/>
          <w:lang w:bidi="ar-EG"/>
        </w:rPr>
        <w:t>حكيم</w:t>
      </w:r>
      <w:r w:rsidR="005A43BA">
        <w:rPr>
          <w:rFonts w:ascii="Traditional Arabic" w:hAnsi="Traditional Arabic" w:cs="Traditional Arabic" w:hint="cs"/>
          <w:sz w:val="36"/>
          <w:szCs w:val="36"/>
          <w:rtl/>
          <w:lang w:bidi="ar-EG"/>
        </w:rPr>
        <w:t xml:space="preserve"> </w:t>
      </w:r>
      <w:r w:rsidR="00F4541B">
        <w:rPr>
          <w:rFonts w:ascii="Traditional Arabic" w:hAnsi="Traditional Arabic" w:cs="Traditional Arabic" w:hint="cs"/>
          <w:sz w:val="36"/>
          <w:szCs w:val="36"/>
          <w:rtl/>
          <w:lang w:bidi="ar-EG"/>
        </w:rPr>
        <w:t>في تشريعه و في قدره , سبحانه و تعالى .</w:t>
      </w:r>
      <w:r w:rsidR="005F7538">
        <w:rPr>
          <w:rFonts w:ascii="Traditional Arabic" w:hAnsi="Traditional Arabic" w:cs="Traditional Arabic" w:hint="cs"/>
          <w:sz w:val="36"/>
          <w:szCs w:val="36"/>
          <w:rtl/>
          <w:lang w:bidi="ar-EG"/>
        </w:rPr>
        <w:t xml:space="preserve"> </w:t>
      </w:r>
    </w:p>
    <w:p w:rsidR="00145B11" w:rsidRDefault="00145B11" w:rsidP="005A43BA">
      <w:pPr>
        <w:spacing w:after="0"/>
        <w:rPr>
          <w:rFonts w:ascii="Traditional Arabic" w:hAnsi="Traditional Arabic" w:cs="Traditional Arabic"/>
          <w:sz w:val="36"/>
          <w:szCs w:val="36"/>
          <w:rtl/>
          <w:lang w:bidi="ar-EG"/>
        </w:rPr>
      </w:pPr>
    </w:p>
    <w:p w:rsidR="000E63D4" w:rsidRPr="007E463A" w:rsidRDefault="000E63D4" w:rsidP="007E463A">
      <w:pPr>
        <w:spacing w:after="0"/>
        <w:jc w:val="center"/>
        <w:rPr>
          <w:rFonts w:ascii="Traditional Arabic" w:hAnsi="Traditional Arabic" w:cs="Traditional Arabic"/>
          <w:b/>
          <w:bCs/>
          <w:sz w:val="36"/>
          <w:szCs w:val="36"/>
          <w:rtl/>
          <w:lang w:bidi="ar-EG"/>
        </w:rPr>
      </w:pPr>
      <w:r w:rsidRPr="007E463A">
        <w:rPr>
          <w:rFonts w:ascii="Traditional Arabic" w:hAnsi="Traditional Arabic" w:cs="Traditional Arabic" w:hint="cs"/>
          <w:b/>
          <w:bCs/>
          <w:sz w:val="36"/>
          <w:szCs w:val="36"/>
          <w:rtl/>
          <w:lang w:bidi="ar-EG"/>
        </w:rPr>
        <w:lastRenderedPageBreak/>
        <w:t>قوله تعالى {</w:t>
      </w:r>
      <w:r w:rsidR="007E463A" w:rsidRPr="007E463A">
        <w:rPr>
          <w:rFonts w:ascii="Traditional Arabic" w:hAnsi="Traditional Arabic" w:cs="Traditional Arabic"/>
          <w:b/>
          <w:bCs/>
          <w:sz w:val="36"/>
          <w:szCs w:val="36"/>
          <w:rtl/>
          <w:lang w:bidi="ar-EG"/>
        </w:rPr>
        <w:t>إِنَّ الَّذِينَ يُحِبُّونَ أَنْ تَشِيعَ الْفَاحِشَةُ فِي الَّذِينَ آمَنُوا لَهُمْ عَذَابٌ أَلِيمٌ فِي الدُّنْيَا وَالْآخِرَةِ وَاللَّهُ يَعْلَمُ وَأَنْتُمْ لَا تَعْلَمُونَ (19) وَلَوْلَا فَضْلُ اللَّهِ عَلَيْكُمْ وَرَحْمَتُهُ وَأَنَّ اللَّهَ رَءُوفٌ رَحِيمٌ</w:t>
      </w:r>
      <w:r w:rsidR="00D71732">
        <w:rPr>
          <w:rFonts w:ascii="Traditional Arabic" w:hAnsi="Traditional Arabic" w:cs="Traditional Arabic" w:hint="cs"/>
          <w:b/>
          <w:bCs/>
          <w:sz w:val="36"/>
          <w:szCs w:val="36"/>
          <w:rtl/>
          <w:lang w:bidi="ar-EG"/>
        </w:rPr>
        <w:t xml:space="preserve"> (20)</w:t>
      </w:r>
      <w:r w:rsidR="002F6F91">
        <w:rPr>
          <w:rFonts w:ascii="Traditional Arabic" w:hAnsi="Traditional Arabic" w:cs="Traditional Arabic" w:hint="cs"/>
          <w:b/>
          <w:bCs/>
          <w:sz w:val="36"/>
          <w:szCs w:val="36"/>
          <w:rtl/>
          <w:lang w:bidi="ar-EG"/>
        </w:rPr>
        <w:t xml:space="preserve"> </w:t>
      </w:r>
      <w:r w:rsidR="0093395F" w:rsidRPr="00D71732">
        <w:rPr>
          <w:rFonts w:ascii="Traditional Arabic" w:hAnsi="Traditional Arabic" w:cs="Traditional Arabic"/>
          <w:b/>
          <w:bCs/>
          <w:sz w:val="36"/>
          <w:szCs w:val="36"/>
          <w:rtl/>
          <w:lang w:bidi="ar-EG"/>
        </w:rPr>
        <w:t>يَا أَيُّهَا الَّذِينَ آمَنُوا لَا تَتَّبِعُوا خُطُوَاتِ الشَّيْطَانِ وَمَنْ يَتَّبِعْ خُطُوَاتِ الشَّيْطَانِ فَإِنَّهُ يَأْمُرُ بِالْفَحْشَاءِ وَالْمُنْكَرِ وَلَوْلَا فَضْلُ اللَّهِ عَلَيْكُمْ وَرَحْمَتُهُ مَا زَكَى مِنْكُمْ مِنْ أَحَدٍ أَبَدًا وَلَكِنَّ اللَّهَ يُزَكِّي مَنْ يَشَاءُ وَاللَّهُ سَمِيعٌ عَلِيمٌ</w:t>
      </w:r>
      <w:r w:rsidR="007E463A" w:rsidRPr="007E463A">
        <w:rPr>
          <w:rFonts w:ascii="Traditional Arabic" w:hAnsi="Traditional Arabic" w:cs="Traditional Arabic" w:hint="cs"/>
          <w:b/>
          <w:bCs/>
          <w:sz w:val="36"/>
          <w:szCs w:val="36"/>
          <w:rtl/>
          <w:lang w:bidi="ar-EG"/>
        </w:rPr>
        <w:t>}</w:t>
      </w:r>
    </w:p>
    <w:p w:rsidR="00F15310" w:rsidRDefault="002F6F91"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هذا تأديب ثالث</w:t>
      </w:r>
      <w:r w:rsidR="001A3B9E">
        <w:rPr>
          <w:rStyle w:val="a4"/>
          <w:rFonts w:ascii="Traditional Arabic" w:hAnsi="Traditional Arabic" w:cs="Traditional Arabic"/>
          <w:sz w:val="36"/>
          <w:szCs w:val="36"/>
          <w:rtl/>
          <w:lang w:bidi="ar-EG"/>
        </w:rPr>
        <w:footnoteReference w:id="152"/>
      </w:r>
      <w:r>
        <w:rPr>
          <w:rFonts w:ascii="Traditional Arabic" w:hAnsi="Traditional Arabic" w:cs="Traditional Arabic" w:hint="cs"/>
          <w:sz w:val="36"/>
          <w:szCs w:val="36"/>
          <w:rtl/>
          <w:lang w:bidi="ar-EG"/>
        </w:rPr>
        <w:t xml:space="preserve"> من الله تعالى للمؤمنين , ألا يذيعوا ما يسمعوه عن أهل الإيمان </w:t>
      </w:r>
      <w:r w:rsidR="00075FB9">
        <w:rPr>
          <w:rFonts w:ascii="Traditional Arabic" w:hAnsi="Traditional Arabic" w:cs="Traditional Arabic" w:hint="cs"/>
          <w:sz w:val="36"/>
          <w:szCs w:val="36"/>
          <w:rtl/>
          <w:lang w:bidi="ar-EG"/>
        </w:rPr>
        <w:t xml:space="preserve">من الكلام السيء </w:t>
      </w:r>
      <w:r w:rsidR="009F3B3F">
        <w:rPr>
          <w:rFonts w:ascii="Traditional Arabic" w:hAnsi="Traditional Arabic" w:cs="Traditional Arabic" w:hint="cs"/>
          <w:sz w:val="36"/>
          <w:szCs w:val="36"/>
          <w:rtl/>
          <w:lang w:bidi="ar-EG"/>
        </w:rPr>
        <w:t xml:space="preserve">, ولا ينشروه </w:t>
      </w:r>
      <w:r w:rsidR="005B338A">
        <w:rPr>
          <w:rFonts w:ascii="Traditional Arabic" w:hAnsi="Traditional Arabic" w:cs="Traditional Arabic" w:hint="cs"/>
          <w:sz w:val="36"/>
          <w:szCs w:val="36"/>
          <w:rtl/>
          <w:lang w:bidi="ar-EG"/>
        </w:rPr>
        <w:t xml:space="preserve">أبدا , وكذلك كلّ فاحشة لا ينبغي أبدا أن يسعى أحد في نشرها بين المسلمين , كما يحدث الآن على شاشات التلفاز </w:t>
      </w:r>
      <w:r w:rsidR="00E6700D">
        <w:rPr>
          <w:rFonts w:ascii="Traditional Arabic" w:hAnsi="Traditional Arabic" w:cs="Traditional Arabic" w:hint="cs"/>
          <w:sz w:val="36"/>
          <w:szCs w:val="36"/>
          <w:rtl/>
          <w:lang w:bidi="ar-EG"/>
        </w:rPr>
        <w:t>في الفضائيات ليل نهار , سواء قنوات الأغاني الساقطة , او الأفلام الداعرة , بزعم أنهم يظهرون سلبيات المجتمع !</w:t>
      </w:r>
    </w:p>
    <w:p w:rsidR="00C5731A" w:rsidRDefault="00E6700D"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وهل تحلّ سلبيات المجتمع بنشرها بهذه الصورة </w:t>
      </w:r>
      <w:r w:rsidR="00C5731A">
        <w:rPr>
          <w:rFonts w:ascii="Traditional Arabic" w:hAnsi="Traditional Arabic" w:cs="Traditional Arabic" w:hint="cs"/>
          <w:sz w:val="36"/>
          <w:szCs w:val="36"/>
          <w:rtl/>
          <w:lang w:bidi="ar-EG"/>
        </w:rPr>
        <w:t xml:space="preserve">الماجنة ؟! </w:t>
      </w:r>
    </w:p>
    <w:p w:rsidR="00CA1778" w:rsidRDefault="00C5731A"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إن هذا لهو أفسد القياس , وأوهى الحجج , ولا ريب أن هؤلاء يزيدوا المجتمع فسادا على فساده , </w:t>
      </w:r>
      <w:r w:rsidR="00CA1778">
        <w:rPr>
          <w:rFonts w:ascii="Traditional Arabic" w:hAnsi="Traditional Arabic" w:cs="Traditional Arabic" w:hint="cs"/>
          <w:sz w:val="36"/>
          <w:szCs w:val="36"/>
          <w:rtl/>
          <w:lang w:bidi="ar-EG"/>
        </w:rPr>
        <w:t>والله المستعان .</w:t>
      </w:r>
    </w:p>
    <w:p w:rsidR="004E073D" w:rsidRDefault="00CD2002"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فهؤلاء الذين يحبّون ذلك , لهم عذاب أليم في الدنيا و الآخرة , في الدنيا إما بإقامة حدّ القذف عليهم , أو بفضحهم ولو في عقر دارهم , </w:t>
      </w:r>
      <w:r w:rsidR="00C33383">
        <w:rPr>
          <w:rFonts w:ascii="Traditional Arabic" w:hAnsi="Traditional Arabic" w:cs="Traditional Arabic" w:hint="cs"/>
          <w:sz w:val="36"/>
          <w:szCs w:val="36"/>
          <w:rtl/>
          <w:lang w:bidi="ar-EG"/>
        </w:rPr>
        <w:t>ثم يردّون</w:t>
      </w:r>
      <w:r w:rsidR="004E073D">
        <w:rPr>
          <w:rFonts w:ascii="Traditional Arabic" w:hAnsi="Traditional Arabic" w:cs="Traditional Arabic" w:hint="cs"/>
          <w:sz w:val="36"/>
          <w:szCs w:val="36"/>
          <w:rtl/>
          <w:lang w:bidi="ar-EG"/>
        </w:rPr>
        <w:t xml:space="preserve"> في الآخرة إلى العذاب الأكبر , نسأل الله السلامة و العافية .</w:t>
      </w:r>
    </w:p>
    <w:p w:rsidR="00E6700D" w:rsidRDefault="004E073D" w:rsidP="000712A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واعلم أنه هناك من الذنوب ما يلحق بصاحبها عقوبتان </w:t>
      </w:r>
      <w:r w:rsidR="00740AC9">
        <w:rPr>
          <w:rFonts w:ascii="Traditional Arabic" w:hAnsi="Traditional Arabic" w:cs="Traditional Arabic" w:hint="cs"/>
          <w:sz w:val="36"/>
          <w:szCs w:val="36"/>
          <w:rtl/>
          <w:lang w:bidi="ar-EG"/>
        </w:rPr>
        <w:t>لازمتان له في الدنيا و الآخرة , فمن</w:t>
      </w:r>
      <w:r w:rsidR="00087F25">
        <w:rPr>
          <w:rFonts w:ascii="Traditional Arabic" w:hAnsi="Traditional Arabic" w:cs="Traditional Arabic" w:hint="cs"/>
          <w:sz w:val="36"/>
          <w:szCs w:val="36"/>
          <w:rtl/>
          <w:lang w:bidi="ar-EG"/>
        </w:rPr>
        <w:t>ه</w:t>
      </w:r>
      <w:r w:rsidR="00740AC9">
        <w:rPr>
          <w:rFonts w:ascii="Traditional Arabic" w:hAnsi="Traditional Arabic" w:cs="Traditional Arabic" w:hint="cs"/>
          <w:sz w:val="36"/>
          <w:szCs w:val="36"/>
          <w:rtl/>
          <w:lang w:bidi="ar-EG"/>
        </w:rPr>
        <w:t xml:space="preserve">ا هذا , و منها على سبيل المثال قطع الرحم , ومنها الظلم , كما قال عليه الصلاة و السلام </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ما</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من</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ذنب</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أجدر</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أن</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يعجل</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الله</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لصاحبه</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العقوبة</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في</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الدنيا</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مع</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ما</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يدخر</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له</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في</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الآخرة</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من</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البغي</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وقطيعة</w:t>
      </w:r>
      <w:r w:rsidR="00740AC9" w:rsidRPr="00740AC9">
        <w:rPr>
          <w:rFonts w:ascii="Traditional Arabic" w:hAnsi="Traditional Arabic" w:cs="Traditional Arabic"/>
          <w:sz w:val="36"/>
          <w:szCs w:val="36"/>
          <w:rtl/>
          <w:lang w:bidi="ar-EG"/>
        </w:rPr>
        <w:t xml:space="preserve"> </w:t>
      </w:r>
      <w:r w:rsidR="00740AC9" w:rsidRPr="00740AC9">
        <w:rPr>
          <w:rFonts w:ascii="Traditional Arabic" w:hAnsi="Traditional Arabic" w:cs="Traditional Arabic" w:hint="cs"/>
          <w:sz w:val="36"/>
          <w:szCs w:val="36"/>
          <w:rtl/>
          <w:lang w:bidi="ar-EG"/>
        </w:rPr>
        <w:t>الرحم</w:t>
      </w:r>
      <w:r w:rsidR="00740AC9">
        <w:rPr>
          <w:rFonts w:ascii="Traditional Arabic" w:hAnsi="Traditional Arabic" w:cs="Traditional Arabic" w:hint="cs"/>
          <w:sz w:val="36"/>
          <w:szCs w:val="36"/>
          <w:rtl/>
          <w:lang w:bidi="ar-EG"/>
        </w:rPr>
        <w:t xml:space="preserve"> "</w:t>
      </w:r>
      <w:r w:rsidR="00F7514B">
        <w:rPr>
          <w:rStyle w:val="a4"/>
          <w:rFonts w:ascii="Traditional Arabic" w:hAnsi="Traditional Arabic" w:cs="Traditional Arabic"/>
          <w:sz w:val="36"/>
          <w:szCs w:val="36"/>
          <w:rtl/>
          <w:lang w:bidi="ar-EG"/>
        </w:rPr>
        <w:footnoteReference w:id="153"/>
      </w:r>
      <w:r w:rsidR="00740AC9">
        <w:rPr>
          <w:rFonts w:ascii="Traditional Arabic" w:hAnsi="Traditional Arabic" w:cs="Traditional Arabic" w:hint="cs"/>
          <w:sz w:val="36"/>
          <w:szCs w:val="36"/>
          <w:rtl/>
          <w:lang w:bidi="ar-EG"/>
        </w:rPr>
        <w:t xml:space="preserve"> </w:t>
      </w:r>
      <w:r w:rsidR="00087F25">
        <w:rPr>
          <w:rFonts w:ascii="Traditional Arabic" w:hAnsi="Traditional Arabic" w:cs="Traditional Arabic" w:hint="cs"/>
          <w:sz w:val="36"/>
          <w:szCs w:val="36"/>
          <w:rtl/>
          <w:lang w:bidi="ar-EG"/>
        </w:rPr>
        <w:t>, نسأل الله عزّ وجلّ أن يعفو عنّا في الدنيا و الآخرة بمنه و كرمه .</w:t>
      </w:r>
    </w:p>
    <w:p w:rsidR="00B640C2" w:rsidRDefault="00D71732" w:rsidP="00B640C2">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والذي يفعل ذلك , من إشاعة الفاحشة , </w:t>
      </w:r>
      <w:r w:rsidR="00830053">
        <w:rPr>
          <w:rFonts w:ascii="Traditional Arabic" w:hAnsi="Traditional Arabic" w:cs="Traditional Arabic" w:hint="cs"/>
          <w:sz w:val="36"/>
          <w:szCs w:val="36"/>
          <w:rtl/>
          <w:lang w:bidi="ar-EG"/>
        </w:rPr>
        <w:t>فإن ذلك من تسويل الشيطان له , ومن اتباع خطواته</w:t>
      </w:r>
      <w:r w:rsidR="00CC112F">
        <w:rPr>
          <w:rFonts w:ascii="Traditional Arabic" w:hAnsi="Traditional Arabic" w:cs="Traditional Arabic" w:hint="cs"/>
          <w:sz w:val="36"/>
          <w:szCs w:val="36"/>
          <w:rtl/>
          <w:lang w:bidi="ar-EG"/>
        </w:rPr>
        <w:t xml:space="preserve"> , التي هي طرائقه و مسالكه و ما يأمر به</w:t>
      </w:r>
      <w:r w:rsidR="00830053">
        <w:rPr>
          <w:rFonts w:ascii="Traditional Arabic" w:hAnsi="Traditional Arabic" w:cs="Traditional Arabic" w:hint="cs"/>
          <w:sz w:val="36"/>
          <w:szCs w:val="36"/>
          <w:rtl/>
          <w:lang w:bidi="ar-EG"/>
        </w:rPr>
        <w:t xml:space="preserve"> , قال بن كثير</w:t>
      </w:r>
      <w:r w:rsidR="00B01734">
        <w:rPr>
          <w:rStyle w:val="a4"/>
          <w:rFonts w:ascii="Traditional Arabic" w:hAnsi="Traditional Arabic" w:cs="Traditional Arabic"/>
          <w:sz w:val="36"/>
          <w:szCs w:val="36"/>
          <w:rtl/>
          <w:lang w:bidi="ar-EG"/>
        </w:rPr>
        <w:footnoteReference w:id="154"/>
      </w:r>
      <w:r w:rsidR="00830053">
        <w:rPr>
          <w:rFonts w:ascii="Traditional Arabic" w:hAnsi="Traditional Arabic" w:cs="Traditional Arabic" w:hint="cs"/>
          <w:sz w:val="36"/>
          <w:szCs w:val="36"/>
          <w:rtl/>
          <w:lang w:bidi="ar-EG"/>
        </w:rPr>
        <w:t xml:space="preserve"> " </w:t>
      </w:r>
      <w:r w:rsidR="00CC112F">
        <w:rPr>
          <w:rFonts w:ascii="Traditional Arabic" w:hAnsi="Traditional Arabic" w:cs="Traditional Arabic" w:hint="cs"/>
          <w:sz w:val="36"/>
          <w:szCs w:val="36"/>
          <w:rtl/>
          <w:lang w:bidi="ar-EG"/>
        </w:rPr>
        <w:t>هذا تنفير و تحذير من ذلك بأفصح العبارة و أبلغها و أوجزها و أحسنها</w:t>
      </w:r>
      <w:r w:rsidR="00B01734">
        <w:rPr>
          <w:rFonts w:ascii="Traditional Arabic" w:hAnsi="Traditional Arabic" w:cs="Traditional Arabic" w:hint="cs"/>
          <w:sz w:val="36"/>
          <w:szCs w:val="36"/>
          <w:rtl/>
          <w:lang w:bidi="ar-EG"/>
        </w:rPr>
        <w:t>"</w:t>
      </w:r>
      <w:r w:rsidR="00CC112F">
        <w:rPr>
          <w:rFonts w:ascii="Traditional Arabic" w:hAnsi="Traditional Arabic" w:cs="Traditional Arabic" w:hint="cs"/>
          <w:sz w:val="36"/>
          <w:szCs w:val="36"/>
          <w:rtl/>
          <w:lang w:bidi="ar-EG"/>
        </w:rPr>
        <w:t xml:space="preserve"> </w:t>
      </w:r>
      <w:r w:rsidR="00B640C2">
        <w:rPr>
          <w:rFonts w:ascii="Traditional Arabic" w:hAnsi="Traditional Arabic" w:cs="Traditional Arabic" w:hint="cs"/>
          <w:sz w:val="36"/>
          <w:szCs w:val="36"/>
          <w:rtl/>
          <w:lang w:bidi="ar-EG"/>
        </w:rPr>
        <w:t>.</w:t>
      </w:r>
      <w:r w:rsidR="00CC5905">
        <w:rPr>
          <w:rFonts w:ascii="Traditional Arabic" w:hAnsi="Traditional Arabic" w:cs="Traditional Arabic" w:hint="cs"/>
          <w:sz w:val="36"/>
          <w:szCs w:val="36"/>
          <w:rtl/>
          <w:lang w:bidi="ar-EG"/>
        </w:rPr>
        <w:t xml:space="preserve"> ولولا أنّه سبحانه يرزق من يشاء التوبة </w:t>
      </w:r>
      <w:r w:rsidR="006A7C01">
        <w:rPr>
          <w:rFonts w:ascii="Traditional Arabic" w:hAnsi="Traditional Arabic" w:cs="Traditional Arabic" w:hint="cs"/>
          <w:sz w:val="36"/>
          <w:szCs w:val="36"/>
          <w:rtl/>
          <w:lang w:bidi="ar-EG"/>
        </w:rPr>
        <w:t xml:space="preserve">والرجوع إليه و يزكي النفوس </w:t>
      </w:r>
      <w:r w:rsidR="00857F09">
        <w:rPr>
          <w:rFonts w:ascii="Traditional Arabic" w:hAnsi="Traditional Arabic" w:cs="Traditional Arabic" w:hint="cs"/>
          <w:sz w:val="36"/>
          <w:szCs w:val="36"/>
          <w:rtl/>
          <w:lang w:bidi="ar-EG"/>
        </w:rPr>
        <w:t>من شركها و فجورها و دنسها وما فيها من أخلاق رديئة كل بحسبه لما حصل أحد لنفسه زكاة و لا خيرا</w:t>
      </w:r>
      <w:r w:rsidR="006F077D">
        <w:rPr>
          <w:rStyle w:val="a4"/>
          <w:rFonts w:ascii="Traditional Arabic" w:hAnsi="Traditional Arabic" w:cs="Traditional Arabic"/>
          <w:sz w:val="36"/>
          <w:szCs w:val="36"/>
          <w:rtl/>
          <w:lang w:bidi="ar-EG"/>
        </w:rPr>
        <w:footnoteReference w:id="155"/>
      </w:r>
      <w:r w:rsidR="00857F09">
        <w:rPr>
          <w:rFonts w:ascii="Traditional Arabic" w:hAnsi="Traditional Arabic" w:cs="Traditional Arabic" w:hint="cs"/>
          <w:sz w:val="36"/>
          <w:szCs w:val="36"/>
          <w:rtl/>
          <w:lang w:bidi="ar-EG"/>
        </w:rPr>
        <w:t xml:space="preserve"> .</w:t>
      </w:r>
    </w:p>
    <w:p w:rsidR="00B640C2" w:rsidRDefault="00B640C2" w:rsidP="00B640C2">
      <w:pPr>
        <w:spacing w:after="0"/>
        <w:rPr>
          <w:rFonts w:ascii="Traditional Arabic" w:hAnsi="Traditional Arabic" w:cs="Traditional Arabic"/>
          <w:sz w:val="36"/>
          <w:szCs w:val="36"/>
          <w:rtl/>
          <w:lang w:bidi="ar-EG"/>
        </w:rPr>
      </w:pPr>
    </w:p>
    <w:p w:rsidR="0093395F" w:rsidRPr="00610B22" w:rsidRDefault="0093395F" w:rsidP="00A93A43">
      <w:pPr>
        <w:spacing w:after="0"/>
        <w:jc w:val="center"/>
        <w:rPr>
          <w:rFonts w:ascii="Traditional Arabic" w:hAnsi="Traditional Arabic" w:cs="Traditional Arabic"/>
          <w:b/>
          <w:bCs/>
          <w:sz w:val="36"/>
          <w:szCs w:val="36"/>
          <w:rtl/>
          <w:lang w:bidi="ar-EG"/>
        </w:rPr>
      </w:pPr>
      <w:r w:rsidRPr="00610B22">
        <w:rPr>
          <w:rFonts w:ascii="Traditional Arabic" w:hAnsi="Traditional Arabic" w:cs="Traditional Arabic" w:hint="cs"/>
          <w:b/>
          <w:bCs/>
          <w:sz w:val="36"/>
          <w:szCs w:val="36"/>
          <w:rtl/>
          <w:lang w:bidi="ar-EG"/>
        </w:rPr>
        <w:t>قوله تعالى {</w:t>
      </w:r>
      <w:r w:rsidR="00A93A43" w:rsidRPr="00610B22">
        <w:rPr>
          <w:rFonts w:ascii="Traditional Arabic" w:hAnsi="Traditional Arabic" w:cs="Traditional Arabic"/>
          <w:b/>
          <w:bCs/>
          <w:color w:val="000000"/>
          <w:sz w:val="44"/>
          <w:szCs w:val="44"/>
          <w:rtl/>
          <w:lang w:bidi="ar-EG"/>
        </w:rPr>
        <w:t xml:space="preserve"> </w:t>
      </w:r>
      <w:r w:rsidR="00A93A43" w:rsidRPr="00610B22">
        <w:rPr>
          <w:rFonts w:ascii="Traditional Arabic" w:hAnsi="Traditional Arabic" w:cs="Traditional Arabic"/>
          <w:b/>
          <w:bCs/>
          <w:sz w:val="36"/>
          <w:szCs w:val="36"/>
          <w:rtl/>
          <w:lang w:bidi="ar-EG"/>
        </w:rPr>
        <w:t>وَلَا يَأْتَلِ أُولُو الْفَضْلِ مِنْكُمْ وَالسَّعَةِ أَنْ يُؤْتُوا أُولِي الْقُرْبَى وَالْمَسَاكِينَ وَالْمُهَاجِرِينَ فِي سَبِيلِ اللَّهِ وَلْيَعْفُوا وَلْيَصْفَحُوا أَلَا تُحِبُّونَ أَنْ يَغْفِرَ اللَّهُ لَكُمْ وَاللَّهُ غَفُورٌ رَحِيمٌ</w:t>
      </w:r>
      <w:r w:rsidR="00A93A43" w:rsidRPr="00610B22">
        <w:rPr>
          <w:rFonts w:ascii="Traditional Arabic" w:hAnsi="Traditional Arabic" w:cs="Traditional Arabic" w:hint="cs"/>
          <w:b/>
          <w:bCs/>
          <w:sz w:val="36"/>
          <w:szCs w:val="36"/>
          <w:rtl/>
          <w:lang w:bidi="ar-EG"/>
        </w:rPr>
        <w:t>}</w:t>
      </w:r>
    </w:p>
    <w:p w:rsidR="00F7514B" w:rsidRDefault="00610B22" w:rsidP="00295C77">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أيضا من أجل إيجابيات هذا الحادث , وهو ألا يدفع الذنب من الرحم </w:t>
      </w:r>
      <w:r w:rsidR="00CE204C">
        <w:rPr>
          <w:rFonts w:ascii="Traditional Arabic" w:hAnsi="Traditional Arabic" w:cs="Traditional Arabic" w:hint="cs"/>
          <w:sz w:val="36"/>
          <w:szCs w:val="36"/>
          <w:rtl/>
          <w:lang w:bidi="ar-EG"/>
        </w:rPr>
        <w:t xml:space="preserve">أن يقطع الرحم , فلمّا حلف أبو بكر ألا يعود للإنفاق على مسطح بن أثاثة </w:t>
      </w:r>
      <w:r w:rsidR="004960C0">
        <w:rPr>
          <w:rFonts w:ascii="Traditional Arabic" w:hAnsi="Traditional Arabic" w:cs="Traditional Arabic" w:hint="cs"/>
          <w:sz w:val="36"/>
          <w:szCs w:val="36"/>
          <w:rtl/>
          <w:lang w:bidi="ar-EG"/>
        </w:rPr>
        <w:t xml:space="preserve">وكان ابن خالة الصديق </w:t>
      </w:r>
      <w:r w:rsidR="00CE204C">
        <w:rPr>
          <w:rFonts w:ascii="Traditional Arabic" w:hAnsi="Traditional Arabic" w:cs="Traditional Arabic" w:hint="cs"/>
          <w:sz w:val="36"/>
          <w:szCs w:val="36"/>
          <w:rtl/>
          <w:lang w:bidi="ar-EG"/>
        </w:rPr>
        <w:t>, بعدما قال في عائش</w:t>
      </w:r>
      <w:r w:rsidR="004960C0">
        <w:rPr>
          <w:rFonts w:ascii="Traditional Arabic" w:hAnsi="Traditional Arabic" w:cs="Traditional Arabic" w:hint="cs"/>
          <w:sz w:val="36"/>
          <w:szCs w:val="36"/>
          <w:rtl/>
          <w:lang w:bidi="ar-EG"/>
        </w:rPr>
        <w:t xml:space="preserve">ة ما قال , </w:t>
      </w:r>
      <w:r w:rsidR="000A321D">
        <w:rPr>
          <w:rFonts w:ascii="Traditional Arabic" w:hAnsi="Traditional Arabic" w:cs="Traditional Arabic" w:hint="cs"/>
          <w:sz w:val="36"/>
          <w:szCs w:val="36"/>
          <w:rtl/>
          <w:lang w:bidi="ar-EG"/>
        </w:rPr>
        <w:t xml:space="preserve">فمن حلمه تعالى و رأفته بالمؤمنين , </w:t>
      </w:r>
      <w:r w:rsidR="00295C77">
        <w:rPr>
          <w:rFonts w:ascii="Traditional Arabic" w:hAnsi="Traditional Arabic" w:cs="Traditional Arabic" w:hint="cs"/>
          <w:sz w:val="36"/>
          <w:szCs w:val="36"/>
          <w:rtl/>
          <w:lang w:bidi="ar-EG"/>
        </w:rPr>
        <w:t>علّمهم</w:t>
      </w:r>
      <w:r w:rsidR="000A321D">
        <w:rPr>
          <w:rFonts w:ascii="Traditional Arabic" w:hAnsi="Traditional Arabic" w:cs="Traditional Arabic" w:hint="cs"/>
          <w:sz w:val="36"/>
          <w:szCs w:val="36"/>
          <w:rtl/>
          <w:lang w:bidi="ar-EG"/>
        </w:rPr>
        <w:t xml:space="preserve"> أنّ الرحم </w:t>
      </w:r>
      <w:r w:rsidR="001147A7">
        <w:rPr>
          <w:rFonts w:ascii="Traditional Arabic" w:hAnsi="Traditional Arabic" w:cs="Traditional Arabic" w:hint="cs"/>
          <w:sz w:val="36"/>
          <w:szCs w:val="36"/>
          <w:rtl/>
          <w:lang w:bidi="ar-EG"/>
        </w:rPr>
        <w:t xml:space="preserve">ينبغي أن يغفر لها ما لا يغفر لغيرها </w:t>
      </w:r>
      <w:r w:rsidR="00295C77">
        <w:rPr>
          <w:rFonts w:ascii="Traditional Arabic" w:hAnsi="Traditional Arabic" w:cs="Traditional Arabic" w:hint="cs"/>
          <w:sz w:val="36"/>
          <w:szCs w:val="36"/>
          <w:rtl/>
          <w:lang w:bidi="ar-EG"/>
        </w:rPr>
        <w:t xml:space="preserve">, وكذلك الفقراء و المساكين </w:t>
      </w:r>
      <w:r w:rsidR="001147A7">
        <w:rPr>
          <w:rFonts w:ascii="Traditional Arabic" w:hAnsi="Traditional Arabic" w:cs="Traditional Arabic" w:hint="cs"/>
          <w:sz w:val="36"/>
          <w:szCs w:val="36"/>
          <w:rtl/>
          <w:lang w:bidi="ar-EG"/>
        </w:rPr>
        <w:t>, إن كنت تحب أن يغفر الله لك ,</w:t>
      </w:r>
      <w:r w:rsidR="00295C77">
        <w:rPr>
          <w:rFonts w:ascii="Traditional Arabic" w:hAnsi="Traditional Arabic" w:cs="Traditional Arabic" w:hint="cs"/>
          <w:sz w:val="36"/>
          <w:szCs w:val="36"/>
          <w:rtl/>
          <w:lang w:bidi="ar-EG"/>
        </w:rPr>
        <w:t xml:space="preserve"> ليس الأمر </w:t>
      </w:r>
      <w:r w:rsidR="00CC0F2B">
        <w:rPr>
          <w:rFonts w:ascii="Traditional Arabic" w:hAnsi="Traditional Arabic" w:cs="Traditional Arabic" w:hint="cs"/>
          <w:sz w:val="36"/>
          <w:szCs w:val="36"/>
          <w:rtl/>
          <w:lang w:bidi="ar-EG"/>
        </w:rPr>
        <w:t xml:space="preserve">كما هو الحال هذه الأيام بين الأرحام , التي قطّعت , بأتفه الأسباب , و الفقراء و المساكين الذي ضيّعوا من </w:t>
      </w:r>
      <w:r w:rsidR="008D747A">
        <w:rPr>
          <w:rFonts w:ascii="Traditional Arabic" w:hAnsi="Traditional Arabic" w:cs="Traditional Arabic" w:hint="cs"/>
          <w:sz w:val="36"/>
          <w:szCs w:val="36"/>
          <w:rtl/>
          <w:lang w:bidi="ar-EG"/>
        </w:rPr>
        <w:t xml:space="preserve">أغلب الناس , و لا حول ولا قوة إلا بالله . فالواجب أن نقول </w:t>
      </w:r>
      <w:r w:rsidR="00CA0D7A">
        <w:rPr>
          <w:rFonts w:ascii="Traditional Arabic" w:hAnsi="Traditional Arabic" w:cs="Traditional Arabic" w:hint="cs"/>
          <w:sz w:val="36"/>
          <w:szCs w:val="36"/>
          <w:rtl/>
          <w:lang w:bidi="ar-EG"/>
        </w:rPr>
        <w:t xml:space="preserve">كما قال الصديق " بلى والله إنّا نحب أن تغفر لنا يا ربنا , ثم رجع إلى مسطح ما كان يصله من النفقة , وقال والله لا أنزعها منه أبدا , </w:t>
      </w:r>
      <w:r w:rsidR="005E36BD">
        <w:rPr>
          <w:rFonts w:ascii="Traditional Arabic" w:hAnsi="Traditional Arabic" w:cs="Traditional Arabic" w:hint="cs"/>
          <w:sz w:val="36"/>
          <w:szCs w:val="36"/>
          <w:rtl/>
          <w:lang w:bidi="ar-EG"/>
        </w:rPr>
        <w:t>فلهذا كان الصديق هو الصديق رضي الله عنه و عن بنته</w:t>
      </w:r>
      <w:r w:rsidR="005E36BD">
        <w:rPr>
          <w:rStyle w:val="a4"/>
          <w:rFonts w:ascii="Traditional Arabic" w:hAnsi="Traditional Arabic" w:cs="Traditional Arabic"/>
          <w:sz w:val="36"/>
          <w:szCs w:val="36"/>
          <w:rtl/>
          <w:lang w:bidi="ar-EG"/>
        </w:rPr>
        <w:footnoteReference w:id="156"/>
      </w:r>
      <w:r w:rsidR="005E36BD">
        <w:rPr>
          <w:rFonts w:ascii="Traditional Arabic" w:hAnsi="Traditional Arabic" w:cs="Traditional Arabic" w:hint="cs"/>
          <w:sz w:val="36"/>
          <w:szCs w:val="36"/>
          <w:rtl/>
          <w:lang w:bidi="ar-EG"/>
        </w:rPr>
        <w:t xml:space="preserve"> .</w:t>
      </w:r>
      <w:r w:rsidR="001147A7">
        <w:rPr>
          <w:rFonts w:ascii="Traditional Arabic" w:hAnsi="Traditional Arabic" w:cs="Traditional Arabic" w:hint="cs"/>
          <w:sz w:val="36"/>
          <w:szCs w:val="36"/>
          <w:rtl/>
          <w:lang w:bidi="ar-EG"/>
        </w:rPr>
        <w:t xml:space="preserve"> </w:t>
      </w:r>
    </w:p>
    <w:p w:rsidR="00145B11" w:rsidRDefault="00145B11" w:rsidP="00295C77">
      <w:pPr>
        <w:spacing w:after="0"/>
        <w:rPr>
          <w:rFonts w:ascii="Traditional Arabic" w:hAnsi="Traditional Arabic" w:cs="Traditional Arabic"/>
          <w:sz w:val="36"/>
          <w:szCs w:val="36"/>
          <w:rtl/>
          <w:lang w:bidi="ar-EG"/>
        </w:rPr>
      </w:pPr>
    </w:p>
    <w:p w:rsidR="006A058A" w:rsidRPr="00F5417F" w:rsidRDefault="006A058A" w:rsidP="00F5417F">
      <w:pPr>
        <w:spacing w:after="0"/>
        <w:jc w:val="center"/>
        <w:rPr>
          <w:rFonts w:ascii="Traditional Arabic" w:hAnsi="Traditional Arabic" w:cs="Traditional Arabic"/>
          <w:b/>
          <w:bCs/>
          <w:sz w:val="36"/>
          <w:szCs w:val="36"/>
          <w:rtl/>
          <w:lang w:bidi="ar-EG"/>
        </w:rPr>
      </w:pPr>
      <w:r w:rsidRPr="00F5417F">
        <w:rPr>
          <w:rFonts w:ascii="Traditional Arabic" w:hAnsi="Traditional Arabic" w:cs="Traditional Arabic" w:hint="cs"/>
          <w:b/>
          <w:bCs/>
          <w:sz w:val="36"/>
          <w:szCs w:val="36"/>
          <w:rtl/>
          <w:lang w:bidi="ar-EG"/>
        </w:rPr>
        <w:t xml:space="preserve">قوله تعالى </w:t>
      </w:r>
      <w:r w:rsidR="00F5417F" w:rsidRPr="00F5417F">
        <w:rPr>
          <w:rFonts w:ascii="Traditional Arabic" w:hAnsi="Traditional Arabic" w:cs="Traditional Arabic" w:hint="cs"/>
          <w:b/>
          <w:bCs/>
          <w:sz w:val="36"/>
          <w:szCs w:val="36"/>
          <w:rtl/>
          <w:lang w:bidi="ar-EG"/>
        </w:rPr>
        <w:t>{</w:t>
      </w:r>
      <w:r w:rsidR="00F5417F" w:rsidRPr="00F5417F">
        <w:rPr>
          <w:rFonts w:ascii="Traditional Arabic" w:hAnsi="Traditional Arabic" w:cs="Traditional Arabic"/>
          <w:b/>
          <w:bCs/>
          <w:sz w:val="36"/>
          <w:szCs w:val="36"/>
          <w:rtl/>
          <w:lang w:bidi="ar-EG"/>
        </w:rPr>
        <w:t>إِنَّ الَّذِينَ يَرْمُونَ الْمُحْصَنَاتِ الْغَافِلَاتِ الْمُؤْمِنَاتِ لُعِنُوا فِي الدُّنْيَا وَالْآخِرَةِ وَلَهُمْ عَذَابٌ عَظِيمٌ (23) يَوْمَ تَشْهَدُ عَلَيْهِمْ أَلْسِنَتُهُمْ وَأَيْدِيهِمْ وَأَرْجُلُهُمْ بِمَا كَانُوا يَعْمَلُونَ (24) يَوْمَئِذٍ يُوَفِّيهِمُ اللَّهُ دِينَهُمُ الْحَقَّ وَيَعْلَمُونَ أَنَّ اللَّهَ هُوَ الْحَقُّ الْمُبِينُ</w:t>
      </w:r>
      <w:r w:rsidR="00F5417F" w:rsidRPr="00F5417F">
        <w:rPr>
          <w:rFonts w:ascii="Traditional Arabic" w:hAnsi="Traditional Arabic" w:cs="Traditional Arabic" w:hint="cs"/>
          <w:b/>
          <w:bCs/>
          <w:sz w:val="36"/>
          <w:szCs w:val="36"/>
          <w:rtl/>
          <w:lang w:bidi="ar-EG"/>
        </w:rPr>
        <w:t>}</w:t>
      </w:r>
    </w:p>
    <w:p w:rsidR="00FE6480" w:rsidRDefault="00E52DFD" w:rsidP="007F02A2">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هذا في حقّ عائشة رضي الله عنها أولا , وفي حق من هنّ أمثالها , </w:t>
      </w:r>
      <w:r w:rsidR="00634920">
        <w:rPr>
          <w:rFonts w:ascii="Traditional Arabic" w:hAnsi="Traditional Arabic" w:cs="Traditional Arabic" w:hint="cs"/>
          <w:sz w:val="36"/>
          <w:szCs w:val="36"/>
          <w:rtl/>
          <w:lang w:bidi="ar-EG"/>
        </w:rPr>
        <w:t xml:space="preserve">وعيد باللّعن من الله تعالى لهؤلاء المفترين , في الدنيا و الآخرة , </w:t>
      </w:r>
      <w:r w:rsidR="00CF2E14">
        <w:rPr>
          <w:rFonts w:ascii="Traditional Arabic" w:hAnsi="Traditional Arabic" w:cs="Traditional Arabic" w:hint="cs"/>
          <w:sz w:val="36"/>
          <w:szCs w:val="36"/>
          <w:rtl/>
          <w:lang w:bidi="ar-EG"/>
        </w:rPr>
        <w:t xml:space="preserve">وتشهد عليهم </w:t>
      </w:r>
      <w:r w:rsidR="00B75549">
        <w:rPr>
          <w:rFonts w:ascii="Traditional Arabic" w:hAnsi="Traditional Arabic" w:cs="Traditional Arabic" w:hint="cs"/>
          <w:sz w:val="36"/>
          <w:szCs w:val="36"/>
          <w:rtl/>
          <w:lang w:bidi="ar-EG"/>
        </w:rPr>
        <w:t xml:space="preserve">ألسنتهم و </w:t>
      </w:r>
      <w:r w:rsidR="00CF2E14">
        <w:rPr>
          <w:rFonts w:ascii="Traditional Arabic" w:hAnsi="Traditional Arabic" w:cs="Traditional Arabic" w:hint="cs"/>
          <w:sz w:val="36"/>
          <w:szCs w:val="36"/>
          <w:rtl/>
          <w:lang w:bidi="ar-EG"/>
        </w:rPr>
        <w:t xml:space="preserve">أيديهم و أرجلهم بما كانوا يشهدون </w:t>
      </w:r>
      <w:r w:rsidR="00634920">
        <w:rPr>
          <w:rFonts w:ascii="Traditional Arabic" w:hAnsi="Traditional Arabic" w:cs="Traditional Arabic" w:hint="cs"/>
          <w:sz w:val="36"/>
          <w:szCs w:val="36"/>
          <w:rtl/>
          <w:lang w:bidi="ar-EG"/>
        </w:rPr>
        <w:t xml:space="preserve"> </w:t>
      </w:r>
      <w:r w:rsidR="00B75549">
        <w:rPr>
          <w:rFonts w:ascii="Traditional Arabic" w:hAnsi="Traditional Arabic" w:cs="Traditional Arabic" w:hint="cs"/>
          <w:sz w:val="36"/>
          <w:szCs w:val="36"/>
          <w:rtl/>
          <w:lang w:bidi="ar-EG"/>
        </w:rPr>
        <w:t>بالكذب على هؤلاء المؤمنات الغافلات</w:t>
      </w:r>
      <w:r w:rsidR="003323F7">
        <w:rPr>
          <w:rFonts w:ascii="Traditional Arabic" w:hAnsi="Traditional Arabic" w:cs="Traditional Arabic" w:hint="cs"/>
          <w:sz w:val="36"/>
          <w:szCs w:val="36"/>
          <w:rtl/>
          <w:lang w:bidi="ar-EG"/>
        </w:rPr>
        <w:t>, وإذا أنطق الله شيئا فلن ينطق إلا بالحق</w:t>
      </w:r>
      <w:r w:rsidR="00B75549">
        <w:rPr>
          <w:rFonts w:ascii="Traditional Arabic" w:hAnsi="Traditional Arabic" w:cs="Traditional Arabic" w:hint="cs"/>
          <w:sz w:val="36"/>
          <w:szCs w:val="36"/>
          <w:rtl/>
          <w:lang w:bidi="ar-EG"/>
        </w:rPr>
        <w:t xml:space="preserve"> , كما قال تعالى في الآيات الأخرى</w:t>
      </w:r>
      <w:r w:rsidR="003B79D5">
        <w:rPr>
          <w:rStyle w:val="a4"/>
          <w:rFonts w:ascii="Traditional Arabic" w:hAnsi="Traditional Arabic" w:cs="Traditional Arabic"/>
          <w:sz w:val="36"/>
          <w:szCs w:val="36"/>
          <w:rtl/>
          <w:lang w:bidi="ar-EG"/>
        </w:rPr>
        <w:footnoteReference w:id="157"/>
      </w:r>
      <w:r w:rsidR="00B75549">
        <w:rPr>
          <w:rFonts w:ascii="Traditional Arabic" w:hAnsi="Traditional Arabic" w:cs="Traditional Arabic" w:hint="cs"/>
          <w:sz w:val="36"/>
          <w:szCs w:val="36"/>
          <w:rtl/>
          <w:lang w:bidi="ar-EG"/>
        </w:rPr>
        <w:t xml:space="preserve"> {</w:t>
      </w:r>
      <w:r w:rsidR="003B79D5" w:rsidRPr="003B79D5">
        <w:rPr>
          <w:rFonts w:ascii="Traditional Arabic" w:hAnsi="Traditional Arabic" w:cs="Traditional Arabic"/>
          <w:sz w:val="36"/>
          <w:szCs w:val="36"/>
          <w:rtl/>
          <w:lang w:bidi="ar-EG"/>
        </w:rPr>
        <w:t>وَيَوْمَ يُحْشَرُ أَعْدَاءُ اللَّهِ إِلَى النَّارِ فَهُمْ يُوزَعُونَ (19) حَتَّى إِذَا مَا جَاءُوهَا شَهِدَ عَلَيْهِمْ سَمْعُهُمْ وَأَبْصَارُهُمْ وَجُلُودُهُمْ بِمَا كَانُوا يَعْمَلُونَ (20) وَقَالُوا لِجُلُودِهِمْ لِمَ شَهِدْتُمْ عَلَيْنَا قَالُوا أَنْطَقَنَا اللَّهُ الَّذِي أَنْطَقَ كُلَّ شَيْءٍ وَهُوَ خَلَقَكُمْ أَوَّلَ مَرَّةٍ وَإِلَيْهِ تُرْجَعُونَ (21) وَمَا كُنْتُمْ تَسْتَتِرُونَ أَنْ يَشْهَدَ عَلَيْكُمْ سَمْعُكُمْ وَلَا أَبْصَارُكُمْ وَلَا جُلُودُكُمْ وَلَكِنْ ظَنَنْتُمْ أَنَّ اللَّهَ لَا يَعْلَمُ كَثِيرًا مِمَّا تَعْمَلُونَ (22) وَذَلِكُمْ ظَنُّكُمُ الَّذِي ظَنَنْتُمْ بِرَبِّكُمْ أَرْدَاكُمْ فَأَصْبَحْتُمْ مِنَ الْخَاسِرِينَ (23) فَإِنْ يَصْبِرُوا فَالنَّارُ مَثْوًى لَهُمْ وَإِنْ يَسْتَعْتِبُوا فَمَا هُمْ مِنَ الْمُعْتَبِينَ (24) وَقَيَّضْنَا لَهُمْ قُرَنَاءَ فَزَيَّنُوا لَهُمْ مَا بَيْنَ أَيْدِيهِمْ وَمَا خَلْفَهُمْ وَحَقَّ عَلَيْهِمُ الْقَوْلُ فِي أُمَمٍ قَدْ خَلَتْ مِنْ قَبْلِهِمْ مِنَ الْجِنِّ وَالْإِنْسِ إِنَّهُمْ كَانُوا خَاسِرِينَ</w:t>
      </w:r>
      <w:r w:rsidR="003B79D5">
        <w:rPr>
          <w:rFonts w:ascii="Traditional Arabic" w:hAnsi="Traditional Arabic" w:cs="Traditional Arabic" w:hint="cs"/>
          <w:sz w:val="36"/>
          <w:szCs w:val="36"/>
          <w:rtl/>
          <w:lang w:bidi="ar-EG"/>
        </w:rPr>
        <w:t>}</w:t>
      </w:r>
      <w:r w:rsidR="003323F7">
        <w:rPr>
          <w:rFonts w:ascii="Traditional Arabic" w:hAnsi="Traditional Arabic" w:cs="Traditional Arabic" w:hint="cs"/>
          <w:sz w:val="36"/>
          <w:szCs w:val="36"/>
          <w:rtl/>
          <w:lang w:bidi="ar-EG"/>
        </w:rPr>
        <w:t xml:space="preserve"> . فليتدبّر من يقذف أم المؤمنين الآن بأبشع القذف , وليعدّ جوابا بين يدي الله </w:t>
      </w:r>
      <w:r w:rsidR="00F140A0">
        <w:rPr>
          <w:rFonts w:ascii="Traditional Arabic" w:hAnsi="Traditional Arabic" w:cs="Traditional Arabic" w:hint="cs"/>
          <w:sz w:val="36"/>
          <w:szCs w:val="36"/>
          <w:rtl/>
          <w:lang w:bidi="ar-EG"/>
        </w:rPr>
        <w:t>تعالى .</w:t>
      </w:r>
    </w:p>
    <w:p w:rsidR="002D666D" w:rsidRDefault="002D666D" w:rsidP="007F02A2">
      <w:pPr>
        <w:spacing w:after="0"/>
        <w:rPr>
          <w:rFonts w:ascii="Traditional Arabic" w:hAnsi="Traditional Arabic" w:cs="Traditional Arabic"/>
          <w:sz w:val="36"/>
          <w:szCs w:val="36"/>
          <w:rtl/>
          <w:lang w:bidi="ar-EG"/>
        </w:rPr>
      </w:pPr>
    </w:p>
    <w:p w:rsidR="002D666D" w:rsidRDefault="002D666D" w:rsidP="002D666D">
      <w:pPr>
        <w:spacing w:after="0"/>
        <w:jc w:val="center"/>
        <w:rPr>
          <w:rFonts w:ascii="Traditional Arabic" w:hAnsi="Traditional Arabic" w:cs="Traditional Arabic"/>
          <w:b/>
          <w:bCs/>
          <w:sz w:val="36"/>
          <w:szCs w:val="36"/>
          <w:rtl/>
          <w:lang w:bidi="ar-EG"/>
        </w:rPr>
      </w:pPr>
      <w:r w:rsidRPr="002D666D">
        <w:rPr>
          <w:rFonts w:ascii="Traditional Arabic" w:hAnsi="Traditional Arabic" w:cs="Traditional Arabic" w:hint="cs"/>
          <w:b/>
          <w:bCs/>
          <w:sz w:val="36"/>
          <w:szCs w:val="36"/>
          <w:rtl/>
          <w:lang w:bidi="ar-EG"/>
        </w:rPr>
        <w:t>قوله تعالى {</w:t>
      </w:r>
      <w:r w:rsidRPr="002D666D">
        <w:rPr>
          <w:rFonts w:ascii="Traditional Arabic" w:hAnsi="Traditional Arabic" w:cs="Traditional Arabic"/>
          <w:b/>
          <w:bCs/>
          <w:sz w:val="36"/>
          <w:szCs w:val="36"/>
          <w:rtl/>
          <w:lang w:bidi="ar-EG"/>
        </w:rPr>
        <w:t>الْخَبِيثَاتُ لِلْخَبِيثِينَ وَالْخَبِيثُونَ لِلْخَبِيثَاتِ وَالطَّيِّبَاتُ لِلطَّيِّبِينَ وَالطَّيِّبُونَ لِلطَّيِّبَاتِ أُولَئِكَ مُبَرَّءُونَ مِمَّا يَقُولُونَ لَهُمْ مَغْفِرَةٌ وَرِزْقٌ كَرِيمٌ</w:t>
      </w:r>
      <w:r>
        <w:rPr>
          <w:rFonts w:ascii="Traditional Arabic" w:hAnsi="Traditional Arabic" w:cs="Traditional Arabic" w:hint="cs"/>
          <w:b/>
          <w:bCs/>
          <w:sz w:val="36"/>
          <w:szCs w:val="36"/>
          <w:rtl/>
          <w:lang w:bidi="ar-EG"/>
        </w:rPr>
        <w:t>}</w:t>
      </w:r>
    </w:p>
    <w:p w:rsidR="002D666D" w:rsidRDefault="00760556" w:rsidP="002D666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والمعنى أن الخبيث من الكلام لا يكون إلا من الخبيث من الرجال و النساء , و الطيب من الكلام لا يكون إلا من الطيب </w:t>
      </w:r>
      <w:r w:rsidR="001B12BD">
        <w:rPr>
          <w:rFonts w:ascii="Traditional Arabic" w:hAnsi="Traditional Arabic" w:cs="Traditional Arabic" w:hint="cs"/>
          <w:sz w:val="36"/>
          <w:szCs w:val="36"/>
          <w:rtl/>
          <w:lang w:bidi="ar-EG"/>
        </w:rPr>
        <w:t xml:space="preserve">من الرجال و النساء , قال الشيخ </w:t>
      </w:r>
      <w:r w:rsidR="00580687">
        <w:rPr>
          <w:rFonts w:ascii="Traditional Arabic" w:hAnsi="Traditional Arabic" w:cs="Traditional Arabic" w:hint="cs"/>
          <w:sz w:val="36"/>
          <w:szCs w:val="36"/>
          <w:rtl/>
          <w:lang w:bidi="ar-EG"/>
        </w:rPr>
        <w:t xml:space="preserve">عبد الرحمن </w:t>
      </w:r>
      <w:r w:rsidR="001B12BD">
        <w:rPr>
          <w:rFonts w:ascii="Traditional Arabic" w:hAnsi="Traditional Arabic" w:cs="Traditional Arabic" w:hint="cs"/>
          <w:sz w:val="36"/>
          <w:szCs w:val="36"/>
          <w:rtl/>
          <w:lang w:bidi="ar-EG"/>
        </w:rPr>
        <w:t xml:space="preserve">السعدي </w:t>
      </w:r>
      <w:r w:rsidR="001B12BD">
        <w:rPr>
          <w:rFonts w:ascii="Traditional Arabic" w:hAnsi="Traditional Arabic" w:cs="Traditional Arabic"/>
          <w:sz w:val="36"/>
          <w:szCs w:val="36"/>
          <w:rtl/>
          <w:lang w:bidi="ar-EG"/>
        </w:rPr>
        <w:t>–</w:t>
      </w:r>
      <w:r w:rsidR="001B12BD">
        <w:rPr>
          <w:rFonts w:ascii="Traditional Arabic" w:hAnsi="Traditional Arabic" w:cs="Traditional Arabic" w:hint="cs"/>
          <w:sz w:val="36"/>
          <w:szCs w:val="36"/>
          <w:rtl/>
          <w:lang w:bidi="ar-EG"/>
        </w:rPr>
        <w:t xml:space="preserve"> رحمه الله </w:t>
      </w:r>
      <w:r w:rsidR="001B12BD">
        <w:rPr>
          <w:rFonts w:ascii="Traditional Arabic" w:hAnsi="Traditional Arabic" w:cs="Traditional Arabic"/>
          <w:sz w:val="36"/>
          <w:szCs w:val="36"/>
          <w:rtl/>
          <w:lang w:bidi="ar-EG"/>
        </w:rPr>
        <w:t>–</w:t>
      </w:r>
      <w:r w:rsidR="001B12BD">
        <w:rPr>
          <w:rFonts w:ascii="Traditional Arabic" w:hAnsi="Traditional Arabic" w:cs="Traditional Arabic" w:hint="cs"/>
          <w:sz w:val="36"/>
          <w:szCs w:val="36"/>
          <w:rtl/>
          <w:lang w:bidi="ar-EG"/>
        </w:rPr>
        <w:t xml:space="preserve"> في تفسيره</w:t>
      </w:r>
      <w:r w:rsidR="004A2A67">
        <w:rPr>
          <w:rFonts w:ascii="Traditional Arabic" w:hAnsi="Traditional Arabic" w:cs="Traditional Arabic" w:hint="cs"/>
          <w:sz w:val="36"/>
          <w:szCs w:val="36"/>
          <w:rtl/>
          <w:lang w:bidi="ar-EG"/>
        </w:rPr>
        <w:t xml:space="preserve"> تيسير الكريم الرحمن</w:t>
      </w:r>
      <w:r w:rsidR="004A2A67">
        <w:rPr>
          <w:rStyle w:val="a4"/>
          <w:rFonts w:ascii="Traditional Arabic" w:hAnsi="Traditional Arabic" w:cs="Traditional Arabic"/>
          <w:sz w:val="36"/>
          <w:szCs w:val="36"/>
          <w:rtl/>
          <w:lang w:bidi="ar-EG"/>
        </w:rPr>
        <w:footnoteReference w:id="158"/>
      </w:r>
      <w:r w:rsidR="004A2A67">
        <w:rPr>
          <w:rFonts w:ascii="Traditional Arabic" w:hAnsi="Traditional Arabic" w:cs="Traditional Arabic" w:hint="cs"/>
          <w:sz w:val="36"/>
          <w:szCs w:val="36"/>
          <w:rtl/>
          <w:lang w:bidi="ar-EG"/>
        </w:rPr>
        <w:t xml:space="preserve"> </w:t>
      </w:r>
      <w:r w:rsidR="001B12BD">
        <w:rPr>
          <w:rFonts w:ascii="Traditional Arabic" w:hAnsi="Traditional Arabic" w:cs="Traditional Arabic" w:hint="cs"/>
          <w:sz w:val="36"/>
          <w:szCs w:val="36"/>
          <w:rtl/>
          <w:lang w:bidi="ar-EG"/>
        </w:rPr>
        <w:t xml:space="preserve"> " </w:t>
      </w:r>
      <w:r w:rsidR="00580687">
        <w:rPr>
          <w:rFonts w:ascii="Traditional Arabic" w:hAnsi="Traditional Arabic" w:cs="Traditional Arabic" w:hint="cs"/>
          <w:sz w:val="36"/>
          <w:szCs w:val="36"/>
          <w:rtl/>
          <w:lang w:bidi="ar-EG"/>
        </w:rPr>
        <w:t xml:space="preserve">فهذه كلمة عامّة و حصر لا يخرج منه شيء , من أعظم مفرداته أن </w:t>
      </w:r>
      <w:r w:rsidR="00542818">
        <w:rPr>
          <w:rFonts w:ascii="Traditional Arabic" w:hAnsi="Traditional Arabic" w:cs="Traditional Arabic" w:hint="cs"/>
          <w:sz w:val="36"/>
          <w:szCs w:val="36"/>
          <w:rtl/>
          <w:lang w:bidi="ar-EG"/>
        </w:rPr>
        <w:t xml:space="preserve">الأنبياء , خصوصا أولي العزم منهم , خصوصا سيدهم محمد صلّى الله عليه و سلّم , الذي هو أفضل الطيبين من الخلق على الإطلاق , </w:t>
      </w:r>
      <w:r w:rsidR="0066404F">
        <w:rPr>
          <w:rFonts w:ascii="Traditional Arabic" w:hAnsi="Traditional Arabic" w:cs="Traditional Arabic" w:hint="cs"/>
          <w:sz w:val="36"/>
          <w:szCs w:val="36"/>
          <w:rtl/>
          <w:lang w:bidi="ar-EG"/>
        </w:rPr>
        <w:t xml:space="preserve">لا يناسبهم إلا كلّ طيب من النساء , فالقدح في عائشة رضي الله عنها بهذا الأمر قدح في النبيّ صلّى الله عليه و سلّم , وهو المقصود </w:t>
      </w:r>
      <w:r w:rsidR="0097067D">
        <w:rPr>
          <w:rFonts w:ascii="Traditional Arabic" w:hAnsi="Traditional Arabic" w:cs="Traditional Arabic" w:hint="cs"/>
          <w:sz w:val="36"/>
          <w:szCs w:val="36"/>
          <w:rtl/>
          <w:lang w:bidi="ar-EG"/>
        </w:rPr>
        <w:t xml:space="preserve">بهذا الإفك من قصد </w:t>
      </w:r>
      <w:r w:rsidR="0097067D">
        <w:rPr>
          <w:rFonts w:ascii="Traditional Arabic" w:hAnsi="Traditional Arabic" w:cs="Traditional Arabic" w:hint="cs"/>
          <w:sz w:val="36"/>
          <w:szCs w:val="36"/>
          <w:rtl/>
          <w:lang w:bidi="ar-EG"/>
        </w:rPr>
        <w:lastRenderedPageBreak/>
        <w:t xml:space="preserve">المنافقين , فمجرد كونها زوجة للرسول صلّى الله عليه وسلّم , يعلم أنها لا تكون إلا طيبة طاهرة من هذا الأمر القبيح , </w:t>
      </w:r>
      <w:r w:rsidR="001F54E0">
        <w:rPr>
          <w:rFonts w:ascii="Traditional Arabic" w:hAnsi="Traditional Arabic" w:cs="Traditional Arabic" w:hint="cs"/>
          <w:sz w:val="36"/>
          <w:szCs w:val="36"/>
          <w:rtl/>
          <w:lang w:bidi="ar-EG"/>
        </w:rPr>
        <w:t xml:space="preserve">فكيف و هي ما هي صديقة النساء , و أفضلهنّ و أعلمهنّ و أطيبهنّ , حبيبة رسول رب العالمين , التي لم ينزل عليه الوحي وهو في لحاف </w:t>
      </w:r>
      <w:r w:rsidR="00570AF8">
        <w:rPr>
          <w:rFonts w:ascii="Traditional Arabic" w:hAnsi="Traditional Arabic" w:cs="Traditional Arabic" w:hint="cs"/>
          <w:sz w:val="36"/>
          <w:szCs w:val="36"/>
          <w:rtl/>
          <w:lang w:bidi="ar-EG"/>
        </w:rPr>
        <w:t>زوجة من زوجاته غيرها ؟!</w:t>
      </w:r>
    </w:p>
    <w:p w:rsidR="005576DC" w:rsidRDefault="00570AF8" w:rsidP="00145B1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فصرّح بذلك , بحيث لا يبقي لمبطل مقالا , ولا لشكّ , و لا لشبهة مجالا </w:t>
      </w:r>
      <w:r w:rsidR="00AA706B">
        <w:rPr>
          <w:rFonts w:ascii="Traditional Arabic" w:hAnsi="Traditional Arabic" w:cs="Traditional Arabic" w:hint="cs"/>
          <w:sz w:val="36"/>
          <w:szCs w:val="36"/>
          <w:rtl/>
          <w:lang w:bidi="ar-EG"/>
        </w:rPr>
        <w:t>, فقال {</w:t>
      </w:r>
      <w:r w:rsidR="004A2A67">
        <w:rPr>
          <w:rFonts w:ascii="Traditional Arabic" w:hAnsi="Traditional Arabic" w:cs="Traditional Arabic" w:hint="cs"/>
          <w:sz w:val="36"/>
          <w:szCs w:val="36"/>
          <w:rtl/>
          <w:lang w:bidi="ar-EG"/>
        </w:rPr>
        <w:t xml:space="preserve"> </w:t>
      </w:r>
      <w:r w:rsidR="00AA706B">
        <w:rPr>
          <w:rFonts w:ascii="Traditional Arabic" w:hAnsi="Traditional Arabic" w:cs="Traditional Arabic" w:hint="cs"/>
          <w:sz w:val="36"/>
          <w:szCs w:val="36"/>
          <w:rtl/>
          <w:lang w:bidi="ar-EG"/>
        </w:rPr>
        <w:t>أولئك مبرّؤون مما يقولون } و الإشارة إلى عائشة رضي الله عنها أصلا , و للمؤمنات المحصنات الغافلات تبعا لها</w:t>
      </w:r>
      <w:r w:rsidR="004A2A67">
        <w:rPr>
          <w:rFonts w:ascii="Traditional Arabic" w:hAnsi="Traditional Arabic" w:cs="Traditional Arabic" w:hint="cs"/>
          <w:sz w:val="36"/>
          <w:szCs w:val="36"/>
          <w:rtl/>
          <w:lang w:bidi="ar-EG"/>
        </w:rPr>
        <w:t xml:space="preserve"> " ا.هـ. </w:t>
      </w:r>
      <w:r w:rsidR="00145B11">
        <w:rPr>
          <w:rFonts w:ascii="Traditional Arabic" w:hAnsi="Traditional Arabic" w:cs="Traditional Arabic" w:hint="cs"/>
          <w:sz w:val="36"/>
          <w:szCs w:val="36"/>
          <w:rtl/>
          <w:lang w:bidi="ar-EG"/>
        </w:rPr>
        <w:t xml:space="preserve"> </w:t>
      </w:r>
    </w:p>
    <w:p w:rsidR="00613AD1" w:rsidRDefault="00613AD1" w:rsidP="002D666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ولايزال </w:t>
      </w:r>
      <w:r w:rsidR="005576DC">
        <w:rPr>
          <w:rFonts w:ascii="Traditional Arabic" w:hAnsi="Traditional Arabic" w:cs="Traditional Arabic" w:hint="cs"/>
          <w:sz w:val="36"/>
          <w:szCs w:val="36"/>
          <w:rtl/>
          <w:lang w:bidi="ar-EG"/>
        </w:rPr>
        <w:t xml:space="preserve">الإفك مستمرا بأم المؤمنين رضي الله عنها </w:t>
      </w:r>
      <w:r w:rsidR="003049DD">
        <w:rPr>
          <w:rFonts w:ascii="Traditional Arabic" w:hAnsi="Traditional Arabic" w:cs="Traditional Arabic" w:hint="cs"/>
          <w:sz w:val="36"/>
          <w:szCs w:val="36"/>
          <w:rtl/>
          <w:lang w:bidi="ar-EG"/>
        </w:rPr>
        <w:t>, ولا يزال هناك هجمة شرسة</w:t>
      </w:r>
      <w:r w:rsidR="005576DC">
        <w:rPr>
          <w:rFonts w:ascii="Traditional Arabic" w:hAnsi="Traditional Arabic" w:cs="Traditional Arabic" w:hint="cs"/>
          <w:sz w:val="36"/>
          <w:szCs w:val="36"/>
          <w:rtl/>
          <w:lang w:bidi="ar-EG"/>
        </w:rPr>
        <w:t xml:space="preserve"> في هذه الآونة , </w:t>
      </w:r>
      <w:r w:rsidR="003049DD">
        <w:rPr>
          <w:rFonts w:ascii="Traditional Arabic" w:hAnsi="Traditional Arabic" w:cs="Traditional Arabic" w:hint="cs"/>
          <w:sz w:val="36"/>
          <w:szCs w:val="36"/>
          <w:rtl/>
          <w:lang w:bidi="ar-EG"/>
        </w:rPr>
        <w:t>ف</w:t>
      </w:r>
      <w:r w:rsidR="005576DC">
        <w:rPr>
          <w:rFonts w:ascii="Traditional Arabic" w:hAnsi="Traditional Arabic" w:cs="Traditional Arabic" w:hint="cs"/>
          <w:sz w:val="36"/>
          <w:szCs w:val="36"/>
          <w:rtl/>
          <w:lang w:bidi="ar-EG"/>
        </w:rPr>
        <w:t xml:space="preserve">لا يفتر الكاذبون , و المفترون , في النيل منها , </w:t>
      </w:r>
      <w:r w:rsidR="004A006D">
        <w:rPr>
          <w:rFonts w:ascii="Traditional Arabic" w:hAnsi="Traditional Arabic" w:cs="Traditional Arabic" w:hint="cs"/>
          <w:sz w:val="36"/>
          <w:szCs w:val="36"/>
          <w:rtl/>
          <w:lang w:bidi="ar-EG"/>
        </w:rPr>
        <w:t>فقالوا أنها جاءت بالفاحشة المبينة كما في قوله تعالى</w:t>
      </w:r>
      <w:r w:rsidR="004A006D">
        <w:rPr>
          <w:rStyle w:val="a4"/>
          <w:rFonts w:ascii="Traditional Arabic" w:hAnsi="Traditional Arabic" w:cs="Traditional Arabic"/>
          <w:sz w:val="36"/>
          <w:szCs w:val="36"/>
          <w:rtl/>
          <w:lang w:bidi="ar-EG"/>
        </w:rPr>
        <w:footnoteReference w:id="159"/>
      </w:r>
      <w:r w:rsidR="004A006D">
        <w:rPr>
          <w:rFonts w:ascii="Traditional Arabic" w:hAnsi="Traditional Arabic" w:cs="Traditional Arabic" w:hint="cs"/>
          <w:sz w:val="36"/>
          <w:szCs w:val="36"/>
          <w:rtl/>
          <w:lang w:bidi="ar-EG"/>
        </w:rPr>
        <w:t xml:space="preserve"> {</w:t>
      </w:r>
      <w:r w:rsidR="004A006D" w:rsidRPr="004A006D">
        <w:rPr>
          <w:rFonts w:ascii="Traditional Arabic" w:hAnsi="Traditional Arabic" w:cs="Traditional Arabic"/>
          <w:sz w:val="36"/>
          <w:szCs w:val="36"/>
          <w:rtl/>
          <w:lang w:bidi="ar-EG"/>
        </w:rPr>
        <w:t>يَا نِسَاءَ النَّبِيِّ مَنْ يَأْتِ مِنْكُنَّ بِفَاحِشَةٍ مُبَيِّنَةٍ يُضَاعَفْ لَهَا الْعَذَابُ ضِعْفَيْنِ وَكَانَ ذَلِكَ عَلَى اللَّهِ يَسِيرًا</w:t>
      </w:r>
      <w:r w:rsidR="004A006D">
        <w:rPr>
          <w:rFonts w:ascii="Traditional Arabic" w:hAnsi="Traditional Arabic" w:cs="Traditional Arabic" w:hint="cs"/>
          <w:sz w:val="36"/>
          <w:szCs w:val="36"/>
          <w:rtl/>
          <w:lang w:bidi="ar-EG"/>
        </w:rPr>
        <w:t xml:space="preserve"> }</w:t>
      </w:r>
      <w:r w:rsidR="00AD6887">
        <w:rPr>
          <w:rFonts w:ascii="Traditional Arabic" w:hAnsi="Traditional Arabic" w:cs="Traditional Arabic" w:hint="cs"/>
          <w:sz w:val="36"/>
          <w:szCs w:val="36"/>
          <w:rtl/>
          <w:lang w:bidi="ar-EG"/>
        </w:rPr>
        <w:t xml:space="preserve"> , وهذا نظير قول المنافقين , بل هو أكذب , فهذا تأويل لآيات الله بالهوى , و هو من باب إظهار الحقد و الغل , وهذه الآيات و نظيراتها</w:t>
      </w:r>
      <w:r w:rsidR="00F3165E">
        <w:rPr>
          <w:rFonts w:ascii="Traditional Arabic" w:hAnsi="Traditional Arabic" w:cs="Traditional Arabic" w:hint="cs"/>
          <w:sz w:val="36"/>
          <w:szCs w:val="36"/>
          <w:rtl/>
          <w:lang w:bidi="ar-EG"/>
        </w:rPr>
        <w:t xml:space="preserve"> كقوله تعالى</w:t>
      </w:r>
      <w:r w:rsidR="00797D81">
        <w:rPr>
          <w:rStyle w:val="a4"/>
          <w:rFonts w:ascii="Traditional Arabic" w:hAnsi="Traditional Arabic" w:cs="Traditional Arabic"/>
          <w:sz w:val="36"/>
          <w:szCs w:val="36"/>
          <w:rtl/>
          <w:lang w:bidi="ar-EG"/>
        </w:rPr>
        <w:footnoteReference w:id="160"/>
      </w:r>
      <w:r w:rsidR="00F3165E">
        <w:rPr>
          <w:rFonts w:ascii="Traditional Arabic" w:hAnsi="Traditional Arabic" w:cs="Traditional Arabic" w:hint="cs"/>
          <w:sz w:val="36"/>
          <w:szCs w:val="36"/>
          <w:rtl/>
          <w:lang w:bidi="ar-EG"/>
        </w:rPr>
        <w:t xml:space="preserve"> {</w:t>
      </w:r>
      <w:r w:rsidR="00F3165E" w:rsidRPr="00F3165E">
        <w:rPr>
          <w:rFonts w:ascii="Traditional Arabic" w:hAnsi="Traditional Arabic" w:cs="Traditional Arabic"/>
          <w:sz w:val="36"/>
          <w:szCs w:val="36"/>
          <w:rtl/>
          <w:lang w:bidi="ar-EG"/>
        </w:rPr>
        <w:t>وَلَقَدْ أُوحِيَ إِلَيْكَ وَإِلَى الَّذِينَ مِنْ قَبْلِكَ لَئِنْ أَشْرَكْتَ لَيَحْبَطَنَّ عَمَلُكَ وَلَتَكُونَنَّ مِنَ الْخَاسِرِينَ</w:t>
      </w:r>
      <w:r w:rsidR="00F3165E">
        <w:rPr>
          <w:rFonts w:ascii="Traditional Arabic" w:hAnsi="Traditional Arabic" w:cs="Traditional Arabic" w:hint="cs"/>
          <w:sz w:val="36"/>
          <w:szCs w:val="36"/>
          <w:rtl/>
          <w:lang w:bidi="ar-EG"/>
        </w:rPr>
        <w:t>}</w:t>
      </w:r>
      <w:r w:rsidR="00610CC7">
        <w:rPr>
          <w:rFonts w:ascii="Traditional Arabic" w:hAnsi="Traditional Arabic" w:cs="Traditional Arabic" w:hint="cs"/>
          <w:sz w:val="36"/>
          <w:szCs w:val="36"/>
          <w:rtl/>
          <w:lang w:bidi="ar-EG"/>
        </w:rPr>
        <w:t xml:space="preserve"> وكقوله تعالى</w:t>
      </w:r>
      <w:r w:rsidR="0070262A">
        <w:rPr>
          <w:rStyle w:val="a4"/>
          <w:rFonts w:ascii="Traditional Arabic" w:hAnsi="Traditional Arabic" w:cs="Traditional Arabic"/>
          <w:sz w:val="36"/>
          <w:szCs w:val="36"/>
          <w:rtl/>
          <w:lang w:bidi="ar-EG"/>
        </w:rPr>
        <w:footnoteReference w:id="161"/>
      </w:r>
      <w:r w:rsidR="00610CC7">
        <w:rPr>
          <w:rFonts w:ascii="Traditional Arabic" w:hAnsi="Traditional Arabic" w:cs="Traditional Arabic" w:hint="cs"/>
          <w:sz w:val="36"/>
          <w:szCs w:val="36"/>
          <w:rtl/>
          <w:lang w:bidi="ar-EG"/>
        </w:rPr>
        <w:t xml:space="preserve"> {</w:t>
      </w:r>
      <w:r w:rsidR="00AD6887">
        <w:rPr>
          <w:rFonts w:ascii="Traditional Arabic" w:hAnsi="Traditional Arabic" w:cs="Traditional Arabic" w:hint="cs"/>
          <w:sz w:val="36"/>
          <w:szCs w:val="36"/>
          <w:rtl/>
          <w:lang w:bidi="ar-EG"/>
        </w:rPr>
        <w:t xml:space="preserve"> </w:t>
      </w:r>
      <w:r w:rsidR="008C3FA9" w:rsidRPr="008C3FA9">
        <w:rPr>
          <w:rFonts w:ascii="Traditional Arabic" w:hAnsi="Traditional Arabic" w:cs="Traditional Arabic"/>
          <w:sz w:val="36"/>
          <w:szCs w:val="36"/>
          <w:rtl/>
          <w:lang w:bidi="ar-EG"/>
        </w:rPr>
        <w:t>قُلْ إِنْ كَانَ لِلرَّحْمَنِ وَلَدٌ فَأَنَا أَوَّلُ الْعَابِدِينَ</w:t>
      </w:r>
      <w:r w:rsidR="008C3FA9">
        <w:rPr>
          <w:rFonts w:ascii="Traditional Arabic" w:hAnsi="Traditional Arabic" w:cs="Traditional Arabic" w:hint="cs"/>
          <w:sz w:val="36"/>
          <w:szCs w:val="36"/>
          <w:rtl/>
          <w:lang w:bidi="ar-EG"/>
        </w:rPr>
        <w:t>}</w:t>
      </w:r>
      <w:r w:rsidR="00AD6887">
        <w:rPr>
          <w:rFonts w:ascii="Traditional Arabic" w:hAnsi="Traditional Arabic" w:cs="Traditional Arabic" w:hint="cs"/>
          <w:sz w:val="36"/>
          <w:szCs w:val="36"/>
          <w:rtl/>
          <w:lang w:bidi="ar-EG"/>
        </w:rPr>
        <w:t xml:space="preserve">, كما هو معلوم عند أهل الأصول , بل و العقلاء , </w:t>
      </w:r>
      <w:r w:rsidR="009C1F53">
        <w:rPr>
          <w:rFonts w:ascii="Traditional Arabic" w:hAnsi="Traditional Arabic" w:cs="Traditional Arabic" w:hint="cs"/>
          <w:sz w:val="36"/>
          <w:szCs w:val="36"/>
          <w:rtl/>
          <w:lang w:bidi="ar-EG"/>
        </w:rPr>
        <w:t xml:space="preserve">شرط لا يقتضي الوقوع , بل إن دلّ على شيء </w:t>
      </w:r>
      <w:r w:rsidR="00AD4411">
        <w:rPr>
          <w:rFonts w:ascii="Traditional Arabic" w:hAnsi="Traditional Arabic" w:cs="Traditional Arabic" w:hint="cs"/>
          <w:sz w:val="36"/>
          <w:szCs w:val="36"/>
          <w:rtl/>
          <w:lang w:bidi="ar-EG"/>
        </w:rPr>
        <w:t xml:space="preserve">, فإنّما يدل على علو القدر و المنزلة , فناسب علو المنزلة </w:t>
      </w:r>
      <w:r w:rsidR="00F3165E">
        <w:rPr>
          <w:rFonts w:ascii="Traditional Arabic" w:hAnsi="Traditional Arabic" w:cs="Traditional Arabic" w:hint="cs"/>
          <w:sz w:val="36"/>
          <w:szCs w:val="36"/>
          <w:rtl/>
          <w:lang w:bidi="ar-EG"/>
        </w:rPr>
        <w:t>, غلظ العقوبة إن وقع منهنّ ذنب</w:t>
      </w:r>
      <w:r w:rsidR="0070262A">
        <w:rPr>
          <w:rStyle w:val="a4"/>
          <w:rFonts w:ascii="Traditional Arabic" w:hAnsi="Traditional Arabic" w:cs="Traditional Arabic"/>
          <w:sz w:val="36"/>
          <w:szCs w:val="36"/>
          <w:rtl/>
          <w:lang w:bidi="ar-EG"/>
        </w:rPr>
        <w:footnoteReference w:id="162"/>
      </w:r>
      <w:r w:rsidR="00F3165E">
        <w:rPr>
          <w:rFonts w:ascii="Traditional Arabic" w:hAnsi="Traditional Arabic" w:cs="Traditional Arabic" w:hint="cs"/>
          <w:sz w:val="36"/>
          <w:szCs w:val="36"/>
          <w:rtl/>
          <w:lang w:bidi="ar-EG"/>
        </w:rPr>
        <w:t xml:space="preserve"> ,</w:t>
      </w:r>
      <w:r w:rsidR="00AD6887">
        <w:rPr>
          <w:rFonts w:ascii="Traditional Arabic" w:hAnsi="Traditional Arabic" w:cs="Traditional Arabic" w:hint="cs"/>
          <w:sz w:val="36"/>
          <w:szCs w:val="36"/>
          <w:rtl/>
          <w:lang w:bidi="ar-EG"/>
        </w:rPr>
        <w:t xml:space="preserve"> </w:t>
      </w:r>
      <w:r w:rsidR="00FB53E1">
        <w:rPr>
          <w:rFonts w:ascii="Traditional Arabic" w:hAnsi="Traditional Arabic" w:cs="Traditional Arabic" w:hint="cs"/>
          <w:sz w:val="36"/>
          <w:szCs w:val="36"/>
          <w:rtl/>
          <w:lang w:bidi="ar-EG"/>
        </w:rPr>
        <w:t>وكذل</w:t>
      </w:r>
      <w:r w:rsidR="00A20E41">
        <w:rPr>
          <w:rFonts w:ascii="Traditional Arabic" w:hAnsi="Traditional Arabic" w:cs="Traditional Arabic" w:hint="cs"/>
          <w:sz w:val="36"/>
          <w:szCs w:val="36"/>
          <w:rtl/>
          <w:lang w:bidi="ar-EG"/>
        </w:rPr>
        <w:t>ك هم لازالوا يرمونها بفاحشة الزنى و العياذ بالله , وهذا كفر لتكذيبهم ب</w:t>
      </w:r>
      <w:r w:rsidR="003049DD">
        <w:rPr>
          <w:rFonts w:ascii="Traditional Arabic" w:hAnsi="Traditional Arabic" w:cs="Traditional Arabic" w:hint="cs"/>
          <w:sz w:val="36"/>
          <w:szCs w:val="36"/>
          <w:rtl/>
          <w:lang w:bidi="ar-EG"/>
        </w:rPr>
        <w:t xml:space="preserve">القرآن العظيم , </w:t>
      </w:r>
      <w:r w:rsidR="00410157">
        <w:rPr>
          <w:rFonts w:ascii="Traditional Arabic" w:hAnsi="Traditional Arabic" w:cs="Traditional Arabic" w:hint="cs"/>
          <w:sz w:val="36"/>
          <w:szCs w:val="36"/>
          <w:rtl/>
          <w:lang w:bidi="ar-EG"/>
        </w:rPr>
        <w:t xml:space="preserve">إلا أنّ هذه الهجمة كان لها من الدلائل الإيجابية ما لا يلحظه إلا </w:t>
      </w:r>
      <w:r w:rsidR="005362DC">
        <w:rPr>
          <w:rFonts w:ascii="Traditional Arabic" w:hAnsi="Traditional Arabic" w:cs="Traditional Arabic" w:hint="cs"/>
          <w:sz w:val="36"/>
          <w:szCs w:val="36"/>
          <w:rtl/>
          <w:lang w:bidi="ar-EG"/>
        </w:rPr>
        <w:t>مؤمن لبيب فمنها :</w:t>
      </w:r>
    </w:p>
    <w:p w:rsidR="005362DC" w:rsidRDefault="005362DC" w:rsidP="002D666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1- هذه الجموع التي التفت للدفاع عن عرض أم المؤمنين عائشة رضي الله عنها , بل و الصحابة جميعا , سواء من خلال الفضائيات , أو على صفحات الجرائد و المجلات , أو على صفحات الإنترنت</w:t>
      </w:r>
      <w:r w:rsidR="0069136D">
        <w:rPr>
          <w:rFonts w:ascii="Traditional Arabic" w:hAnsi="Traditional Arabic" w:cs="Traditional Arabic" w:hint="cs"/>
          <w:sz w:val="36"/>
          <w:szCs w:val="36"/>
          <w:rtl/>
          <w:lang w:bidi="ar-EG"/>
        </w:rPr>
        <w:t xml:space="preserve"> .</w:t>
      </w:r>
    </w:p>
    <w:p w:rsidR="000421F3" w:rsidRDefault="0069136D" w:rsidP="002D666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2- هذه النفرة جعلت من لا يعلم عن عائشة رضي الله عنها و عن الصحابة كثير شيء , على وعي بقيمة هؤلاء , و لا ينبغي أبدا أن تتوقف هذه النفرة , ولا هذه الأبواق</w:t>
      </w:r>
      <w:r w:rsidR="00040735">
        <w:rPr>
          <w:rFonts w:ascii="Traditional Arabic" w:hAnsi="Traditional Arabic" w:cs="Traditional Arabic" w:hint="cs"/>
          <w:sz w:val="36"/>
          <w:szCs w:val="36"/>
          <w:rtl/>
          <w:lang w:bidi="ar-EG"/>
        </w:rPr>
        <w:t xml:space="preserve"> الإيمانية عن الصياح في وجه كلّ منافق كذاب</w:t>
      </w:r>
      <w:r w:rsidR="000421F3">
        <w:rPr>
          <w:rFonts w:ascii="Traditional Arabic" w:hAnsi="Traditional Arabic" w:cs="Traditional Arabic" w:hint="cs"/>
          <w:sz w:val="36"/>
          <w:szCs w:val="36"/>
          <w:rtl/>
          <w:lang w:bidi="ar-EG"/>
        </w:rPr>
        <w:t>.</w:t>
      </w:r>
    </w:p>
    <w:p w:rsidR="006C1A5D" w:rsidRDefault="000421F3" w:rsidP="002D666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3- </w:t>
      </w:r>
      <w:r w:rsidR="005424DC">
        <w:rPr>
          <w:rFonts w:ascii="Traditional Arabic" w:hAnsi="Traditional Arabic" w:cs="Traditional Arabic" w:hint="cs"/>
          <w:sz w:val="36"/>
          <w:szCs w:val="36"/>
          <w:rtl/>
          <w:lang w:bidi="ar-EG"/>
        </w:rPr>
        <w:t xml:space="preserve">زيادة إيمان المؤمنين , وازدياد حقد المنافقين , وكفر الكافرين , وعلم كثير من السنة بعض الحقائق عن الشيعة الروافض , </w:t>
      </w:r>
      <w:r w:rsidR="006C1A5D">
        <w:rPr>
          <w:rFonts w:ascii="Traditional Arabic" w:hAnsi="Traditional Arabic" w:cs="Traditional Arabic" w:hint="cs"/>
          <w:sz w:val="36"/>
          <w:szCs w:val="36"/>
          <w:rtl/>
          <w:lang w:bidi="ar-EG"/>
        </w:rPr>
        <w:t>وبعض معتقاداتهم السيئة في النبيّ صلّى عليه و سلم , وفي آله .</w:t>
      </w:r>
    </w:p>
    <w:p w:rsidR="000039AE" w:rsidRDefault="006C1A5D" w:rsidP="002D666D">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4- </w:t>
      </w:r>
      <w:r w:rsidR="004B6451">
        <w:rPr>
          <w:rFonts w:ascii="Traditional Arabic" w:hAnsi="Traditional Arabic" w:cs="Traditional Arabic" w:hint="cs"/>
          <w:sz w:val="36"/>
          <w:szCs w:val="36"/>
          <w:rtl/>
          <w:lang w:bidi="ar-EG"/>
        </w:rPr>
        <w:t>التفطن إلى المدّ الش</w:t>
      </w:r>
      <w:r w:rsidR="00C33383">
        <w:rPr>
          <w:rFonts w:ascii="Traditional Arabic" w:hAnsi="Traditional Arabic" w:cs="Traditional Arabic" w:hint="cs"/>
          <w:sz w:val="36"/>
          <w:szCs w:val="36"/>
          <w:rtl/>
          <w:lang w:bidi="ar-EG"/>
        </w:rPr>
        <w:t>ي</w:t>
      </w:r>
      <w:r w:rsidR="004B6451">
        <w:rPr>
          <w:rFonts w:ascii="Traditional Arabic" w:hAnsi="Traditional Arabic" w:cs="Traditional Arabic" w:hint="cs"/>
          <w:sz w:val="36"/>
          <w:szCs w:val="36"/>
          <w:rtl/>
          <w:lang w:bidi="ar-EG"/>
        </w:rPr>
        <w:t xml:space="preserve">عي من قبل الحكومات , التي لابدّ أن تبذل الغالي و النفيس في سبيل الدفاع عن دين الله , وأن </w:t>
      </w:r>
      <w:r w:rsidR="000039AE">
        <w:rPr>
          <w:rFonts w:ascii="Traditional Arabic" w:hAnsi="Traditional Arabic" w:cs="Traditional Arabic" w:hint="cs"/>
          <w:sz w:val="36"/>
          <w:szCs w:val="36"/>
          <w:rtl/>
          <w:lang w:bidi="ar-EG"/>
        </w:rPr>
        <w:t>تخصّص من ميزانياتها ما يكفي , لنشر مذهب أهل السنة و الجماعة الوسطي المعتدل .</w:t>
      </w:r>
    </w:p>
    <w:p w:rsidR="00EC7E20" w:rsidRDefault="00EC7E20" w:rsidP="00703DBC">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5- ظهور وحدة الصفّ للمسلمين , على اختلاف مناهجهم الدعوية</w:t>
      </w:r>
      <w:r w:rsidR="00703DBC">
        <w:rPr>
          <w:rFonts w:ascii="Traditional Arabic" w:hAnsi="Traditional Arabic" w:cs="Traditional Arabic" w:hint="cs"/>
          <w:sz w:val="36"/>
          <w:szCs w:val="36"/>
          <w:rtl/>
          <w:lang w:bidi="ar-EG"/>
        </w:rPr>
        <w:t xml:space="preserve"> ل</w:t>
      </w:r>
      <w:r w:rsidR="00744294">
        <w:rPr>
          <w:rFonts w:ascii="Traditional Arabic" w:hAnsi="Traditional Arabic" w:cs="Traditional Arabic" w:hint="cs"/>
          <w:sz w:val="36"/>
          <w:szCs w:val="36"/>
          <w:rtl/>
          <w:lang w:bidi="ar-EG"/>
        </w:rPr>
        <w:t>لدفاع عن أم المؤمنين رضي الله عنها , وهذا من أجل الآثار الإيجابيّة لهذا الهجوم !</w:t>
      </w:r>
    </w:p>
    <w:p w:rsidR="00145B11" w:rsidRDefault="00145B11" w:rsidP="002D666D">
      <w:pPr>
        <w:spacing w:after="0"/>
        <w:rPr>
          <w:rFonts w:ascii="Traditional Arabic" w:hAnsi="Traditional Arabic" w:cs="Traditional Arabic"/>
          <w:sz w:val="36"/>
          <w:szCs w:val="36"/>
          <w:rtl/>
          <w:lang w:bidi="ar-EG"/>
        </w:rPr>
      </w:pPr>
    </w:p>
    <w:p w:rsidR="003C0404" w:rsidRDefault="003C0404" w:rsidP="002D666D">
      <w:pPr>
        <w:spacing w:after="0"/>
        <w:rPr>
          <w:rFonts w:ascii="Traditional Arabic" w:hAnsi="Traditional Arabic" w:cs="Traditional Arabic"/>
          <w:sz w:val="36"/>
          <w:szCs w:val="36"/>
          <w:rtl/>
          <w:lang w:bidi="ar-EG"/>
        </w:rPr>
      </w:pPr>
    </w:p>
    <w:p w:rsidR="00E84A0D" w:rsidRPr="005C04C8" w:rsidRDefault="009E51AA" w:rsidP="009E51AA">
      <w:pPr>
        <w:spacing w:after="0"/>
        <w:jc w:val="center"/>
        <w:rPr>
          <w:rFonts w:ascii="Traditional Arabic" w:hAnsi="Traditional Arabic" w:cs="Traditional Arabic"/>
          <w:b/>
          <w:bCs/>
          <w:sz w:val="44"/>
          <w:szCs w:val="44"/>
          <w:u w:val="single"/>
          <w:rtl/>
          <w:lang w:bidi="ar-EG"/>
        </w:rPr>
      </w:pPr>
      <w:r>
        <w:rPr>
          <w:rFonts w:ascii="Traditional Arabic" w:hAnsi="Traditional Arabic" w:cs="Traditional Arabic" w:hint="cs"/>
          <w:b/>
          <w:bCs/>
          <w:sz w:val="44"/>
          <w:szCs w:val="44"/>
          <w:u w:val="single"/>
          <w:rtl/>
          <w:lang w:bidi="ar-EG"/>
        </w:rPr>
        <w:t xml:space="preserve">دحض </w:t>
      </w:r>
      <w:r w:rsidR="00E84A0D" w:rsidRPr="005C04C8">
        <w:rPr>
          <w:rFonts w:ascii="Traditional Arabic" w:hAnsi="Traditional Arabic" w:cs="Traditional Arabic" w:hint="cs"/>
          <w:b/>
          <w:bCs/>
          <w:sz w:val="44"/>
          <w:szCs w:val="44"/>
          <w:u w:val="single"/>
          <w:rtl/>
          <w:lang w:bidi="ar-EG"/>
        </w:rPr>
        <w:t xml:space="preserve">شبهات حول أم المؤمنين عائشة رضي الله عنها </w:t>
      </w:r>
      <w:r w:rsidR="00102A60">
        <w:rPr>
          <w:rStyle w:val="a4"/>
          <w:rFonts w:ascii="Traditional Arabic" w:hAnsi="Traditional Arabic" w:cs="Traditional Arabic"/>
          <w:b/>
          <w:bCs/>
          <w:sz w:val="44"/>
          <w:szCs w:val="44"/>
          <w:u w:val="single"/>
          <w:rtl/>
          <w:lang w:bidi="ar-EG"/>
        </w:rPr>
        <w:footnoteReference w:id="163"/>
      </w:r>
    </w:p>
    <w:p w:rsidR="0054548C" w:rsidRPr="0054548C" w:rsidRDefault="0054548C" w:rsidP="00567451">
      <w:pPr>
        <w:spacing w:after="0"/>
        <w:rPr>
          <w:rFonts w:ascii="Traditional Arabic" w:hAnsi="Traditional Arabic" w:cs="Traditional Arabic"/>
          <w:b/>
          <w:bCs/>
          <w:sz w:val="36"/>
          <w:szCs w:val="36"/>
          <w:u w:val="single"/>
          <w:rtl/>
          <w:lang w:bidi="ar-EG"/>
        </w:rPr>
      </w:pPr>
      <w:r w:rsidRPr="0054548C">
        <w:rPr>
          <w:rFonts w:ascii="Traditional Arabic" w:hAnsi="Traditional Arabic" w:cs="Traditional Arabic" w:hint="cs"/>
          <w:b/>
          <w:bCs/>
          <w:sz w:val="36"/>
          <w:szCs w:val="36"/>
          <w:u w:val="single"/>
          <w:rtl/>
          <w:lang w:bidi="ar-EG"/>
        </w:rPr>
        <w:t>تم</w:t>
      </w:r>
      <w:r>
        <w:rPr>
          <w:rFonts w:ascii="Traditional Arabic" w:hAnsi="Traditional Arabic" w:cs="Traditional Arabic" w:hint="cs"/>
          <w:b/>
          <w:bCs/>
          <w:sz w:val="36"/>
          <w:szCs w:val="36"/>
          <w:u w:val="single"/>
          <w:rtl/>
          <w:lang w:bidi="ar-EG"/>
        </w:rPr>
        <w:t>ـ</w:t>
      </w:r>
      <w:r w:rsidRPr="0054548C">
        <w:rPr>
          <w:rFonts w:ascii="Traditional Arabic" w:hAnsi="Traditional Arabic" w:cs="Traditional Arabic" w:hint="cs"/>
          <w:b/>
          <w:bCs/>
          <w:sz w:val="36"/>
          <w:szCs w:val="36"/>
          <w:u w:val="single"/>
          <w:rtl/>
          <w:lang w:bidi="ar-EG"/>
        </w:rPr>
        <w:t>ه</w:t>
      </w:r>
      <w:r>
        <w:rPr>
          <w:rFonts w:ascii="Traditional Arabic" w:hAnsi="Traditional Arabic" w:cs="Traditional Arabic" w:hint="cs"/>
          <w:b/>
          <w:bCs/>
          <w:sz w:val="36"/>
          <w:szCs w:val="36"/>
          <w:u w:val="single"/>
          <w:rtl/>
          <w:lang w:bidi="ar-EG"/>
        </w:rPr>
        <w:t>ـ</w:t>
      </w:r>
      <w:r w:rsidRPr="0054548C">
        <w:rPr>
          <w:rFonts w:ascii="Traditional Arabic" w:hAnsi="Traditional Arabic" w:cs="Traditional Arabic" w:hint="cs"/>
          <w:b/>
          <w:bCs/>
          <w:sz w:val="36"/>
          <w:szCs w:val="36"/>
          <w:u w:val="single"/>
          <w:rtl/>
          <w:lang w:bidi="ar-EG"/>
        </w:rPr>
        <w:t>ي</w:t>
      </w:r>
      <w:r>
        <w:rPr>
          <w:rFonts w:ascii="Traditional Arabic" w:hAnsi="Traditional Arabic" w:cs="Traditional Arabic" w:hint="cs"/>
          <w:b/>
          <w:bCs/>
          <w:sz w:val="36"/>
          <w:szCs w:val="36"/>
          <w:u w:val="single"/>
          <w:rtl/>
          <w:lang w:bidi="ar-EG"/>
        </w:rPr>
        <w:t>ـ</w:t>
      </w:r>
      <w:r w:rsidRPr="0054548C">
        <w:rPr>
          <w:rFonts w:ascii="Traditional Arabic" w:hAnsi="Traditional Arabic" w:cs="Traditional Arabic" w:hint="cs"/>
          <w:b/>
          <w:bCs/>
          <w:sz w:val="36"/>
          <w:szCs w:val="36"/>
          <w:u w:val="single"/>
          <w:rtl/>
          <w:lang w:bidi="ar-EG"/>
        </w:rPr>
        <w:t xml:space="preserve">د </w:t>
      </w:r>
    </w:p>
    <w:p w:rsidR="00CA3FF0" w:rsidRDefault="002A4FC0"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في هذا الفصل , الغرض الأسمى منه</w:t>
      </w:r>
      <w:r w:rsidR="00CA3FF0">
        <w:rPr>
          <w:rFonts w:ascii="Traditional Arabic" w:hAnsi="Traditional Arabic" w:cs="Traditional Arabic" w:hint="cs"/>
          <w:sz w:val="36"/>
          <w:szCs w:val="36"/>
          <w:rtl/>
          <w:lang w:bidi="ar-EG"/>
        </w:rPr>
        <w:t xml:space="preserve"> , هو إزالة الشبهة</w:t>
      </w:r>
      <w:r w:rsidR="00482C43">
        <w:rPr>
          <w:rStyle w:val="a4"/>
          <w:rFonts w:ascii="Traditional Arabic" w:hAnsi="Traditional Arabic" w:cs="Traditional Arabic"/>
          <w:sz w:val="36"/>
          <w:szCs w:val="36"/>
          <w:rtl/>
          <w:lang w:bidi="ar-EG"/>
        </w:rPr>
        <w:footnoteReference w:id="164"/>
      </w:r>
      <w:r w:rsidR="00CA3FF0">
        <w:rPr>
          <w:rFonts w:ascii="Traditional Arabic" w:hAnsi="Traditional Arabic" w:cs="Traditional Arabic" w:hint="cs"/>
          <w:sz w:val="36"/>
          <w:szCs w:val="36"/>
          <w:rtl/>
          <w:lang w:bidi="ar-EG"/>
        </w:rPr>
        <w:t xml:space="preserve"> عن </w:t>
      </w:r>
      <w:r w:rsidR="001C3A6E">
        <w:rPr>
          <w:rFonts w:ascii="Traditional Arabic" w:hAnsi="Traditional Arabic" w:cs="Traditional Arabic" w:hint="cs"/>
          <w:sz w:val="36"/>
          <w:szCs w:val="36"/>
          <w:rtl/>
          <w:lang w:bidi="ar-EG"/>
        </w:rPr>
        <w:t xml:space="preserve">السيدة عائشة </w:t>
      </w:r>
      <w:r w:rsidR="00BA3858">
        <w:rPr>
          <w:rFonts w:ascii="Traditional Arabic" w:hAnsi="Traditional Arabic" w:cs="Traditional Arabic" w:hint="cs"/>
          <w:sz w:val="36"/>
          <w:szCs w:val="36"/>
          <w:rtl/>
          <w:lang w:bidi="ar-EG"/>
        </w:rPr>
        <w:t xml:space="preserve">أولا , </w:t>
      </w:r>
      <w:r w:rsidR="00E46C0F">
        <w:rPr>
          <w:rFonts w:ascii="Traditional Arabic" w:hAnsi="Traditional Arabic" w:cs="Traditional Arabic" w:hint="cs"/>
          <w:sz w:val="36"/>
          <w:szCs w:val="36"/>
          <w:rtl/>
          <w:lang w:bidi="ar-EG"/>
        </w:rPr>
        <w:t>ودفع كلّ ما يمكن أن</w:t>
      </w:r>
      <w:r w:rsidR="00120AF2">
        <w:rPr>
          <w:rFonts w:ascii="Traditional Arabic" w:hAnsi="Traditional Arabic" w:cs="Traditional Arabic" w:hint="cs"/>
          <w:sz w:val="36"/>
          <w:szCs w:val="36"/>
          <w:rtl/>
          <w:lang w:bidi="ar-EG"/>
        </w:rPr>
        <w:t xml:space="preserve"> يقع في القلب</w:t>
      </w:r>
      <w:r w:rsidR="00BA3858">
        <w:rPr>
          <w:rFonts w:ascii="Traditional Arabic" w:hAnsi="Traditional Arabic" w:cs="Traditional Arabic" w:hint="cs"/>
          <w:sz w:val="36"/>
          <w:szCs w:val="36"/>
          <w:rtl/>
          <w:lang w:bidi="ar-EG"/>
        </w:rPr>
        <w:t xml:space="preserve"> </w:t>
      </w:r>
      <w:r w:rsidR="00120AF2">
        <w:rPr>
          <w:rFonts w:ascii="Traditional Arabic" w:hAnsi="Traditional Arabic" w:cs="Traditional Arabic" w:hint="cs"/>
          <w:sz w:val="36"/>
          <w:szCs w:val="36"/>
          <w:rtl/>
          <w:lang w:bidi="ar-EG"/>
        </w:rPr>
        <w:t xml:space="preserve">من </w:t>
      </w:r>
      <w:r w:rsidR="00BA3858">
        <w:rPr>
          <w:rFonts w:ascii="Traditional Arabic" w:hAnsi="Traditional Arabic" w:cs="Traditional Arabic" w:hint="cs"/>
          <w:sz w:val="36"/>
          <w:szCs w:val="36"/>
          <w:rtl/>
          <w:lang w:bidi="ar-EG"/>
        </w:rPr>
        <w:t xml:space="preserve">شيء من كلام أهل التشيّع أو النصارى </w:t>
      </w:r>
      <w:r w:rsidR="001C3A6E">
        <w:rPr>
          <w:rFonts w:ascii="Traditional Arabic" w:hAnsi="Traditional Arabic" w:cs="Traditional Arabic" w:hint="cs"/>
          <w:sz w:val="36"/>
          <w:szCs w:val="36"/>
          <w:rtl/>
          <w:lang w:bidi="ar-EG"/>
        </w:rPr>
        <w:t xml:space="preserve">, لأن عقيدتنا لا تتغير في هؤلاء الأطهار </w:t>
      </w:r>
      <w:r w:rsidR="00E46C0F">
        <w:rPr>
          <w:rFonts w:ascii="Traditional Arabic" w:hAnsi="Traditional Arabic" w:cs="Traditional Arabic" w:hint="cs"/>
          <w:sz w:val="36"/>
          <w:szCs w:val="36"/>
          <w:rtl/>
          <w:lang w:bidi="ar-EG"/>
        </w:rPr>
        <w:t xml:space="preserve">, فلزم أن نحافظ عليها نقية دوما </w:t>
      </w:r>
      <w:r w:rsidR="00120AF2">
        <w:rPr>
          <w:rFonts w:ascii="Traditional Arabic" w:hAnsi="Traditional Arabic" w:cs="Traditional Arabic" w:hint="cs"/>
          <w:sz w:val="36"/>
          <w:szCs w:val="36"/>
          <w:rtl/>
          <w:lang w:bidi="ar-EG"/>
        </w:rPr>
        <w:t>.</w:t>
      </w:r>
      <w:r w:rsidR="00B8110D">
        <w:rPr>
          <w:rFonts w:ascii="Traditional Arabic" w:hAnsi="Traditional Arabic" w:cs="Traditional Arabic" w:hint="cs"/>
          <w:sz w:val="36"/>
          <w:szCs w:val="36"/>
          <w:rtl/>
          <w:lang w:bidi="ar-EG"/>
        </w:rPr>
        <w:t xml:space="preserve"> ثم إفحام الخصم ثانيا , و إلزامه بالحجّة قدر المستطاع , ولا يلزم</w:t>
      </w:r>
      <w:r w:rsidR="002203F5">
        <w:rPr>
          <w:rFonts w:ascii="Traditional Arabic" w:hAnsi="Traditional Arabic" w:cs="Traditional Arabic" w:hint="cs"/>
          <w:sz w:val="36"/>
          <w:szCs w:val="36"/>
          <w:rtl/>
          <w:lang w:bidi="ar-EG"/>
        </w:rPr>
        <w:t xml:space="preserve"> من ردّ الشبهات</w:t>
      </w:r>
      <w:r w:rsidR="00B8110D">
        <w:rPr>
          <w:rFonts w:ascii="Traditional Arabic" w:hAnsi="Traditional Arabic" w:cs="Traditional Arabic" w:hint="cs"/>
          <w:sz w:val="36"/>
          <w:szCs w:val="36"/>
          <w:rtl/>
          <w:lang w:bidi="ar-EG"/>
        </w:rPr>
        <w:t xml:space="preserve"> أن يقتنعوا</w:t>
      </w:r>
      <w:r w:rsidR="002203F5">
        <w:rPr>
          <w:rFonts w:ascii="Traditional Arabic" w:hAnsi="Traditional Arabic" w:cs="Traditional Arabic" w:hint="cs"/>
          <w:sz w:val="36"/>
          <w:szCs w:val="36"/>
          <w:rtl/>
          <w:lang w:bidi="ar-EG"/>
        </w:rPr>
        <w:t xml:space="preserve"> بها</w:t>
      </w:r>
      <w:r w:rsidR="00B8110D">
        <w:rPr>
          <w:rFonts w:ascii="Traditional Arabic" w:hAnsi="Traditional Arabic" w:cs="Traditional Arabic" w:hint="cs"/>
          <w:sz w:val="36"/>
          <w:szCs w:val="36"/>
          <w:rtl/>
          <w:lang w:bidi="ar-EG"/>
        </w:rPr>
        <w:t xml:space="preserve"> أو لا , </w:t>
      </w:r>
      <w:r w:rsidR="002203F5">
        <w:rPr>
          <w:rFonts w:ascii="Traditional Arabic" w:hAnsi="Traditional Arabic" w:cs="Traditional Arabic" w:hint="cs"/>
          <w:sz w:val="36"/>
          <w:szCs w:val="36"/>
          <w:rtl/>
          <w:lang w:bidi="ar-EG"/>
        </w:rPr>
        <w:t xml:space="preserve">فما علينا إلا الدفع عن أعراضنا بكلّ ما أوتينا من قوة , </w:t>
      </w:r>
      <w:r w:rsidR="00D72F71">
        <w:rPr>
          <w:rFonts w:ascii="Traditional Arabic" w:hAnsi="Traditional Arabic" w:cs="Traditional Arabic" w:hint="cs"/>
          <w:sz w:val="36"/>
          <w:szCs w:val="36"/>
          <w:rtl/>
          <w:lang w:bidi="ar-EG"/>
        </w:rPr>
        <w:t xml:space="preserve">و أما النتيجة فهي من الله وحده , إن شاء هدى و إن شاء أضلّ . </w:t>
      </w:r>
      <w:r w:rsidR="002203F5">
        <w:rPr>
          <w:rFonts w:ascii="Traditional Arabic" w:hAnsi="Traditional Arabic" w:cs="Traditional Arabic" w:hint="cs"/>
          <w:sz w:val="36"/>
          <w:szCs w:val="36"/>
          <w:rtl/>
          <w:lang w:bidi="ar-EG"/>
        </w:rPr>
        <w:t xml:space="preserve"> </w:t>
      </w:r>
    </w:p>
    <w:p w:rsidR="005C04C8" w:rsidRDefault="005C04C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يثير دائما من يريد ا</w:t>
      </w:r>
      <w:r w:rsidR="0084222A">
        <w:rPr>
          <w:rFonts w:ascii="Traditional Arabic" w:hAnsi="Traditional Arabic" w:cs="Traditional Arabic" w:hint="cs"/>
          <w:sz w:val="36"/>
          <w:szCs w:val="36"/>
          <w:rtl/>
          <w:lang w:bidi="ar-EG"/>
        </w:rPr>
        <w:t xml:space="preserve">ثبات الحقّ لنفسه </w:t>
      </w:r>
      <w:r w:rsidR="002623D3">
        <w:rPr>
          <w:rFonts w:ascii="Traditional Arabic" w:hAnsi="Traditional Arabic" w:cs="Traditional Arabic" w:hint="cs"/>
          <w:sz w:val="36"/>
          <w:szCs w:val="36"/>
          <w:rtl/>
          <w:lang w:bidi="ar-EG"/>
        </w:rPr>
        <w:t xml:space="preserve">, </w:t>
      </w:r>
      <w:r w:rsidR="0084222A">
        <w:rPr>
          <w:rFonts w:ascii="Traditional Arabic" w:hAnsi="Traditional Arabic" w:cs="Traditional Arabic" w:hint="cs"/>
          <w:sz w:val="36"/>
          <w:szCs w:val="36"/>
          <w:rtl/>
          <w:lang w:bidi="ar-EG"/>
        </w:rPr>
        <w:t>الشبهات و المزاعم</w:t>
      </w:r>
      <w:r w:rsidR="00B117FD">
        <w:rPr>
          <w:rFonts w:ascii="Traditional Arabic" w:hAnsi="Traditional Arabic" w:cs="Traditional Arabic" w:hint="cs"/>
          <w:sz w:val="36"/>
          <w:szCs w:val="36"/>
          <w:rtl/>
          <w:lang w:bidi="ar-EG"/>
        </w:rPr>
        <w:t xml:space="preserve"> حول خصومه , سواء بالحق أو بالباطل</w:t>
      </w:r>
      <w:r w:rsidR="0084222A">
        <w:rPr>
          <w:rFonts w:ascii="Traditional Arabic" w:hAnsi="Traditional Arabic" w:cs="Traditional Arabic" w:hint="cs"/>
          <w:sz w:val="36"/>
          <w:szCs w:val="36"/>
          <w:rtl/>
          <w:lang w:bidi="ar-EG"/>
        </w:rPr>
        <w:t xml:space="preserve"> , و يتصيد ما يمكنه اصطياده من </w:t>
      </w:r>
      <w:r w:rsidR="00B117FD">
        <w:rPr>
          <w:rFonts w:ascii="Traditional Arabic" w:hAnsi="Traditional Arabic" w:cs="Traditional Arabic" w:hint="cs"/>
          <w:sz w:val="36"/>
          <w:szCs w:val="36"/>
          <w:rtl/>
          <w:lang w:bidi="ar-EG"/>
        </w:rPr>
        <w:t xml:space="preserve">الأقوال و الأحداث التي تنسب لخصمه , </w:t>
      </w:r>
      <w:r>
        <w:rPr>
          <w:rFonts w:ascii="Traditional Arabic" w:hAnsi="Traditional Arabic" w:cs="Traditional Arabic" w:hint="cs"/>
          <w:sz w:val="36"/>
          <w:szCs w:val="36"/>
          <w:rtl/>
          <w:lang w:bidi="ar-EG"/>
        </w:rPr>
        <w:t xml:space="preserve"> </w:t>
      </w:r>
      <w:r w:rsidR="00D200B9">
        <w:rPr>
          <w:rFonts w:ascii="Traditional Arabic" w:hAnsi="Traditional Arabic" w:cs="Traditional Arabic" w:hint="cs"/>
          <w:sz w:val="36"/>
          <w:szCs w:val="36"/>
          <w:rtl/>
          <w:lang w:bidi="ar-EG"/>
        </w:rPr>
        <w:t xml:space="preserve">و ينسج عليها أفكاره و اعتقاده المضاد لهذا الخصم , و يحاول أن يظفر بأي نصر من هذه الشبهات </w:t>
      </w:r>
      <w:r w:rsidR="00DC12AE">
        <w:rPr>
          <w:rFonts w:ascii="Traditional Arabic" w:hAnsi="Traditional Arabic" w:cs="Traditional Arabic" w:hint="cs"/>
          <w:sz w:val="36"/>
          <w:szCs w:val="36"/>
          <w:rtl/>
          <w:lang w:bidi="ar-EG"/>
        </w:rPr>
        <w:t>حتى يثبت لنفسه أنه على الحق , وفي الواق</w:t>
      </w:r>
      <w:r w:rsidR="002623D3">
        <w:rPr>
          <w:rFonts w:ascii="Traditional Arabic" w:hAnsi="Traditional Arabic" w:cs="Traditional Arabic" w:hint="cs"/>
          <w:sz w:val="36"/>
          <w:szCs w:val="36"/>
          <w:rtl/>
          <w:lang w:bidi="ar-EG"/>
        </w:rPr>
        <w:t>ع</w:t>
      </w:r>
      <w:r w:rsidR="00DC12AE">
        <w:rPr>
          <w:rFonts w:ascii="Traditional Arabic" w:hAnsi="Traditional Arabic" w:cs="Traditional Arabic" w:hint="cs"/>
          <w:sz w:val="36"/>
          <w:szCs w:val="36"/>
          <w:rtl/>
          <w:lang w:bidi="ar-EG"/>
        </w:rPr>
        <w:t xml:space="preserve"> أن كثرة الشبهات التي يوردها من يريد اسقاط الصحابة , و بالأخص السيدة عائشة رضي الله تعالى عنها </w:t>
      </w:r>
      <w:r w:rsidR="002623D3">
        <w:rPr>
          <w:rFonts w:ascii="Traditional Arabic" w:hAnsi="Traditional Arabic" w:cs="Traditional Arabic" w:hint="cs"/>
          <w:sz w:val="36"/>
          <w:szCs w:val="36"/>
          <w:rtl/>
          <w:lang w:bidi="ar-EG"/>
        </w:rPr>
        <w:t xml:space="preserve">, لا </w:t>
      </w:r>
      <w:r w:rsidR="00C95224">
        <w:rPr>
          <w:rFonts w:ascii="Traditional Arabic" w:hAnsi="Traditional Arabic" w:cs="Traditional Arabic" w:hint="cs"/>
          <w:sz w:val="36"/>
          <w:szCs w:val="36"/>
          <w:rtl/>
          <w:lang w:bidi="ar-EG"/>
        </w:rPr>
        <w:t>ت</w:t>
      </w:r>
      <w:r w:rsidR="002623D3">
        <w:rPr>
          <w:rFonts w:ascii="Traditional Arabic" w:hAnsi="Traditional Arabic" w:cs="Traditional Arabic" w:hint="cs"/>
          <w:sz w:val="36"/>
          <w:szCs w:val="36"/>
          <w:rtl/>
          <w:lang w:bidi="ar-EG"/>
        </w:rPr>
        <w:t xml:space="preserve">فلح </w:t>
      </w:r>
      <w:r w:rsidR="00C95224">
        <w:rPr>
          <w:rFonts w:ascii="Traditional Arabic" w:hAnsi="Traditional Arabic" w:cs="Traditional Arabic" w:hint="cs"/>
          <w:sz w:val="36"/>
          <w:szCs w:val="36"/>
          <w:rtl/>
          <w:lang w:bidi="ar-EG"/>
        </w:rPr>
        <w:t>م</w:t>
      </w:r>
      <w:r w:rsidR="002623D3">
        <w:rPr>
          <w:rFonts w:ascii="Traditional Arabic" w:hAnsi="Traditional Arabic" w:cs="Traditional Arabic" w:hint="cs"/>
          <w:sz w:val="36"/>
          <w:szCs w:val="36"/>
          <w:rtl/>
          <w:lang w:bidi="ar-EG"/>
        </w:rPr>
        <w:t>حاولات</w:t>
      </w:r>
      <w:r w:rsidR="00C95224">
        <w:rPr>
          <w:rFonts w:ascii="Traditional Arabic" w:hAnsi="Traditional Arabic" w:cs="Traditional Arabic" w:hint="cs"/>
          <w:sz w:val="36"/>
          <w:szCs w:val="36"/>
          <w:rtl/>
          <w:lang w:bidi="ar-EG"/>
        </w:rPr>
        <w:t xml:space="preserve"> اسقاطها</w:t>
      </w:r>
      <w:r w:rsidR="002623D3">
        <w:rPr>
          <w:rFonts w:ascii="Traditional Arabic" w:hAnsi="Traditional Arabic" w:cs="Traditional Arabic" w:hint="cs"/>
          <w:sz w:val="36"/>
          <w:szCs w:val="36"/>
          <w:rtl/>
          <w:lang w:bidi="ar-EG"/>
        </w:rPr>
        <w:t xml:space="preserve"> حتى و إن كانت عقلية </w:t>
      </w:r>
      <w:r w:rsidR="008D160B">
        <w:rPr>
          <w:rFonts w:ascii="Traditional Arabic" w:hAnsi="Traditional Arabic" w:cs="Traditional Arabic" w:hint="cs"/>
          <w:sz w:val="36"/>
          <w:szCs w:val="36"/>
          <w:rtl/>
          <w:lang w:bidi="ar-EG"/>
        </w:rPr>
        <w:t xml:space="preserve">, لا نصيّة , </w:t>
      </w:r>
      <w:r w:rsidR="00C95224">
        <w:rPr>
          <w:rFonts w:ascii="Traditional Arabic" w:hAnsi="Traditional Arabic" w:cs="Traditional Arabic" w:hint="cs"/>
          <w:sz w:val="36"/>
          <w:szCs w:val="36"/>
          <w:rtl/>
          <w:lang w:bidi="ar-EG"/>
        </w:rPr>
        <w:t xml:space="preserve">والسبب في ذلك كما يقول بن تيميّة رحمه الله " </w:t>
      </w:r>
      <w:r w:rsidR="00A01D3A">
        <w:rPr>
          <w:rFonts w:ascii="Traditional Arabic" w:hAnsi="Traditional Arabic" w:cs="Traditional Arabic" w:hint="cs"/>
          <w:sz w:val="36"/>
          <w:szCs w:val="36"/>
          <w:rtl/>
          <w:lang w:bidi="ar-EG"/>
        </w:rPr>
        <w:t xml:space="preserve">والكلام في الناس يجب أن يكون بعلم و عدل , لا بجهل و ظلم , كحال أهل البدع , فإن الرافضة تعمد إلى أقوام متقاربين في الفضيلة , </w:t>
      </w:r>
      <w:r w:rsidR="00530F4C">
        <w:rPr>
          <w:rFonts w:ascii="Traditional Arabic" w:hAnsi="Traditional Arabic" w:cs="Traditional Arabic" w:hint="cs"/>
          <w:sz w:val="36"/>
          <w:szCs w:val="36"/>
          <w:rtl/>
          <w:lang w:bidi="ar-EG"/>
        </w:rPr>
        <w:t xml:space="preserve">تريد ان تجعل أحدم معصوما من الذنوب , و الخطايا , و الآخر مأثوما فاسقا أو كافرا , فيظهر جهلهم و تناقضهم , كاليهودي أو النصراني </w:t>
      </w:r>
      <w:r w:rsidR="000730D1">
        <w:rPr>
          <w:rFonts w:ascii="Traditional Arabic" w:hAnsi="Traditional Arabic" w:cs="Traditional Arabic" w:hint="cs"/>
          <w:sz w:val="36"/>
          <w:szCs w:val="36"/>
          <w:rtl/>
          <w:lang w:bidi="ar-EG"/>
        </w:rPr>
        <w:t xml:space="preserve">, إذا أراد أن يثبت نبوّة موسى أو عيسى , مع قدحه في نبوة محمد صلّى الله عليه وسلّم , فإنه يظهر عجزه و جهله , و تناقضه , </w:t>
      </w:r>
      <w:r w:rsidR="00D1513F">
        <w:rPr>
          <w:rFonts w:ascii="Traditional Arabic" w:hAnsi="Traditional Arabic" w:cs="Traditional Arabic" w:hint="cs"/>
          <w:sz w:val="36"/>
          <w:szCs w:val="36"/>
          <w:rtl/>
          <w:lang w:bidi="ar-EG"/>
        </w:rPr>
        <w:t xml:space="preserve">فإنه ما من طريق يثبت بها نبوة موسى و عيسى إلا و تثبت نبوة محمد بمثلها أو بما هو أقوى منها , وما من شبهة تعرض في نبوة محمد صلّى الله عليه وسلّم , </w:t>
      </w:r>
      <w:r w:rsidR="006E1F27">
        <w:rPr>
          <w:rFonts w:ascii="Traditional Arabic" w:hAnsi="Traditional Arabic" w:cs="Traditional Arabic" w:hint="cs"/>
          <w:sz w:val="36"/>
          <w:szCs w:val="36"/>
          <w:rtl/>
          <w:lang w:bidi="ar-EG"/>
        </w:rPr>
        <w:t xml:space="preserve">إلا و تعرض في نبوّة موسى و عيسى عليهما السلام , بما هو مثلها أو أقوى منها , و كلّ من عمد إلى التفريق بين المتماثلين , أو مدح الشيء و ذم ما هو من جنسه , </w:t>
      </w:r>
      <w:r w:rsidR="006B102D">
        <w:rPr>
          <w:rFonts w:ascii="Traditional Arabic" w:hAnsi="Traditional Arabic" w:cs="Traditional Arabic" w:hint="cs"/>
          <w:sz w:val="36"/>
          <w:szCs w:val="36"/>
          <w:rtl/>
          <w:lang w:bidi="ar-EG"/>
        </w:rPr>
        <w:t xml:space="preserve">أو أولى بالمدح منه أو بالعكس , أصابه مثل هذا التناقض و العجز و الجهل , و هكذا أتباع المشايخ و العلماء </w:t>
      </w:r>
      <w:r w:rsidR="008C0BFB">
        <w:rPr>
          <w:rFonts w:ascii="Traditional Arabic" w:hAnsi="Traditional Arabic" w:cs="Traditional Arabic" w:hint="cs"/>
          <w:sz w:val="36"/>
          <w:szCs w:val="36"/>
          <w:rtl/>
          <w:lang w:bidi="ar-EG"/>
        </w:rPr>
        <w:t xml:space="preserve">إذا أراد أحدهم أن يمدح متبوعه و يذم نظيره , أو يفضّل أحدهم على الآخر بمثل هذا الطريق ا.هـ." </w:t>
      </w:r>
      <w:r w:rsidR="00E87458">
        <w:rPr>
          <w:rStyle w:val="a4"/>
          <w:rFonts w:ascii="Traditional Arabic" w:hAnsi="Traditional Arabic" w:cs="Traditional Arabic"/>
          <w:sz w:val="36"/>
          <w:szCs w:val="36"/>
          <w:rtl/>
          <w:lang w:bidi="ar-EG"/>
        </w:rPr>
        <w:footnoteReference w:id="165"/>
      </w:r>
    </w:p>
    <w:p w:rsidR="00BC7A21" w:rsidRDefault="00C24D9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w:t>
      </w:r>
      <w:r w:rsidR="00227362">
        <w:rPr>
          <w:rFonts w:ascii="Traditional Arabic" w:hAnsi="Traditional Arabic" w:cs="Traditional Arabic" w:hint="cs"/>
          <w:sz w:val="36"/>
          <w:szCs w:val="36"/>
          <w:rtl/>
          <w:lang w:bidi="ar-EG"/>
        </w:rPr>
        <w:t xml:space="preserve">الذي يتطاول على هؤلاء الصحابة , مثله مثل الذي يرمي الجبال بالحصى , </w:t>
      </w:r>
      <w:r>
        <w:rPr>
          <w:rFonts w:ascii="Traditional Arabic" w:hAnsi="Traditional Arabic" w:cs="Traditional Arabic" w:hint="cs"/>
          <w:sz w:val="36"/>
          <w:szCs w:val="36"/>
          <w:rtl/>
          <w:lang w:bidi="ar-EG"/>
        </w:rPr>
        <w:t xml:space="preserve">ومثله مثل الذي يحجب ضوء الشمس بلوح زجاج , لا ينفعه </w:t>
      </w:r>
      <w:r w:rsidR="000B3BDA">
        <w:rPr>
          <w:rFonts w:ascii="Traditional Arabic" w:hAnsi="Traditional Arabic" w:cs="Traditional Arabic" w:hint="cs"/>
          <w:sz w:val="36"/>
          <w:szCs w:val="36"/>
          <w:rtl/>
          <w:lang w:bidi="ar-EG"/>
        </w:rPr>
        <w:t>, بل يضرّه أكثر ما ينفعه ,</w:t>
      </w:r>
      <w:r w:rsidR="00F565F0">
        <w:rPr>
          <w:rFonts w:ascii="Traditional Arabic" w:hAnsi="Traditional Arabic" w:cs="Traditional Arabic" w:hint="cs"/>
          <w:sz w:val="36"/>
          <w:szCs w:val="36"/>
          <w:rtl/>
          <w:lang w:bidi="ar-EG"/>
        </w:rPr>
        <w:t xml:space="preserve"> وهذه بعض </w:t>
      </w:r>
      <w:r w:rsidR="00772F28">
        <w:rPr>
          <w:rFonts w:ascii="Traditional Arabic" w:hAnsi="Traditional Arabic" w:cs="Traditional Arabic" w:hint="cs"/>
          <w:sz w:val="36"/>
          <w:szCs w:val="36"/>
          <w:rtl/>
          <w:lang w:bidi="ar-EG"/>
        </w:rPr>
        <w:t>م</w:t>
      </w:r>
      <w:r w:rsidR="00F565F0">
        <w:rPr>
          <w:rFonts w:ascii="Traditional Arabic" w:hAnsi="Traditional Arabic" w:cs="Traditional Arabic" w:hint="cs"/>
          <w:sz w:val="36"/>
          <w:szCs w:val="36"/>
          <w:rtl/>
          <w:lang w:bidi="ar-EG"/>
        </w:rPr>
        <w:t xml:space="preserve">لاحظات على هذه الشبهات التي ترد على الصحابة بوجه عام , وعلى أم المؤمنين عائشة بوجه خاص , </w:t>
      </w:r>
      <w:r w:rsidR="00772F28">
        <w:rPr>
          <w:rFonts w:ascii="Traditional Arabic" w:hAnsi="Traditional Arabic" w:cs="Traditional Arabic" w:hint="cs"/>
          <w:sz w:val="36"/>
          <w:szCs w:val="36"/>
          <w:rtl/>
          <w:lang w:bidi="ar-EG"/>
        </w:rPr>
        <w:t xml:space="preserve">تبين بعض </w:t>
      </w:r>
      <w:r w:rsidR="00000781">
        <w:rPr>
          <w:rFonts w:ascii="Traditional Arabic" w:hAnsi="Traditional Arabic" w:cs="Traditional Arabic" w:hint="cs"/>
          <w:sz w:val="36"/>
          <w:szCs w:val="36"/>
          <w:rtl/>
          <w:lang w:bidi="ar-EG"/>
        </w:rPr>
        <w:t>الصفات المشتركة بين هذه الشبه جميعا ,</w:t>
      </w:r>
    </w:p>
    <w:p w:rsidR="00FB5CEC" w:rsidRDefault="00000781" w:rsidP="00567451">
      <w:pPr>
        <w:spacing w:after="0"/>
        <w:rPr>
          <w:rFonts w:ascii="Traditional Arabic" w:hAnsi="Traditional Arabic" w:cs="Traditional Arabic"/>
          <w:sz w:val="36"/>
          <w:szCs w:val="36"/>
          <w:rtl/>
          <w:lang w:bidi="ar-EG"/>
        </w:rPr>
      </w:pPr>
      <w:r w:rsidRPr="003D29AE">
        <w:rPr>
          <w:rFonts w:ascii="Traditional Arabic" w:hAnsi="Traditional Arabic" w:cs="Traditional Arabic" w:hint="cs"/>
          <w:b/>
          <w:bCs/>
          <w:sz w:val="36"/>
          <w:szCs w:val="36"/>
          <w:rtl/>
          <w:lang w:bidi="ar-EG"/>
        </w:rPr>
        <w:t>أولا :</w:t>
      </w:r>
      <w:r>
        <w:rPr>
          <w:rFonts w:ascii="Traditional Arabic" w:hAnsi="Traditional Arabic" w:cs="Traditional Arabic" w:hint="cs"/>
          <w:sz w:val="36"/>
          <w:szCs w:val="36"/>
          <w:rtl/>
          <w:lang w:bidi="ar-EG"/>
        </w:rPr>
        <w:t xml:space="preserve"> أن التطاول على الصحابة ليس بالأمر الجديد </w:t>
      </w:r>
      <w:r w:rsidR="009155F6">
        <w:rPr>
          <w:rFonts w:ascii="Traditional Arabic" w:hAnsi="Traditional Arabic" w:cs="Traditional Arabic" w:hint="cs"/>
          <w:sz w:val="36"/>
          <w:szCs w:val="36"/>
          <w:rtl/>
          <w:lang w:bidi="ar-EG"/>
        </w:rPr>
        <w:t xml:space="preserve">, بل تطاول أهل الكفر قديما </w:t>
      </w:r>
      <w:r w:rsidR="00791725">
        <w:rPr>
          <w:rFonts w:ascii="Traditional Arabic" w:hAnsi="Traditional Arabic" w:cs="Traditional Arabic" w:hint="cs"/>
          <w:sz w:val="36"/>
          <w:szCs w:val="36"/>
          <w:rtl/>
          <w:lang w:bidi="ar-EG"/>
        </w:rPr>
        <w:t xml:space="preserve">على أتباع الرسل , </w:t>
      </w:r>
      <w:r w:rsidR="009155F6">
        <w:rPr>
          <w:rFonts w:ascii="Traditional Arabic" w:hAnsi="Traditional Arabic" w:cs="Traditional Arabic" w:hint="cs"/>
          <w:sz w:val="36"/>
          <w:szCs w:val="36"/>
          <w:rtl/>
          <w:lang w:bidi="ar-EG"/>
        </w:rPr>
        <w:t>فقال تعالى {</w:t>
      </w:r>
      <w:r w:rsidR="00791725" w:rsidRPr="00791725">
        <w:rPr>
          <w:rFonts w:ascii="Traditional Arabic" w:hAnsi="Traditional Arabic" w:cs="Traditional Arabic"/>
          <w:sz w:val="36"/>
          <w:szCs w:val="36"/>
          <w:rtl/>
          <w:lang w:bidi="ar-EG"/>
        </w:rPr>
        <w:t xml:space="preserve">وَلَقَدْ أَرْسَلْنَا نُوحًا إِلَى قَوْمِهِ إِنِّي لَكُمْ نَذِيرٌ مُبِينٌ (25) أَنْ لَا تَعْبُدُوا إِلَّا اللَّهَ </w:t>
      </w:r>
      <w:r w:rsidR="00791725" w:rsidRPr="00791725">
        <w:rPr>
          <w:rFonts w:ascii="Traditional Arabic" w:hAnsi="Traditional Arabic" w:cs="Traditional Arabic"/>
          <w:sz w:val="36"/>
          <w:szCs w:val="36"/>
          <w:rtl/>
          <w:lang w:bidi="ar-EG"/>
        </w:rPr>
        <w:lastRenderedPageBreak/>
        <w:t>إِنِّي أَخَافُ عَلَيْكُمْ عَذَابَ يَوْمٍ أَلِيمٍ (26) فَقَالَ الْمَلَأُ الَّذِينَ كَفَرُوا مِنْ قَوْمِهِ مَا نَرَاكَ إِلَّا بَشَرًا مِثْلَنَا وَمَا نَرَاكَ اتَّبَعَكَ إِلَّا الَّذِينَ هُمْ أَرَاذِلُنَا بَادِيَ الرَّأْيِ وَمَا نَرَى لَكُمْ عَلَيْنَا مِنْ فَضْلٍ بَلْ نَظُنُّكُمْ كَاذِبِينَ (27)</w:t>
      </w:r>
      <w:r w:rsidR="004144E6">
        <w:rPr>
          <w:rFonts w:ascii="Traditional Arabic" w:hAnsi="Traditional Arabic" w:cs="Traditional Arabic" w:hint="cs"/>
          <w:sz w:val="36"/>
          <w:szCs w:val="36"/>
          <w:rtl/>
          <w:lang w:bidi="ar-EG"/>
        </w:rPr>
        <w:t>}</w:t>
      </w:r>
      <w:r w:rsidR="004144E6">
        <w:rPr>
          <w:rStyle w:val="a4"/>
          <w:rFonts w:ascii="Traditional Arabic" w:hAnsi="Traditional Arabic" w:cs="Traditional Arabic"/>
          <w:sz w:val="36"/>
          <w:szCs w:val="36"/>
          <w:rtl/>
          <w:lang w:bidi="ar-EG"/>
        </w:rPr>
        <w:footnoteReference w:id="166"/>
      </w:r>
      <w:r w:rsidR="004144E6">
        <w:rPr>
          <w:rFonts w:ascii="Traditional Arabic" w:hAnsi="Traditional Arabic" w:cs="Traditional Arabic" w:hint="cs"/>
          <w:sz w:val="36"/>
          <w:szCs w:val="36"/>
          <w:rtl/>
          <w:lang w:bidi="ar-EG"/>
        </w:rPr>
        <w:t xml:space="preserve">  , </w:t>
      </w:r>
    </w:p>
    <w:p w:rsidR="00000781" w:rsidRDefault="004144E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وقال تعالى {</w:t>
      </w:r>
      <w:r w:rsidR="00FB5CEC" w:rsidRPr="00FB5CEC">
        <w:rPr>
          <w:rFonts w:ascii="Traditional Arabic" w:hAnsi="Traditional Arabic" w:cs="Traditional Arabic"/>
          <w:sz w:val="36"/>
          <w:szCs w:val="36"/>
          <w:rtl/>
          <w:lang w:bidi="ar-EG"/>
        </w:rPr>
        <w:t>قَالَ الْمَلَأُ الَّذِينَ اسْتَكْبَرُوا مِنْ قَوْمِهِ لَنُخْرِجَنَّكَ يَا شُعَيْبُ وَالَّذِينَ آمَنُوا مَعَكَ مِنْ قَرْيَتِنَا أَوْ لَتَعُودُنَّ فِي مِلَّتِنَا قَالَ أَوَلَوْ كُنَّا كَارِهِينَ (88) قَدِ افْتَرَيْنَا عَلَى اللَّهِ كَذِبًا إِنْ عُدْنَا فِي مِلَّتِكُمْ بَعْدَ إِذْ نَجَّانَا اللَّهُ مِنْهَا وَمَا يَكُونُ لَنَا أَنْ نَعُودَ فِيهَا إِلَّا أَنْ يَشَاءَ اللَّهُ رَبُّنَا وَسِعَ رَبُّنَا كُلَّ شَيْءٍ عِلْمًا عَلَى اللَّهِ تَوَكَّلْنَا رَبَّنَا افْتَحْ بَيْنَنَا وَبَيْنَ قَوْمِنَا بِالْحَقِّ وَأَنْتَ خَيْرُ الْفَاتِحِينَ (89) وَقَالَ الْمَلَأُ الَّذِينَ كَفَرُوا مِنْ قَوْمِهِ لَئِنِ اتَّبَعْتُمْ شُعَيْبًا إِنَّكُمْ إِذًا لَخَاسِرُونَ (90)</w:t>
      </w:r>
      <w:r w:rsidR="00FB5CEC">
        <w:rPr>
          <w:rFonts w:ascii="Traditional Arabic" w:hAnsi="Traditional Arabic" w:cs="Traditional Arabic" w:hint="cs"/>
          <w:sz w:val="36"/>
          <w:szCs w:val="36"/>
          <w:rtl/>
          <w:lang w:bidi="ar-EG"/>
        </w:rPr>
        <w:t>}</w:t>
      </w:r>
      <w:r w:rsidR="00FB5CEC">
        <w:rPr>
          <w:rStyle w:val="a4"/>
          <w:rFonts w:ascii="Traditional Arabic" w:hAnsi="Traditional Arabic" w:cs="Traditional Arabic"/>
          <w:sz w:val="36"/>
          <w:szCs w:val="36"/>
          <w:rtl/>
          <w:lang w:bidi="ar-EG"/>
        </w:rPr>
        <w:footnoteReference w:id="167"/>
      </w:r>
    </w:p>
    <w:p w:rsidR="007566A3" w:rsidRDefault="00D03F6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والله عزّ وجلّ يمن على من يشاء من عباده , باتباع الهدى مع الأنبياء , </w:t>
      </w:r>
      <w:r w:rsidR="007566A3">
        <w:rPr>
          <w:rFonts w:ascii="Traditional Arabic" w:hAnsi="Traditional Arabic" w:cs="Traditional Arabic" w:hint="cs"/>
          <w:sz w:val="36"/>
          <w:szCs w:val="36"/>
          <w:rtl/>
          <w:lang w:bidi="ar-EG"/>
        </w:rPr>
        <w:t xml:space="preserve">لينال شرف الصحبة , ليس المنافقين , و لا الكافرين , قال تعالى لنبيّه صلّى الله عليه وسلّم في شأن أصحابه { </w:t>
      </w:r>
      <w:r w:rsidR="007566A3" w:rsidRPr="007566A3">
        <w:rPr>
          <w:rFonts w:ascii="Traditional Arabic" w:hAnsi="Traditional Arabic" w:cs="Traditional Arabic"/>
          <w:sz w:val="36"/>
          <w:szCs w:val="36"/>
          <w:rtl/>
          <w:lang w:bidi="ar-EG"/>
        </w:rPr>
        <w:t>وَأَنْذِرْ بِهِ الَّذِينَ يَخَافُونَ أَنْ يُحْشَرُوا إِلَى رَبِّهِمْ لَيْسَ لَهُمْ مِنْ دُونِهِ وَلِيٌّ وَلَا شَفِيعٌ لَعَلَّهُمْ يَتَّقُونَ (51) وَلَا تَطْرُدِ الَّذِينَ يَدْعُونَ رَبَّهُمْ بِالْغَدَاةِ وَالْعَشِيِّ يُرِيدُونَ وَجْهَهُ مَا عَلَيْكَ مِنْ حِسَابِهِمْ مِنْ شَيْءٍ وَمَا مِنْ حِسَابِكَ عَلَيْهِمْ مِنْ شَيْءٍ فَتَطْرُدَهُمْ فَتَكُونَ مِنَ الظَّالِمِينَ (52) وَكَذَلِكَ فَتَنَّا بَعْضَهُمْ بِبَعْضٍ لِيَقُولُوا أَهَؤُلَاءِ مَنَّ اللَّهُ عَلَيْهِمْ مِنْ بَيْنِنَا أَلَيْسَ اللَّهُ بِأَعْلَمَ بِالشَّاكِرِينَ (53) وَإِذَا جَاءَكَ الَّذِينَ يُؤْمِنُونَ بِآيَاتِنَا فَقُلْ سَلَامٌ عَلَيْكُمْ كَتَبَ رَبُّكُمْ عَلَى نَفْسِهِ الرَّحْمَةَ أَنَّهُ مَنْ عَمِلَ مِنْكُمْ سُوءًا بِجَهَالَةٍ ثُمَّ تَابَ مِنْ بَعْدِهِ وَأَصْلَحَ فَأَنَّهُ غَفُورٌ رَحِيمٌ (54) وَكَذَلِكَ نُفَصِّلُ الْآيَاتِ وَلِتَسْتَبِينَ سَبِيلُ الْمُجْرِمِينَ (55)</w:t>
      </w:r>
      <w:r w:rsidR="007566A3">
        <w:rPr>
          <w:rFonts w:ascii="Traditional Arabic" w:hAnsi="Traditional Arabic" w:cs="Traditional Arabic" w:hint="cs"/>
          <w:sz w:val="36"/>
          <w:szCs w:val="36"/>
          <w:rtl/>
          <w:lang w:bidi="ar-EG"/>
        </w:rPr>
        <w:t>}</w:t>
      </w:r>
      <w:r w:rsidR="00C720C1">
        <w:rPr>
          <w:rStyle w:val="a4"/>
          <w:rFonts w:ascii="Traditional Arabic" w:hAnsi="Traditional Arabic" w:cs="Traditional Arabic"/>
          <w:sz w:val="36"/>
          <w:szCs w:val="36"/>
          <w:rtl/>
          <w:lang w:bidi="ar-EG"/>
        </w:rPr>
        <w:footnoteReference w:id="168"/>
      </w:r>
    </w:p>
    <w:p w:rsidR="00A30DCD" w:rsidRDefault="00A30DC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فهذه الآيات لو أنزلناها على أم المؤمنين عائشة رضي الله عنها , </w:t>
      </w:r>
      <w:r w:rsidR="00874B83">
        <w:rPr>
          <w:rFonts w:ascii="Traditional Arabic" w:hAnsi="Traditional Arabic" w:cs="Traditional Arabic" w:hint="cs"/>
          <w:sz w:val="36"/>
          <w:szCs w:val="36"/>
          <w:rtl/>
          <w:lang w:bidi="ar-EG"/>
        </w:rPr>
        <w:t xml:space="preserve">ستجد أنّ النبيّ صلّى الله عليه وسلّم , ما طردها , بل أمسكها , و أنذرها , وعلّمها , </w:t>
      </w:r>
      <w:r w:rsidR="0088410D">
        <w:rPr>
          <w:rFonts w:ascii="Traditional Arabic" w:hAnsi="Traditional Arabic" w:cs="Traditional Arabic" w:hint="cs"/>
          <w:sz w:val="36"/>
          <w:szCs w:val="36"/>
          <w:rtl/>
          <w:lang w:bidi="ar-EG"/>
        </w:rPr>
        <w:t>فالله عزّ و جلّ أعلم بالشاكرين , وهو يخلق ما يشاء و يختار , فالذي يكون في قلبه شكّ أن عائشة هي اختيار الله لنبيّه , فقد وقع في الفتنة في قوله تعالى {</w:t>
      </w:r>
      <w:r w:rsidR="00ED3C45" w:rsidRPr="00ED3C45">
        <w:rPr>
          <w:rFonts w:ascii="Traditional Arabic" w:hAnsi="Traditional Arabic" w:cs="Traditional Arabic"/>
          <w:sz w:val="36"/>
          <w:szCs w:val="36"/>
          <w:rtl/>
          <w:lang w:bidi="ar-EG"/>
        </w:rPr>
        <w:t xml:space="preserve"> </w:t>
      </w:r>
      <w:r w:rsidR="00ED3C45" w:rsidRPr="007566A3">
        <w:rPr>
          <w:rFonts w:ascii="Traditional Arabic" w:hAnsi="Traditional Arabic" w:cs="Traditional Arabic"/>
          <w:sz w:val="36"/>
          <w:szCs w:val="36"/>
          <w:rtl/>
          <w:lang w:bidi="ar-EG"/>
        </w:rPr>
        <w:t>وَكَذَلِكَ فَتَنَّا بَعْضَهُمْ بِبَعْضٍ لِيَقُولُوا أَهَؤُلَاءِ مَنَّ اللَّهُ عَلَيْهِمْ مِنْ بَيْنِنَا أَلَيْسَ اللَّهُ بِأَعْلَمَ بِالشَّاكِرِينَ</w:t>
      </w:r>
      <w:r w:rsidR="00ED3C45">
        <w:rPr>
          <w:rFonts w:ascii="Traditional Arabic" w:hAnsi="Traditional Arabic" w:cs="Traditional Arabic" w:hint="cs"/>
          <w:sz w:val="36"/>
          <w:szCs w:val="36"/>
          <w:rtl/>
          <w:lang w:bidi="ar-EG"/>
        </w:rPr>
        <w:t>} فالذي يكفّر عائشة رضي الله عنها , أو ينزلها منزلة المنافقين و الفسّاق , مكذّب لحكمة الله عزّ وجلّ , و</w:t>
      </w:r>
      <w:r w:rsidR="00AB32A8">
        <w:rPr>
          <w:rFonts w:ascii="Traditional Arabic" w:hAnsi="Traditional Arabic" w:cs="Traditional Arabic" w:hint="cs"/>
          <w:sz w:val="36"/>
          <w:szCs w:val="36"/>
          <w:rtl/>
          <w:lang w:bidi="ar-EG"/>
        </w:rPr>
        <w:t>لعلمه سبحانه  وتعالى .</w:t>
      </w:r>
    </w:p>
    <w:p w:rsidR="00AB32A8" w:rsidRDefault="00AB32A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وفي الآية أيضا و ه</w:t>
      </w:r>
      <w:r w:rsidR="00C85A43">
        <w:rPr>
          <w:rFonts w:ascii="Traditional Arabic" w:hAnsi="Traditional Arabic" w:cs="Traditional Arabic" w:hint="cs"/>
          <w:sz w:val="36"/>
          <w:szCs w:val="36"/>
          <w:rtl/>
          <w:lang w:bidi="ar-EG"/>
        </w:rPr>
        <w:t>و</w:t>
      </w:r>
      <w:r>
        <w:rPr>
          <w:rFonts w:ascii="Traditional Arabic" w:hAnsi="Traditional Arabic" w:cs="Traditional Arabic" w:hint="cs"/>
          <w:sz w:val="36"/>
          <w:szCs w:val="36"/>
          <w:rtl/>
          <w:lang w:bidi="ar-EG"/>
        </w:rPr>
        <w:t xml:space="preserve"> </w:t>
      </w:r>
    </w:p>
    <w:p w:rsidR="00AB32A8" w:rsidRDefault="00C85A43"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b/>
          <w:bCs/>
          <w:sz w:val="36"/>
          <w:szCs w:val="36"/>
          <w:rtl/>
          <w:lang w:bidi="ar-EG"/>
        </w:rPr>
        <w:t>الأمر</w:t>
      </w:r>
      <w:r w:rsidR="00AB32A8" w:rsidRPr="003D29AE">
        <w:rPr>
          <w:rFonts w:ascii="Traditional Arabic" w:hAnsi="Traditional Arabic" w:cs="Traditional Arabic" w:hint="cs"/>
          <w:b/>
          <w:bCs/>
          <w:sz w:val="36"/>
          <w:szCs w:val="36"/>
          <w:rtl/>
          <w:lang w:bidi="ar-EG"/>
        </w:rPr>
        <w:t xml:space="preserve"> الث</w:t>
      </w:r>
      <w:r>
        <w:rPr>
          <w:rFonts w:ascii="Traditional Arabic" w:hAnsi="Traditional Arabic" w:cs="Traditional Arabic" w:hint="cs"/>
          <w:b/>
          <w:bCs/>
          <w:sz w:val="36"/>
          <w:szCs w:val="36"/>
          <w:rtl/>
          <w:lang w:bidi="ar-EG"/>
        </w:rPr>
        <w:t>اني</w:t>
      </w:r>
      <w:r w:rsidR="00AB32A8" w:rsidRPr="003D29AE">
        <w:rPr>
          <w:rFonts w:ascii="Traditional Arabic" w:hAnsi="Traditional Arabic" w:cs="Traditional Arabic" w:hint="cs"/>
          <w:b/>
          <w:bCs/>
          <w:sz w:val="36"/>
          <w:szCs w:val="36"/>
          <w:rtl/>
          <w:lang w:bidi="ar-EG"/>
        </w:rPr>
        <w:t xml:space="preserve"> :</w:t>
      </w:r>
      <w:r w:rsidR="003D29AE">
        <w:rPr>
          <w:rFonts w:ascii="Traditional Arabic" w:hAnsi="Traditional Arabic" w:cs="Traditional Arabic" w:hint="cs"/>
          <w:b/>
          <w:bCs/>
          <w:sz w:val="36"/>
          <w:szCs w:val="36"/>
          <w:rtl/>
          <w:lang w:bidi="ar-EG"/>
        </w:rPr>
        <w:t xml:space="preserve"> </w:t>
      </w:r>
      <w:r w:rsidR="003D29AE">
        <w:rPr>
          <w:rFonts w:ascii="Traditional Arabic" w:hAnsi="Traditional Arabic" w:cs="Traditional Arabic" w:hint="cs"/>
          <w:sz w:val="36"/>
          <w:szCs w:val="36"/>
          <w:rtl/>
          <w:lang w:bidi="ar-EG"/>
        </w:rPr>
        <w:t xml:space="preserve">أنّ الله عزّ وجلّ رفع العصمة عن أتباع النبيّ من الصحابة </w:t>
      </w:r>
      <w:r w:rsidR="001D7A69">
        <w:rPr>
          <w:rFonts w:ascii="Traditional Arabic" w:hAnsi="Traditional Arabic" w:cs="Traditional Arabic" w:hint="cs"/>
          <w:sz w:val="36"/>
          <w:szCs w:val="36"/>
          <w:rtl/>
          <w:lang w:bidi="ar-EG"/>
        </w:rPr>
        <w:t>في قوله تعالى {</w:t>
      </w:r>
      <w:r w:rsidR="001D7A69" w:rsidRPr="001D7A69">
        <w:rPr>
          <w:rFonts w:ascii="Traditional Arabic" w:hAnsi="Traditional Arabic" w:cs="Traditional Arabic"/>
          <w:sz w:val="36"/>
          <w:szCs w:val="36"/>
          <w:rtl/>
          <w:lang w:bidi="ar-EG"/>
        </w:rPr>
        <w:t xml:space="preserve"> </w:t>
      </w:r>
      <w:r w:rsidR="001D7A69" w:rsidRPr="007566A3">
        <w:rPr>
          <w:rFonts w:ascii="Traditional Arabic" w:hAnsi="Traditional Arabic" w:cs="Traditional Arabic"/>
          <w:sz w:val="36"/>
          <w:szCs w:val="36"/>
          <w:rtl/>
          <w:lang w:bidi="ar-EG"/>
        </w:rPr>
        <w:t>وَإِذَا جَاءَكَ الَّذِينَ يُؤْمِنُونَ بِآيَاتِنَا فَقُلْ سَلَامٌ عَلَيْكُمْ كَتَبَ رَبُّكُمْ عَلَى نَفْسِهِ الرَّحْمَةَ أَنَّهُ مَنْ عَمِلَ مِنْكُمْ سُوءًا بِجَهَالَةٍ ثُمَّ تَابَ مِنْ بَعْدِهِ وَأَصْلَحَ فَأَنَّهُ غَفُورٌ رَحِيمٌ (54) وَكَذَلِكَ نُفَصِّلُ الْآيَاتِ وَلِتَسْتَبِينَ سَبِيلُ الْمُجْرِمِينَ (55)</w:t>
      </w:r>
      <w:r w:rsidR="001D7A69">
        <w:rPr>
          <w:rFonts w:ascii="Traditional Arabic" w:hAnsi="Traditional Arabic" w:cs="Traditional Arabic" w:hint="cs"/>
          <w:sz w:val="36"/>
          <w:szCs w:val="36"/>
          <w:rtl/>
          <w:lang w:bidi="ar-EG"/>
        </w:rPr>
        <w:t xml:space="preserve">} </w:t>
      </w:r>
      <w:r w:rsidR="00D54256">
        <w:rPr>
          <w:rFonts w:ascii="Traditional Arabic" w:hAnsi="Traditional Arabic" w:cs="Traditional Arabic" w:hint="cs"/>
          <w:sz w:val="36"/>
          <w:szCs w:val="36"/>
          <w:rtl/>
          <w:lang w:bidi="ar-EG"/>
        </w:rPr>
        <w:t xml:space="preserve">فنحن لا ندّعي العصمة لأحد بعد رسول الله صلّى الله عليه وسلّم , بل كلّ يؤخذ من قوله و يردّ , وكلّ يذنب , و كلّ يقع في المعصية , ولكنّ العبرة بمن رجع و تاب و عمل صالحا </w:t>
      </w:r>
      <w:r w:rsidR="00091110">
        <w:rPr>
          <w:rFonts w:ascii="Traditional Arabic" w:hAnsi="Traditional Arabic" w:cs="Traditional Arabic" w:hint="cs"/>
          <w:sz w:val="36"/>
          <w:szCs w:val="36"/>
          <w:rtl/>
          <w:lang w:bidi="ar-EG"/>
        </w:rPr>
        <w:t>, فإن الله غفور رحيم , و إن كنّا ننز</w:t>
      </w:r>
      <w:r w:rsidR="008B07C8">
        <w:rPr>
          <w:rFonts w:ascii="Traditional Arabic" w:hAnsi="Traditional Arabic" w:cs="Traditional Arabic" w:hint="cs"/>
          <w:sz w:val="36"/>
          <w:szCs w:val="36"/>
          <w:rtl/>
          <w:lang w:bidi="ar-EG"/>
        </w:rPr>
        <w:t>ّ</w:t>
      </w:r>
      <w:r w:rsidR="00091110">
        <w:rPr>
          <w:rFonts w:ascii="Traditional Arabic" w:hAnsi="Traditional Arabic" w:cs="Traditional Arabic" w:hint="cs"/>
          <w:sz w:val="36"/>
          <w:szCs w:val="36"/>
          <w:rtl/>
          <w:lang w:bidi="ar-EG"/>
        </w:rPr>
        <w:t>ل هذا على عوام الناس , بل على المرتدين , فإنزاله على أصحاب النبيّ م</w:t>
      </w:r>
      <w:r w:rsidR="00E92A4E">
        <w:rPr>
          <w:rFonts w:ascii="Traditional Arabic" w:hAnsi="Traditional Arabic" w:cs="Traditional Arabic" w:hint="cs"/>
          <w:sz w:val="36"/>
          <w:szCs w:val="36"/>
          <w:rtl/>
          <w:lang w:bidi="ar-EG"/>
        </w:rPr>
        <w:t xml:space="preserve">ن باب أولى , حتى و إن لم تعجبك أفعالهم , </w:t>
      </w:r>
      <w:r w:rsidR="00E87458">
        <w:rPr>
          <w:rFonts w:ascii="Traditional Arabic" w:hAnsi="Traditional Arabic" w:cs="Traditional Arabic" w:hint="cs"/>
          <w:sz w:val="36"/>
          <w:szCs w:val="36"/>
          <w:rtl/>
          <w:lang w:bidi="ar-EG"/>
        </w:rPr>
        <w:t xml:space="preserve">قال بن تيمية رحمه الله " </w:t>
      </w:r>
      <w:r w:rsidR="004A2A8A">
        <w:rPr>
          <w:rFonts w:ascii="Traditional Arabic" w:hAnsi="Traditional Arabic" w:cs="Traditional Arabic" w:hint="cs"/>
          <w:sz w:val="36"/>
          <w:szCs w:val="36"/>
          <w:rtl/>
          <w:lang w:bidi="ar-EG"/>
        </w:rPr>
        <w:t xml:space="preserve">وذلك أنّ أهل السنة عندهم أن أهل بدر كلهم في الجنة , وكذلك أمهات المؤمنين , عائشة و </w:t>
      </w:r>
      <w:r w:rsidR="00400A2C">
        <w:rPr>
          <w:rFonts w:ascii="Traditional Arabic" w:hAnsi="Traditional Arabic" w:cs="Traditional Arabic" w:hint="cs"/>
          <w:sz w:val="36"/>
          <w:szCs w:val="36"/>
          <w:rtl/>
          <w:lang w:bidi="ar-EG"/>
        </w:rPr>
        <w:t xml:space="preserve">غيرها , و أبو بكر , و عمر و عثمان , و علي , و طلحة , و الزبير , </w:t>
      </w:r>
      <w:r w:rsidR="005900A1">
        <w:rPr>
          <w:rFonts w:ascii="Traditional Arabic" w:hAnsi="Traditional Arabic" w:cs="Traditional Arabic" w:hint="cs"/>
          <w:sz w:val="36"/>
          <w:szCs w:val="36"/>
          <w:rtl/>
          <w:lang w:bidi="ar-EG"/>
        </w:rPr>
        <w:t xml:space="preserve">هم سادات أهل الجنة بعد الأنبياء , و أهل السنة يقولون : إن أهل الجنّة ليس من شرطهم سلامتهم عن الخطأ , بل و لا عن ذنب </w:t>
      </w:r>
      <w:r w:rsidR="00E203A3">
        <w:rPr>
          <w:rFonts w:ascii="Traditional Arabic" w:hAnsi="Traditional Arabic" w:cs="Traditional Arabic" w:hint="cs"/>
          <w:sz w:val="36"/>
          <w:szCs w:val="36"/>
          <w:rtl/>
          <w:lang w:bidi="ar-EG"/>
        </w:rPr>
        <w:t xml:space="preserve">, بل يجوز أن يذنب الرجل منهم ذنبا صغيرا أو كبيرا و يتوب منه . و هذا متفق عليه بين المسلمين , و لو لم يتب منه فالصغائر مغفورة </w:t>
      </w:r>
      <w:r w:rsidR="00AD0976">
        <w:rPr>
          <w:rFonts w:ascii="Traditional Arabic" w:hAnsi="Traditional Arabic" w:cs="Traditional Arabic" w:hint="cs"/>
          <w:sz w:val="36"/>
          <w:szCs w:val="36"/>
          <w:rtl/>
          <w:lang w:bidi="ar-EG"/>
        </w:rPr>
        <w:t>باجتناب الكبائر عند جماهيرهم , بل و عند الأكثرين منهم أن الكبائر قد تمحى بالحسنات التي هي أعظم منها , و بالمصائب المكفرّة و غير ذلك .</w:t>
      </w:r>
    </w:p>
    <w:p w:rsidR="00AD0976" w:rsidRDefault="00C354B9"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 إذا كان هذا أصلهم فيقولون : ما يذكر عن الصحابة من السيئات كثير منه كذب , و كثير منه كانوا مجتهدين فيه , و لكن لم يعرف كثير من الناس وجه اجتهادهم , </w:t>
      </w:r>
      <w:r w:rsidR="00460D52">
        <w:rPr>
          <w:rFonts w:ascii="Traditional Arabic" w:hAnsi="Traditional Arabic" w:cs="Traditional Arabic" w:hint="cs"/>
          <w:sz w:val="36"/>
          <w:szCs w:val="36"/>
          <w:rtl/>
          <w:lang w:bidi="ar-EG"/>
        </w:rPr>
        <w:t xml:space="preserve">و ما قدّر أنّه كان فيه ذنب من الذنوب لهم فهو مغفور لهم إما بتوبة , و إما بحسنات ماحية , </w:t>
      </w:r>
      <w:r w:rsidR="00EA7A3F">
        <w:rPr>
          <w:rFonts w:ascii="Traditional Arabic" w:hAnsi="Traditional Arabic" w:cs="Traditional Arabic" w:hint="cs"/>
          <w:sz w:val="36"/>
          <w:szCs w:val="36"/>
          <w:rtl/>
          <w:lang w:bidi="ar-EG"/>
        </w:rPr>
        <w:t xml:space="preserve">و إما بمصائب مكفّرة , و إما بغير ذلك , فإنه قد قام الدليل الذي يجب القول بموجبه </w:t>
      </w:r>
      <w:r w:rsidR="00A76F98">
        <w:rPr>
          <w:rFonts w:ascii="Traditional Arabic" w:hAnsi="Traditional Arabic" w:cs="Traditional Arabic" w:hint="cs"/>
          <w:sz w:val="36"/>
          <w:szCs w:val="36"/>
          <w:rtl/>
          <w:lang w:bidi="ar-EG"/>
        </w:rPr>
        <w:t xml:space="preserve">: إنهمن من أهل الجنة , فامتنع أن </w:t>
      </w:r>
      <w:r w:rsidR="007F3956">
        <w:rPr>
          <w:rFonts w:ascii="Traditional Arabic" w:hAnsi="Traditional Arabic" w:cs="Traditional Arabic" w:hint="cs"/>
          <w:sz w:val="36"/>
          <w:szCs w:val="36"/>
          <w:rtl/>
          <w:lang w:bidi="ar-EG"/>
        </w:rPr>
        <w:t>يفع</w:t>
      </w:r>
      <w:r w:rsidR="000A3597">
        <w:rPr>
          <w:rFonts w:ascii="Traditional Arabic" w:hAnsi="Traditional Arabic" w:cs="Traditional Arabic" w:hint="cs"/>
          <w:sz w:val="36"/>
          <w:szCs w:val="36"/>
          <w:rtl/>
          <w:lang w:bidi="ar-EG"/>
        </w:rPr>
        <w:t>لوا ما يوجب النار لا محالة , و إ</w:t>
      </w:r>
      <w:r w:rsidR="007F3956">
        <w:rPr>
          <w:rFonts w:ascii="Traditional Arabic" w:hAnsi="Traditional Arabic" w:cs="Traditional Arabic" w:hint="cs"/>
          <w:sz w:val="36"/>
          <w:szCs w:val="36"/>
          <w:rtl/>
          <w:lang w:bidi="ar-EG"/>
        </w:rPr>
        <w:t>ذا لم يمت أحد منهم على موجب النار لا يقد</w:t>
      </w:r>
      <w:r w:rsidR="000A3597">
        <w:rPr>
          <w:rFonts w:ascii="Traditional Arabic" w:hAnsi="Traditional Arabic" w:cs="Traditional Arabic" w:hint="cs"/>
          <w:sz w:val="36"/>
          <w:szCs w:val="36"/>
          <w:rtl/>
          <w:lang w:bidi="ar-EG"/>
        </w:rPr>
        <w:t>ح</w:t>
      </w:r>
      <w:r w:rsidR="007F3956">
        <w:rPr>
          <w:rFonts w:ascii="Traditional Arabic" w:hAnsi="Traditional Arabic" w:cs="Traditional Arabic" w:hint="cs"/>
          <w:sz w:val="36"/>
          <w:szCs w:val="36"/>
          <w:rtl/>
          <w:lang w:bidi="ar-EG"/>
        </w:rPr>
        <w:t xml:space="preserve"> ما سوى ذلك في استحقاقهم للجنّة . ونحن قد علمنا أنهم من أهل الجنّة , </w:t>
      </w:r>
      <w:r w:rsidR="009C036B">
        <w:rPr>
          <w:rFonts w:ascii="Traditional Arabic" w:hAnsi="Traditional Arabic" w:cs="Traditional Arabic" w:hint="cs"/>
          <w:sz w:val="36"/>
          <w:szCs w:val="36"/>
          <w:rtl/>
          <w:lang w:bidi="ar-EG"/>
        </w:rPr>
        <w:t xml:space="preserve">و لو لم يعلم أن أولئك المعينين في الجنة لم يجز لنا أن نقدح في استحقاقهم للجنّة بأمور لا نعلم أنها توجب النار , فإنّ هذا لا يجوز في آحاد المؤمنين </w:t>
      </w:r>
      <w:r w:rsidR="00A82E84">
        <w:rPr>
          <w:rFonts w:ascii="Traditional Arabic" w:hAnsi="Traditional Arabic" w:cs="Traditional Arabic" w:hint="cs"/>
          <w:sz w:val="36"/>
          <w:szCs w:val="36"/>
          <w:rtl/>
          <w:lang w:bidi="ar-EG"/>
        </w:rPr>
        <w:t xml:space="preserve">الذين لم يعلم أنهم يدخلون الجنّة , ليس لنا أن نشهد لأحد منهم بالنار لأمور محتملة لا تدلّ على ذلك , فكيف يجوز مثل ذلك في خيار المؤمنين ؟! </w:t>
      </w:r>
    </w:p>
    <w:p w:rsidR="001A1878" w:rsidRDefault="001A187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والعلم بتفاصيل أحوال كلّ واحد منهم باطنا و ظاهرا , و حسناته و سيئاته و اجتهاداته , أمر يتعذر علينا معرفته , فكان كلامنا في ذلك كلاما </w:t>
      </w:r>
      <w:r w:rsidR="007E52C4">
        <w:rPr>
          <w:rFonts w:ascii="Traditional Arabic" w:hAnsi="Traditional Arabic" w:cs="Traditional Arabic" w:hint="cs"/>
          <w:sz w:val="36"/>
          <w:szCs w:val="36"/>
          <w:rtl/>
          <w:lang w:bidi="ar-EG"/>
        </w:rPr>
        <w:t xml:space="preserve">فيما لا نعلمه , والكلام بلا علم حرام , فلهذا </w:t>
      </w:r>
      <w:r w:rsidR="007E52C4">
        <w:rPr>
          <w:rFonts w:ascii="Traditional Arabic" w:hAnsi="Traditional Arabic" w:cs="Traditional Arabic" w:hint="cs"/>
          <w:sz w:val="36"/>
          <w:szCs w:val="36"/>
          <w:rtl/>
          <w:lang w:bidi="ar-EG"/>
        </w:rPr>
        <w:lastRenderedPageBreak/>
        <w:t xml:space="preserve">كان الإمساك عمّا شجر بين الصحابة خيرا من الخوض في ذلك بغير علم , بحقيقة الأحوال </w:t>
      </w:r>
      <w:r w:rsidR="00C20C34">
        <w:rPr>
          <w:rFonts w:ascii="Traditional Arabic" w:hAnsi="Traditional Arabic" w:cs="Traditional Arabic" w:hint="cs"/>
          <w:sz w:val="36"/>
          <w:szCs w:val="36"/>
          <w:rtl/>
          <w:lang w:bidi="ar-EG"/>
        </w:rPr>
        <w:t xml:space="preserve">, إذ كان كثير من الخوض في ذلك </w:t>
      </w:r>
      <w:r w:rsidR="0082611D">
        <w:rPr>
          <w:rFonts w:ascii="Traditional Arabic" w:hAnsi="Traditional Arabic" w:cs="Traditional Arabic" w:hint="cs"/>
          <w:sz w:val="36"/>
          <w:szCs w:val="36"/>
          <w:rtl/>
          <w:lang w:bidi="ar-EG"/>
        </w:rPr>
        <w:t xml:space="preserve">, أو أكثره , كلام بلا علم , وهذا حرام لو لم يكن فيه هوى و معارضة الحق المعلوم , فكيف إذا كان كلاما بهوى يطلب فيه دفع الحق المعلوم </w:t>
      </w:r>
      <w:r w:rsidR="00C03580">
        <w:rPr>
          <w:rFonts w:ascii="Traditional Arabic" w:hAnsi="Traditional Arabic" w:cs="Traditional Arabic" w:hint="cs"/>
          <w:sz w:val="36"/>
          <w:szCs w:val="36"/>
          <w:rtl/>
          <w:lang w:bidi="ar-EG"/>
        </w:rPr>
        <w:t>؟!</w:t>
      </w:r>
    </w:p>
    <w:p w:rsidR="00C03580" w:rsidRDefault="00C0358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ثم قال رحمه الله ... فمن تكلّم في هذا الباب بجهل أو بخلاف ما يعلم من الحق كان مستوجبا للوعيد , </w:t>
      </w:r>
      <w:r w:rsidR="00863A6D">
        <w:rPr>
          <w:rFonts w:ascii="Traditional Arabic" w:hAnsi="Traditional Arabic" w:cs="Traditional Arabic" w:hint="cs"/>
          <w:sz w:val="36"/>
          <w:szCs w:val="36"/>
          <w:rtl/>
          <w:lang w:bidi="ar-EG"/>
        </w:rPr>
        <w:t xml:space="preserve">لو تكلّم بحق لقصد اتباع الهوى لا لوجه الله تعالى , أو يعارض به حقا آخر , لكان أيضا مستوجبا للذم و العقاب . ومن علم </w:t>
      </w:r>
      <w:r w:rsidR="00863CBA">
        <w:rPr>
          <w:rFonts w:ascii="Traditional Arabic" w:hAnsi="Traditional Arabic" w:cs="Traditional Arabic" w:hint="cs"/>
          <w:sz w:val="36"/>
          <w:szCs w:val="36"/>
          <w:rtl/>
          <w:lang w:bidi="ar-EG"/>
        </w:rPr>
        <w:t xml:space="preserve">ما دلّ عليه القرآن و السنة من الثناء على القوم , ورضا الله عنهم , و استحقاقهم الجنّة , و أنّهم خير هذه الأمة التي هي خير أمة أخرجت للناس </w:t>
      </w:r>
      <w:r w:rsidR="00795FEE">
        <w:rPr>
          <w:rFonts w:ascii="Traditional Arabic" w:hAnsi="Traditional Arabic" w:cs="Traditional Arabic" w:hint="cs"/>
          <w:sz w:val="36"/>
          <w:szCs w:val="36"/>
          <w:rtl/>
          <w:lang w:bidi="ar-EG"/>
        </w:rPr>
        <w:t xml:space="preserve">, لم يعارض هذا المتيقن المعلوم بأمور مشتبهة </w:t>
      </w:r>
      <w:r w:rsidR="003B2720">
        <w:rPr>
          <w:rFonts w:ascii="Traditional Arabic" w:hAnsi="Traditional Arabic" w:cs="Traditional Arabic" w:hint="cs"/>
          <w:sz w:val="36"/>
          <w:szCs w:val="36"/>
          <w:rtl/>
          <w:lang w:bidi="ar-EG"/>
        </w:rPr>
        <w:t xml:space="preserve">: منها ما لا يعلم صحته , ومنها ما يتبين كذبه </w:t>
      </w:r>
      <w:r w:rsidR="00FC45C2">
        <w:rPr>
          <w:rFonts w:ascii="Traditional Arabic" w:hAnsi="Traditional Arabic" w:cs="Traditional Arabic" w:hint="cs"/>
          <w:sz w:val="36"/>
          <w:szCs w:val="36"/>
          <w:rtl/>
          <w:lang w:bidi="ar-EG"/>
        </w:rPr>
        <w:t xml:space="preserve">, ومنها ما لا يعلم كيف وقع , ومنها ما يعلم عذر القوم فيه , ومنها ما يعلم توبتهم منه , ومنها ما يعلم أنّ لهم من الحسنات ما يغمره , فمن سلك سبيل أهل السنّة استقام قوله , </w:t>
      </w:r>
      <w:r w:rsidR="00297DF1">
        <w:rPr>
          <w:rFonts w:ascii="Traditional Arabic" w:hAnsi="Traditional Arabic" w:cs="Traditional Arabic" w:hint="cs"/>
          <w:sz w:val="36"/>
          <w:szCs w:val="36"/>
          <w:rtl/>
          <w:lang w:bidi="ar-EG"/>
        </w:rPr>
        <w:t>وكان من أهل الحقّ و الاستقامة و الاعتدال , و إلا حصل في جهل و كذب وتناقض كحال هؤلاء الضلَال</w:t>
      </w:r>
      <w:r w:rsidR="00863A6D">
        <w:rPr>
          <w:rFonts w:ascii="Traditional Arabic" w:hAnsi="Traditional Arabic" w:cs="Traditional Arabic" w:hint="cs"/>
          <w:sz w:val="36"/>
          <w:szCs w:val="36"/>
          <w:rtl/>
          <w:lang w:bidi="ar-EG"/>
        </w:rPr>
        <w:t xml:space="preserve"> </w:t>
      </w:r>
      <w:r w:rsidR="000E02F0">
        <w:rPr>
          <w:rFonts w:ascii="Traditional Arabic" w:hAnsi="Traditional Arabic" w:cs="Traditional Arabic" w:hint="cs"/>
          <w:sz w:val="36"/>
          <w:szCs w:val="36"/>
          <w:rtl/>
          <w:lang w:bidi="ar-EG"/>
        </w:rPr>
        <w:t>ا.هـ. "</w:t>
      </w:r>
      <w:r w:rsidR="000E02F0">
        <w:rPr>
          <w:rStyle w:val="a4"/>
          <w:rFonts w:ascii="Traditional Arabic" w:hAnsi="Traditional Arabic" w:cs="Traditional Arabic"/>
          <w:sz w:val="36"/>
          <w:szCs w:val="36"/>
          <w:rtl/>
          <w:lang w:bidi="ar-EG"/>
        </w:rPr>
        <w:footnoteReference w:id="169"/>
      </w:r>
    </w:p>
    <w:p w:rsidR="006C28E1" w:rsidRDefault="006C28E1"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وهذا كلام مستقيم متين , لا أظنّ منصف</w:t>
      </w:r>
      <w:r w:rsidR="00A73C2E">
        <w:rPr>
          <w:rFonts w:ascii="Traditional Arabic" w:hAnsi="Traditional Arabic" w:cs="Traditional Arabic" w:hint="cs"/>
          <w:sz w:val="36"/>
          <w:szCs w:val="36"/>
          <w:rtl/>
          <w:lang w:bidi="ar-EG"/>
        </w:rPr>
        <w:t>ا</w:t>
      </w:r>
      <w:r>
        <w:rPr>
          <w:rFonts w:ascii="Traditional Arabic" w:hAnsi="Traditional Arabic" w:cs="Traditional Arabic" w:hint="cs"/>
          <w:sz w:val="36"/>
          <w:szCs w:val="36"/>
          <w:rtl/>
          <w:lang w:bidi="ar-EG"/>
        </w:rPr>
        <w:t xml:space="preserve"> يأباه .</w:t>
      </w:r>
    </w:p>
    <w:p w:rsidR="00C85A43" w:rsidRDefault="00C85A43" w:rsidP="00567451">
      <w:pPr>
        <w:autoSpaceDE w:val="0"/>
        <w:autoSpaceDN w:val="0"/>
        <w:adjustRightInd w:val="0"/>
        <w:spacing w:after="0" w:line="240" w:lineRule="auto"/>
        <w:rPr>
          <w:rFonts w:ascii="Traditional Arabic" w:hAnsi="Traditional Arabic" w:cs="Traditional Arabic"/>
          <w:sz w:val="36"/>
          <w:szCs w:val="36"/>
          <w:rtl/>
          <w:lang w:bidi="ar-EG"/>
        </w:rPr>
      </w:pPr>
      <w:r w:rsidRPr="00C85A43">
        <w:rPr>
          <w:rFonts w:ascii="Traditional Arabic" w:hAnsi="Traditional Arabic" w:cs="Traditional Arabic" w:hint="cs"/>
          <w:b/>
          <w:bCs/>
          <w:sz w:val="36"/>
          <w:szCs w:val="36"/>
          <w:rtl/>
          <w:lang w:bidi="ar-EG"/>
        </w:rPr>
        <w:t>الأمر الثالث</w:t>
      </w:r>
      <w:r>
        <w:rPr>
          <w:rFonts w:ascii="Traditional Arabic" w:hAnsi="Traditional Arabic" w:cs="Traditional Arabic" w:hint="cs"/>
          <w:sz w:val="36"/>
          <w:szCs w:val="36"/>
          <w:rtl/>
          <w:lang w:bidi="ar-EG"/>
        </w:rPr>
        <w:t xml:space="preserve"> </w:t>
      </w:r>
      <w:r w:rsidRPr="00C85A43">
        <w:rPr>
          <w:rFonts w:ascii="Traditional Arabic" w:hAnsi="Traditional Arabic" w:cs="Traditional Arabic" w:hint="cs"/>
          <w:b/>
          <w:bCs/>
          <w:sz w:val="36"/>
          <w:szCs w:val="36"/>
          <w:rtl/>
          <w:lang w:bidi="ar-EG"/>
        </w:rPr>
        <w:t xml:space="preserve">: </w:t>
      </w:r>
      <w:r w:rsidR="007771B4">
        <w:rPr>
          <w:rFonts w:ascii="Traditional Arabic" w:hAnsi="Traditional Arabic" w:cs="Traditional Arabic" w:hint="cs"/>
          <w:sz w:val="36"/>
          <w:szCs w:val="36"/>
          <w:rtl/>
          <w:lang w:bidi="ar-EG"/>
        </w:rPr>
        <w:t>أن كثير من الشبه التي تثار عن السيدة عائشة رضي الله عنها</w:t>
      </w:r>
      <w:r w:rsidR="00CE1574">
        <w:rPr>
          <w:rFonts w:ascii="Traditional Arabic" w:hAnsi="Traditional Arabic" w:cs="Traditional Arabic" w:hint="cs"/>
          <w:sz w:val="36"/>
          <w:szCs w:val="36"/>
          <w:rtl/>
          <w:lang w:bidi="ar-EG"/>
        </w:rPr>
        <w:t xml:space="preserve"> الآن</w:t>
      </w:r>
      <w:r w:rsidR="007771B4">
        <w:rPr>
          <w:rFonts w:ascii="Traditional Arabic" w:hAnsi="Traditional Arabic" w:cs="Traditional Arabic" w:hint="cs"/>
          <w:sz w:val="36"/>
          <w:szCs w:val="36"/>
          <w:rtl/>
          <w:lang w:bidi="ar-EG"/>
        </w:rPr>
        <w:t xml:space="preserve"> , سواء من الشيعة , أو من النصارى , وهاتان هما الفرقتان على الساحة الآن اللتان تتبنيا</w:t>
      </w:r>
      <w:r w:rsidR="00BB7968">
        <w:rPr>
          <w:rFonts w:ascii="Traditional Arabic" w:hAnsi="Traditional Arabic" w:cs="Traditional Arabic" w:hint="cs"/>
          <w:sz w:val="36"/>
          <w:szCs w:val="36"/>
          <w:rtl/>
          <w:lang w:bidi="ar-EG"/>
        </w:rPr>
        <w:t>ن</w:t>
      </w:r>
      <w:r w:rsidR="007771B4">
        <w:rPr>
          <w:rFonts w:ascii="Traditional Arabic" w:hAnsi="Traditional Arabic" w:cs="Traditional Arabic" w:hint="cs"/>
          <w:sz w:val="36"/>
          <w:szCs w:val="36"/>
          <w:rtl/>
          <w:lang w:bidi="ar-EG"/>
        </w:rPr>
        <w:t xml:space="preserve"> الهجوم </w:t>
      </w:r>
      <w:r w:rsidR="00CE1574">
        <w:rPr>
          <w:rFonts w:ascii="Traditional Arabic" w:hAnsi="Traditional Arabic" w:cs="Traditional Arabic" w:hint="cs"/>
          <w:sz w:val="36"/>
          <w:szCs w:val="36"/>
          <w:rtl/>
          <w:lang w:bidi="ar-EG"/>
        </w:rPr>
        <w:t>على عائشة رضي الله عنها , تكون أحاديث أو آثار من رواية عائشة نفسها !!</w:t>
      </w:r>
    </w:p>
    <w:p w:rsidR="00CE1574" w:rsidRDefault="00CE157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من العجيب في الحقيقة , </w:t>
      </w:r>
      <w:r w:rsidR="00AC05EB">
        <w:rPr>
          <w:rFonts w:ascii="Traditional Arabic" w:hAnsi="Traditional Arabic" w:cs="Traditional Arabic" w:hint="cs"/>
          <w:sz w:val="36"/>
          <w:szCs w:val="36"/>
          <w:rtl/>
          <w:lang w:bidi="ar-EG"/>
        </w:rPr>
        <w:t xml:space="preserve">فهلا سأل هؤلاء أنفسهم سؤالا , وهو هل أرادت عائشة رضي الله عنها </w:t>
      </w:r>
      <w:r w:rsidR="0050315F">
        <w:rPr>
          <w:rFonts w:ascii="Traditional Arabic" w:hAnsi="Traditional Arabic" w:cs="Traditional Arabic" w:hint="cs"/>
          <w:sz w:val="36"/>
          <w:szCs w:val="36"/>
          <w:rtl/>
          <w:lang w:bidi="ar-EG"/>
        </w:rPr>
        <w:t>أن تثير حول نفسها الشبهات برواية بعض الأحاديث أو الأثار عن نفسها ؟ هل هذه المرأة التي يزعمون أنها قتلت رسول الله و دسّت له السمّ , بهذه السذ</w:t>
      </w:r>
      <w:r w:rsidR="00C87B2C">
        <w:rPr>
          <w:rFonts w:ascii="Traditional Arabic" w:hAnsi="Traditional Arabic" w:cs="Traditional Arabic" w:hint="cs"/>
          <w:sz w:val="36"/>
          <w:szCs w:val="36"/>
          <w:rtl/>
          <w:lang w:bidi="ar-EG"/>
        </w:rPr>
        <w:t xml:space="preserve">اجة كي تروي الشبهات حول نفسها ؟ </w:t>
      </w:r>
    </w:p>
    <w:p w:rsidR="00C87B2C" w:rsidRDefault="00C87B2C"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بل نحن نقول لهم , طالما أن الرواية رواية عائشة رضي الله عنها فهذا دليل على صدقها , وعلى أن تأويلكم هو الفاسد , فيستحيل أن يروي المرء عن نفسه ما يؤخذ عليه , إلا على سبيل الإنصاف من نفسه </w:t>
      </w:r>
      <w:r w:rsidR="00BB7968">
        <w:rPr>
          <w:rFonts w:ascii="Traditional Arabic" w:hAnsi="Traditional Arabic" w:cs="Traditional Arabic" w:hint="cs"/>
          <w:sz w:val="36"/>
          <w:szCs w:val="36"/>
          <w:rtl/>
          <w:lang w:bidi="ar-EG"/>
        </w:rPr>
        <w:t>, وهذا يظهر من متن الرواية .</w:t>
      </w:r>
    </w:p>
    <w:p w:rsidR="00E22068" w:rsidRDefault="00BB796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كذلك كثير من هذه الشبهات , لم تثر إلا حديثا</w:t>
      </w:r>
      <w:r w:rsidR="00971C4E">
        <w:rPr>
          <w:rFonts w:ascii="Traditional Arabic" w:hAnsi="Traditional Arabic" w:cs="Traditional Arabic" w:hint="cs"/>
          <w:sz w:val="36"/>
          <w:szCs w:val="36"/>
          <w:rtl/>
          <w:lang w:bidi="ar-EG"/>
        </w:rPr>
        <w:t xml:space="preserve"> , ومنها شبه تردّ إلى العلم بلغة العرب كما سنبين إن شاء الله</w:t>
      </w:r>
      <w:r>
        <w:rPr>
          <w:rFonts w:ascii="Traditional Arabic" w:hAnsi="Traditional Arabic" w:cs="Traditional Arabic" w:hint="cs"/>
          <w:sz w:val="36"/>
          <w:szCs w:val="36"/>
          <w:rtl/>
          <w:lang w:bidi="ar-EG"/>
        </w:rPr>
        <w:t xml:space="preserve"> , </w:t>
      </w:r>
      <w:r w:rsidR="00971C4E">
        <w:rPr>
          <w:rFonts w:ascii="Traditional Arabic" w:hAnsi="Traditional Arabic" w:cs="Traditional Arabic" w:hint="cs"/>
          <w:sz w:val="36"/>
          <w:szCs w:val="36"/>
          <w:rtl/>
          <w:lang w:bidi="ar-EG"/>
        </w:rPr>
        <w:t>فأين كان القدماء من هذه الشبهات ؟</w:t>
      </w:r>
    </w:p>
    <w:p w:rsidR="00391ADE" w:rsidRDefault="00E2206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وفي الحقيقة لقد تعجبت من هذا الكم من الشبهات حول أم المؤمنين عائشة رضي الله عنها</w:t>
      </w:r>
      <w:r w:rsidR="00EC426F">
        <w:rPr>
          <w:rFonts w:ascii="Traditional Arabic" w:hAnsi="Traditional Arabic" w:cs="Traditional Arabic" w:hint="cs"/>
          <w:sz w:val="36"/>
          <w:szCs w:val="36"/>
          <w:rtl/>
          <w:lang w:bidi="ar-EG"/>
        </w:rPr>
        <w:t xml:space="preserve"> , خاصة تلك التي على الشبكة العنكبوتية (الانترنت)</w:t>
      </w:r>
      <w:r>
        <w:rPr>
          <w:rFonts w:ascii="Traditional Arabic" w:hAnsi="Traditional Arabic" w:cs="Traditional Arabic" w:hint="cs"/>
          <w:sz w:val="36"/>
          <w:szCs w:val="36"/>
          <w:rtl/>
          <w:lang w:bidi="ar-EG"/>
        </w:rPr>
        <w:t xml:space="preserve"> , و كيف يتتبع الشيعة و النصارى</w:t>
      </w:r>
      <w:r w:rsidR="00D53EFB">
        <w:rPr>
          <w:rFonts w:ascii="Traditional Arabic" w:hAnsi="Traditional Arabic" w:cs="Traditional Arabic" w:hint="cs"/>
          <w:sz w:val="36"/>
          <w:szCs w:val="36"/>
          <w:rtl/>
          <w:lang w:bidi="ar-EG"/>
        </w:rPr>
        <w:t xml:space="preserve"> الأثار عنها و الأحاديث في كتب السنّة , وكذلك  مقارنة أقوالها</w:t>
      </w:r>
      <w:r>
        <w:rPr>
          <w:rFonts w:ascii="Traditional Arabic" w:hAnsi="Traditional Arabic" w:cs="Traditional Arabic" w:hint="cs"/>
          <w:sz w:val="36"/>
          <w:szCs w:val="36"/>
          <w:rtl/>
          <w:lang w:bidi="ar-EG"/>
        </w:rPr>
        <w:t xml:space="preserve"> بأقوال الصحابة الأخر , </w:t>
      </w:r>
      <w:r w:rsidR="00391ADE">
        <w:rPr>
          <w:rFonts w:ascii="Traditional Arabic" w:hAnsi="Traditional Arabic" w:cs="Traditional Arabic" w:hint="cs"/>
          <w:sz w:val="36"/>
          <w:szCs w:val="36"/>
          <w:rtl/>
          <w:lang w:bidi="ar-EG"/>
        </w:rPr>
        <w:t xml:space="preserve">بدقة فاقت دقة المستشرقين أحيانا , وهي شبهات واهية ردّها هيّن , </w:t>
      </w:r>
      <w:r w:rsidR="005332A2">
        <w:rPr>
          <w:rFonts w:ascii="Traditional Arabic" w:hAnsi="Traditional Arabic" w:cs="Traditional Arabic" w:hint="cs"/>
          <w:sz w:val="36"/>
          <w:szCs w:val="36"/>
          <w:rtl/>
          <w:lang w:bidi="ar-EG"/>
        </w:rPr>
        <w:t xml:space="preserve">ولكن  الأمر في الحقيقة لا ينبغي أن يقف عند الردّ , بل الدعوة </w:t>
      </w:r>
      <w:r w:rsidR="00C665FB">
        <w:rPr>
          <w:rFonts w:ascii="Traditional Arabic" w:hAnsi="Traditional Arabic" w:cs="Traditional Arabic" w:hint="cs"/>
          <w:sz w:val="36"/>
          <w:szCs w:val="36"/>
          <w:rtl/>
          <w:lang w:bidi="ar-EG"/>
        </w:rPr>
        <w:t xml:space="preserve">إليهم واجبة أيضا </w:t>
      </w:r>
      <w:r w:rsidR="00324012">
        <w:rPr>
          <w:rFonts w:ascii="Traditional Arabic" w:hAnsi="Traditional Arabic" w:cs="Traditional Arabic" w:hint="cs"/>
          <w:sz w:val="36"/>
          <w:szCs w:val="36"/>
          <w:rtl/>
          <w:lang w:bidi="ar-EG"/>
        </w:rPr>
        <w:t xml:space="preserve">إلى كلمة سواء , فنصل معهم إلى أفضل الحلول الممكنة , </w:t>
      </w:r>
      <w:r w:rsidR="004C54ED">
        <w:rPr>
          <w:rFonts w:ascii="Traditional Arabic" w:hAnsi="Traditional Arabic" w:cs="Traditional Arabic" w:hint="cs"/>
          <w:sz w:val="36"/>
          <w:szCs w:val="36"/>
          <w:rtl/>
          <w:lang w:bidi="ar-EG"/>
        </w:rPr>
        <w:t>إ</w:t>
      </w:r>
      <w:r w:rsidR="00324012">
        <w:rPr>
          <w:rFonts w:ascii="Traditional Arabic" w:hAnsi="Traditional Arabic" w:cs="Traditional Arabic" w:hint="cs"/>
          <w:sz w:val="36"/>
          <w:szCs w:val="36"/>
          <w:rtl/>
          <w:lang w:bidi="ar-EG"/>
        </w:rPr>
        <w:t xml:space="preserve">ما بإقناعهم </w:t>
      </w:r>
      <w:r w:rsidR="004C54ED">
        <w:rPr>
          <w:rFonts w:ascii="Traditional Arabic" w:hAnsi="Traditional Arabic" w:cs="Traditional Arabic" w:hint="cs"/>
          <w:sz w:val="36"/>
          <w:szCs w:val="36"/>
          <w:rtl/>
          <w:lang w:bidi="ar-EG"/>
        </w:rPr>
        <w:t xml:space="preserve">بأنهم على خطأ , أو على الأقل نحايد موقفهم , فلا يتطاولون على أم المؤمنين أو غيرها من الصحابة , </w:t>
      </w:r>
      <w:r w:rsidR="00B02212">
        <w:rPr>
          <w:rFonts w:ascii="Traditional Arabic" w:hAnsi="Traditional Arabic" w:cs="Traditional Arabic" w:hint="cs"/>
          <w:sz w:val="36"/>
          <w:szCs w:val="36"/>
          <w:rtl/>
          <w:lang w:bidi="ar-EG"/>
        </w:rPr>
        <w:t xml:space="preserve">هذا , </w:t>
      </w:r>
      <w:r w:rsidR="00C665FB">
        <w:rPr>
          <w:rFonts w:ascii="Traditional Arabic" w:hAnsi="Traditional Arabic" w:cs="Traditional Arabic" w:hint="cs"/>
          <w:sz w:val="36"/>
          <w:szCs w:val="36"/>
          <w:rtl/>
          <w:lang w:bidi="ar-EG"/>
        </w:rPr>
        <w:t xml:space="preserve">ولابد من </w:t>
      </w:r>
      <w:r w:rsidR="003D38FD">
        <w:rPr>
          <w:rFonts w:ascii="Traditional Arabic" w:hAnsi="Traditional Arabic" w:cs="Traditional Arabic" w:hint="cs"/>
          <w:sz w:val="36"/>
          <w:szCs w:val="36"/>
          <w:rtl/>
          <w:lang w:bidi="ar-EG"/>
        </w:rPr>
        <w:t>ت</w:t>
      </w:r>
      <w:r w:rsidR="00C665FB">
        <w:rPr>
          <w:rFonts w:ascii="Traditional Arabic" w:hAnsi="Traditional Arabic" w:cs="Traditional Arabic" w:hint="cs"/>
          <w:sz w:val="36"/>
          <w:szCs w:val="36"/>
          <w:rtl/>
          <w:lang w:bidi="ar-EG"/>
        </w:rPr>
        <w:t xml:space="preserve">دخل ولاة الأمر في مثل هذه الأمور , لأنه ما من شيء </w:t>
      </w:r>
      <w:r w:rsidR="003D38FD">
        <w:rPr>
          <w:rFonts w:ascii="Traditional Arabic" w:hAnsi="Traditional Arabic" w:cs="Traditional Arabic" w:hint="cs"/>
          <w:sz w:val="36"/>
          <w:szCs w:val="36"/>
          <w:rtl/>
          <w:lang w:bidi="ar-EG"/>
        </w:rPr>
        <w:t>أسرع إضراما للفتن , من الطعن العق</w:t>
      </w:r>
      <w:r w:rsidR="00866B90">
        <w:rPr>
          <w:rFonts w:ascii="Traditional Arabic" w:hAnsi="Traditional Arabic" w:cs="Traditional Arabic" w:hint="cs"/>
          <w:sz w:val="36"/>
          <w:szCs w:val="36"/>
          <w:rtl/>
          <w:lang w:bidi="ar-EG"/>
        </w:rPr>
        <w:t>ائ</w:t>
      </w:r>
      <w:r w:rsidR="003D38FD">
        <w:rPr>
          <w:rFonts w:ascii="Traditional Arabic" w:hAnsi="Traditional Arabic" w:cs="Traditional Arabic" w:hint="cs"/>
          <w:sz w:val="36"/>
          <w:szCs w:val="36"/>
          <w:rtl/>
          <w:lang w:bidi="ar-EG"/>
        </w:rPr>
        <w:t xml:space="preserve">دي </w:t>
      </w:r>
      <w:r w:rsidR="00CF198A">
        <w:rPr>
          <w:rFonts w:ascii="Traditional Arabic" w:hAnsi="Traditional Arabic" w:cs="Traditional Arabic" w:hint="cs"/>
          <w:sz w:val="36"/>
          <w:szCs w:val="36"/>
          <w:rtl/>
          <w:lang w:bidi="ar-EG"/>
        </w:rPr>
        <w:t xml:space="preserve">, </w:t>
      </w:r>
      <w:r w:rsidR="003D38FD">
        <w:rPr>
          <w:rFonts w:ascii="Traditional Arabic" w:hAnsi="Traditional Arabic" w:cs="Traditional Arabic" w:hint="cs"/>
          <w:sz w:val="36"/>
          <w:szCs w:val="36"/>
          <w:rtl/>
          <w:lang w:bidi="ar-EG"/>
        </w:rPr>
        <w:t>ف</w:t>
      </w:r>
      <w:r w:rsidR="00BB6509">
        <w:rPr>
          <w:rFonts w:ascii="Traditional Arabic" w:hAnsi="Traditional Arabic" w:cs="Traditional Arabic" w:hint="cs"/>
          <w:sz w:val="36"/>
          <w:szCs w:val="36"/>
          <w:rtl/>
          <w:lang w:bidi="ar-EG"/>
        </w:rPr>
        <w:t>لا ينبغي أبدا أن نترك هذا الأمر يستمر بهذه الصورة المؤسفة , ولا ينبغي أبدا أن يهون علينا ديننا بهذه الصورة , فنهون</w:t>
      </w:r>
      <w:r w:rsidR="006703A2">
        <w:rPr>
          <w:rFonts w:ascii="Traditional Arabic" w:hAnsi="Traditional Arabic" w:cs="Traditional Arabic" w:hint="cs"/>
          <w:sz w:val="36"/>
          <w:szCs w:val="36"/>
          <w:rtl/>
          <w:lang w:bidi="ar-EG"/>
        </w:rPr>
        <w:t xml:space="preserve"> نحن</w:t>
      </w:r>
      <w:r w:rsidR="00BB6509">
        <w:rPr>
          <w:rFonts w:ascii="Traditional Arabic" w:hAnsi="Traditional Arabic" w:cs="Traditional Arabic" w:hint="cs"/>
          <w:sz w:val="36"/>
          <w:szCs w:val="36"/>
          <w:rtl/>
          <w:lang w:bidi="ar-EG"/>
        </w:rPr>
        <w:t xml:space="preserve"> في عيون أهل الكفر</w:t>
      </w:r>
      <w:r w:rsidR="00CF198A">
        <w:rPr>
          <w:rFonts w:ascii="Traditional Arabic" w:hAnsi="Traditional Arabic" w:cs="Traditional Arabic" w:hint="cs"/>
          <w:sz w:val="36"/>
          <w:szCs w:val="36"/>
          <w:rtl/>
          <w:lang w:bidi="ar-EG"/>
        </w:rPr>
        <w:t xml:space="preserve"> </w:t>
      </w:r>
      <w:r w:rsidR="00E73F13">
        <w:rPr>
          <w:rFonts w:ascii="Traditional Arabic" w:hAnsi="Traditional Arabic" w:cs="Traditional Arabic" w:hint="cs"/>
          <w:sz w:val="36"/>
          <w:szCs w:val="36"/>
          <w:rtl/>
          <w:lang w:bidi="ar-EG"/>
        </w:rPr>
        <w:t xml:space="preserve">, ويكون التطاول على المقدسات هو النتيجة الحتمية لهذا الهوان  </w:t>
      </w:r>
      <w:r w:rsidR="00B02212">
        <w:rPr>
          <w:rFonts w:ascii="Traditional Arabic" w:hAnsi="Traditional Arabic" w:cs="Traditional Arabic" w:hint="cs"/>
          <w:sz w:val="36"/>
          <w:szCs w:val="36"/>
          <w:rtl/>
          <w:lang w:bidi="ar-EG"/>
        </w:rPr>
        <w:t>, والله المستعان .</w:t>
      </w:r>
    </w:p>
    <w:p w:rsidR="007065AB" w:rsidRPr="00A0125D" w:rsidRDefault="00866B90" w:rsidP="00567451">
      <w:pPr>
        <w:autoSpaceDE w:val="0"/>
        <w:autoSpaceDN w:val="0"/>
        <w:adjustRightInd w:val="0"/>
        <w:spacing w:after="0" w:line="240" w:lineRule="auto"/>
        <w:rPr>
          <w:rFonts w:ascii="Traditional Arabic" w:hAnsi="Traditional Arabic" w:cs="Traditional Arabic"/>
          <w:sz w:val="36"/>
          <w:szCs w:val="36"/>
          <w:rtl/>
          <w:lang w:bidi="ar-EG"/>
        </w:rPr>
      </w:pPr>
      <w:r w:rsidRPr="00866B90">
        <w:rPr>
          <w:rFonts w:ascii="Traditional Arabic" w:hAnsi="Traditional Arabic" w:cs="Traditional Arabic" w:hint="cs"/>
          <w:b/>
          <w:bCs/>
          <w:sz w:val="36"/>
          <w:szCs w:val="36"/>
          <w:rtl/>
          <w:lang w:bidi="ar-EG"/>
        </w:rPr>
        <w:t>الأمر الرابع ,</w:t>
      </w:r>
      <w:r>
        <w:rPr>
          <w:rFonts w:ascii="Traditional Arabic" w:hAnsi="Traditional Arabic" w:cs="Traditional Arabic" w:hint="cs"/>
          <w:b/>
          <w:bCs/>
          <w:sz w:val="36"/>
          <w:szCs w:val="36"/>
          <w:rtl/>
          <w:lang w:bidi="ar-EG"/>
        </w:rPr>
        <w:t xml:space="preserve"> </w:t>
      </w:r>
      <w:r>
        <w:rPr>
          <w:rFonts w:ascii="Traditional Arabic" w:hAnsi="Traditional Arabic" w:cs="Traditional Arabic" w:hint="cs"/>
          <w:sz w:val="36"/>
          <w:szCs w:val="36"/>
          <w:rtl/>
          <w:lang w:bidi="ar-EG"/>
        </w:rPr>
        <w:t xml:space="preserve">وهوأنه ينبغي تحديد مدخل الشبهة أولا , </w:t>
      </w:r>
      <w:r w:rsidR="00122523">
        <w:rPr>
          <w:rFonts w:ascii="Traditional Arabic" w:hAnsi="Traditional Arabic" w:cs="Traditional Arabic" w:hint="cs"/>
          <w:sz w:val="36"/>
          <w:szCs w:val="36"/>
          <w:rtl/>
          <w:lang w:bidi="ar-EG"/>
        </w:rPr>
        <w:t>ليكون الردّ مناسبا , وقويا , و</w:t>
      </w:r>
      <w:r>
        <w:rPr>
          <w:rFonts w:ascii="Traditional Arabic" w:hAnsi="Traditional Arabic" w:cs="Traditional Arabic" w:hint="cs"/>
          <w:sz w:val="36"/>
          <w:szCs w:val="36"/>
          <w:rtl/>
          <w:lang w:bidi="ar-EG"/>
        </w:rPr>
        <w:t>ت</w:t>
      </w:r>
      <w:r w:rsidR="00205315">
        <w:rPr>
          <w:rFonts w:ascii="Traditional Arabic" w:hAnsi="Traditional Arabic" w:cs="Traditional Arabic" w:hint="cs"/>
          <w:sz w:val="36"/>
          <w:szCs w:val="36"/>
          <w:rtl/>
          <w:lang w:bidi="ar-EG"/>
        </w:rPr>
        <w:t>ت</w:t>
      </w:r>
      <w:r>
        <w:rPr>
          <w:rFonts w:ascii="Traditional Arabic" w:hAnsi="Traditional Arabic" w:cs="Traditional Arabic" w:hint="cs"/>
          <w:sz w:val="36"/>
          <w:szCs w:val="36"/>
          <w:rtl/>
          <w:lang w:bidi="ar-EG"/>
        </w:rPr>
        <w:t>عدد مداخل الشبه</w:t>
      </w:r>
      <w:r w:rsidR="00122523">
        <w:rPr>
          <w:rFonts w:ascii="Traditional Arabic" w:hAnsi="Traditional Arabic" w:cs="Traditional Arabic" w:hint="cs"/>
          <w:sz w:val="36"/>
          <w:szCs w:val="36"/>
          <w:rtl/>
          <w:lang w:bidi="ar-EG"/>
        </w:rPr>
        <w:t xml:space="preserve"> في الحقيقة فليست كلّها على وزن واحد</w:t>
      </w:r>
      <w:r w:rsidR="00282138">
        <w:rPr>
          <w:rFonts w:ascii="Traditional Arabic" w:hAnsi="Traditional Arabic" w:cs="Traditional Arabic" w:hint="cs"/>
          <w:sz w:val="36"/>
          <w:szCs w:val="36"/>
          <w:rtl/>
          <w:lang w:bidi="ar-EG"/>
        </w:rPr>
        <w:t xml:space="preserve"> , وليست كلّ الشبه مدخلها عقلي ابتداءا , هذا يظنّه البعض ولكنّ ليس الأمر كذلك</w:t>
      </w:r>
      <w:r>
        <w:rPr>
          <w:rFonts w:ascii="Traditional Arabic" w:hAnsi="Traditional Arabic" w:cs="Traditional Arabic" w:hint="cs"/>
          <w:sz w:val="36"/>
          <w:szCs w:val="36"/>
          <w:rtl/>
          <w:lang w:bidi="ar-EG"/>
        </w:rPr>
        <w:t xml:space="preserve"> , فبعض الشبه ينبغي أن يكون مدخلها لغوي </w:t>
      </w:r>
      <w:r w:rsidR="00122523">
        <w:rPr>
          <w:rFonts w:ascii="Traditional Arabic" w:hAnsi="Traditional Arabic" w:cs="Traditional Arabic" w:hint="cs"/>
          <w:sz w:val="36"/>
          <w:szCs w:val="36"/>
          <w:rtl/>
          <w:lang w:bidi="ar-EG"/>
        </w:rPr>
        <w:t xml:space="preserve">, يخطيء الخصم في فهم كلمة و معناها فيبني عليها شبهته </w:t>
      </w:r>
      <w:r>
        <w:rPr>
          <w:rFonts w:ascii="Traditional Arabic" w:hAnsi="Traditional Arabic" w:cs="Traditional Arabic" w:hint="cs"/>
          <w:sz w:val="36"/>
          <w:szCs w:val="36"/>
          <w:rtl/>
          <w:lang w:bidi="ar-EG"/>
        </w:rPr>
        <w:t>, وبعضها مدخلها</w:t>
      </w:r>
      <w:r w:rsidR="00122523">
        <w:rPr>
          <w:rFonts w:ascii="Traditional Arabic" w:hAnsi="Traditional Arabic" w:cs="Traditional Arabic" w:hint="cs"/>
          <w:sz w:val="36"/>
          <w:szCs w:val="36"/>
          <w:rtl/>
          <w:lang w:bidi="ar-EG"/>
        </w:rPr>
        <w:t xml:space="preserve"> حديثي , يعني لا يصحّ فيها الحديث عن الصحابيّ </w:t>
      </w:r>
      <w:r w:rsidR="00282138">
        <w:rPr>
          <w:rFonts w:ascii="Traditional Arabic" w:hAnsi="Traditional Arabic" w:cs="Traditional Arabic" w:hint="cs"/>
          <w:sz w:val="36"/>
          <w:szCs w:val="36"/>
          <w:rtl/>
          <w:lang w:bidi="ar-EG"/>
        </w:rPr>
        <w:t>, أو عن رسول الله أصلا</w:t>
      </w:r>
      <w:r w:rsidR="00205315">
        <w:rPr>
          <w:rFonts w:ascii="Traditional Arabic" w:hAnsi="Traditional Arabic" w:cs="Traditional Arabic" w:hint="cs"/>
          <w:sz w:val="36"/>
          <w:szCs w:val="36"/>
          <w:rtl/>
          <w:lang w:bidi="ar-EG"/>
        </w:rPr>
        <w:t xml:space="preserve"> , أو يكون الأمر يحتاج إلى تتبع الروايات و جمعها لفهم النصّ فهما صحيحا</w:t>
      </w:r>
      <w:r w:rsidR="00282138">
        <w:rPr>
          <w:rFonts w:ascii="Traditional Arabic" w:hAnsi="Traditional Arabic" w:cs="Traditional Arabic" w:hint="cs"/>
          <w:sz w:val="36"/>
          <w:szCs w:val="36"/>
          <w:rtl/>
          <w:lang w:bidi="ar-EG"/>
        </w:rPr>
        <w:t xml:space="preserve"> , وبعضها مدخلها عقلي</w:t>
      </w:r>
      <w:r w:rsidR="007D0322">
        <w:rPr>
          <w:rFonts w:ascii="Traditional Arabic" w:hAnsi="Traditional Arabic" w:cs="Traditional Arabic" w:hint="cs"/>
          <w:sz w:val="36"/>
          <w:szCs w:val="36"/>
          <w:rtl/>
          <w:lang w:bidi="ar-EG"/>
        </w:rPr>
        <w:t xml:space="preserve"> , وبعضها فقهي</w:t>
      </w:r>
      <w:r w:rsidR="00282138">
        <w:rPr>
          <w:rFonts w:ascii="Traditional Arabic" w:hAnsi="Traditional Arabic" w:cs="Traditional Arabic" w:hint="cs"/>
          <w:sz w:val="36"/>
          <w:szCs w:val="36"/>
          <w:rtl/>
          <w:lang w:bidi="ar-EG"/>
        </w:rPr>
        <w:t xml:space="preserve"> , </w:t>
      </w:r>
      <w:r w:rsidR="007D0322">
        <w:rPr>
          <w:rFonts w:ascii="Traditional Arabic" w:hAnsi="Traditional Arabic" w:cs="Traditional Arabic" w:hint="cs"/>
          <w:sz w:val="36"/>
          <w:szCs w:val="36"/>
          <w:rtl/>
          <w:lang w:bidi="ar-EG"/>
        </w:rPr>
        <w:t xml:space="preserve">وكلّها بعد ذلك يصب بعضها في بعض , ولكن المهم أن مفتاح الردّ ينبغي تحديده ابتداءا </w:t>
      </w:r>
      <w:r w:rsidR="00903A13">
        <w:rPr>
          <w:rFonts w:ascii="Traditional Arabic" w:hAnsi="Traditional Arabic" w:cs="Traditional Arabic" w:hint="cs"/>
          <w:sz w:val="36"/>
          <w:szCs w:val="36"/>
          <w:rtl/>
          <w:lang w:bidi="ar-EG"/>
        </w:rPr>
        <w:t>.</w:t>
      </w:r>
    </w:p>
    <w:p w:rsidR="00D906F3" w:rsidRDefault="00D906F3" w:rsidP="00567451">
      <w:pPr>
        <w:autoSpaceDE w:val="0"/>
        <w:autoSpaceDN w:val="0"/>
        <w:adjustRightInd w:val="0"/>
        <w:spacing w:after="0" w:line="240" w:lineRule="auto"/>
        <w:rPr>
          <w:rFonts w:ascii="Traditional Arabic" w:hAnsi="Traditional Arabic" w:cs="Traditional Arabic"/>
          <w:sz w:val="36"/>
          <w:szCs w:val="36"/>
          <w:rtl/>
          <w:lang w:bidi="ar-EG"/>
        </w:rPr>
      </w:pPr>
      <w:r w:rsidRPr="00A0125D">
        <w:rPr>
          <w:rFonts w:ascii="Traditional Arabic" w:hAnsi="Traditional Arabic" w:cs="Traditional Arabic" w:hint="cs"/>
          <w:sz w:val="36"/>
          <w:szCs w:val="36"/>
          <w:rtl/>
          <w:lang w:bidi="ar-EG"/>
        </w:rPr>
        <w:t>هذا و قد قمنا بالردّ على بعض هذه الشبهات في ط</w:t>
      </w:r>
      <w:r w:rsidR="009807C8" w:rsidRPr="00A0125D">
        <w:rPr>
          <w:rFonts w:ascii="Traditional Arabic" w:hAnsi="Traditional Arabic" w:cs="Traditional Arabic" w:hint="cs"/>
          <w:sz w:val="36"/>
          <w:szCs w:val="36"/>
          <w:rtl/>
          <w:lang w:bidi="ar-EG"/>
        </w:rPr>
        <w:t xml:space="preserve">يّات البحث , وسنحيل عليها إن شاء الله عند ذكرها في هذا الفصل </w:t>
      </w:r>
      <w:r w:rsidR="00A0125D">
        <w:rPr>
          <w:rFonts w:ascii="Traditional Arabic" w:hAnsi="Traditional Arabic" w:cs="Traditional Arabic" w:hint="cs"/>
          <w:sz w:val="36"/>
          <w:szCs w:val="36"/>
          <w:rtl/>
          <w:lang w:bidi="ar-EG"/>
        </w:rPr>
        <w:t>.</w:t>
      </w:r>
    </w:p>
    <w:p w:rsidR="00F83563" w:rsidRPr="00A0125D" w:rsidRDefault="00F83563" w:rsidP="00567451">
      <w:pPr>
        <w:autoSpaceDE w:val="0"/>
        <w:autoSpaceDN w:val="0"/>
        <w:adjustRightInd w:val="0"/>
        <w:spacing w:after="0" w:line="240" w:lineRule="auto"/>
        <w:rPr>
          <w:rFonts w:ascii="Traditional Arabic" w:hAnsi="Traditional Arabic" w:cs="Traditional Arabic"/>
          <w:sz w:val="36"/>
          <w:szCs w:val="36"/>
          <w:rtl/>
          <w:lang w:bidi="ar-EG"/>
        </w:rPr>
      </w:pPr>
      <w:r w:rsidRPr="00B260CE">
        <w:rPr>
          <w:rFonts w:ascii="Traditional Arabic" w:hAnsi="Traditional Arabic" w:cs="Traditional Arabic" w:hint="cs"/>
          <w:b/>
          <w:bCs/>
          <w:sz w:val="36"/>
          <w:szCs w:val="36"/>
          <w:rtl/>
          <w:lang w:bidi="ar-EG"/>
        </w:rPr>
        <w:t>الأمر الخامس ,</w:t>
      </w:r>
      <w:r>
        <w:rPr>
          <w:rFonts w:ascii="Traditional Arabic" w:hAnsi="Traditional Arabic" w:cs="Traditional Arabic" w:hint="cs"/>
          <w:sz w:val="36"/>
          <w:szCs w:val="36"/>
          <w:rtl/>
          <w:lang w:bidi="ar-EG"/>
        </w:rPr>
        <w:t xml:space="preserve"> </w:t>
      </w:r>
      <w:r w:rsidR="00B56A91">
        <w:rPr>
          <w:rFonts w:ascii="Traditional Arabic" w:hAnsi="Traditional Arabic" w:cs="Traditional Arabic" w:hint="cs"/>
          <w:sz w:val="36"/>
          <w:szCs w:val="36"/>
          <w:rtl/>
          <w:lang w:bidi="ar-EG"/>
        </w:rPr>
        <w:t xml:space="preserve">وهو أن دلائل هذه الشبهات هي أن هؤلاء القوم لا يستريحون و لا يهدأون , </w:t>
      </w:r>
      <w:r w:rsidR="007209E2">
        <w:rPr>
          <w:rFonts w:ascii="Traditional Arabic" w:hAnsi="Traditional Arabic" w:cs="Traditional Arabic" w:hint="cs"/>
          <w:sz w:val="36"/>
          <w:szCs w:val="36"/>
          <w:rtl/>
          <w:lang w:bidi="ar-EG"/>
        </w:rPr>
        <w:t xml:space="preserve">ويتربصون بنا في كل كبيرة و صغيرة , </w:t>
      </w:r>
      <w:r w:rsidR="0018162E">
        <w:rPr>
          <w:rFonts w:ascii="Traditional Arabic" w:hAnsi="Traditional Arabic" w:cs="Traditional Arabic" w:hint="cs"/>
          <w:sz w:val="36"/>
          <w:szCs w:val="36"/>
          <w:rtl/>
          <w:lang w:bidi="ar-EG"/>
        </w:rPr>
        <w:t>وهذه غفلة منّا , و تساه</w:t>
      </w:r>
      <w:r w:rsidR="006E4776">
        <w:rPr>
          <w:rFonts w:ascii="Traditional Arabic" w:hAnsi="Traditional Arabic" w:cs="Traditional Arabic" w:hint="cs"/>
          <w:sz w:val="36"/>
          <w:szCs w:val="36"/>
          <w:rtl/>
          <w:lang w:bidi="ar-EG"/>
        </w:rPr>
        <w:t>ل , وهذا لم يحدث في الحقيقة إلا بعد أن ابتعدنا كثيرا عن تلك الرموز الكبيرة , و</w:t>
      </w:r>
      <w:r w:rsidR="00B260CE">
        <w:rPr>
          <w:rFonts w:ascii="Traditional Arabic" w:hAnsi="Traditional Arabic" w:cs="Traditional Arabic" w:hint="cs"/>
          <w:sz w:val="36"/>
          <w:szCs w:val="36"/>
          <w:rtl/>
          <w:lang w:bidi="ar-EG"/>
        </w:rPr>
        <w:t>ا</w:t>
      </w:r>
      <w:r w:rsidR="006E4776">
        <w:rPr>
          <w:rFonts w:ascii="Traditional Arabic" w:hAnsi="Traditional Arabic" w:cs="Traditional Arabic" w:hint="cs"/>
          <w:sz w:val="36"/>
          <w:szCs w:val="36"/>
          <w:rtl/>
          <w:lang w:bidi="ar-EG"/>
        </w:rPr>
        <w:t xml:space="preserve">خترنا رموزا غيرها , من لاعبي الكرة , و المطربين , و الممثلين , وتركنا هذه الصفوة للذئاب تنهش في لحومها , و لا ريب أن غزوا كهذا , لا ينبغي السكوت عليه و لن يؤثر فيه بحث أو مقال أو حتى مصنفات , بلّ لابد من حملات متعاقبة , في كلّ وسائل الإعلام , المرئي و المسموع و المقروء , </w:t>
      </w:r>
      <w:r w:rsidR="008946EE">
        <w:rPr>
          <w:rFonts w:ascii="Traditional Arabic" w:hAnsi="Traditional Arabic" w:cs="Traditional Arabic" w:hint="cs"/>
          <w:sz w:val="36"/>
          <w:szCs w:val="36"/>
          <w:rtl/>
          <w:lang w:bidi="ar-EG"/>
        </w:rPr>
        <w:t xml:space="preserve">لردّ هذا الغزو , و الدعوة إلى عقيدة أهل السنّة بحنكة و بأساليب مبتكرة , </w:t>
      </w:r>
      <w:r w:rsidR="00BE7802">
        <w:rPr>
          <w:rFonts w:ascii="Traditional Arabic" w:hAnsi="Traditional Arabic" w:cs="Traditional Arabic" w:hint="cs"/>
          <w:sz w:val="36"/>
          <w:szCs w:val="36"/>
          <w:rtl/>
          <w:lang w:bidi="ar-EG"/>
        </w:rPr>
        <w:t xml:space="preserve">و الترويج لذلك في كلّ مناسبة و في غير مناسبة , </w:t>
      </w:r>
      <w:r w:rsidR="00BE7802">
        <w:rPr>
          <w:rFonts w:ascii="Traditional Arabic" w:hAnsi="Traditional Arabic" w:cs="Traditional Arabic" w:hint="cs"/>
          <w:sz w:val="36"/>
          <w:szCs w:val="36"/>
          <w:rtl/>
          <w:lang w:bidi="ar-EG"/>
        </w:rPr>
        <w:lastRenderedPageBreak/>
        <w:t xml:space="preserve">ولابد أن يستمر ذلك , ويكون هذا هو دأب المسلمين و شاغلهم الشاغل , </w:t>
      </w:r>
      <w:r w:rsidR="00C04F41">
        <w:rPr>
          <w:rFonts w:ascii="Traditional Arabic" w:hAnsi="Traditional Arabic" w:cs="Traditional Arabic" w:hint="cs"/>
          <w:sz w:val="36"/>
          <w:szCs w:val="36"/>
          <w:rtl/>
          <w:lang w:bidi="ar-EG"/>
        </w:rPr>
        <w:t>وهذا أمر ينبغي أن تشتغل به الحكومات و الهيئات و المؤسسات</w:t>
      </w:r>
      <w:r w:rsidR="005154C9">
        <w:rPr>
          <w:rFonts w:ascii="Traditional Arabic" w:hAnsi="Traditional Arabic" w:cs="Traditional Arabic" w:hint="cs"/>
          <w:sz w:val="36"/>
          <w:szCs w:val="36"/>
          <w:rtl/>
          <w:lang w:bidi="ar-EG"/>
        </w:rPr>
        <w:t xml:space="preserve"> , لأنّ من يريد العض في أي أمة و يسقطها , يبد</w:t>
      </w:r>
      <w:r w:rsidR="00E24BB5">
        <w:rPr>
          <w:rFonts w:ascii="Traditional Arabic" w:hAnsi="Traditional Arabic" w:cs="Traditional Arabic" w:hint="cs"/>
          <w:sz w:val="36"/>
          <w:szCs w:val="36"/>
          <w:rtl/>
          <w:lang w:bidi="ar-EG"/>
        </w:rPr>
        <w:t xml:space="preserve">أ </w:t>
      </w:r>
      <w:r w:rsidR="005154C9">
        <w:rPr>
          <w:rFonts w:ascii="Traditional Arabic" w:hAnsi="Traditional Arabic" w:cs="Traditional Arabic" w:hint="cs"/>
          <w:sz w:val="36"/>
          <w:szCs w:val="36"/>
          <w:rtl/>
          <w:lang w:bidi="ar-EG"/>
        </w:rPr>
        <w:t xml:space="preserve">بتاريخها </w:t>
      </w:r>
      <w:r w:rsidR="00E24BB5">
        <w:rPr>
          <w:rFonts w:ascii="Traditional Arabic" w:hAnsi="Traditional Arabic" w:cs="Traditional Arabic" w:hint="cs"/>
          <w:sz w:val="36"/>
          <w:szCs w:val="36"/>
          <w:rtl/>
          <w:lang w:bidi="ar-EG"/>
        </w:rPr>
        <w:t>, وتاريخنا ليس ك</w:t>
      </w:r>
      <w:r w:rsidR="00BF56F5">
        <w:rPr>
          <w:rFonts w:ascii="Traditional Arabic" w:hAnsi="Traditional Arabic" w:cs="Traditional Arabic" w:hint="cs"/>
          <w:sz w:val="36"/>
          <w:szCs w:val="36"/>
          <w:rtl/>
          <w:lang w:bidi="ar-EG"/>
        </w:rPr>
        <w:t>أ</w:t>
      </w:r>
      <w:r w:rsidR="00E24BB5">
        <w:rPr>
          <w:rFonts w:ascii="Traditional Arabic" w:hAnsi="Traditional Arabic" w:cs="Traditional Arabic" w:hint="cs"/>
          <w:sz w:val="36"/>
          <w:szCs w:val="36"/>
          <w:rtl/>
          <w:lang w:bidi="ar-EG"/>
        </w:rPr>
        <w:t xml:space="preserve">ي تاريخ , بل هو من الذكر , وإنّ الله له حافظ , ولكن ييسر له أسبابه , فما من شيء في هذا الكون يحدث إلا بسبب , وإذا تخلّى الناس عن أسباب </w:t>
      </w:r>
      <w:r w:rsidR="00457AA9">
        <w:rPr>
          <w:rFonts w:ascii="Traditional Arabic" w:hAnsi="Traditional Arabic" w:cs="Traditional Arabic" w:hint="cs"/>
          <w:sz w:val="36"/>
          <w:szCs w:val="36"/>
          <w:rtl/>
          <w:lang w:bidi="ar-EG"/>
        </w:rPr>
        <w:t>ا</w:t>
      </w:r>
      <w:r w:rsidR="00E24BB5">
        <w:rPr>
          <w:rFonts w:ascii="Traditional Arabic" w:hAnsi="Traditional Arabic" w:cs="Traditional Arabic" w:hint="cs"/>
          <w:sz w:val="36"/>
          <w:szCs w:val="36"/>
          <w:rtl/>
          <w:lang w:bidi="ar-EG"/>
        </w:rPr>
        <w:t xml:space="preserve">لحفظ , </w:t>
      </w:r>
      <w:r w:rsidR="004C746B">
        <w:rPr>
          <w:rFonts w:ascii="Traditional Arabic" w:hAnsi="Traditional Arabic" w:cs="Traditional Arabic" w:hint="cs"/>
          <w:sz w:val="36"/>
          <w:szCs w:val="36"/>
          <w:rtl/>
          <w:lang w:bidi="ar-EG"/>
        </w:rPr>
        <w:t>استبدل الله قوما غيرهم ثم لا يكونوا أمثالهم</w:t>
      </w:r>
      <w:r w:rsidR="00C04F41">
        <w:rPr>
          <w:rFonts w:ascii="Traditional Arabic" w:hAnsi="Traditional Arabic" w:cs="Traditional Arabic" w:hint="cs"/>
          <w:sz w:val="36"/>
          <w:szCs w:val="36"/>
          <w:rtl/>
          <w:lang w:bidi="ar-EG"/>
        </w:rPr>
        <w:t xml:space="preserve"> , </w:t>
      </w:r>
      <w:r w:rsidR="004C746B">
        <w:rPr>
          <w:rFonts w:ascii="Traditional Arabic" w:hAnsi="Traditional Arabic" w:cs="Traditional Arabic" w:hint="cs"/>
          <w:sz w:val="36"/>
          <w:szCs w:val="36"/>
          <w:rtl/>
          <w:lang w:bidi="ar-EG"/>
        </w:rPr>
        <w:t xml:space="preserve">فلابد أن </w:t>
      </w:r>
      <w:r w:rsidR="00C04F41">
        <w:rPr>
          <w:rFonts w:ascii="Traditional Arabic" w:hAnsi="Traditional Arabic" w:cs="Traditional Arabic" w:hint="cs"/>
          <w:sz w:val="36"/>
          <w:szCs w:val="36"/>
          <w:rtl/>
          <w:lang w:bidi="ar-EG"/>
        </w:rPr>
        <w:t>تتكامل الأدوار , وتتكاتف</w:t>
      </w:r>
      <w:r w:rsidR="004C746B">
        <w:rPr>
          <w:rFonts w:ascii="Traditional Arabic" w:hAnsi="Traditional Arabic" w:cs="Traditional Arabic" w:hint="cs"/>
          <w:sz w:val="36"/>
          <w:szCs w:val="36"/>
          <w:rtl/>
          <w:lang w:bidi="ar-EG"/>
        </w:rPr>
        <w:t xml:space="preserve"> , وتتحدد الأهداف القريبة و البعيدة , ونتوقع الخطوات القادمة ل</w:t>
      </w:r>
      <w:r w:rsidR="00BF56F5">
        <w:rPr>
          <w:rFonts w:ascii="Traditional Arabic" w:hAnsi="Traditional Arabic" w:cs="Traditional Arabic" w:hint="cs"/>
          <w:sz w:val="36"/>
          <w:szCs w:val="36"/>
          <w:rtl/>
          <w:lang w:bidi="ar-EG"/>
        </w:rPr>
        <w:t>هؤلاء , فيكون عندنا حائط صدّ منيع لأي غزو فكري</w:t>
      </w:r>
      <w:r w:rsidR="00C04F41">
        <w:rPr>
          <w:rFonts w:ascii="Traditional Arabic" w:hAnsi="Traditional Arabic" w:cs="Traditional Arabic" w:hint="cs"/>
          <w:sz w:val="36"/>
          <w:szCs w:val="36"/>
          <w:rtl/>
          <w:lang w:bidi="ar-EG"/>
        </w:rPr>
        <w:t xml:space="preserve"> , وإلا فكلّ مجهود فرديّ , لا أقول يذهب سدى , و إنما </w:t>
      </w:r>
      <w:r w:rsidR="00B260CE">
        <w:rPr>
          <w:rFonts w:ascii="Traditional Arabic" w:hAnsi="Traditional Arabic" w:cs="Traditional Arabic" w:hint="cs"/>
          <w:sz w:val="36"/>
          <w:szCs w:val="36"/>
          <w:rtl/>
          <w:lang w:bidi="ar-EG"/>
        </w:rPr>
        <w:t>يكون تأثيرها محدود جدا , فالله المستعان و عليه التكلان .</w:t>
      </w:r>
      <w:r w:rsidR="00C04F41">
        <w:rPr>
          <w:rFonts w:ascii="Traditional Arabic" w:hAnsi="Traditional Arabic" w:cs="Traditional Arabic" w:hint="cs"/>
          <w:sz w:val="36"/>
          <w:szCs w:val="36"/>
          <w:rtl/>
          <w:lang w:bidi="ar-EG"/>
        </w:rPr>
        <w:t xml:space="preserve"> </w:t>
      </w:r>
    </w:p>
    <w:p w:rsidR="00851A1E" w:rsidRPr="007751D3" w:rsidRDefault="00A0125D" w:rsidP="00567451">
      <w:pPr>
        <w:autoSpaceDE w:val="0"/>
        <w:autoSpaceDN w:val="0"/>
        <w:adjustRightInd w:val="0"/>
        <w:spacing w:after="0" w:line="240" w:lineRule="auto"/>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أولا : شب</w:t>
      </w:r>
      <w:r w:rsidR="001E03CB">
        <w:rPr>
          <w:rFonts w:ascii="Traditional Arabic" w:hAnsi="Traditional Arabic" w:cs="Traditional Arabic" w:hint="cs"/>
          <w:b/>
          <w:bCs/>
          <w:sz w:val="36"/>
          <w:szCs w:val="36"/>
          <w:rtl/>
          <w:lang w:bidi="ar-EG"/>
        </w:rPr>
        <w:t>ـ</w:t>
      </w:r>
      <w:r>
        <w:rPr>
          <w:rFonts w:ascii="Traditional Arabic" w:hAnsi="Traditional Arabic" w:cs="Traditional Arabic" w:hint="cs"/>
          <w:b/>
          <w:bCs/>
          <w:sz w:val="36"/>
          <w:szCs w:val="36"/>
          <w:rtl/>
          <w:lang w:bidi="ar-EG"/>
        </w:rPr>
        <w:t>هات مدخ</w:t>
      </w:r>
      <w:r w:rsidR="001E03CB">
        <w:rPr>
          <w:rFonts w:ascii="Traditional Arabic" w:hAnsi="Traditional Arabic" w:cs="Traditional Arabic" w:hint="cs"/>
          <w:b/>
          <w:bCs/>
          <w:sz w:val="36"/>
          <w:szCs w:val="36"/>
          <w:rtl/>
          <w:lang w:bidi="ar-EG"/>
        </w:rPr>
        <w:t>ـ</w:t>
      </w:r>
      <w:r>
        <w:rPr>
          <w:rFonts w:ascii="Traditional Arabic" w:hAnsi="Traditional Arabic" w:cs="Traditional Arabic" w:hint="cs"/>
          <w:b/>
          <w:bCs/>
          <w:sz w:val="36"/>
          <w:szCs w:val="36"/>
          <w:rtl/>
          <w:lang w:bidi="ar-EG"/>
        </w:rPr>
        <w:t>ل</w:t>
      </w:r>
      <w:r w:rsidR="001E03CB">
        <w:rPr>
          <w:rFonts w:ascii="Traditional Arabic" w:hAnsi="Traditional Arabic" w:cs="Traditional Arabic" w:hint="cs"/>
          <w:b/>
          <w:bCs/>
          <w:sz w:val="36"/>
          <w:szCs w:val="36"/>
          <w:rtl/>
          <w:lang w:bidi="ar-EG"/>
        </w:rPr>
        <w:t>ـ</w:t>
      </w:r>
      <w:r>
        <w:rPr>
          <w:rFonts w:ascii="Traditional Arabic" w:hAnsi="Traditional Arabic" w:cs="Traditional Arabic" w:hint="cs"/>
          <w:b/>
          <w:bCs/>
          <w:sz w:val="36"/>
          <w:szCs w:val="36"/>
          <w:rtl/>
          <w:lang w:bidi="ar-EG"/>
        </w:rPr>
        <w:t>ها من ا</w:t>
      </w:r>
      <w:r w:rsidR="00ED1F47" w:rsidRPr="007751D3">
        <w:rPr>
          <w:rFonts w:ascii="Traditional Arabic" w:hAnsi="Traditional Arabic" w:cs="Traditional Arabic" w:hint="cs"/>
          <w:b/>
          <w:bCs/>
          <w:sz w:val="36"/>
          <w:szCs w:val="36"/>
          <w:rtl/>
          <w:lang w:bidi="ar-EG"/>
        </w:rPr>
        <w:t>لن</w:t>
      </w:r>
      <w:r>
        <w:rPr>
          <w:rFonts w:ascii="Traditional Arabic" w:hAnsi="Traditional Arabic" w:cs="Traditional Arabic" w:hint="cs"/>
          <w:b/>
          <w:bCs/>
          <w:sz w:val="36"/>
          <w:szCs w:val="36"/>
          <w:rtl/>
          <w:lang w:bidi="ar-EG"/>
        </w:rPr>
        <w:t>ـ</w:t>
      </w:r>
      <w:r w:rsidR="00ED1F47" w:rsidRPr="007751D3">
        <w:rPr>
          <w:rFonts w:ascii="Traditional Arabic" w:hAnsi="Traditional Arabic" w:cs="Traditional Arabic" w:hint="cs"/>
          <w:b/>
          <w:bCs/>
          <w:sz w:val="36"/>
          <w:szCs w:val="36"/>
          <w:rtl/>
          <w:lang w:bidi="ar-EG"/>
        </w:rPr>
        <w:t>احي</w:t>
      </w:r>
      <w:r>
        <w:rPr>
          <w:rFonts w:ascii="Traditional Arabic" w:hAnsi="Traditional Arabic" w:cs="Traditional Arabic" w:hint="cs"/>
          <w:b/>
          <w:bCs/>
          <w:sz w:val="36"/>
          <w:szCs w:val="36"/>
          <w:rtl/>
          <w:lang w:bidi="ar-EG"/>
        </w:rPr>
        <w:t>ـ</w:t>
      </w:r>
      <w:r w:rsidR="00ED1F47" w:rsidRPr="007751D3">
        <w:rPr>
          <w:rFonts w:ascii="Traditional Arabic" w:hAnsi="Traditional Arabic" w:cs="Traditional Arabic" w:hint="cs"/>
          <w:b/>
          <w:bCs/>
          <w:sz w:val="36"/>
          <w:szCs w:val="36"/>
          <w:rtl/>
          <w:lang w:bidi="ar-EG"/>
        </w:rPr>
        <w:t>ة اللغ</w:t>
      </w:r>
      <w:r>
        <w:rPr>
          <w:rFonts w:ascii="Traditional Arabic" w:hAnsi="Traditional Arabic" w:cs="Traditional Arabic" w:hint="cs"/>
          <w:b/>
          <w:bCs/>
          <w:sz w:val="36"/>
          <w:szCs w:val="36"/>
          <w:rtl/>
          <w:lang w:bidi="ar-EG"/>
        </w:rPr>
        <w:t>ـ</w:t>
      </w:r>
      <w:r w:rsidR="00ED1F47" w:rsidRPr="007751D3">
        <w:rPr>
          <w:rFonts w:ascii="Traditional Arabic" w:hAnsi="Traditional Arabic" w:cs="Traditional Arabic" w:hint="cs"/>
          <w:b/>
          <w:bCs/>
          <w:sz w:val="36"/>
          <w:szCs w:val="36"/>
          <w:rtl/>
          <w:lang w:bidi="ar-EG"/>
        </w:rPr>
        <w:t>وي</w:t>
      </w:r>
      <w:r>
        <w:rPr>
          <w:rFonts w:ascii="Traditional Arabic" w:hAnsi="Traditional Arabic" w:cs="Traditional Arabic" w:hint="cs"/>
          <w:b/>
          <w:bCs/>
          <w:sz w:val="36"/>
          <w:szCs w:val="36"/>
          <w:rtl/>
          <w:lang w:bidi="ar-EG"/>
        </w:rPr>
        <w:t>ـ</w:t>
      </w:r>
      <w:r w:rsidR="00ED1F47" w:rsidRPr="007751D3">
        <w:rPr>
          <w:rFonts w:ascii="Traditional Arabic" w:hAnsi="Traditional Arabic" w:cs="Traditional Arabic" w:hint="cs"/>
          <w:b/>
          <w:bCs/>
          <w:sz w:val="36"/>
          <w:szCs w:val="36"/>
          <w:rtl/>
          <w:lang w:bidi="ar-EG"/>
        </w:rPr>
        <w:t>ة</w:t>
      </w:r>
    </w:p>
    <w:p w:rsidR="00E41522" w:rsidRDefault="00ED1F4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النوع من الشبهات في الحقيقة </w:t>
      </w:r>
      <w:r w:rsidR="00F7786C">
        <w:rPr>
          <w:rFonts w:ascii="Traditional Arabic" w:hAnsi="Traditional Arabic" w:cs="Traditional Arabic" w:hint="cs"/>
          <w:sz w:val="36"/>
          <w:szCs w:val="36"/>
          <w:rtl/>
          <w:lang w:bidi="ar-EG"/>
        </w:rPr>
        <w:t xml:space="preserve">جديد ليس بالقديم , وهو إن دلّ على شيء فإنما يدل على غياب الوعي اللغوي عند العرب عامة , و المسلمين بصفة خاصّة , ومن المعلوم أن اللغة , أي لغة , لا تنحصر </w:t>
      </w:r>
      <w:r w:rsidR="00C54359">
        <w:rPr>
          <w:rFonts w:ascii="Traditional Arabic" w:hAnsi="Traditional Arabic" w:cs="Traditional Arabic" w:hint="cs"/>
          <w:sz w:val="36"/>
          <w:szCs w:val="36"/>
          <w:rtl/>
          <w:lang w:bidi="ar-EG"/>
        </w:rPr>
        <w:t xml:space="preserve">في شكل القواعد فحسب , كالنحو في العربية , بل يتعدى ذلك إلى استخدام الألفاظ و كيفية ذلك , و </w:t>
      </w:r>
      <w:r w:rsidR="00574C40">
        <w:rPr>
          <w:rFonts w:ascii="Traditional Arabic" w:hAnsi="Traditional Arabic" w:cs="Traditional Arabic" w:hint="cs"/>
          <w:sz w:val="36"/>
          <w:szCs w:val="36"/>
          <w:rtl/>
          <w:lang w:bidi="ar-EG"/>
        </w:rPr>
        <w:t xml:space="preserve">فيم تستخدم , </w:t>
      </w:r>
      <w:r w:rsidR="00302FC7">
        <w:rPr>
          <w:rFonts w:ascii="Traditional Arabic" w:hAnsi="Traditional Arabic" w:cs="Traditional Arabic" w:hint="cs"/>
          <w:sz w:val="36"/>
          <w:szCs w:val="36"/>
          <w:rtl/>
          <w:lang w:bidi="ar-EG"/>
        </w:rPr>
        <w:t>فقلما تجد الآن من يفهم لغة العرب الأصلية , و كيف كانوا يستعملون الألفاظ , وقلما تجد من يستطيع أن يفرّق بي</w:t>
      </w:r>
      <w:r w:rsidR="0039378B">
        <w:rPr>
          <w:rFonts w:ascii="Traditional Arabic" w:hAnsi="Traditional Arabic" w:cs="Traditional Arabic" w:hint="cs"/>
          <w:sz w:val="36"/>
          <w:szCs w:val="36"/>
          <w:rtl/>
          <w:lang w:bidi="ar-EG"/>
        </w:rPr>
        <w:t xml:space="preserve">ن بلاغة القول و ركاكته , وهذه الشبهات حين قرأتها , أصابتني الدهشة </w:t>
      </w:r>
      <w:r w:rsidR="00E02608">
        <w:rPr>
          <w:rFonts w:ascii="Traditional Arabic" w:hAnsi="Traditional Arabic" w:cs="Traditional Arabic" w:hint="cs"/>
          <w:sz w:val="36"/>
          <w:szCs w:val="36"/>
          <w:rtl/>
          <w:lang w:bidi="ar-EG"/>
        </w:rPr>
        <w:t>و تعجبت جدا , كيف يمكن لمثل هؤلاء أن يقولوا عن هذ</w:t>
      </w:r>
      <w:r w:rsidR="0039351B">
        <w:rPr>
          <w:rFonts w:ascii="Traditional Arabic" w:hAnsi="Traditional Arabic" w:cs="Traditional Arabic" w:hint="cs"/>
          <w:sz w:val="36"/>
          <w:szCs w:val="36"/>
          <w:rtl/>
          <w:lang w:bidi="ar-EG"/>
        </w:rPr>
        <w:t>ه</w:t>
      </w:r>
      <w:r w:rsidR="00E02608">
        <w:rPr>
          <w:rFonts w:ascii="Traditional Arabic" w:hAnsi="Traditional Arabic" w:cs="Traditional Arabic" w:hint="cs"/>
          <w:sz w:val="36"/>
          <w:szCs w:val="36"/>
          <w:rtl/>
          <w:lang w:bidi="ar-EG"/>
        </w:rPr>
        <w:t xml:space="preserve"> أنها شبه</w:t>
      </w:r>
      <w:r w:rsidR="0039351B">
        <w:rPr>
          <w:rFonts w:ascii="Traditional Arabic" w:hAnsi="Traditional Arabic" w:cs="Traditional Arabic" w:hint="cs"/>
          <w:sz w:val="36"/>
          <w:szCs w:val="36"/>
          <w:rtl/>
          <w:lang w:bidi="ar-EG"/>
        </w:rPr>
        <w:t>ات , وأنها مما يشين عائشة رضي الل</w:t>
      </w:r>
      <w:r w:rsidR="00A73C2E">
        <w:rPr>
          <w:rFonts w:ascii="Traditional Arabic" w:hAnsi="Traditional Arabic" w:cs="Traditional Arabic" w:hint="cs"/>
          <w:sz w:val="36"/>
          <w:szCs w:val="36"/>
          <w:rtl/>
          <w:lang w:bidi="ar-EG"/>
        </w:rPr>
        <w:t>ه عنها , وما أظنّ علماؤ</w:t>
      </w:r>
      <w:r w:rsidR="0039351B">
        <w:rPr>
          <w:rFonts w:ascii="Traditional Arabic" w:hAnsi="Traditional Arabic" w:cs="Traditional Arabic" w:hint="cs"/>
          <w:sz w:val="36"/>
          <w:szCs w:val="36"/>
          <w:rtl/>
          <w:lang w:bidi="ar-EG"/>
        </w:rPr>
        <w:t xml:space="preserve">هم , إن كان لا يزال عندهم الحس </w:t>
      </w:r>
      <w:r w:rsidR="002C38E3">
        <w:rPr>
          <w:rFonts w:ascii="Traditional Arabic" w:hAnsi="Traditional Arabic" w:cs="Traditional Arabic" w:hint="cs"/>
          <w:sz w:val="36"/>
          <w:szCs w:val="36"/>
          <w:rtl/>
          <w:lang w:bidi="ar-EG"/>
        </w:rPr>
        <w:t>لأصول اللغة ,</w:t>
      </w:r>
      <w:r w:rsidR="0039351B">
        <w:rPr>
          <w:rFonts w:ascii="Traditional Arabic" w:hAnsi="Traditional Arabic" w:cs="Traditional Arabic" w:hint="cs"/>
          <w:sz w:val="36"/>
          <w:szCs w:val="36"/>
          <w:rtl/>
          <w:lang w:bidi="ar-EG"/>
        </w:rPr>
        <w:t xml:space="preserve"> يرضون بهذ</w:t>
      </w:r>
      <w:r w:rsidR="002C38E3">
        <w:rPr>
          <w:rFonts w:ascii="Traditional Arabic" w:hAnsi="Traditional Arabic" w:cs="Traditional Arabic" w:hint="cs"/>
          <w:sz w:val="36"/>
          <w:szCs w:val="36"/>
          <w:rtl/>
          <w:lang w:bidi="ar-EG"/>
        </w:rPr>
        <w:t xml:space="preserve">ه الألفاظ أن تكون ( شبهة ) , هذا أمر عجيب حقا , فمن هذه الألفاظ مما وقفت عليه </w:t>
      </w:r>
      <w:r w:rsidR="004B5517">
        <w:rPr>
          <w:rFonts w:ascii="Traditional Arabic" w:hAnsi="Traditional Arabic" w:cs="Traditional Arabic" w:hint="cs"/>
          <w:sz w:val="36"/>
          <w:szCs w:val="36"/>
          <w:rtl/>
          <w:lang w:bidi="ar-EG"/>
        </w:rPr>
        <w:t>,</w:t>
      </w:r>
    </w:p>
    <w:p w:rsidR="00B03CA5" w:rsidRPr="002C128C" w:rsidRDefault="004B5517"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2C128C">
        <w:rPr>
          <w:rFonts w:ascii="Traditional Arabic" w:hAnsi="Traditional Arabic" w:cs="Traditional Arabic" w:hint="cs"/>
          <w:b/>
          <w:bCs/>
          <w:sz w:val="36"/>
          <w:szCs w:val="36"/>
          <w:rtl/>
          <w:lang w:bidi="ar-EG"/>
        </w:rPr>
        <w:t xml:space="preserve">1- </w:t>
      </w:r>
      <w:r w:rsidR="00B03CA5" w:rsidRPr="002C128C">
        <w:rPr>
          <w:rFonts w:ascii="Traditional Arabic" w:hAnsi="Traditional Arabic" w:cs="Traditional Arabic" w:hint="cs"/>
          <w:b/>
          <w:bCs/>
          <w:sz w:val="36"/>
          <w:szCs w:val="36"/>
          <w:rtl/>
          <w:lang w:bidi="ar-EG"/>
        </w:rPr>
        <w:t>لفظة ( إربه ) :</w:t>
      </w:r>
    </w:p>
    <w:p w:rsidR="004B5517" w:rsidRDefault="004B551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قولهم أن عائشة رضي الله عنها , أساءت الأدب حين قالت " </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كانت</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إحدانا</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إذا</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كانت</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حائضا</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فأراد</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رسول</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الله</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صلى</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الله</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عليه</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وسلم</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أن</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يباشرها</w:t>
      </w:r>
      <w:r w:rsidRPr="004B5517">
        <w:rPr>
          <w:rFonts w:ascii="Traditional Arabic" w:hAnsi="Traditional Arabic" w:cs="Traditional Arabic"/>
          <w:sz w:val="36"/>
          <w:szCs w:val="36"/>
          <w:rtl/>
          <w:lang w:bidi="ar-EG"/>
        </w:rPr>
        <w:t xml:space="preserve"> " </w:t>
      </w:r>
      <w:r w:rsidRPr="004B5517">
        <w:rPr>
          <w:rFonts w:ascii="Traditional Arabic" w:hAnsi="Traditional Arabic" w:cs="Traditional Arabic" w:hint="cs"/>
          <w:sz w:val="36"/>
          <w:szCs w:val="36"/>
          <w:rtl/>
          <w:lang w:bidi="ar-EG"/>
        </w:rPr>
        <w:t>أمرها</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أن</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تتزر</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في</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فور</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حيضتها</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ثم</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يباشرها</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قالت</w:t>
      </w:r>
      <w:r w:rsidRPr="004B5517">
        <w:rPr>
          <w:rFonts w:ascii="Traditional Arabic" w:hAnsi="Traditional Arabic" w:cs="Traditional Arabic"/>
          <w:sz w:val="36"/>
          <w:szCs w:val="36"/>
          <w:rtl/>
          <w:lang w:bidi="ar-EG"/>
        </w:rPr>
        <w:t xml:space="preserve"> : </w:t>
      </w:r>
      <w:r w:rsidRPr="004B5517">
        <w:rPr>
          <w:rFonts w:ascii="Traditional Arabic" w:hAnsi="Traditional Arabic" w:cs="Traditional Arabic" w:hint="cs"/>
          <w:sz w:val="36"/>
          <w:szCs w:val="36"/>
          <w:rtl/>
          <w:lang w:bidi="ar-EG"/>
        </w:rPr>
        <w:t>وأيكم</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يملك</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إربه</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كما</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كان</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النبي</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صلى</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الله</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عليه</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وسلم</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يملك</w:t>
      </w:r>
      <w:r w:rsidRPr="004B5517">
        <w:rPr>
          <w:rFonts w:ascii="Traditional Arabic" w:hAnsi="Traditional Arabic" w:cs="Traditional Arabic"/>
          <w:sz w:val="36"/>
          <w:szCs w:val="36"/>
          <w:rtl/>
          <w:lang w:bidi="ar-EG"/>
        </w:rPr>
        <w:t xml:space="preserve"> </w:t>
      </w:r>
      <w:r w:rsidRPr="004B5517">
        <w:rPr>
          <w:rFonts w:ascii="Traditional Arabic" w:hAnsi="Traditional Arabic" w:cs="Traditional Arabic" w:hint="cs"/>
          <w:sz w:val="36"/>
          <w:szCs w:val="36"/>
          <w:rtl/>
          <w:lang w:bidi="ar-EG"/>
        </w:rPr>
        <w:t>إربه</w:t>
      </w:r>
      <w:r w:rsidRPr="004B5517">
        <w:rPr>
          <w:rFonts w:ascii="Traditional Arabic" w:hAnsi="Traditional Arabic" w:cs="Traditional Arabic"/>
          <w:sz w:val="36"/>
          <w:szCs w:val="36"/>
          <w:rtl/>
          <w:lang w:bidi="ar-EG"/>
        </w:rPr>
        <w:t xml:space="preserve"> "</w:t>
      </w:r>
      <w:r w:rsidR="00F62D5A">
        <w:rPr>
          <w:rStyle w:val="a4"/>
          <w:rFonts w:ascii="Traditional Arabic" w:hAnsi="Traditional Arabic" w:cs="Traditional Arabic"/>
          <w:sz w:val="36"/>
          <w:szCs w:val="36"/>
          <w:rtl/>
          <w:lang w:bidi="ar-EG"/>
        </w:rPr>
        <w:footnoteReference w:id="170"/>
      </w:r>
      <w:r w:rsidR="00F62D5A">
        <w:rPr>
          <w:rFonts w:ascii="Traditional Arabic" w:hAnsi="Traditional Arabic" w:cs="Traditional Arabic" w:hint="cs"/>
          <w:sz w:val="36"/>
          <w:szCs w:val="36"/>
          <w:rtl/>
          <w:lang w:bidi="ar-EG"/>
        </w:rPr>
        <w:t>.</w:t>
      </w:r>
    </w:p>
    <w:p w:rsidR="00F62D5A" w:rsidRDefault="00CD292A"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قالوا</w:t>
      </w:r>
      <w:r w:rsidR="00000DBA">
        <w:rPr>
          <w:rFonts w:ascii="Traditional Arabic" w:hAnsi="Traditional Arabic" w:cs="Traditional Arabic" w:hint="cs"/>
          <w:sz w:val="36"/>
          <w:szCs w:val="36"/>
          <w:rtl/>
          <w:lang w:bidi="ar-EG"/>
        </w:rPr>
        <w:t xml:space="preserve"> كيف تقول مثل هذا اللفظ ( إربه ) في حضرة الرجال , و تطاول البعض بكلام </w:t>
      </w:r>
      <w:r w:rsidR="00E008B9">
        <w:rPr>
          <w:rFonts w:ascii="Traditional Arabic" w:hAnsi="Traditional Arabic" w:cs="Traditional Arabic" w:hint="cs"/>
          <w:sz w:val="36"/>
          <w:szCs w:val="36"/>
          <w:rtl/>
          <w:lang w:bidi="ar-EG"/>
        </w:rPr>
        <w:t>لا ينبغي أن يذكر , من النصارى خاصّة , نسأل الله أن يردّ الأمة إلى عز</w:t>
      </w:r>
      <w:r w:rsidR="00676C05">
        <w:rPr>
          <w:rFonts w:ascii="Traditional Arabic" w:hAnsi="Traditional Arabic" w:cs="Traditional Arabic" w:hint="cs"/>
          <w:sz w:val="36"/>
          <w:szCs w:val="36"/>
          <w:rtl/>
          <w:lang w:bidi="ar-EG"/>
        </w:rPr>
        <w:t>ّ</w:t>
      </w:r>
      <w:r w:rsidR="00E008B9">
        <w:rPr>
          <w:rFonts w:ascii="Traditional Arabic" w:hAnsi="Traditional Arabic" w:cs="Traditional Arabic" w:hint="cs"/>
          <w:sz w:val="36"/>
          <w:szCs w:val="36"/>
          <w:rtl/>
          <w:lang w:bidi="ar-EG"/>
        </w:rPr>
        <w:t xml:space="preserve">ها , </w:t>
      </w:r>
      <w:r w:rsidR="00000DBA">
        <w:rPr>
          <w:rFonts w:ascii="Traditional Arabic" w:hAnsi="Traditional Arabic" w:cs="Traditional Arabic" w:hint="cs"/>
          <w:sz w:val="36"/>
          <w:szCs w:val="36"/>
          <w:rtl/>
          <w:lang w:bidi="ar-EG"/>
        </w:rPr>
        <w:t xml:space="preserve"> </w:t>
      </w:r>
    </w:p>
    <w:p w:rsidR="00830B02" w:rsidRDefault="00E24A6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فأقول أنّ هذا يا من لا يفهم لغة العرب , من أدب عائشة رضي الله عنها , لا من باب سوء الأدب , </w:t>
      </w:r>
    </w:p>
    <w:p w:rsidR="00991B67" w:rsidRDefault="00830B0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فنقول أولا : أن </w:t>
      </w:r>
      <w:r w:rsidR="00E24A62">
        <w:rPr>
          <w:rFonts w:ascii="Traditional Arabic" w:hAnsi="Traditional Arabic" w:cs="Traditional Arabic" w:hint="cs"/>
          <w:sz w:val="36"/>
          <w:szCs w:val="36"/>
          <w:rtl/>
          <w:lang w:bidi="ar-EG"/>
        </w:rPr>
        <w:t xml:space="preserve">هذه الكلمة تستخدمها العرب كناية , </w:t>
      </w:r>
      <w:r w:rsidR="00077CBD">
        <w:rPr>
          <w:rFonts w:ascii="Traditional Arabic" w:hAnsi="Traditional Arabic" w:cs="Traditional Arabic" w:hint="cs"/>
          <w:sz w:val="36"/>
          <w:szCs w:val="36"/>
          <w:rtl/>
          <w:lang w:bidi="ar-EG"/>
        </w:rPr>
        <w:t>لا تصريحا</w:t>
      </w:r>
      <w:r>
        <w:rPr>
          <w:rFonts w:ascii="Traditional Arabic" w:hAnsi="Traditional Arabic" w:cs="Traditional Arabic" w:hint="cs"/>
          <w:sz w:val="36"/>
          <w:szCs w:val="36"/>
          <w:rtl/>
          <w:lang w:bidi="ar-EG"/>
        </w:rPr>
        <w:t xml:space="preserve"> بشيء إن استخدمت بمعنى العضو </w:t>
      </w:r>
      <w:r w:rsidR="00E04792">
        <w:rPr>
          <w:rFonts w:ascii="Traditional Arabic" w:hAnsi="Traditional Arabic" w:cs="Traditional Arabic" w:hint="cs"/>
          <w:sz w:val="36"/>
          <w:szCs w:val="36"/>
          <w:rtl/>
          <w:lang w:bidi="ar-EG"/>
        </w:rPr>
        <w:t xml:space="preserve">, فهي بمعنى العضو كما في حديث </w:t>
      </w:r>
      <w:r w:rsidR="00E04792" w:rsidRPr="00E04792">
        <w:rPr>
          <w:rFonts w:ascii="Traditional Arabic" w:hAnsi="Traditional Arabic" w:cs="Traditional Arabic" w:hint="cs"/>
          <w:sz w:val="36"/>
          <w:szCs w:val="36"/>
          <w:rtl/>
          <w:lang w:bidi="ar-EG"/>
        </w:rPr>
        <w:t>أبي</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هريرة</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عن</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النبي</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صلى</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الله</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عليه</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وسلم</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قال</w:t>
      </w:r>
      <w:r w:rsidR="00E04792" w:rsidRPr="00E04792">
        <w:rPr>
          <w:rFonts w:ascii="Traditional Arabic" w:hAnsi="Traditional Arabic" w:cs="Traditional Arabic"/>
          <w:sz w:val="36"/>
          <w:szCs w:val="36"/>
          <w:rtl/>
          <w:lang w:bidi="ar-EG"/>
        </w:rPr>
        <w:t xml:space="preserve"> : " </w:t>
      </w:r>
      <w:r w:rsidR="00E04792" w:rsidRPr="00E04792">
        <w:rPr>
          <w:rFonts w:ascii="Traditional Arabic" w:hAnsi="Traditional Arabic" w:cs="Traditional Arabic" w:hint="cs"/>
          <w:sz w:val="36"/>
          <w:szCs w:val="36"/>
          <w:rtl/>
          <w:lang w:bidi="ar-EG"/>
        </w:rPr>
        <w:t>من</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أعتق</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رقبة</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مؤمنة</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أعتق</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الله</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بكل</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إرب</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منها</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إربا</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منه</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من</w:t>
      </w:r>
      <w:r w:rsidR="00E04792" w:rsidRPr="00E04792">
        <w:rPr>
          <w:rFonts w:ascii="Traditional Arabic" w:hAnsi="Traditional Arabic" w:cs="Traditional Arabic"/>
          <w:sz w:val="36"/>
          <w:szCs w:val="36"/>
          <w:rtl/>
          <w:lang w:bidi="ar-EG"/>
        </w:rPr>
        <w:t xml:space="preserve"> </w:t>
      </w:r>
      <w:r w:rsidR="00E04792" w:rsidRPr="00E04792">
        <w:rPr>
          <w:rFonts w:ascii="Traditional Arabic" w:hAnsi="Traditional Arabic" w:cs="Traditional Arabic" w:hint="cs"/>
          <w:sz w:val="36"/>
          <w:szCs w:val="36"/>
          <w:rtl/>
          <w:lang w:bidi="ar-EG"/>
        </w:rPr>
        <w:t>النار</w:t>
      </w:r>
      <w:r w:rsidR="00E04792" w:rsidRPr="00E04792">
        <w:rPr>
          <w:rFonts w:ascii="Traditional Arabic" w:hAnsi="Traditional Arabic" w:cs="Traditional Arabic"/>
          <w:sz w:val="36"/>
          <w:szCs w:val="36"/>
          <w:rtl/>
          <w:lang w:bidi="ar-EG"/>
        </w:rPr>
        <w:t xml:space="preserve"> "</w:t>
      </w:r>
      <w:r w:rsidR="00E04792">
        <w:rPr>
          <w:rStyle w:val="a4"/>
          <w:rFonts w:ascii="Traditional Arabic" w:hAnsi="Traditional Arabic" w:cs="Traditional Arabic"/>
          <w:sz w:val="36"/>
          <w:szCs w:val="36"/>
          <w:rtl/>
          <w:lang w:bidi="ar-EG"/>
        </w:rPr>
        <w:footnoteReference w:id="171"/>
      </w:r>
      <w:r w:rsidR="00E04792">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 بل قال السلمي</w:t>
      </w:r>
      <w:r w:rsidR="00CD59B1">
        <w:rPr>
          <w:rStyle w:val="a4"/>
          <w:rFonts w:ascii="Traditional Arabic" w:hAnsi="Traditional Arabic" w:cs="Traditional Arabic"/>
          <w:sz w:val="36"/>
          <w:szCs w:val="36"/>
          <w:rtl/>
          <w:lang w:bidi="ar-EG"/>
        </w:rPr>
        <w:footnoteReference w:id="172"/>
      </w:r>
      <w:r>
        <w:rPr>
          <w:rFonts w:ascii="Traditional Arabic" w:hAnsi="Traditional Arabic" w:cs="Traditional Arabic" w:hint="cs"/>
          <w:sz w:val="36"/>
          <w:szCs w:val="36"/>
          <w:rtl/>
          <w:lang w:bidi="ar-EG"/>
        </w:rPr>
        <w:t xml:space="preserve"> في هذا الحديث الإرب الفرج ههنا </w:t>
      </w:r>
      <w:r w:rsidR="00DD00E8">
        <w:rPr>
          <w:rFonts w:ascii="Traditional Arabic" w:hAnsi="Traditional Arabic" w:cs="Traditional Arabic" w:hint="cs"/>
          <w:sz w:val="36"/>
          <w:szCs w:val="36"/>
          <w:rtl/>
          <w:lang w:bidi="ar-EG"/>
        </w:rPr>
        <w:t xml:space="preserve">. قال : وهو غير معروف , وهذا الكلام من السلمي وهو من هو , يقصد أنه ليس عنده شواهد له في لغة العرب من الشعر خاصّة أنهم كانوا يستخدمون هذه اللفظة بهذا المعنى , ولكن الحديث الصحيح </w:t>
      </w:r>
      <w:r w:rsidR="00A663F0">
        <w:rPr>
          <w:rFonts w:ascii="Traditional Arabic" w:hAnsi="Traditional Arabic" w:cs="Traditional Arabic" w:hint="cs"/>
          <w:sz w:val="36"/>
          <w:szCs w:val="36"/>
          <w:rtl/>
          <w:lang w:bidi="ar-EG"/>
        </w:rPr>
        <w:t xml:space="preserve">الثابت حجّة في اللغة كما هو مذهب ابن مالك و ابن هشام و غيرهما , والمسألة مشهورة , المهم أن هذه كناية منها رضي الله عنها , في زمنها </w:t>
      </w:r>
      <w:r w:rsidR="00183EFA">
        <w:rPr>
          <w:rFonts w:ascii="Traditional Arabic" w:hAnsi="Traditional Arabic" w:cs="Traditional Arabic" w:hint="cs"/>
          <w:sz w:val="36"/>
          <w:szCs w:val="36"/>
          <w:rtl/>
          <w:lang w:bidi="ar-EG"/>
        </w:rPr>
        <w:t xml:space="preserve">, وهي كانت من أعلم الناس بالشعر , أي بلغة العرب , </w:t>
      </w:r>
      <w:r w:rsidR="00AC0852">
        <w:rPr>
          <w:rFonts w:ascii="Traditional Arabic" w:hAnsi="Traditional Arabic" w:cs="Traditional Arabic" w:hint="cs"/>
          <w:sz w:val="36"/>
          <w:szCs w:val="36"/>
          <w:rtl/>
          <w:lang w:bidi="ar-EG"/>
        </w:rPr>
        <w:t xml:space="preserve">فلا شكّ أنّها تعلم جيدا ما تقول , ولم أقف في الحقيقة , في حد بحثي المتواضع , على أحد من الشرّاح أو من أهل اللغة أنكر عليها في هذا الموضع </w:t>
      </w:r>
      <w:r w:rsidR="001D392D">
        <w:rPr>
          <w:rFonts w:ascii="Traditional Arabic" w:hAnsi="Traditional Arabic" w:cs="Traditional Arabic" w:hint="cs"/>
          <w:sz w:val="36"/>
          <w:szCs w:val="36"/>
          <w:rtl/>
          <w:lang w:bidi="ar-EG"/>
        </w:rPr>
        <w:t xml:space="preserve">, فيأتي هؤلاء الذين لا يستطيع أحدهم أن يتلو بيت شعر , فيستدرك على </w:t>
      </w:r>
      <w:r w:rsidR="00991B67">
        <w:rPr>
          <w:rFonts w:ascii="Traditional Arabic" w:hAnsi="Traditional Arabic" w:cs="Traditional Arabic" w:hint="cs"/>
          <w:sz w:val="36"/>
          <w:szCs w:val="36"/>
          <w:rtl/>
          <w:lang w:bidi="ar-EG"/>
        </w:rPr>
        <w:t>أعلم الناس باللغة !</w:t>
      </w:r>
    </w:p>
    <w:p w:rsidR="00E24A62" w:rsidRDefault="00991B6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ثانيا : </w:t>
      </w:r>
      <w:r w:rsidR="00077CBD">
        <w:rPr>
          <w:rFonts w:ascii="Traditional Arabic" w:hAnsi="Traditional Arabic" w:cs="Traditional Arabic" w:hint="cs"/>
          <w:sz w:val="36"/>
          <w:szCs w:val="36"/>
          <w:rtl/>
          <w:lang w:bidi="ar-EG"/>
        </w:rPr>
        <w:t xml:space="preserve">الإرب في اللغة </w:t>
      </w:r>
      <w:r w:rsidR="00C1427E">
        <w:rPr>
          <w:rFonts w:ascii="Traditional Arabic" w:hAnsi="Traditional Arabic" w:cs="Traditional Arabic" w:hint="cs"/>
          <w:sz w:val="36"/>
          <w:szCs w:val="36"/>
          <w:rtl/>
          <w:lang w:bidi="ar-EG"/>
        </w:rPr>
        <w:t>معناه الحاجّة , ومعناه أيضا العضو من أعضاء الجسم , وهي بكسر الهمز و بالفتح , وقال ابن الأثير</w:t>
      </w:r>
      <w:r w:rsidR="009937D7">
        <w:rPr>
          <w:rStyle w:val="a4"/>
          <w:rFonts w:ascii="Traditional Arabic" w:hAnsi="Traditional Arabic" w:cs="Traditional Arabic"/>
          <w:sz w:val="36"/>
          <w:szCs w:val="36"/>
          <w:rtl/>
          <w:lang w:bidi="ar-EG"/>
        </w:rPr>
        <w:footnoteReference w:id="173"/>
      </w:r>
      <w:r w:rsidR="00C1427E">
        <w:rPr>
          <w:rFonts w:ascii="Traditional Arabic" w:hAnsi="Traditional Arabic" w:cs="Traditional Arabic" w:hint="cs"/>
          <w:sz w:val="36"/>
          <w:szCs w:val="36"/>
          <w:rtl/>
          <w:lang w:bidi="ar-EG"/>
        </w:rPr>
        <w:t xml:space="preserve"> : أكثر المحدثين يروونه </w:t>
      </w:r>
      <w:r w:rsidR="009B5CE1">
        <w:rPr>
          <w:rFonts w:ascii="Traditional Arabic" w:hAnsi="Traditional Arabic" w:cs="Traditional Arabic" w:hint="cs"/>
          <w:sz w:val="36"/>
          <w:szCs w:val="36"/>
          <w:rtl/>
          <w:lang w:bidi="ar-EG"/>
        </w:rPr>
        <w:t>بفتح</w:t>
      </w:r>
      <w:r w:rsidR="00C1427E">
        <w:rPr>
          <w:rFonts w:ascii="Traditional Arabic" w:hAnsi="Traditional Arabic" w:cs="Traditional Arabic" w:hint="cs"/>
          <w:sz w:val="36"/>
          <w:szCs w:val="36"/>
          <w:rtl/>
          <w:lang w:bidi="ar-EG"/>
        </w:rPr>
        <w:t xml:space="preserve"> </w:t>
      </w:r>
      <w:r w:rsidR="009B5CE1">
        <w:rPr>
          <w:rFonts w:ascii="Traditional Arabic" w:hAnsi="Traditional Arabic" w:cs="Traditional Arabic" w:hint="cs"/>
          <w:sz w:val="36"/>
          <w:szCs w:val="36"/>
          <w:rtl/>
          <w:lang w:bidi="ar-EG"/>
        </w:rPr>
        <w:t>الهمزة</w:t>
      </w:r>
      <w:r w:rsidR="00C1427E">
        <w:rPr>
          <w:rFonts w:ascii="Traditional Arabic" w:hAnsi="Traditional Arabic" w:cs="Traditional Arabic" w:hint="cs"/>
          <w:sz w:val="36"/>
          <w:szCs w:val="36"/>
          <w:rtl/>
          <w:lang w:bidi="ar-EG"/>
        </w:rPr>
        <w:t xml:space="preserve"> و الراء </w:t>
      </w:r>
      <w:r w:rsidR="009B5CE1">
        <w:rPr>
          <w:rFonts w:ascii="Traditional Arabic" w:hAnsi="Traditional Arabic" w:cs="Traditional Arabic" w:hint="cs"/>
          <w:sz w:val="36"/>
          <w:szCs w:val="36"/>
          <w:rtl/>
          <w:lang w:bidi="ar-EG"/>
        </w:rPr>
        <w:t xml:space="preserve">, وبعضهم يرويه بكسر الهمزة و سكون الراء , وله تأويلان </w:t>
      </w:r>
      <w:r w:rsidR="00011340">
        <w:rPr>
          <w:rFonts w:ascii="Traditional Arabic" w:hAnsi="Traditional Arabic" w:cs="Traditional Arabic" w:hint="cs"/>
          <w:sz w:val="36"/>
          <w:szCs w:val="36"/>
          <w:rtl/>
          <w:lang w:bidi="ar-EG"/>
        </w:rPr>
        <w:t>: أحدهما : أنه الحاجة  , و الثاني أرادت به العضو ,</w:t>
      </w:r>
      <w:r w:rsidR="00977E56">
        <w:rPr>
          <w:rFonts w:ascii="Traditional Arabic" w:hAnsi="Traditional Arabic" w:cs="Traditional Arabic" w:hint="cs"/>
          <w:sz w:val="36"/>
          <w:szCs w:val="36"/>
          <w:rtl/>
          <w:lang w:bidi="ar-EG"/>
        </w:rPr>
        <w:t xml:space="preserve"> </w:t>
      </w:r>
      <w:r w:rsidR="00011340">
        <w:rPr>
          <w:rFonts w:ascii="Traditional Arabic" w:hAnsi="Traditional Arabic" w:cs="Traditional Arabic" w:hint="cs"/>
          <w:sz w:val="36"/>
          <w:szCs w:val="36"/>
          <w:rtl/>
          <w:lang w:bidi="ar-EG"/>
        </w:rPr>
        <w:t xml:space="preserve">وعنت به من الأعضاء الذكر خاصة , و أنكر الخطابي و النحاس رواية الكسر , ولكنها ثابتة كما قال بن حجر </w:t>
      </w:r>
      <w:r w:rsidR="00977E56">
        <w:rPr>
          <w:rFonts w:ascii="Traditional Arabic" w:hAnsi="Traditional Arabic" w:cs="Traditional Arabic" w:hint="cs"/>
          <w:sz w:val="36"/>
          <w:szCs w:val="36"/>
          <w:rtl/>
          <w:lang w:bidi="ar-EG"/>
        </w:rPr>
        <w:t xml:space="preserve">في الفتح </w:t>
      </w:r>
      <w:r w:rsidR="00011340">
        <w:rPr>
          <w:rFonts w:ascii="Traditional Arabic" w:hAnsi="Traditional Arabic" w:cs="Traditional Arabic" w:hint="cs"/>
          <w:sz w:val="36"/>
          <w:szCs w:val="36"/>
          <w:rtl/>
          <w:lang w:bidi="ar-EG"/>
        </w:rPr>
        <w:t>,</w:t>
      </w:r>
      <w:r w:rsidR="00977E56">
        <w:rPr>
          <w:rFonts w:ascii="Traditional Arabic" w:hAnsi="Traditional Arabic" w:cs="Traditional Arabic" w:hint="cs"/>
          <w:sz w:val="36"/>
          <w:szCs w:val="36"/>
          <w:rtl/>
          <w:lang w:bidi="ar-EG"/>
        </w:rPr>
        <w:t xml:space="preserve"> و علّق بقوله " وتوجيهها ظاهر فلا معنى لإنكارها , و المراد أنه عليه الصلاة و السلام كان أملك الناس لأمره "</w:t>
      </w:r>
      <w:r w:rsidR="009937D7">
        <w:rPr>
          <w:rStyle w:val="a4"/>
          <w:rFonts w:ascii="Traditional Arabic" w:hAnsi="Traditional Arabic" w:cs="Traditional Arabic"/>
          <w:sz w:val="36"/>
          <w:szCs w:val="36"/>
          <w:rtl/>
          <w:lang w:bidi="ar-EG"/>
        </w:rPr>
        <w:footnoteReference w:id="174"/>
      </w:r>
      <w:r w:rsidR="00011340">
        <w:rPr>
          <w:rFonts w:ascii="Traditional Arabic" w:hAnsi="Traditional Arabic" w:cs="Traditional Arabic" w:hint="cs"/>
          <w:sz w:val="36"/>
          <w:szCs w:val="36"/>
          <w:rtl/>
          <w:lang w:bidi="ar-EG"/>
        </w:rPr>
        <w:t xml:space="preserve"> </w:t>
      </w:r>
      <w:r w:rsidR="000A239C">
        <w:rPr>
          <w:rFonts w:ascii="Traditional Arabic" w:hAnsi="Traditional Arabic" w:cs="Traditional Arabic" w:hint="cs"/>
          <w:sz w:val="36"/>
          <w:szCs w:val="36"/>
          <w:rtl/>
          <w:lang w:bidi="ar-EG"/>
        </w:rPr>
        <w:t>.</w:t>
      </w:r>
    </w:p>
    <w:p w:rsidR="000A239C" w:rsidRDefault="000A239C"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فليس هناك إذا أي دلالة خاص</w:t>
      </w:r>
      <w:r w:rsidR="003952C2">
        <w:rPr>
          <w:rFonts w:ascii="Traditional Arabic" w:hAnsi="Traditional Arabic" w:cs="Traditional Arabic" w:hint="cs"/>
          <w:sz w:val="36"/>
          <w:szCs w:val="36"/>
          <w:rtl/>
          <w:lang w:bidi="ar-EG"/>
        </w:rPr>
        <w:t>ة</w:t>
      </w:r>
      <w:r>
        <w:rPr>
          <w:rFonts w:ascii="Traditional Arabic" w:hAnsi="Traditional Arabic" w:cs="Traditional Arabic" w:hint="cs"/>
          <w:sz w:val="36"/>
          <w:szCs w:val="36"/>
          <w:rtl/>
          <w:lang w:bidi="ar-EG"/>
        </w:rPr>
        <w:t xml:space="preserve"> لهذه اللفظة في اللغة </w:t>
      </w:r>
      <w:r w:rsidR="003952C2">
        <w:rPr>
          <w:rFonts w:ascii="Traditional Arabic" w:hAnsi="Traditional Arabic" w:cs="Traditional Arabic" w:hint="cs"/>
          <w:sz w:val="36"/>
          <w:szCs w:val="36"/>
          <w:rtl/>
          <w:lang w:bidi="ar-EG"/>
        </w:rPr>
        <w:t>.</w:t>
      </w:r>
    </w:p>
    <w:p w:rsidR="00676C05" w:rsidRDefault="003952C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ثالثا : لقد استخد</w:t>
      </w:r>
      <w:r w:rsidR="00B43BDD">
        <w:rPr>
          <w:rFonts w:ascii="Traditional Arabic" w:hAnsi="Traditional Arabic" w:cs="Traditional Arabic" w:hint="cs"/>
          <w:sz w:val="36"/>
          <w:szCs w:val="36"/>
          <w:rtl/>
          <w:lang w:bidi="ar-EG"/>
        </w:rPr>
        <w:t xml:space="preserve">م القرآن </w:t>
      </w:r>
      <w:r w:rsidR="00014C23">
        <w:rPr>
          <w:rFonts w:ascii="Traditional Arabic" w:hAnsi="Traditional Arabic" w:cs="Traditional Arabic" w:hint="cs"/>
          <w:sz w:val="36"/>
          <w:szCs w:val="36"/>
          <w:rtl/>
          <w:lang w:bidi="ar-EG"/>
        </w:rPr>
        <w:t xml:space="preserve">هذه اللفظة , </w:t>
      </w:r>
      <w:r w:rsidR="00A66E2A">
        <w:rPr>
          <w:rFonts w:ascii="Traditional Arabic" w:hAnsi="Traditional Arabic" w:cs="Traditional Arabic" w:hint="cs"/>
          <w:sz w:val="36"/>
          <w:szCs w:val="36"/>
          <w:rtl/>
          <w:lang w:bidi="ar-EG"/>
        </w:rPr>
        <w:t>كما في قوله تعالى {غير أولي الإربة}</w:t>
      </w:r>
      <w:r w:rsidR="00FE6852">
        <w:rPr>
          <w:rStyle w:val="a4"/>
          <w:rFonts w:ascii="Traditional Arabic" w:hAnsi="Traditional Arabic" w:cs="Traditional Arabic"/>
          <w:sz w:val="36"/>
          <w:szCs w:val="36"/>
          <w:rtl/>
          <w:lang w:bidi="ar-EG"/>
        </w:rPr>
        <w:footnoteReference w:id="175"/>
      </w:r>
      <w:r w:rsidR="00FE6852">
        <w:rPr>
          <w:rFonts w:ascii="Traditional Arabic" w:hAnsi="Traditional Arabic" w:cs="Traditional Arabic" w:hint="cs"/>
          <w:sz w:val="36"/>
          <w:szCs w:val="36"/>
          <w:rtl/>
          <w:lang w:bidi="ar-EG"/>
        </w:rPr>
        <w:t xml:space="preserve"> , قال طاووس </w:t>
      </w:r>
      <w:r w:rsidR="008F48E9">
        <w:rPr>
          <w:rFonts w:ascii="Traditional Arabic" w:hAnsi="Traditional Arabic" w:cs="Traditional Arabic" w:hint="cs"/>
          <w:sz w:val="36"/>
          <w:szCs w:val="36"/>
          <w:rtl/>
          <w:lang w:bidi="ar-EG"/>
        </w:rPr>
        <w:t>: هو الأحمق لا حاجة له في النساء , وقال ابن عبّاس</w:t>
      </w:r>
      <w:r w:rsidR="001C3D73">
        <w:rPr>
          <w:rFonts w:ascii="Traditional Arabic" w:hAnsi="Traditional Arabic" w:cs="Traditional Arabic" w:hint="cs"/>
          <w:sz w:val="36"/>
          <w:szCs w:val="36"/>
          <w:rtl/>
          <w:lang w:bidi="ar-EG"/>
        </w:rPr>
        <w:t xml:space="preserve"> في قوله تعالى {مآرب}</w:t>
      </w:r>
      <w:r w:rsidR="001C3D73">
        <w:rPr>
          <w:rStyle w:val="a4"/>
          <w:rFonts w:ascii="Traditional Arabic" w:hAnsi="Traditional Arabic" w:cs="Traditional Arabic"/>
          <w:sz w:val="36"/>
          <w:szCs w:val="36"/>
          <w:rtl/>
          <w:lang w:bidi="ar-EG"/>
        </w:rPr>
        <w:footnoteReference w:id="176"/>
      </w:r>
      <w:r w:rsidR="001C3D73">
        <w:rPr>
          <w:rFonts w:ascii="Traditional Arabic" w:hAnsi="Traditional Arabic" w:cs="Traditional Arabic" w:hint="cs"/>
          <w:sz w:val="36"/>
          <w:szCs w:val="36"/>
          <w:rtl/>
          <w:lang w:bidi="ar-EG"/>
        </w:rPr>
        <w:t xml:space="preserve"> حاجة </w:t>
      </w:r>
      <w:r w:rsidR="003E7C00">
        <w:rPr>
          <w:rFonts w:ascii="Traditional Arabic" w:hAnsi="Traditional Arabic" w:cs="Traditional Arabic" w:hint="cs"/>
          <w:sz w:val="36"/>
          <w:szCs w:val="36"/>
          <w:rtl/>
          <w:lang w:bidi="ar-EG"/>
        </w:rPr>
        <w:t xml:space="preserve">, وضع </w:t>
      </w:r>
      <w:r w:rsidR="003E7C00">
        <w:rPr>
          <w:rFonts w:ascii="Traditional Arabic" w:hAnsi="Traditional Arabic" w:cs="Traditional Arabic" w:hint="cs"/>
          <w:sz w:val="36"/>
          <w:szCs w:val="36"/>
          <w:rtl/>
          <w:lang w:bidi="ar-EG"/>
        </w:rPr>
        <w:lastRenderedPageBreak/>
        <w:t xml:space="preserve">التفسيرين البخاري عند </w:t>
      </w:r>
      <w:r w:rsidR="00C51778">
        <w:rPr>
          <w:rFonts w:ascii="Traditional Arabic" w:hAnsi="Traditional Arabic" w:cs="Traditional Arabic" w:hint="cs"/>
          <w:sz w:val="36"/>
          <w:szCs w:val="36"/>
          <w:rtl/>
          <w:lang w:bidi="ar-EG"/>
        </w:rPr>
        <w:t>تفسيره للفظة الإرب , في حديث عائشة</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قالت</w:t>
      </w:r>
      <w:r w:rsidR="00C51778" w:rsidRPr="00C51778">
        <w:rPr>
          <w:rFonts w:ascii="Traditional Arabic" w:hAnsi="Traditional Arabic" w:cs="Traditional Arabic"/>
          <w:sz w:val="36"/>
          <w:szCs w:val="36"/>
          <w:rtl/>
          <w:lang w:bidi="ar-EG"/>
        </w:rPr>
        <w:t xml:space="preserve"> : </w:t>
      </w:r>
      <w:r w:rsidR="00C51778" w:rsidRPr="00C51778">
        <w:rPr>
          <w:rFonts w:ascii="Traditional Arabic" w:hAnsi="Traditional Arabic" w:cs="Traditional Arabic" w:hint="cs"/>
          <w:sz w:val="36"/>
          <w:szCs w:val="36"/>
          <w:rtl/>
          <w:lang w:bidi="ar-EG"/>
        </w:rPr>
        <w:t>كان</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النبي</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صلى</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الله</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عليه</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وسلم</w:t>
      </w:r>
      <w:r w:rsidR="00C51778" w:rsidRPr="00C51778">
        <w:rPr>
          <w:rFonts w:ascii="Traditional Arabic" w:hAnsi="Traditional Arabic" w:cs="Traditional Arabic"/>
          <w:sz w:val="36"/>
          <w:szCs w:val="36"/>
          <w:rtl/>
          <w:lang w:bidi="ar-EG"/>
        </w:rPr>
        <w:t xml:space="preserve"> " </w:t>
      </w:r>
      <w:r w:rsidR="00C51778" w:rsidRPr="00C51778">
        <w:rPr>
          <w:rFonts w:ascii="Traditional Arabic" w:hAnsi="Traditional Arabic" w:cs="Traditional Arabic" w:hint="cs"/>
          <w:sz w:val="36"/>
          <w:szCs w:val="36"/>
          <w:rtl/>
          <w:lang w:bidi="ar-EG"/>
        </w:rPr>
        <w:t>يقبل</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ويباشر</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وهو</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صائم</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وكان</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أملككم</w:t>
      </w:r>
      <w:r w:rsidR="00C51778" w:rsidRPr="00C51778">
        <w:rPr>
          <w:rFonts w:ascii="Traditional Arabic" w:hAnsi="Traditional Arabic" w:cs="Traditional Arabic"/>
          <w:sz w:val="36"/>
          <w:szCs w:val="36"/>
          <w:rtl/>
          <w:lang w:bidi="ar-EG"/>
        </w:rPr>
        <w:t xml:space="preserve"> </w:t>
      </w:r>
      <w:r w:rsidR="00C51778" w:rsidRPr="00C51778">
        <w:rPr>
          <w:rFonts w:ascii="Traditional Arabic" w:hAnsi="Traditional Arabic" w:cs="Traditional Arabic" w:hint="cs"/>
          <w:sz w:val="36"/>
          <w:szCs w:val="36"/>
          <w:rtl/>
          <w:lang w:bidi="ar-EG"/>
        </w:rPr>
        <w:t>لإربه</w:t>
      </w:r>
      <w:r w:rsidR="00C51778" w:rsidRPr="00C51778">
        <w:rPr>
          <w:rFonts w:ascii="Traditional Arabic" w:hAnsi="Traditional Arabic" w:cs="Traditional Arabic"/>
          <w:sz w:val="36"/>
          <w:szCs w:val="36"/>
          <w:rtl/>
          <w:lang w:bidi="ar-EG"/>
        </w:rPr>
        <w:t xml:space="preserve"> "</w:t>
      </w:r>
      <w:r w:rsidR="00C51778">
        <w:rPr>
          <w:rStyle w:val="a4"/>
          <w:rFonts w:ascii="Traditional Arabic" w:hAnsi="Traditional Arabic" w:cs="Traditional Arabic"/>
          <w:sz w:val="36"/>
          <w:szCs w:val="36"/>
          <w:rtl/>
          <w:lang w:bidi="ar-EG"/>
        </w:rPr>
        <w:footnoteReference w:id="177"/>
      </w:r>
      <w:r w:rsidR="00C51778">
        <w:rPr>
          <w:rFonts w:ascii="Traditional Arabic" w:hAnsi="Traditional Arabic" w:cs="Traditional Arabic" w:hint="cs"/>
          <w:sz w:val="36"/>
          <w:szCs w:val="36"/>
          <w:rtl/>
          <w:lang w:bidi="ar-EG"/>
        </w:rPr>
        <w:t xml:space="preserve">  </w:t>
      </w:r>
      <w:r w:rsidR="00F50A1A">
        <w:rPr>
          <w:rFonts w:ascii="Traditional Arabic" w:hAnsi="Traditional Arabic" w:cs="Traditional Arabic" w:hint="cs"/>
          <w:sz w:val="36"/>
          <w:szCs w:val="36"/>
          <w:rtl/>
          <w:lang w:bidi="ar-EG"/>
        </w:rPr>
        <w:t>, وكأن البخاري ذكر شاهد لعائشة لهذا الاستخدام , و رجّح أنه بمعنى الحاجة للجم</w:t>
      </w:r>
      <w:r w:rsidR="00B23137">
        <w:rPr>
          <w:rFonts w:ascii="Traditional Arabic" w:hAnsi="Traditional Arabic" w:cs="Traditional Arabic" w:hint="cs"/>
          <w:sz w:val="36"/>
          <w:szCs w:val="36"/>
          <w:rtl/>
          <w:lang w:bidi="ar-EG"/>
        </w:rPr>
        <w:t>اع , لا بمعنى العضو , وهذا الراجح إن شاء الله , وحتى إن قلنا أنها بمعنى العضو فهي كناية غاية في ال</w:t>
      </w:r>
      <w:r w:rsidR="001826BA">
        <w:rPr>
          <w:rFonts w:ascii="Traditional Arabic" w:hAnsi="Traditional Arabic" w:cs="Traditional Arabic" w:hint="cs"/>
          <w:sz w:val="36"/>
          <w:szCs w:val="36"/>
          <w:rtl/>
          <w:lang w:bidi="ar-EG"/>
        </w:rPr>
        <w:t xml:space="preserve">أدب , ولا حجّة فيها على من يستعملها , و </w:t>
      </w:r>
      <w:r w:rsidR="00903A13">
        <w:rPr>
          <w:rFonts w:ascii="Traditional Arabic" w:hAnsi="Traditional Arabic" w:cs="Traditional Arabic" w:hint="cs"/>
          <w:sz w:val="36"/>
          <w:szCs w:val="36"/>
          <w:rtl/>
          <w:lang w:bidi="ar-EG"/>
        </w:rPr>
        <w:t xml:space="preserve">لا يطعن فيها إلا أعجميّ اللسان </w:t>
      </w:r>
      <w:r w:rsidR="001826BA">
        <w:rPr>
          <w:rFonts w:ascii="Traditional Arabic" w:hAnsi="Traditional Arabic" w:cs="Traditional Arabic" w:hint="cs"/>
          <w:sz w:val="36"/>
          <w:szCs w:val="36"/>
          <w:rtl/>
          <w:lang w:bidi="ar-EG"/>
        </w:rPr>
        <w:t>!</w:t>
      </w:r>
    </w:p>
    <w:p w:rsidR="00676C05" w:rsidRPr="002C128C" w:rsidRDefault="00676C05"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2C128C">
        <w:rPr>
          <w:rFonts w:ascii="Traditional Arabic" w:hAnsi="Traditional Arabic" w:cs="Traditional Arabic" w:hint="cs"/>
          <w:b/>
          <w:bCs/>
          <w:sz w:val="36"/>
          <w:szCs w:val="36"/>
          <w:rtl/>
          <w:lang w:bidi="ar-EG"/>
        </w:rPr>
        <w:t xml:space="preserve">2- لفظة ( يزفنون ) : </w:t>
      </w:r>
    </w:p>
    <w:p w:rsidR="00A30DCD" w:rsidRDefault="00851A1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وردت هذه اللفظة في حديث </w:t>
      </w:r>
      <w:r w:rsidRPr="00851A1E">
        <w:rPr>
          <w:rFonts w:ascii="Traditional Arabic" w:hAnsi="Traditional Arabic" w:cs="Traditional Arabic" w:hint="cs"/>
          <w:sz w:val="36"/>
          <w:szCs w:val="36"/>
          <w:rtl/>
          <w:lang w:bidi="ar-EG"/>
        </w:rPr>
        <w:t>عن</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عائشة</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قالت</w:t>
      </w:r>
      <w:r w:rsidRPr="00851A1E">
        <w:rPr>
          <w:rFonts w:ascii="Traditional Arabic" w:hAnsi="Traditional Arabic" w:cs="Traditional Arabic"/>
          <w:sz w:val="36"/>
          <w:szCs w:val="36"/>
          <w:rtl/>
          <w:lang w:bidi="ar-EG"/>
        </w:rPr>
        <w:t xml:space="preserve"> : " </w:t>
      </w:r>
      <w:r w:rsidRPr="00851A1E">
        <w:rPr>
          <w:rFonts w:ascii="Traditional Arabic" w:hAnsi="Traditional Arabic" w:cs="Traditional Arabic" w:hint="cs"/>
          <w:sz w:val="36"/>
          <w:szCs w:val="36"/>
          <w:rtl/>
          <w:lang w:bidi="ar-EG"/>
        </w:rPr>
        <w:t>جاء</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حبش</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يزفنون</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في</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يوم</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عيد</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في</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المسجد</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فدعاني</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النبي</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صلى</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الله</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عليه</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وسلم</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فوضعت</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رأسي</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على</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منكبه</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فجعلت</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أنظر</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إلى</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لعبهم</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حتى</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كنت</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أنا</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التي</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أنصرف</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عن</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النظر</w:t>
      </w:r>
      <w:r w:rsidRPr="00851A1E">
        <w:rPr>
          <w:rFonts w:ascii="Traditional Arabic" w:hAnsi="Traditional Arabic" w:cs="Traditional Arabic"/>
          <w:sz w:val="36"/>
          <w:szCs w:val="36"/>
          <w:rtl/>
          <w:lang w:bidi="ar-EG"/>
        </w:rPr>
        <w:t xml:space="preserve"> </w:t>
      </w:r>
      <w:r w:rsidRPr="00851A1E">
        <w:rPr>
          <w:rFonts w:ascii="Traditional Arabic" w:hAnsi="Traditional Arabic" w:cs="Traditional Arabic" w:hint="cs"/>
          <w:sz w:val="36"/>
          <w:szCs w:val="36"/>
          <w:rtl/>
          <w:lang w:bidi="ar-EG"/>
        </w:rPr>
        <w:t>إليهم</w:t>
      </w:r>
      <w:r w:rsidRPr="00851A1E">
        <w:rPr>
          <w:rFonts w:ascii="Traditional Arabic" w:hAnsi="Traditional Arabic" w:cs="Traditional Arabic"/>
          <w:sz w:val="36"/>
          <w:szCs w:val="36"/>
          <w:rtl/>
          <w:lang w:bidi="ar-EG"/>
        </w:rPr>
        <w:t xml:space="preserve"> "</w:t>
      </w:r>
      <w:r w:rsidR="006E47FC">
        <w:rPr>
          <w:rStyle w:val="a4"/>
          <w:rFonts w:ascii="Traditional Arabic" w:hAnsi="Traditional Arabic" w:cs="Traditional Arabic"/>
          <w:sz w:val="36"/>
          <w:szCs w:val="36"/>
          <w:rtl/>
          <w:lang w:bidi="ar-EG"/>
        </w:rPr>
        <w:footnoteReference w:id="178"/>
      </w:r>
      <w:r w:rsidR="004C32B9">
        <w:rPr>
          <w:rFonts w:ascii="Traditional Arabic" w:hAnsi="Traditional Arabic" w:cs="Traditional Arabic" w:hint="cs"/>
          <w:sz w:val="36"/>
          <w:szCs w:val="36"/>
          <w:rtl/>
          <w:lang w:bidi="ar-EG"/>
        </w:rPr>
        <w:t xml:space="preserve"> , قال</w:t>
      </w:r>
      <w:r w:rsidR="004A3CA6">
        <w:rPr>
          <w:rFonts w:ascii="Traditional Arabic" w:hAnsi="Traditional Arabic" w:cs="Traditional Arabic" w:hint="cs"/>
          <w:sz w:val="36"/>
          <w:szCs w:val="36"/>
          <w:rtl/>
          <w:lang w:bidi="ar-EG"/>
        </w:rPr>
        <w:t xml:space="preserve">وا أن عائشة رضي الله عنها حولت المسجد إلى مرقص , لأن يزفنون بمعنى يرقصون , </w:t>
      </w:r>
      <w:r w:rsidR="00156DBF">
        <w:rPr>
          <w:rFonts w:ascii="Traditional Arabic" w:hAnsi="Traditional Arabic" w:cs="Traditional Arabic" w:hint="cs"/>
          <w:sz w:val="36"/>
          <w:szCs w:val="36"/>
          <w:rtl/>
          <w:lang w:bidi="ar-EG"/>
        </w:rPr>
        <w:t>قالوا أنّ هذا كذب منها , إل</w:t>
      </w:r>
      <w:r w:rsidR="00E25C60">
        <w:rPr>
          <w:rFonts w:ascii="Traditional Arabic" w:hAnsi="Traditional Arabic" w:cs="Traditional Arabic" w:hint="cs"/>
          <w:sz w:val="36"/>
          <w:szCs w:val="36"/>
          <w:rtl/>
          <w:lang w:bidi="ar-EG"/>
        </w:rPr>
        <w:t>ى آخره من هذا الكلام المسيء إلى عائشة رضي الله عنها ,</w:t>
      </w:r>
    </w:p>
    <w:p w:rsidR="00E25C60" w:rsidRDefault="00E25C6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والجواب أولا : أنّ هذه اللفظة نعم وردت هكذا</w:t>
      </w:r>
      <w:r w:rsidR="0018591E">
        <w:rPr>
          <w:rFonts w:ascii="Traditional Arabic" w:hAnsi="Traditional Arabic" w:cs="Traditional Arabic" w:hint="cs"/>
          <w:sz w:val="36"/>
          <w:szCs w:val="36"/>
          <w:rtl/>
          <w:lang w:bidi="ar-EG"/>
        </w:rPr>
        <w:t xml:space="preserve"> ونعم من معانيها الرقص , هذا من معانيها , وليس معناه </w:t>
      </w:r>
      <w:r w:rsidR="001368B8">
        <w:rPr>
          <w:rFonts w:ascii="Traditional Arabic" w:hAnsi="Traditional Arabic" w:cs="Traditional Arabic" w:hint="cs"/>
          <w:sz w:val="36"/>
          <w:szCs w:val="36"/>
          <w:rtl/>
          <w:lang w:bidi="ar-EG"/>
        </w:rPr>
        <w:t>الجامع أو الأصلي , قال في اللسان</w:t>
      </w:r>
      <w:r w:rsidR="00875882">
        <w:rPr>
          <w:rStyle w:val="a4"/>
          <w:rFonts w:ascii="Traditional Arabic" w:hAnsi="Traditional Arabic" w:cs="Traditional Arabic"/>
          <w:sz w:val="36"/>
          <w:szCs w:val="36"/>
          <w:rtl/>
          <w:lang w:bidi="ar-EG"/>
        </w:rPr>
        <w:footnoteReference w:id="179"/>
      </w:r>
      <w:r w:rsidR="001368B8">
        <w:rPr>
          <w:rFonts w:ascii="Traditional Arabic" w:hAnsi="Traditional Arabic" w:cs="Traditional Arabic" w:hint="cs"/>
          <w:sz w:val="36"/>
          <w:szCs w:val="36"/>
          <w:rtl/>
          <w:lang w:bidi="ar-EG"/>
        </w:rPr>
        <w:t xml:space="preserve"> " وأصل الزفن اللعب و الدفع " </w:t>
      </w:r>
      <w:r w:rsidR="00546EA5">
        <w:rPr>
          <w:rFonts w:ascii="Traditional Arabic" w:hAnsi="Traditional Arabic" w:cs="Traditional Arabic" w:hint="cs"/>
          <w:sz w:val="36"/>
          <w:szCs w:val="36"/>
          <w:rtl/>
          <w:lang w:bidi="ar-EG"/>
        </w:rPr>
        <w:t xml:space="preserve">, كذا أصلها في اللغة , ومن الواضح أنّها استخدمت بعد ذلك في معنى الرقص , وهذا الذي قاله في اللسان , هو ما وردت به سائر الروايات و أصّحها أيضا , فهذه اللفظة يتضح أنّها رويت بالمعنى </w:t>
      </w:r>
      <w:r w:rsidR="00A27605">
        <w:rPr>
          <w:rFonts w:ascii="Traditional Arabic" w:hAnsi="Traditional Arabic" w:cs="Traditional Arabic" w:hint="cs"/>
          <w:sz w:val="36"/>
          <w:szCs w:val="36"/>
          <w:rtl/>
          <w:lang w:bidi="ar-EG"/>
        </w:rPr>
        <w:t xml:space="preserve">من الرواة , </w:t>
      </w:r>
      <w:r w:rsidR="000E553A">
        <w:rPr>
          <w:rFonts w:ascii="Traditional Arabic" w:hAnsi="Traditional Arabic" w:cs="Traditional Arabic" w:hint="cs"/>
          <w:sz w:val="36"/>
          <w:szCs w:val="36"/>
          <w:rtl/>
          <w:lang w:bidi="ar-EG"/>
        </w:rPr>
        <w:t xml:space="preserve">فطريق مسلم الذي فيه هذه اللفظة , هشام بن عروة عن أبيه عن عائشة , وطريق البخاري و مسلم أيضا الذي فيه يلعبون هو , </w:t>
      </w:r>
      <w:r w:rsidR="00AB5C5C">
        <w:rPr>
          <w:rFonts w:ascii="Traditional Arabic" w:hAnsi="Traditional Arabic" w:cs="Traditional Arabic" w:hint="cs"/>
          <w:sz w:val="36"/>
          <w:szCs w:val="36"/>
          <w:rtl/>
          <w:lang w:bidi="ar-EG"/>
        </w:rPr>
        <w:t>الزهري عن عروة عن عائشة , وله طرق أخرى كثيرة عن عروة , فيها يلعبون , ولم أجد لفظة يزفنون , فيم</w:t>
      </w:r>
      <w:r w:rsidR="00A73C2E">
        <w:rPr>
          <w:rFonts w:ascii="Traditional Arabic" w:hAnsi="Traditional Arabic" w:cs="Traditional Arabic" w:hint="cs"/>
          <w:sz w:val="36"/>
          <w:szCs w:val="36"/>
          <w:rtl/>
          <w:lang w:bidi="ar-EG"/>
        </w:rPr>
        <w:t>ا</w:t>
      </w:r>
      <w:r w:rsidR="00AB5C5C">
        <w:rPr>
          <w:rFonts w:ascii="Traditional Arabic" w:hAnsi="Traditional Arabic" w:cs="Traditional Arabic" w:hint="cs"/>
          <w:sz w:val="36"/>
          <w:szCs w:val="36"/>
          <w:rtl/>
          <w:lang w:bidi="ar-EG"/>
        </w:rPr>
        <w:t xml:space="preserve"> أعلم , إلا في طريق هشام بن عروة </w:t>
      </w:r>
      <w:r>
        <w:rPr>
          <w:rFonts w:ascii="Traditional Arabic" w:hAnsi="Traditional Arabic" w:cs="Traditional Arabic" w:hint="cs"/>
          <w:sz w:val="36"/>
          <w:szCs w:val="36"/>
          <w:rtl/>
          <w:lang w:bidi="ar-EG"/>
        </w:rPr>
        <w:t xml:space="preserve"> </w:t>
      </w:r>
      <w:r w:rsidR="00C70182">
        <w:rPr>
          <w:rFonts w:ascii="Traditional Arabic" w:hAnsi="Traditional Arabic" w:cs="Traditional Arabic" w:hint="cs"/>
          <w:sz w:val="36"/>
          <w:szCs w:val="36"/>
          <w:rtl/>
          <w:lang w:bidi="ar-EG"/>
        </w:rPr>
        <w:t>, وطريق يزيد بن رومان عن الترمذي</w:t>
      </w:r>
      <w:r w:rsidR="00016180">
        <w:rPr>
          <w:rStyle w:val="a4"/>
          <w:rFonts w:ascii="Traditional Arabic" w:hAnsi="Traditional Arabic" w:cs="Traditional Arabic"/>
          <w:sz w:val="36"/>
          <w:szCs w:val="36"/>
          <w:rtl/>
          <w:lang w:bidi="ar-EG"/>
        </w:rPr>
        <w:footnoteReference w:id="180"/>
      </w:r>
      <w:r w:rsidR="00C70182">
        <w:rPr>
          <w:rFonts w:ascii="Traditional Arabic" w:hAnsi="Traditional Arabic" w:cs="Traditional Arabic" w:hint="cs"/>
          <w:sz w:val="36"/>
          <w:szCs w:val="36"/>
          <w:rtl/>
          <w:lang w:bidi="ar-EG"/>
        </w:rPr>
        <w:t xml:space="preserve"> </w:t>
      </w:r>
      <w:r w:rsidR="00610D71">
        <w:rPr>
          <w:rFonts w:ascii="Traditional Arabic" w:hAnsi="Traditional Arabic" w:cs="Traditional Arabic" w:hint="cs"/>
          <w:sz w:val="36"/>
          <w:szCs w:val="36"/>
          <w:rtl/>
          <w:lang w:bidi="ar-EG"/>
        </w:rPr>
        <w:t xml:space="preserve">, ولعل لها طرق أخرى , الشاهد أنه يبدو واضحا أن هذه اللفظة من تصرف الرواة </w:t>
      </w:r>
      <w:r w:rsidR="00E127D8">
        <w:rPr>
          <w:rFonts w:ascii="Traditional Arabic" w:hAnsi="Traditional Arabic" w:cs="Traditional Arabic" w:hint="cs"/>
          <w:sz w:val="36"/>
          <w:szCs w:val="36"/>
          <w:rtl/>
          <w:lang w:bidi="ar-EG"/>
        </w:rPr>
        <w:t>, فالله أعلم بأي لفظ نطقت به عائشة .</w:t>
      </w:r>
    </w:p>
    <w:p w:rsidR="00193A2C" w:rsidRDefault="00193A2C"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ثانيا : أن عائشة رضي الله عنها لم تنفرد بذكر هذه الصفة عن الحبشة </w:t>
      </w:r>
      <w:r w:rsidR="008D75E5">
        <w:rPr>
          <w:rFonts w:ascii="Traditional Arabic" w:hAnsi="Traditional Arabic" w:cs="Traditional Arabic" w:hint="cs"/>
          <w:sz w:val="36"/>
          <w:szCs w:val="36"/>
          <w:rtl/>
          <w:lang w:bidi="ar-EG"/>
        </w:rPr>
        <w:t xml:space="preserve">, ففي حديث أنس بن مالك في المسند و غيره , من حديث حماد بن سلمة عن ثابت البناني عن أنس بن مالك رضي الله عنه </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قال</w:t>
      </w:r>
      <w:r w:rsidR="008D75E5" w:rsidRPr="008D75E5">
        <w:rPr>
          <w:rFonts w:ascii="Traditional Arabic" w:hAnsi="Traditional Arabic" w:cs="Traditional Arabic"/>
          <w:sz w:val="36"/>
          <w:szCs w:val="36"/>
          <w:rtl/>
          <w:lang w:bidi="ar-EG"/>
        </w:rPr>
        <w:t xml:space="preserve"> : </w:t>
      </w:r>
      <w:r w:rsidR="008D75E5" w:rsidRPr="008D75E5">
        <w:rPr>
          <w:rFonts w:ascii="Traditional Arabic" w:hAnsi="Traditional Arabic" w:cs="Traditional Arabic" w:hint="cs"/>
          <w:sz w:val="36"/>
          <w:szCs w:val="36"/>
          <w:rtl/>
          <w:lang w:bidi="ar-EG"/>
        </w:rPr>
        <w:t>كانت</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الحبشة</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يزفنون</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بين</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يدي</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رسول</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الله</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صلى</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الله</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عليه</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وسلم</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ويرقصون</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ويقولون</w:t>
      </w:r>
      <w:r w:rsidR="008D75E5" w:rsidRPr="008D75E5">
        <w:rPr>
          <w:rFonts w:ascii="Traditional Arabic" w:hAnsi="Traditional Arabic" w:cs="Traditional Arabic"/>
          <w:sz w:val="36"/>
          <w:szCs w:val="36"/>
          <w:rtl/>
          <w:lang w:bidi="ar-EG"/>
        </w:rPr>
        <w:t xml:space="preserve"> : </w:t>
      </w:r>
      <w:r w:rsidR="008D75E5" w:rsidRPr="008D75E5">
        <w:rPr>
          <w:rFonts w:ascii="Traditional Arabic" w:hAnsi="Traditional Arabic" w:cs="Traditional Arabic" w:hint="cs"/>
          <w:sz w:val="36"/>
          <w:szCs w:val="36"/>
          <w:rtl/>
          <w:lang w:bidi="ar-EG"/>
        </w:rPr>
        <w:lastRenderedPageBreak/>
        <w:t>محمد</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عبد</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صالح</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فقال</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رسول</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الله</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صلى</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الله</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عليه</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وسلم</w:t>
      </w:r>
      <w:r w:rsidR="008D75E5" w:rsidRPr="008D75E5">
        <w:rPr>
          <w:rFonts w:ascii="Traditional Arabic" w:hAnsi="Traditional Arabic" w:cs="Traditional Arabic"/>
          <w:sz w:val="36"/>
          <w:szCs w:val="36"/>
          <w:rtl/>
          <w:lang w:bidi="ar-EG"/>
        </w:rPr>
        <w:t xml:space="preserve"> : " </w:t>
      </w:r>
      <w:r w:rsidR="008D75E5" w:rsidRPr="008D75E5">
        <w:rPr>
          <w:rFonts w:ascii="Traditional Arabic" w:hAnsi="Traditional Arabic" w:cs="Traditional Arabic" w:hint="cs"/>
          <w:sz w:val="36"/>
          <w:szCs w:val="36"/>
          <w:rtl/>
          <w:lang w:bidi="ar-EG"/>
        </w:rPr>
        <w:t>ما</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يقولون</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w:t>
      </w:r>
      <w:r w:rsidR="008D75E5" w:rsidRPr="008D75E5">
        <w:rPr>
          <w:rFonts w:ascii="Traditional Arabic" w:hAnsi="Traditional Arabic" w:cs="Traditional Arabic"/>
          <w:sz w:val="36"/>
          <w:szCs w:val="36"/>
          <w:rtl/>
          <w:lang w:bidi="ar-EG"/>
        </w:rPr>
        <w:t xml:space="preserve"> " </w:t>
      </w:r>
      <w:r w:rsidR="008D75E5" w:rsidRPr="008D75E5">
        <w:rPr>
          <w:rFonts w:ascii="Traditional Arabic" w:hAnsi="Traditional Arabic" w:cs="Traditional Arabic" w:hint="cs"/>
          <w:sz w:val="36"/>
          <w:szCs w:val="36"/>
          <w:rtl/>
          <w:lang w:bidi="ar-EG"/>
        </w:rPr>
        <w:t>قالوا</w:t>
      </w:r>
      <w:r w:rsidR="008D75E5" w:rsidRPr="008D75E5">
        <w:rPr>
          <w:rFonts w:ascii="Traditional Arabic" w:hAnsi="Traditional Arabic" w:cs="Traditional Arabic"/>
          <w:sz w:val="36"/>
          <w:szCs w:val="36"/>
          <w:rtl/>
          <w:lang w:bidi="ar-EG"/>
        </w:rPr>
        <w:t xml:space="preserve"> : </w:t>
      </w:r>
      <w:r w:rsidR="008D75E5" w:rsidRPr="008D75E5">
        <w:rPr>
          <w:rFonts w:ascii="Traditional Arabic" w:hAnsi="Traditional Arabic" w:cs="Traditional Arabic" w:hint="cs"/>
          <w:sz w:val="36"/>
          <w:szCs w:val="36"/>
          <w:rtl/>
          <w:lang w:bidi="ar-EG"/>
        </w:rPr>
        <w:t>يقولون</w:t>
      </w:r>
      <w:r w:rsidR="008D75E5" w:rsidRPr="008D75E5">
        <w:rPr>
          <w:rFonts w:ascii="Traditional Arabic" w:hAnsi="Traditional Arabic" w:cs="Traditional Arabic"/>
          <w:sz w:val="36"/>
          <w:szCs w:val="36"/>
          <w:rtl/>
          <w:lang w:bidi="ar-EG"/>
        </w:rPr>
        <w:t xml:space="preserve"> : </w:t>
      </w:r>
      <w:r w:rsidR="008D75E5" w:rsidRPr="008D75E5">
        <w:rPr>
          <w:rFonts w:ascii="Traditional Arabic" w:hAnsi="Traditional Arabic" w:cs="Traditional Arabic" w:hint="cs"/>
          <w:sz w:val="36"/>
          <w:szCs w:val="36"/>
          <w:rtl/>
          <w:lang w:bidi="ar-EG"/>
        </w:rPr>
        <w:t>محمد</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عبد</w:t>
      </w:r>
      <w:r w:rsidR="008D75E5" w:rsidRPr="008D75E5">
        <w:rPr>
          <w:rFonts w:ascii="Traditional Arabic" w:hAnsi="Traditional Arabic" w:cs="Traditional Arabic"/>
          <w:sz w:val="36"/>
          <w:szCs w:val="36"/>
          <w:rtl/>
          <w:lang w:bidi="ar-EG"/>
        </w:rPr>
        <w:t xml:space="preserve"> </w:t>
      </w:r>
      <w:r w:rsidR="008D75E5" w:rsidRPr="008D75E5">
        <w:rPr>
          <w:rFonts w:ascii="Traditional Arabic" w:hAnsi="Traditional Arabic" w:cs="Traditional Arabic" w:hint="cs"/>
          <w:sz w:val="36"/>
          <w:szCs w:val="36"/>
          <w:rtl/>
          <w:lang w:bidi="ar-EG"/>
        </w:rPr>
        <w:t>صالح</w:t>
      </w:r>
      <w:r w:rsidR="00EF5BF1">
        <w:rPr>
          <w:rFonts w:ascii="Traditional Arabic" w:hAnsi="Traditional Arabic" w:cs="Traditional Arabic" w:hint="cs"/>
          <w:sz w:val="36"/>
          <w:szCs w:val="36"/>
          <w:rtl/>
          <w:lang w:bidi="ar-EG"/>
        </w:rPr>
        <w:t xml:space="preserve"> "</w:t>
      </w:r>
      <w:r w:rsidR="008E0126">
        <w:rPr>
          <w:rFonts w:ascii="Traditional Arabic" w:hAnsi="Traditional Arabic" w:cs="Traditional Arabic" w:hint="cs"/>
          <w:sz w:val="36"/>
          <w:szCs w:val="36"/>
          <w:rtl/>
          <w:lang w:bidi="ar-EG"/>
        </w:rPr>
        <w:t xml:space="preserve"> , وفي لفظ النسائي في الكبرى , ولم يذكر أن رسول الله نهاهم</w:t>
      </w:r>
      <w:r w:rsidR="008E0126">
        <w:rPr>
          <w:rStyle w:val="a4"/>
          <w:rFonts w:ascii="Traditional Arabic" w:hAnsi="Traditional Arabic" w:cs="Traditional Arabic"/>
          <w:sz w:val="36"/>
          <w:szCs w:val="36"/>
          <w:rtl/>
          <w:lang w:bidi="ar-EG"/>
        </w:rPr>
        <w:footnoteReference w:id="181"/>
      </w:r>
      <w:r w:rsidR="008E0126">
        <w:rPr>
          <w:rFonts w:ascii="Traditional Arabic" w:hAnsi="Traditional Arabic" w:cs="Traditional Arabic" w:hint="cs"/>
          <w:sz w:val="36"/>
          <w:szCs w:val="36"/>
          <w:rtl/>
          <w:lang w:bidi="ar-EG"/>
        </w:rPr>
        <w:t xml:space="preserve"> </w:t>
      </w:r>
      <w:r w:rsidR="00B64830">
        <w:rPr>
          <w:rFonts w:ascii="Traditional Arabic" w:hAnsi="Traditional Arabic" w:cs="Traditional Arabic" w:hint="cs"/>
          <w:sz w:val="36"/>
          <w:szCs w:val="36"/>
          <w:rtl/>
          <w:lang w:bidi="ar-EG"/>
        </w:rPr>
        <w:t>.</w:t>
      </w:r>
    </w:p>
    <w:p w:rsidR="00B64830" w:rsidRDefault="00B6483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 المراد بيزفنون هنا , هو اللعب بالحراب أيضا فقط , </w:t>
      </w:r>
      <w:r w:rsidR="00895FD5">
        <w:rPr>
          <w:rFonts w:ascii="Traditional Arabic" w:hAnsi="Traditional Arabic" w:cs="Traditional Arabic" w:hint="cs"/>
          <w:sz w:val="36"/>
          <w:szCs w:val="36"/>
          <w:rtl/>
          <w:lang w:bidi="ar-EG"/>
        </w:rPr>
        <w:t xml:space="preserve">يعني في حديث أنس بن  مالك , وهذه رواية أبو داود التي أخرجه من طريق معمر عن ثابت عن أنس </w:t>
      </w:r>
      <w:r w:rsidR="00DF545A">
        <w:rPr>
          <w:rFonts w:ascii="Traditional Arabic" w:hAnsi="Traditional Arabic" w:cs="Traditional Arabic" w:hint="cs"/>
          <w:sz w:val="36"/>
          <w:szCs w:val="36"/>
          <w:rtl/>
          <w:lang w:bidi="ar-EG"/>
        </w:rPr>
        <w:t>قال , لما قدم الرسول صلّى الله عليه وسلّم المدينة , لعبت الح</w:t>
      </w:r>
      <w:r w:rsidR="001A607C">
        <w:rPr>
          <w:rFonts w:ascii="Traditional Arabic" w:hAnsi="Traditional Arabic" w:cs="Traditional Arabic" w:hint="cs"/>
          <w:sz w:val="36"/>
          <w:szCs w:val="36"/>
          <w:rtl/>
          <w:lang w:bidi="ar-EG"/>
        </w:rPr>
        <w:t>بشة لقدومه فرحا بذلك , لعبوا بح</w:t>
      </w:r>
      <w:r w:rsidR="00DF545A">
        <w:rPr>
          <w:rFonts w:ascii="Traditional Arabic" w:hAnsi="Traditional Arabic" w:cs="Traditional Arabic" w:hint="cs"/>
          <w:sz w:val="36"/>
          <w:szCs w:val="36"/>
          <w:rtl/>
          <w:lang w:bidi="ar-EG"/>
        </w:rPr>
        <w:t>ر</w:t>
      </w:r>
      <w:r w:rsidR="001A607C">
        <w:rPr>
          <w:rFonts w:ascii="Traditional Arabic" w:hAnsi="Traditional Arabic" w:cs="Traditional Arabic" w:hint="cs"/>
          <w:sz w:val="36"/>
          <w:szCs w:val="36"/>
          <w:rtl/>
          <w:lang w:bidi="ar-EG"/>
        </w:rPr>
        <w:t>ا</w:t>
      </w:r>
      <w:r w:rsidR="00DF545A">
        <w:rPr>
          <w:rFonts w:ascii="Traditional Arabic" w:hAnsi="Traditional Arabic" w:cs="Traditional Arabic" w:hint="cs"/>
          <w:sz w:val="36"/>
          <w:szCs w:val="36"/>
          <w:rtl/>
          <w:lang w:bidi="ar-EG"/>
        </w:rPr>
        <w:t>بهم .</w:t>
      </w:r>
    </w:p>
    <w:p w:rsidR="006C1E49" w:rsidRDefault="0014068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ثالثا : فيبنى على ذلك رواية عائشة , لأن هناك صفة مشتركة بين  الحديثين , ألا و هي الفرح , فهذا يوم عيد , وهذا يوم قدوم رسول الله صلّى الله عليه وسلّم </w:t>
      </w:r>
      <w:r w:rsidR="00E3776B">
        <w:rPr>
          <w:rFonts w:ascii="Traditional Arabic" w:hAnsi="Traditional Arabic" w:cs="Traditional Arabic" w:hint="cs"/>
          <w:sz w:val="36"/>
          <w:szCs w:val="36"/>
          <w:rtl/>
          <w:lang w:bidi="ar-EG"/>
        </w:rPr>
        <w:t xml:space="preserve">المدينة </w:t>
      </w:r>
      <w:r>
        <w:rPr>
          <w:rFonts w:ascii="Traditional Arabic" w:hAnsi="Traditional Arabic" w:cs="Traditional Arabic" w:hint="cs"/>
          <w:sz w:val="36"/>
          <w:szCs w:val="36"/>
          <w:rtl/>
          <w:lang w:bidi="ar-EG"/>
        </w:rPr>
        <w:t xml:space="preserve">, </w:t>
      </w:r>
      <w:r w:rsidR="00E3776B">
        <w:rPr>
          <w:rFonts w:ascii="Traditional Arabic" w:hAnsi="Traditional Arabic" w:cs="Traditional Arabic" w:hint="cs"/>
          <w:sz w:val="36"/>
          <w:szCs w:val="36"/>
          <w:rtl/>
          <w:lang w:bidi="ar-EG"/>
        </w:rPr>
        <w:t xml:space="preserve">وكلاهما يوم فرح , فدلّ أن الحبشة لهم طقوس فرح واحدة , وهي اللعب بالحراب , </w:t>
      </w:r>
      <w:r w:rsidR="00051BBC">
        <w:rPr>
          <w:rFonts w:ascii="Traditional Arabic" w:hAnsi="Traditional Arabic" w:cs="Traditional Arabic" w:hint="cs"/>
          <w:sz w:val="36"/>
          <w:szCs w:val="36"/>
          <w:rtl/>
          <w:lang w:bidi="ar-EG"/>
        </w:rPr>
        <w:t>قد يصحبها تحريك للبدن , وهذا لازم , ولكنه ليس كرقص</w:t>
      </w:r>
      <w:r w:rsidR="00E3776B">
        <w:rPr>
          <w:rFonts w:ascii="Traditional Arabic" w:hAnsi="Traditional Arabic" w:cs="Traditional Arabic" w:hint="cs"/>
          <w:sz w:val="36"/>
          <w:szCs w:val="36"/>
          <w:rtl/>
          <w:lang w:bidi="ar-EG"/>
        </w:rPr>
        <w:t xml:space="preserve"> </w:t>
      </w:r>
      <w:r w:rsidR="00051BBC">
        <w:rPr>
          <w:rFonts w:ascii="Traditional Arabic" w:hAnsi="Traditional Arabic" w:cs="Traditional Arabic" w:hint="cs"/>
          <w:sz w:val="36"/>
          <w:szCs w:val="36"/>
          <w:rtl/>
          <w:lang w:bidi="ar-EG"/>
        </w:rPr>
        <w:t xml:space="preserve">(النسوان) , فمن يلعب بحراب الحرب , لا يرقص كالنساء , </w:t>
      </w:r>
      <w:r w:rsidR="00363F6E">
        <w:rPr>
          <w:rFonts w:ascii="Traditional Arabic" w:hAnsi="Traditional Arabic" w:cs="Traditional Arabic" w:hint="cs"/>
          <w:sz w:val="36"/>
          <w:szCs w:val="36"/>
          <w:rtl/>
          <w:lang w:bidi="ar-EG"/>
        </w:rPr>
        <w:t>لذلك لم ينههم الرسول صلّى الله عليه وسلّم , وتركهم في يوم فرحهم , بل لمّا سأل , سأل عمّا يقولون , حتى</w:t>
      </w:r>
      <w:r w:rsidR="00EC2EAB">
        <w:rPr>
          <w:rFonts w:ascii="Traditional Arabic" w:hAnsi="Traditional Arabic" w:cs="Traditional Arabic" w:hint="cs"/>
          <w:sz w:val="36"/>
          <w:szCs w:val="36"/>
          <w:rtl/>
          <w:lang w:bidi="ar-EG"/>
        </w:rPr>
        <w:t xml:space="preserve"> يتبين له نوع هذا الكلام أحق أم باطل , فلمّا وجده كلاما حسنا , رخّص فيه </w:t>
      </w:r>
      <w:r w:rsidR="006C1E49">
        <w:rPr>
          <w:rFonts w:ascii="Traditional Arabic" w:hAnsi="Traditional Arabic" w:cs="Traditional Arabic" w:hint="cs"/>
          <w:sz w:val="36"/>
          <w:szCs w:val="36"/>
          <w:rtl/>
          <w:lang w:bidi="ar-EG"/>
        </w:rPr>
        <w:t xml:space="preserve">, </w:t>
      </w:r>
    </w:p>
    <w:p w:rsidR="00DF545A" w:rsidRDefault="006C1E49"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دليل آخر</w:t>
      </w:r>
      <w:r w:rsidR="00CA507F">
        <w:rPr>
          <w:rFonts w:ascii="Traditional Arabic" w:hAnsi="Traditional Arabic" w:cs="Traditional Arabic" w:hint="cs"/>
          <w:sz w:val="36"/>
          <w:szCs w:val="36"/>
          <w:rtl/>
          <w:lang w:bidi="ar-EG"/>
        </w:rPr>
        <w:t xml:space="preserve"> أيضا على أ</w:t>
      </w:r>
      <w:r>
        <w:rPr>
          <w:rFonts w:ascii="Traditional Arabic" w:hAnsi="Traditional Arabic" w:cs="Traditional Arabic" w:hint="cs"/>
          <w:sz w:val="36"/>
          <w:szCs w:val="36"/>
          <w:rtl/>
          <w:lang w:bidi="ar-EG"/>
        </w:rPr>
        <w:t xml:space="preserve">ن حديث عائشة معناه اللعب بالحراب , قوله عليه الصلاة و السلام في رواية البخاري في كتاب العيدين , لما زجرهم عمر </w:t>
      </w:r>
      <w:r w:rsidR="00B9661A">
        <w:rPr>
          <w:rFonts w:ascii="Traditional Arabic" w:hAnsi="Traditional Arabic" w:cs="Traditional Arabic" w:hint="cs"/>
          <w:sz w:val="36"/>
          <w:szCs w:val="36"/>
          <w:rtl/>
          <w:lang w:bidi="ar-EG"/>
        </w:rPr>
        <w:t>, " دعهم أمنا بني أرفدة " يعني من الأمان , والمعنى واضح , أن عمر زجرهم للعب بالحراب في المسجد , فقال الرسول صلّى الله عليه وسلّم  إ</w:t>
      </w:r>
      <w:r w:rsidR="00182214">
        <w:rPr>
          <w:rFonts w:ascii="Traditional Arabic" w:hAnsi="Traditional Arabic" w:cs="Traditional Arabic" w:hint="cs"/>
          <w:sz w:val="36"/>
          <w:szCs w:val="36"/>
          <w:rtl/>
          <w:lang w:bidi="ar-EG"/>
        </w:rPr>
        <w:t>ني آمنهم , ولا يكون هذا الأمن من (الرقص) , فاستدل بهذا الحديث على جواز دخول الحراب و السلاح المسجد , إن أمنت الفتنة فيه , و المسألة معروفة . و الله الموفق .</w:t>
      </w:r>
    </w:p>
    <w:p w:rsidR="00215EC9" w:rsidRDefault="00215EC9" w:rsidP="00567451">
      <w:pPr>
        <w:autoSpaceDE w:val="0"/>
        <w:autoSpaceDN w:val="0"/>
        <w:adjustRightInd w:val="0"/>
        <w:spacing w:after="0" w:line="240" w:lineRule="auto"/>
        <w:rPr>
          <w:rFonts w:ascii="Traditional Arabic" w:hAnsi="Traditional Arabic" w:cs="Traditional Arabic"/>
          <w:sz w:val="36"/>
          <w:szCs w:val="36"/>
          <w:rtl/>
          <w:lang w:bidi="ar-EG"/>
        </w:rPr>
      </w:pPr>
    </w:p>
    <w:p w:rsidR="00B9305A" w:rsidRDefault="00B9305A" w:rsidP="00567451">
      <w:pPr>
        <w:autoSpaceDE w:val="0"/>
        <w:autoSpaceDN w:val="0"/>
        <w:adjustRightInd w:val="0"/>
        <w:spacing w:after="0" w:line="240" w:lineRule="auto"/>
        <w:rPr>
          <w:rFonts w:ascii="Traditional Arabic" w:hAnsi="Traditional Arabic" w:cs="Traditional Arabic"/>
          <w:sz w:val="36"/>
          <w:szCs w:val="36"/>
          <w:rtl/>
          <w:lang w:bidi="ar-EG"/>
        </w:rPr>
      </w:pPr>
    </w:p>
    <w:p w:rsidR="00B9305A" w:rsidRDefault="00B9305A" w:rsidP="00567451">
      <w:pPr>
        <w:autoSpaceDE w:val="0"/>
        <w:autoSpaceDN w:val="0"/>
        <w:adjustRightInd w:val="0"/>
        <w:spacing w:after="0" w:line="240" w:lineRule="auto"/>
        <w:rPr>
          <w:rFonts w:ascii="Traditional Arabic" w:hAnsi="Traditional Arabic" w:cs="Traditional Arabic"/>
          <w:sz w:val="36"/>
          <w:szCs w:val="36"/>
          <w:rtl/>
          <w:lang w:bidi="ar-EG"/>
        </w:rPr>
      </w:pPr>
    </w:p>
    <w:p w:rsidR="002C128C" w:rsidRPr="005A5EDD" w:rsidRDefault="002C128C"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5A5EDD">
        <w:rPr>
          <w:rFonts w:ascii="Traditional Arabic" w:hAnsi="Traditional Arabic" w:cs="Traditional Arabic" w:hint="cs"/>
          <w:b/>
          <w:bCs/>
          <w:sz w:val="36"/>
          <w:szCs w:val="36"/>
          <w:rtl/>
          <w:lang w:bidi="ar-EG"/>
        </w:rPr>
        <w:t>3- لفظة (حميراء) :</w:t>
      </w:r>
    </w:p>
    <w:p w:rsidR="002D3194" w:rsidRDefault="005A5ED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يقول أهل التشيع أنّ النبيّ صلّى الله عليه وسلّم كان ينادي عائشة بالحميراء , </w:t>
      </w:r>
      <w:r w:rsidR="002D3194">
        <w:rPr>
          <w:rFonts w:ascii="Traditional Arabic" w:hAnsi="Traditional Arabic" w:cs="Traditional Arabic" w:hint="cs"/>
          <w:sz w:val="36"/>
          <w:szCs w:val="36"/>
          <w:rtl/>
          <w:lang w:bidi="ar-EG"/>
        </w:rPr>
        <w:t>وهذا تنقيص لها , يعني ل</w:t>
      </w:r>
      <w:r w:rsidR="00716735">
        <w:rPr>
          <w:rFonts w:ascii="Traditional Arabic" w:hAnsi="Traditional Arabic" w:cs="Traditional Arabic" w:hint="cs"/>
          <w:sz w:val="36"/>
          <w:szCs w:val="36"/>
          <w:rtl/>
          <w:lang w:bidi="ar-EG"/>
        </w:rPr>
        <w:t>ا</w:t>
      </w:r>
      <w:r w:rsidR="002D3194">
        <w:rPr>
          <w:rFonts w:ascii="Traditional Arabic" w:hAnsi="Traditional Arabic" w:cs="Traditional Arabic" w:hint="cs"/>
          <w:sz w:val="36"/>
          <w:szCs w:val="36"/>
          <w:rtl/>
          <w:lang w:bidi="ar-EG"/>
        </w:rPr>
        <w:t>شتقاقها من ( الحمار ) والعياذ بالله</w:t>
      </w:r>
      <w:r w:rsidR="00716735">
        <w:rPr>
          <w:rFonts w:ascii="Traditional Arabic" w:hAnsi="Traditional Arabic" w:cs="Traditional Arabic" w:hint="cs"/>
          <w:sz w:val="36"/>
          <w:szCs w:val="36"/>
          <w:rtl/>
          <w:lang w:bidi="ar-EG"/>
        </w:rPr>
        <w:t xml:space="preserve"> , أو لأنه من دم الحيض</w:t>
      </w:r>
      <w:r w:rsidR="002D3194">
        <w:rPr>
          <w:rFonts w:ascii="Traditional Arabic" w:hAnsi="Traditional Arabic" w:cs="Traditional Arabic" w:hint="cs"/>
          <w:sz w:val="36"/>
          <w:szCs w:val="36"/>
          <w:rtl/>
          <w:lang w:bidi="ar-EG"/>
        </w:rPr>
        <w:t xml:space="preserve"> , </w:t>
      </w:r>
    </w:p>
    <w:p w:rsidR="00215EC9" w:rsidRDefault="002D3194"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فيقال أولا : أنّه لم يصح البتة أي حديث فيه هذه اللفظة , كلها ما بين الضعيف و الموضوع , </w:t>
      </w:r>
      <w:r w:rsidR="00655359">
        <w:rPr>
          <w:rFonts w:ascii="Traditional Arabic" w:hAnsi="Traditional Arabic" w:cs="Traditional Arabic" w:hint="cs"/>
          <w:sz w:val="36"/>
          <w:szCs w:val="36"/>
          <w:rtl/>
          <w:lang w:bidi="ar-EG"/>
        </w:rPr>
        <w:t>إلا حديث عند النسائي</w:t>
      </w:r>
      <w:r w:rsidR="004E08C0">
        <w:rPr>
          <w:rStyle w:val="a4"/>
          <w:rFonts w:ascii="Traditional Arabic" w:hAnsi="Traditional Arabic" w:cs="Traditional Arabic"/>
          <w:sz w:val="36"/>
          <w:szCs w:val="36"/>
          <w:rtl/>
          <w:lang w:bidi="ar-EG"/>
        </w:rPr>
        <w:footnoteReference w:id="182"/>
      </w:r>
      <w:r w:rsidR="00655359">
        <w:rPr>
          <w:rFonts w:ascii="Traditional Arabic" w:hAnsi="Traditional Arabic" w:cs="Traditional Arabic" w:hint="cs"/>
          <w:sz w:val="36"/>
          <w:szCs w:val="36"/>
          <w:rtl/>
          <w:lang w:bidi="ar-EG"/>
        </w:rPr>
        <w:t xml:space="preserve"> , قال بن حجر ولم أرد في حديث صحيح ذكر الحميراء إلا هذا " </w:t>
      </w:r>
      <w:r w:rsidR="004E08C0">
        <w:rPr>
          <w:rStyle w:val="a4"/>
          <w:rFonts w:ascii="Traditional Arabic" w:hAnsi="Traditional Arabic" w:cs="Traditional Arabic"/>
          <w:sz w:val="36"/>
          <w:szCs w:val="36"/>
          <w:rtl/>
          <w:lang w:bidi="ar-EG"/>
        </w:rPr>
        <w:footnoteReference w:id="183"/>
      </w:r>
      <w:r w:rsidR="004F0BEC">
        <w:rPr>
          <w:rFonts w:ascii="Traditional Arabic" w:hAnsi="Traditional Arabic" w:cs="Traditional Arabic" w:hint="cs"/>
          <w:sz w:val="36"/>
          <w:szCs w:val="36"/>
          <w:rtl/>
          <w:lang w:bidi="ar-EG"/>
        </w:rPr>
        <w:t xml:space="preserve"> , إلا </w:t>
      </w:r>
      <w:r w:rsidR="004F0BEC">
        <w:rPr>
          <w:rFonts w:ascii="Traditional Arabic" w:hAnsi="Traditional Arabic" w:cs="Traditional Arabic" w:hint="cs"/>
          <w:sz w:val="36"/>
          <w:szCs w:val="36"/>
          <w:rtl/>
          <w:lang w:bidi="ar-EG"/>
        </w:rPr>
        <w:lastRenderedPageBreak/>
        <w:t>أن القلب فيه شيء منها أيضا , إذ هي من طريق محمد بن ابراهيم التيمي عن أبي سلمة بن عبد الرحمن عن عائشة , و محمد له مناكير كما قال أحمد , وأفراد</w:t>
      </w:r>
      <w:r w:rsidR="00123C40">
        <w:rPr>
          <w:rFonts w:ascii="Traditional Arabic" w:hAnsi="Traditional Arabic" w:cs="Traditional Arabic" w:hint="cs"/>
          <w:sz w:val="36"/>
          <w:szCs w:val="36"/>
          <w:rtl/>
          <w:lang w:bidi="ar-EG"/>
        </w:rPr>
        <w:t xml:space="preserve"> كما قال ابن حجر في التقريب , </w:t>
      </w:r>
      <w:r w:rsidR="00923184">
        <w:rPr>
          <w:rFonts w:ascii="Traditional Arabic" w:hAnsi="Traditional Arabic" w:cs="Traditional Arabic" w:hint="cs"/>
          <w:sz w:val="36"/>
          <w:szCs w:val="36"/>
          <w:rtl/>
          <w:lang w:bidi="ar-EG"/>
        </w:rPr>
        <w:t>ولعل هذا منها</w:t>
      </w:r>
      <w:r w:rsidR="00215EC9">
        <w:rPr>
          <w:rFonts w:ascii="Traditional Arabic" w:hAnsi="Traditional Arabic" w:cs="Traditional Arabic" w:hint="cs"/>
          <w:sz w:val="36"/>
          <w:szCs w:val="36"/>
          <w:rtl/>
          <w:lang w:bidi="ar-EG"/>
        </w:rPr>
        <w:t xml:space="preserve"> , لذلك </w:t>
      </w:r>
      <w:r w:rsidR="00215EC9" w:rsidRPr="00215EC9">
        <w:rPr>
          <w:rFonts w:ascii="Traditional Arabic" w:hAnsi="Traditional Arabic" w:cs="Traditional Arabic"/>
          <w:sz w:val="36"/>
          <w:szCs w:val="36"/>
          <w:rtl/>
          <w:lang w:bidi="ar-EG"/>
        </w:rPr>
        <w:t>قال الذهبى فى سير أعلام النبلاء</w:t>
      </w:r>
      <w:r w:rsidR="006635E9">
        <w:rPr>
          <w:rStyle w:val="a4"/>
          <w:rFonts w:ascii="Traditional Arabic" w:hAnsi="Traditional Arabic" w:cs="Traditional Arabic"/>
          <w:sz w:val="36"/>
          <w:szCs w:val="36"/>
          <w:rtl/>
          <w:lang w:bidi="ar-EG"/>
        </w:rPr>
        <w:footnoteReference w:id="184"/>
      </w:r>
      <w:r w:rsidR="00215EC9" w:rsidRPr="00215EC9">
        <w:rPr>
          <w:rFonts w:ascii="Traditional Arabic" w:hAnsi="Traditional Arabic" w:cs="Traditional Arabic"/>
          <w:sz w:val="36"/>
          <w:szCs w:val="36"/>
          <w:rtl/>
          <w:lang w:bidi="ar-EG"/>
        </w:rPr>
        <w:t xml:space="preserve"> : ان كل حديث فيه ياحميراء لايصح</w:t>
      </w:r>
      <w:r w:rsidR="00215EC9">
        <w:rPr>
          <w:rFonts w:ascii="Traditional Arabic" w:hAnsi="Traditional Arabic" w:cs="Traditional Arabic" w:hint="cs"/>
          <w:sz w:val="36"/>
          <w:szCs w:val="36"/>
          <w:rtl/>
          <w:lang w:bidi="ar-EG"/>
        </w:rPr>
        <w:t xml:space="preserve"> </w:t>
      </w:r>
      <w:r w:rsidR="00215EC9" w:rsidRPr="00215EC9">
        <w:rPr>
          <w:rFonts w:ascii="Traditional Arabic" w:hAnsi="Traditional Arabic" w:cs="Traditional Arabic"/>
          <w:sz w:val="36"/>
          <w:szCs w:val="36"/>
          <w:rtl/>
          <w:lang w:bidi="ar-EG"/>
        </w:rPr>
        <w:t>وقال بن القيم فى المنار المنيف</w:t>
      </w:r>
      <w:r w:rsidR="002C5B8A">
        <w:rPr>
          <w:rStyle w:val="a4"/>
          <w:rFonts w:ascii="Traditional Arabic" w:hAnsi="Traditional Arabic" w:cs="Traditional Arabic"/>
          <w:sz w:val="36"/>
          <w:szCs w:val="36"/>
          <w:rtl/>
          <w:lang w:bidi="ar-EG"/>
        </w:rPr>
        <w:footnoteReference w:id="185"/>
      </w:r>
      <w:r w:rsidR="00215EC9" w:rsidRPr="00215EC9">
        <w:rPr>
          <w:rFonts w:ascii="Traditional Arabic" w:hAnsi="Traditional Arabic" w:cs="Traditional Arabic"/>
          <w:sz w:val="36"/>
          <w:szCs w:val="36"/>
          <w:rtl/>
          <w:lang w:bidi="ar-EG"/>
        </w:rPr>
        <w:t>: وكل حديث فيه " ياحميراء " أو ذكر " الحميراء " فهو كذب مختلق</w:t>
      </w:r>
      <w:r w:rsidR="00215EC9" w:rsidRPr="00215EC9">
        <w:rPr>
          <w:rFonts w:ascii="Traditional Arabic" w:eastAsia="Times New Roman" w:hAnsi="Traditional Arabic" w:cs="Traditional Arabic"/>
          <w:b/>
          <w:bCs/>
          <w:color w:val="808080"/>
          <w:sz w:val="40"/>
          <w:szCs w:val="40"/>
          <w:rtl/>
          <w:lang w:bidi="ar-EG"/>
        </w:rPr>
        <w:t xml:space="preserve"> </w:t>
      </w:r>
      <w:r w:rsidR="00923184">
        <w:rPr>
          <w:rFonts w:ascii="Traditional Arabic" w:hAnsi="Traditional Arabic" w:cs="Traditional Arabic" w:hint="cs"/>
          <w:sz w:val="36"/>
          <w:szCs w:val="36"/>
          <w:rtl/>
          <w:lang w:bidi="ar-EG"/>
        </w:rPr>
        <w:t xml:space="preserve"> , فالله أعلم .</w:t>
      </w:r>
    </w:p>
    <w:p w:rsidR="00923184" w:rsidRDefault="00923184"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ثانيا : أنّ هذا من أقبح الجهل باللغة , بل لا أظنّ مبتدئا يقول مثل هذا , </w:t>
      </w:r>
      <w:r w:rsidR="00FB14B8">
        <w:rPr>
          <w:rFonts w:ascii="Traditional Arabic" w:hAnsi="Traditional Arabic" w:cs="Traditional Arabic" w:hint="cs"/>
          <w:sz w:val="36"/>
          <w:szCs w:val="36"/>
          <w:rtl/>
          <w:lang w:bidi="ar-EG"/>
        </w:rPr>
        <w:t>إذ الحميراء , تصغير حمراء , لا حمار أو حمارة , وهذا معروف , قال</w:t>
      </w:r>
      <w:r w:rsidR="00C453AF">
        <w:rPr>
          <w:rFonts w:ascii="Traditional Arabic" w:hAnsi="Traditional Arabic" w:cs="Traditional Arabic" w:hint="cs"/>
          <w:sz w:val="36"/>
          <w:szCs w:val="36"/>
          <w:rtl/>
          <w:lang w:bidi="ar-EG"/>
        </w:rPr>
        <w:t xml:space="preserve"> في لسان العرب : كان يقول لها ( يعني النبي صلّى الله عليه وسلّم ) أحيانا يا حميراء </w:t>
      </w:r>
      <w:r w:rsidR="00F775D8">
        <w:rPr>
          <w:rFonts w:ascii="Traditional Arabic" w:hAnsi="Traditional Arabic" w:cs="Traditional Arabic" w:hint="cs"/>
          <w:sz w:val="36"/>
          <w:szCs w:val="36"/>
          <w:rtl/>
          <w:lang w:bidi="ar-EG"/>
        </w:rPr>
        <w:t>تصغير الحمراء , يريد البيضاء</w:t>
      </w:r>
      <w:r w:rsidR="00F775D8">
        <w:rPr>
          <w:rStyle w:val="a4"/>
          <w:rFonts w:ascii="Traditional Arabic" w:hAnsi="Traditional Arabic" w:cs="Traditional Arabic"/>
          <w:sz w:val="36"/>
          <w:szCs w:val="36"/>
          <w:rtl/>
          <w:lang w:bidi="ar-EG"/>
        </w:rPr>
        <w:footnoteReference w:id="186"/>
      </w:r>
      <w:r w:rsidR="00F775D8">
        <w:rPr>
          <w:rFonts w:ascii="Traditional Arabic" w:hAnsi="Traditional Arabic" w:cs="Traditional Arabic" w:hint="cs"/>
          <w:sz w:val="36"/>
          <w:szCs w:val="36"/>
          <w:rtl/>
          <w:lang w:bidi="ar-EG"/>
        </w:rPr>
        <w:t xml:space="preserve"> ,</w:t>
      </w:r>
      <w:r w:rsidR="000173F7">
        <w:rPr>
          <w:rFonts w:ascii="Traditional Arabic" w:hAnsi="Traditional Arabic" w:cs="Traditional Arabic" w:hint="cs"/>
          <w:sz w:val="36"/>
          <w:szCs w:val="36"/>
          <w:rtl/>
          <w:lang w:bidi="ar-EG"/>
        </w:rPr>
        <w:t xml:space="preserve"> والعرب تقول عن الأبيض الأحمر , </w:t>
      </w:r>
      <w:r w:rsidR="00A0034F">
        <w:rPr>
          <w:rFonts w:ascii="Traditional Arabic" w:hAnsi="Traditional Arabic" w:cs="Traditional Arabic" w:hint="cs"/>
          <w:sz w:val="36"/>
          <w:szCs w:val="36"/>
          <w:rtl/>
          <w:lang w:bidi="ar-EG"/>
        </w:rPr>
        <w:t>كقولهم :</w:t>
      </w:r>
    </w:p>
    <w:p w:rsidR="00A0034F" w:rsidRDefault="00A0034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جمعتم فأوعيتم , وجئتم بمعشر                    توافت به حمران عبد و سودها</w:t>
      </w:r>
      <w:r w:rsidR="00426756">
        <w:rPr>
          <w:rStyle w:val="a4"/>
          <w:rFonts w:ascii="Traditional Arabic" w:hAnsi="Traditional Arabic" w:cs="Traditional Arabic"/>
          <w:sz w:val="36"/>
          <w:szCs w:val="36"/>
          <w:rtl/>
          <w:lang w:bidi="ar-EG"/>
        </w:rPr>
        <w:footnoteReference w:id="187"/>
      </w:r>
    </w:p>
    <w:p w:rsidR="00716735" w:rsidRDefault="0071673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وكذلك لا يعرف في لسان العرب أنهم يطلقونه على دم الحيض , ومن جلب هذا المعنى , فالبينة عليه , من اشعار العرب , أو أقوال أهل العلم باللغة , وأنّى له هذا .</w:t>
      </w:r>
    </w:p>
    <w:p w:rsidR="007751D3" w:rsidRDefault="002810D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وهذا</w:t>
      </w:r>
      <w:r w:rsidR="00346C10">
        <w:rPr>
          <w:rFonts w:ascii="Traditional Arabic" w:hAnsi="Traditional Arabic" w:cs="Traditional Arabic" w:hint="cs"/>
          <w:sz w:val="36"/>
          <w:szCs w:val="36"/>
          <w:rtl/>
          <w:lang w:bidi="ar-EG"/>
        </w:rPr>
        <w:t xml:space="preserve"> في الحقيقة</w:t>
      </w:r>
      <w:r>
        <w:rPr>
          <w:rFonts w:ascii="Traditional Arabic" w:hAnsi="Traditional Arabic" w:cs="Traditional Arabic" w:hint="cs"/>
          <w:sz w:val="36"/>
          <w:szCs w:val="36"/>
          <w:rtl/>
          <w:lang w:bidi="ar-EG"/>
        </w:rPr>
        <w:t xml:space="preserve"> باب من شبه العوام , لا شبه أهل العلم , فال</w:t>
      </w:r>
      <w:r w:rsidR="001A607C">
        <w:rPr>
          <w:rFonts w:ascii="Traditional Arabic" w:hAnsi="Traditional Arabic" w:cs="Traditional Arabic" w:hint="cs"/>
          <w:sz w:val="36"/>
          <w:szCs w:val="36"/>
          <w:rtl/>
          <w:lang w:bidi="ar-EG"/>
        </w:rPr>
        <w:t>عوام لا يفرّقون و لا يميزون بين</w:t>
      </w:r>
      <w:r>
        <w:rPr>
          <w:rFonts w:ascii="Traditional Arabic" w:hAnsi="Traditional Arabic" w:cs="Traditional Arabic" w:hint="cs"/>
          <w:sz w:val="36"/>
          <w:szCs w:val="36"/>
          <w:rtl/>
          <w:lang w:bidi="ar-EG"/>
        </w:rPr>
        <w:t xml:space="preserve"> صحيح اللغة و سقيمها , و لا أظنّ أن أحدا من علمائهم </w:t>
      </w:r>
      <w:r w:rsidR="00E41579">
        <w:rPr>
          <w:rFonts w:ascii="Traditional Arabic" w:hAnsi="Traditional Arabic" w:cs="Traditional Arabic" w:hint="cs"/>
          <w:sz w:val="36"/>
          <w:szCs w:val="36"/>
          <w:rtl/>
          <w:lang w:bidi="ar-EG"/>
        </w:rPr>
        <w:t>يقول أن هذه سبّة , أو تنقيص , وإلا أشار على نفسه , والله المستعان .</w:t>
      </w:r>
    </w:p>
    <w:p w:rsidR="00885D93" w:rsidRDefault="00885D93" w:rsidP="00567451">
      <w:pPr>
        <w:autoSpaceDE w:val="0"/>
        <w:autoSpaceDN w:val="0"/>
        <w:adjustRightInd w:val="0"/>
        <w:spacing w:after="0" w:line="240" w:lineRule="auto"/>
        <w:rPr>
          <w:rFonts w:ascii="Traditional Arabic" w:hAnsi="Traditional Arabic" w:cs="Traditional Arabic"/>
          <w:sz w:val="36"/>
          <w:szCs w:val="36"/>
          <w:rtl/>
          <w:lang w:bidi="ar-EG"/>
        </w:rPr>
      </w:pPr>
    </w:p>
    <w:p w:rsidR="001E03CB" w:rsidRDefault="001E03CB" w:rsidP="00567451">
      <w:pPr>
        <w:autoSpaceDE w:val="0"/>
        <w:autoSpaceDN w:val="0"/>
        <w:adjustRightInd w:val="0"/>
        <w:spacing w:after="0" w:line="240" w:lineRule="auto"/>
        <w:jc w:val="center"/>
        <w:rPr>
          <w:rFonts w:ascii="Traditional Arabic" w:hAnsi="Traditional Arabic" w:cs="Traditional Arabic"/>
          <w:b/>
          <w:bCs/>
          <w:sz w:val="36"/>
          <w:szCs w:val="36"/>
          <w:rtl/>
          <w:lang w:bidi="ar-EG"/>
        </w:rPr>
      </w:pPr>
      <w:r w:rsidRPr="001E03CB">
        <w:rPr>
          <w:rFonts w:ascii="Traditional Arabic" w:hAnsi="Traditional Arabic" w:cs="Traditional Arabic" w:hint="cs"/>
          <w:b/>
          <w:bCs/>
          <w:sz w:val="36"/>
          <w:szCs w:val="36"/>
          <w:rtl/>
          <w:lang w:bidi="ar-EG"/>
        </w:rPr>
        <w:t>ثانيا</w:t>
      </w:r>
      <w:r>
        <w:rPr>
          <w:rFonts w:ascii="Traditional Arabic" w:hAnsi="Traditional Arabic" w:cs="Traditional Arabic" w:hint="cs"/>
          <w:b/>
          <w:bCs/>
          <w:sz w:val="36"/>
          <w:szCs w:val="36"/>
          <w:rtl/>
          <w:lang w:bidi="ar-EG"/>
        </w:rPr>
        <w:t xml:space="preserve">: </w:t>
      </w:r>
      <w:r w:rsidRPr="001E03CB">
        <w:rPr>
          <w:rFonts w:ascii="Traditional Arabic" w:hAnsi="Traditional Arabic" w:cs="Traditional Arabic" w:hint="cs"/>
          <w:b/>
          <w:bCs/>
          <w:sz w:val="36"/>
          <w:szCs w:val="36"/>
          <w:rtl/>
          <w:lang w:bidi="ar-EG"/>
        </w:rPr>
        <w:t>شبهات مدخلها من الناحية الحديثية</w:t>
      </w:r>
    </w:p>
    <w:p w:rsidR="00776494" w:rsidRDefault="007F132B" w:rsidP="00567451">
      <w:pPr>
        <w:autoSpaceDE w:val="0"/>
        <w:autoSpaceDN w:val="0"/>
        <w:adjustRightInd w:val="0"/>
        <w:spacing w:after="0" w:line="240" w:lineRule="auto"/>
        <w:rPr>
          <w:rFonts w:ascii="Traditional Arabic" w:hAnsi="Traditional Arabic" w:cs="Traditional Arabic"/>
          <w:sz w:val="36"/>
          <w:szCs w:val="36"/>
          <w:rtl/>
          <w:lang w:bidi="ar-EG"/>
        </w:rPr>
      </w:pPr>
      <w:r w:rsidRPr="00776494">
        <w:rPr>
          <w:rFonts w:ascii="Traditional Arabic" w:hAnsi="Traditional Arabic" w:cs="Traditional Arabic" w:hint="cs"/>
          <w:sz w:val="36"/>
          <w:szCs w:val="36"/>
          <w:rtl/>
          <w:lang w:bidi="ar-EG"/>
        </w:rPr>
        <w:t>هذه قد أف</w:t>
      </w:r>
      <w:r w:rsidR="001A607C">
        <w:rPr>
          <w:rFonts w:ascii="Traditional Arabic" w:hAnsi="Traditional Arabic" w:cs="Traditional Arabic" w:hint="cs"/>
          <w:sz w:val="36"/>
          <w:szCs w:val="36"/>
          <w:rtl/>
          <w:lang w:bidi="ar-EG"/>
        </w:rPr>
        <w:t>ردنا لها الفصل الأخير, مما هو ك</w:t>
      </w:r>
      <w:r w:rsidRPr="00776494">
        <w:rPr>
          <w:rFonts w:ascii="Traditional Arabic" w:hAnsi="Traditional Arabic" w:cs="Traditional Arabic" w:hint="cs"/>
          <w:sz w:val="36"/>
          <w:szCs w:val="36"/>
          <w:rtl/>
          <w:lang w:bidi="ar-EG"/>
        </w:rPr>
        <w:t xml:space="preserve">ذب و باطل عن عائشة رضي الله عنها , </w:t>
      </w:r>
      <w:r w:rsidR="00326A8C">
        <w:rPr>
          <w:rFonts w:ascii="Traditional Arabic" w:hAnsi="Traditional Arabic" w:cs="Traditional Arabic" w:hint="cs"/>
          <w:sz w:val="36"/>
          <w:szCs w:val="36"/>
          <w:rtl/>
          <w:lang w:bidi="ar-EG"/>
        </w:rPr>
        <w:t>ونذكر ههنا شيء مما لا يصحّ عنها رضي الله عنها أيضا :</w:t>
      </w:r>
    </w:p>
    <w:p w:rsidR="00326A8C" w:rsidRDefault="00326A8C"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905378">
        <w:rPr>
          <w:rFonts w:ascii="Traditional Arabic" w:hAnsi="Traditional Arabic" w:cs="Traditional Arabic" w:hint="cs"/>
          <w:b/>
          <w:bCs/>
          <w:sz w:val="36"/>
          <w:szCs w:val="36"/>
          <w:rtl/>
          <w:lang w:bidi="ar-EG"/>
        </w:rPr>
        <w:t>1- ما أخرجه البخاري في أدبه المفرد</w:t>
      </w:r>
      <w:r w:rsidR="00CD6152">
        <w:rPr>
          <w:rFonts w:ascii="Traditional Arabic" w:hAnsi="Traditional Arabic" w:cs="Traditional Arabic" w:hint="cs"/>
          <w:b/>
          <w:bCs/>
          <w:sz w:val="36"/>
          <w:szCs w:val="36"/>
          <w:rtl/>
          <w:lang w:bidi="ar-EG"/>
        </w:rPr>
        <w:t xml:space="preserve"> وزعموا أن ذلك " </w:t>
      </w:r>
      <w:r w:rsidR="007D0AFA">
        <w:rPr>
          <w:rFonts w:ascii="Traditional Arabic" w:hAnsi="Traditional Arabic" w:cs="Traditional Arabic" w:hint="cs"/>
          <w:b/>
          <w:bCs/>
          <w:sz w:val="36"/>
          <w:szCs w:val="36"/>
          <w:rtl/>
          <w:lang w:bidi="ar-EG"/>
        </w:rPr>
        <w:t>سوء أدب "</w:t>
      </w:r>
      <w:r w:rsidR="00905378">
        <w:rPr>
          <w:rFonts w:ascii="Traditional Arabic" w:hAnsi="Traditional Arabic" w:cs="Traditional Arabic" w:hint="cs"/>
          <w:b/>
          <w:bCs/>
          <w:sz w:val="36"/>
          <w:szCs w:val="36"/>
          <w:rtl/>
          <w:lang w:bidi="ar-EG"/>
        </w:rPr>
        <w:t xml:space="preserve"> :</w:t>
      </w:r>
    </w:p>
    <w:p w:rsidR="00905378" w:rsidRDefault="00905378" w:rsidP="00567451">
      <w:pPr>
        <w:autoSpaceDE w:val="0"/>
        <w:autoSpaceDN w:val="0"/>
        <w:adjustRightInd w:val="0"/>
        <w:spacing w:after="0" w:line="240" w:lineRule="auto"/>
        <w:rPr>
          <w:rFonts w:ascii="Traditional Arabic" w:hAnsi="Traditional Arabic" w:cs="Traditional Arabic"/>
          <w:sz w:val="36"/>
          <w:szCs w:val="36"/>
          <w:rtl/>
          <w:lang w:bidi="ar-EG"/>
        </w:rPr>
      </w:pPr>
      <w:r w:rsidRPr="00905378">
        <w:rPr>
          <w:rFonts w:ascii="Traditional Arabic" w:hAnsi="Traditional Arabic" w:cs="Traditional Arabic" w:hint="cs"/>
          <w:sz w:val="36"/>
          <w:szCs w:val="36"/>
          <w:rtl/>
          <w:lang w:bidi="ar-EG"/>
        </w:rPr>
        <w:lastRenderedPageBreak/>
        <w:t>حدثنا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عبد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بن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يزيد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قال</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حدثنا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عبد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الرحمن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بن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زياد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قال</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حدثني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عمارة</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بن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غراب</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عمة</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حدثته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أنها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سألت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عائشة</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المؤمنين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رضي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عنها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فقالت</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إن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زوج</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إحدانا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يريدها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فتمنعه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نفسها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إما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تكون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غضبى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أو</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تكن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نشيطة</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فهل</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علينا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ذلك</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حرج</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قالت</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نعم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حقه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عليك</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لو</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أرادك</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وأنت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قتب</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تمنعيه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قالت</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قلت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لها</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إحدانا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تحيض</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وليس</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ولزوجها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إلا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فراش</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واحد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أو</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لحاف</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واحد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فكيف</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تصنع</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قالت</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لتشد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عليها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إزارها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ثم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تنام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معه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فوق</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ذلك</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مع</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أني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سوف</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أخبرك</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صنع</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النبي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صلى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عليه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وسلم</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إنه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كان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ليلتي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منه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فطحنت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شيئا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شعير</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فجعلت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قرصا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فدخل</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فرد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الباب</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ودخل</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المسجد</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وكان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إذا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أراد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ينام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أغلق</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الباب</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وأوكأ</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القربة</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وأكفأ</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القدح</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وأطفأ</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المصباح</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فانتظرته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ينصرف</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فأطعمه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القرص</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فلم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ينصرف</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حتى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غلبني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النوم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وأوجعه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البرد</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فأتاني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فأقامني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ثم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قال</w:t>
      </w:r>
      <w:r w:rsidRPr="00905378">
        <w:rPr>
          <w:rFonts w:ascii="Traditional Arabic" w:hAnsi="Traditional Arabic" w:cs="Traditional Arabic"/>
          <w:sz w:val="36"/>
          <w:szCs w:val="36"/>
          <w:rtl/>
          <w:lang w:bidi="ar-EG"/>
        </w:rPr>
        <w:t xml:space="preserve"> : " </w:t>
      </w:r>
      <w:r w:rsidRPr="00905378">
        <w:rPr>
          <w:rFonts w:ascii="Traditional Arabic" w:hAnsi="Traditional Arabic" w:cs="Traditional Arabic" w:hint="cs"/>
          <w:sz w:val="36"/>
          <w:szCs w:val="36"/>
          <w:rtl/>
          <w:lang w:bidi="ar-EG"/>
        </w:rPr>
        <w:t>أدفئيني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أدفئيني</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فقلت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له</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إني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حائض</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فقال</w:t>
      </w:r>
      <w:r w:rsidRPr="00905378">
        <w:rPr>
          <w:rFonts w:ascii="Traditional Arabic" w:hAnsi="Traditional Arabic" w:cs="Traditional Arabic"/>
          <w:sz w:val="36"/>
          <w:szCs w:val="36"/>
          <w:rtl/>
          <w:lang w:bidi="ar-EG"/>
        </w:rPr>
        <w:t xml:space="preserve"> : " </w:t>
      </w:r>
      <w:r w:rsidRPr="00905378">
        <w:rPr>
          <w:rFonts w:ascii="Traditional Arabic" w:hAnsi="Traditional Arabic" w:cs="Traditional Arabic" w:hint="cs"/>
          <w:sz w:val="36"/>
          <w:szCs w:val="36"/>
          <w:rtl/>
          <w:lang w:bidi="ar-EG"/>
        </w:rPr>
        <w:t>وإن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اكشفي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فخذيك</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فكشفت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فخذي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فوضع</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خده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ورأسه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فخذي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حتى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دفئ</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فأقبلت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شاة</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لجارنا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داجنة</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فدخلت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ثم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عمدت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القرص</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فأخذته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ثم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أدبرت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به</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قالت</w:t>
      </w:r>
      <w:r w:rsidRPr="00905378">
        <w:rPr>
          <w:rFonts w:ascii="Traditional Arabic" w:hAnsi="Traditional Arabic" w:cs="Traditional Arabic"/>
          <w:sz w:val="36"/>
          <w:szCs w:val="36"/>
          <w:rtl/>
          <w:lang w:bidi="ar-EG"/>
        </w:rPr>
        <w:t xml:space="preserve"> : </w:t>
      </w:r>
      <w:r w:rsidRPr="00905378">
        <w:rPr>
          <w:rFonts w:ascii="Traditional Arabic" w:hAnsi="Traditional Arabic" w:cs="Traditional Arabic" w:hint="cs"/>
          <w:sz w:val="36"/>
          <w:szCs w:val="36"/>
          <w:rtl/>
          <w:lang w:bidi="ar-EG"/>
        </w:rPr>
        <w:t>وقلقت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عنه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واستيقظ</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النبي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صلى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عليه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وسلم</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فبادرتها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إلى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الباب</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فقال</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النبي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صلى</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الله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عليه</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وسلم</w:t>
      </w:r>
      <w:r w:rsidRPr="00905378">
        <w:rPr>
          <w:rFonts w:ascii="Traditional Arabic" w:hAnsi="Traditional Arabic" w:cs="Traditional Arabic"/>
          <w:sz w:val="36"/>
          <w:szCs w:val="36"/>
          <w:rtl/>
          <w:lang w:bidi="ar-EG"/>
        </w:rPr>
        <w:t xml:space="preserve"> : " </w:t>
      </w:r>
      <w:r w:rsidRPr="00905378">
        <w:rPr>
          <w:rFonts w:ascii="Traditional Arabic" w:hAnsi="Traditional Arabic" w:cs="Traditional Arabic" w:hint="cs"/>
          <w:sz w:val="36"/>
          <w:szCs w:val="36"/>
          <w:rtl/>
          <w:lang w:bidi="ar-EG"/>
        </w:rPr>
        <w:t>خذي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أدركت</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من</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قرصك</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ولا</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تؤذي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جارك</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في</w:t>
      </w:r>
      <w:r w:rsidRPr="00905378">
        <w:rPr>
          <w:rFonts w:ascii="Traditional Arabic" w:hAnsi="Traditional Arabic" w:cs="Traditional Arabic"/>
          <w:sz w:val="36"/>
          <w:szCs w:val="36"/>
          <w:rtl/>
          <w:lang w:bidi="ar-EG"/>
        </w:rPr>
        <w:t xml:space="preserve"> </w:t>
      </w:r>
      <w:r w:rsidRPr="00905378">
        <w:rPr>
          <w:rFonts w:ascii="Traditional Arabic" w:hAnsi="Traditional Arabic" w:cs="Traditional Arabic" w:hint="cs"/>
          <w:sz w:val="36"/>
          <w:szCs w:val="36"/>
          <w:rtl/>
          <w:lang w:bidi="ar-EG"/>
        </w:rPr>
        <w:t>شاته</w:t>
      </w:r>
      <w:r w:rsidRPr="00905378">
        <w:rPr>
          <w:rFonts w:ascii="Traditional Arabic" w:hAnsi="Traditional Arabic" w:cs="Traditional Arabic"/>
          <w:sz w:val="36"/>
          <w:szCs w:val="36"/>
          <w:rtl/>
          <w:lang w:bidi="ar-EG"/>
        </w:rPr>
        <w:t xml:space="preserve"> "</w:t>
      </w:r>
      <w:r>
        <w:rPr>
          <w:rStyle w:val="a4"/>
          <w:rFonts w:ascii="Traditional Arabic" w:hAnsi="Traditional Arabic" w:cs="Traditional Arabic"/>
          <w:sz w:val="36"/>
          <w:szCs w:val="36"/>
          <w:rtl/>
          <w:lang w:bidi="ar-EG"/>
        </w:rPr>
        <w:footnoteReference w:id="188"/>
      </w:r>
    </w:p>
    <w:p w:rsidR="00741FB8" w:rsidRDefault="003316B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هذا الحديث في إسناده</w:t>
      </w:r>
      <w:r w:rsidR="00741FB8">
        <w:rPr>
          <w:rFonts w:ascii="Traditional Arabic" w:hAnsi="Traditional Arabic" w:cs="Traditional Arabic" w:hint="cs"/>
          <w:sz w:val="36"/>
          <w:szCs w:val="36"/>
          <w:rtl/>
          <w:lang w:bidi="ar-EG"/>
        </w:rPr>
        <w:t xml:space="preserve"> , </w:t>
      </w:r>
    </w:p>
    <w:p w:rsidR="007E7370" w:rsidRDefault="00741FB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أولا :</w:t>
      </w:r>
      <w:r w:rsidR="003316B5">
        <w:rPr>
          <w:rFonts w:ascii="Traditional Arabic" w:hAnsi="Traditional Arabic" w:cs="Traditional Arabic" w:hint="cs"/>
          <w:sz w:val="36"/>
          <w:szCs w:val="36"/>
          <w:rtl/>
          <w:lang w:bidi="ar-EG"/>
        </w:rPr>
        <w:t xml:space="preserve"> عبد الرحمن بن زياد وهو الإفريقي </w:t>
      </w:r>
      <w:r w:rsidR="00070946">
        <w:rPr>
          <w:rFonts w:ascii="Traditional Arabic" w:hAnsi="Traditional Arabic" w:cs="Traditional Arabic" w:hint="cs"/>
          <w:sz w:val="36"/>
          <w:szCs w:val="36"/>
          <w:rtl/>
          <w:lang w:bidi="ar-EG"/>
        </w:rPr>
        <w:t xml:space="preserve">, وهو ضعيف </w:t>
      </w:r>
      <w:r w:rsidR="00BA77BE">
        <w:rPr>
          <w:rFonts w:ascii="Traditional Arabic" w:hAnsi="Traditional Arabic" w:cs="Traditional Arabic" w:hint="cs"/>
          <w:sz w:val="36"/>
          <w:szCs w:val="36"/>
          <w:rtl/>
          <w:lang w:bidi="ar-EG"/>
        </w:rPr>
        <w:t>عند جمهور المحدّثين , ولكن البخاري قوّى أمره</w:t>
      </w:r>
      <w:r w:rsidR="007A74F2">
        <w:rPr>
          <w:rFonts w:ascii="Traditional Arabic" w:hAnsi="Traditional Arabic" w:cs="Traditional Arabic" w:hint="cs"/>
          <w:sz w:val="36"/>
          <w:szCs w:val="36"/>
          <w:rtl/>
          <w:lang w:bidi="ar-EG"/>
        </w:rPr>
        <w:t xml:space="preserve"> وأثنى عليه خيرا</w:t>
      </w:r>
      <w:r w:rsidR="00BA77BE">
        <w:rPr>
          <w:rFonts w:ascii="Traditional Arabic" w:hAnsi="Traditional Arabic" w:cs="Traditional Arabic" w:hint="cs"/>
          <w:sz w:val="36"/>
          <w:szCs w:val="36"/>
          <w:rtl/>
          <w:lang w:bidi="ar-EG"/>
        </w:rPr>
        <w:t xml:space="preserve"> , فقال " هو مقارب الحديث</w:t>
      </w:r>
      <w:r w:rsidR="00A57790">
        <w:rPr>
          <w:rStyle w:val="a4"/>
          <w:rFonts w:ascii="Traditional Arabic" w:hAnsi="Traditional Arabic" w:cs="Traditional Arabic"/>
          <w:sz w:val="36"/>
          <w:szCs w:val="36"/>
          <w:rtl/>
          <w:lang w:bidi="ar-EG"/>
        </w:rPr>
        <w:footnoteReference w:id="189"/>
      </w:r>
      <w:r w:rsidR="00BA77BE">
        <w:rPr>
          <w:rFonts w:ascii="Traditional Arabic" w:hAnsi="Traditional Arabic" w:cs="Traditional Arabic" w:hint="cs"/>
          <w:sz w:val="36"/>
          <w:szCs w:val="36"/>
          <w:rtl/>
          <w:lang w:bidi="ar-EG"/>
        </w:rPr>
        <w:t xml:space="preserve"> "</w:t>
      </w:r>
      <w:r w:rsidR="007A74F2">
        <w:rPr>
          <w:rStyle w:val="a4"/>
          <w:rFonts w:ascii="Traditional Arabic" w:hAnsi="Traditional Arabic" w:cs="Traditional Arabic"/>
          <w:sz w:val="36"/>
          <w:szCs w:val="36"/>
          <w:rtl/>
          <w:lang w:bidi="ar-EG"/>
        </w:rPr>
        <w:footnoteReference w:id="190"/>
      </w:r>
      <w:r w:rsidR="00BA77BE">
        <w:rPr>
          <w:rFonts w:ascii="Traditional Arabic" w:hAnsi="Traditional Arabic" w:cs="Traditional Arabic" w:hint="cs"/>
          <w:sz w:val="36"/>
          <w:szCs w:val="36"/>
          <w:rtl/>
          <w:lang w:bidi="ar-EG"/>
        </w:rPr>
        <w:t xml:space="preserve"> وكذا بن معين , </w:t>
      </w:r>
      <w:r w:rsidR="00917E1D">
        <w:rPr>
          <w:rFonts w:ascii="Traditional Arabic" w:hAnsi="Traditional Arabic" w:cs="Traditional Arabic" w:hint="cs"/>
          <w:sz w:val="36"/>
          <w:szCs w:val="36"/>
          <w:rtl/>
          <w:lang w:bidi="ar-EG"/>
        </w:rPr>
        <w:t xml:space="preserve">وقال بن عدي في الكامل </w:t>
      </w:r>
      <w:r w:rsidR="00917E1D">
        <w:rPr>
          <w:rStyle w:val="a4"/>
          <w:rFonts w:ascii="Traditional Arabic" w:hAnsi="Traditional Arabic" w:cs="Traditional Arabic"/>
          <w:sz w:val="36"/>
          <w:szCs w:val="36"/>
          <w:rtl/>
          <w:lang w:bidi="ar-EG"/>
        </w:rPr>
        <w:footnoteReference w:id="191"/>
      </w:r>
      <w:r w:rsidR="00A57790">
        <w:rPr>
          <w:rFonts w:ascii="Traditional Arabic" w:hAnsi="Traditional Arabic" w:cs="Traditional Arabic" w:hint="cs"/>
          <w:sz w:val="36"/>
          <w:szCs w:val="36"/>
          <w:rtl/>
          <w:lang w:bidi="ar-EG"/>
        </w:rPr>
        <w:t xml:space="preserve"> " أروى الناس عنه عبد الله بن يزيد المقري وعامة حديثه و ما يرويه لا يتابع عليه "</w:t>
      </w:r>
      <w:r w:rsidR="00BF7EB1">
        <w:rPr>
          <w:rFonts w:ascii="Traditional Arabic" w:hAnsi="Traditional Arabic" w:cs="Traditional Arabic" w:hint="cs"/>
          <w:sz w:val="36"/>
          <w:szCs w:val="36"/>
          <w:rtl/>
          <w:lang w:bidi="ar-EG"/>
        </w:rPr>
        <w:t xml:space="preserve"> , لذلك أخرج البخاري هذا الحديث من روايته , </w:t>
      </w:r>
      <w:r w:rsidR="00E60FF9">
        <w:rPr>
          <w:rFonts w:ascii="Traditional Arabic" w:hAnsi="Traditional Arabic" w:cs="Traditional Arabic" w:hint="cs"/>
          <w:sz w:val="36"/>
          <w:szCs w:val="36"/>
          <w:rtl/>
          <w:lang w:bidi="ar-EG"/>
        </w:rPr>
        <w:t>وهذا الحديث عندي من قسم الحسن</w:t>
      </w:r>
      <w:r w:rsidR="00684CC9">
        <w:rPr>
          <w:rFonts w:ascii="Traditional Arabic" w:hAnsi="Traditional Arabic" w:cs="Traditional Arabic" w:hint="cs"/>
          <w:sz w:val="36"/>
          <w:szCs w:val="36"/>
          <w:rtl/>
          <w:lang w:bidi="ar-EG"/>
        </w:rPr>
        <w:t xml:space="preserve"> غير</w:t>
      </w:r>
      <w:r w:rsidR="00E60FF9">
        <w:rPr>
          <w:rFonts w:ascii="Traditional Arabic" w:hAnsi="Traditional Arabic" w:cs="Traditional Arabic" w:hint="cs"/>
          <w:sz w:val="36"/>
          <w:szCs w:val="36"/>
          <w:rtl/>
          <w:lang w:bidi="ar-EG"/>
        </w:rPr>
        <w:t xml:space="preserve"> المحتج به , و في الأدب المفرد</w:t>
      </w:r>
      <w:r w:rsidR="00D250D8">
        <w:rPr>
          <w:rFonts w:ascii="Traditional Arabic" w:hAnsi="Traditional Arabic" w:cs="Traditional Arabic" w:hint="cs"/>
          <w:sz w:val="36"/>
          <w:szCs w:val="36"/>
          <w:rtl/>
          <w:lang w:bidi="ar-EG"/>
        </w:rPr>
        <w:t xml:space="preserve"> للبخاري</w:t>
      </w:r>
      <w:r w:rsidR="00E60FF9">
        <w:rPr>
          <w:rFonts w:ascii="Traditional Arabic" w:hAnsi="Traditional Arabic" w:cs="Traditional Arabic" w:hint="cs"/>
          <w:sz w:val="36"/>
          <w:szCs w:val="36"/>
          <w:rtl/>
          <w:lang w:bidi="ar-EG"/>
        </w:rPr>
        <w:t xml:space="preserve"> من هذا القسم</w:t>
      </w:r>
      <w:r w:rsidR="00140075">
        <w:rPr>
          <w:rFonts w:ascii="Traditional Arabic" w:hAnsi="Traditional Arabic" w:cs="Traditional Arabic" w:hint="cs"/>
          <w:sz w:val="36"/>
          <w:szCs w:val="36"/>
          <w:rtl/>
          <w:lang w:bidi="ar-EG"/>
        </w:rPr>
        <w:t xml:space="preserve"> </w:t>
      </w:r>
      <w:r w:rsidR="007E7370">
        <w:rPr>
          <w:rFonts w:ascii="Traditional Arabic" w:hAnsi="Traditional Arabic" w:cs="Traditional Arabic" w:hint="cs"/>
          <w:sz w:val="36"/>
          <w:szCs w:val="36"/>
          <w:rtl/>
          <w:lang w:bidi="ar-EG"/>
        </w:rPr>
        <w:t>شيء ليس بالكثير</w:t>
      </w:r>
      <w:r w:rsidR="00140075">
        <w:rPr>
          <w:rFonts w:ascii="Traditional Arabic" w:hAnsi="Traditional Arabic" w:cs="Traditional Arabic" w:hint="cs"/>
          <w:sz w:val="36"/>
          <w:szCs w:val="36"/>
          <w:rtl/>
          <w:lang w:bidi="ar-EG"/>
        </w:rPr>
        <w:t xml:space="preserve">, </w:t>
      </w:r>
    </w:p>
    <w:p w:rsidR="005F6C44" w:rsidRDefault="007E7370" w:rsidP="00727926">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ثانيا : </w:t>
      </w:r>
      <w:r w:rsidR="00140075">
        <w:rPr>
          <w:rFonts w:ascii="Traditional Arabic" w:hAnsi="Traditional Arabic" w:cs="Traditional Arabic" w:hint="cs"/>
          <w:sz w:val="36"/>
          <w:szCs w:val="36"/>
          <w:rtl/>
          <w:lang w:bidi="ar-EG"/>
        </w:rPr>
        <w:t>و الإشكال ليس في</w:t>
      </w:r>
      <w:r w:rsidR="00861B3B">
        <w:rPr>
          <w:rFonts w:ascii="Traditional Arabic" w:hAnsi="Traditional Arabic" w:cs="Traditional Arabic" w:hint="cs"/>
          <w:sz w:val="36"/>
          <w:szCs w:val="36"/>
          <w:rtl/>
          <w:lang w:bidi="ar-EG"/>
        </w:rPr>
        <w:t xml:space="preserve"> الإفريقي</w:t>
      </w:r>
      <w:r w:rsidR="00140075">
        <w:rPr>
          <w:rFonts w:ascii="Traditional Arabic" w:hAnsi="Traditional Arabic" w:cs="Traditional Arabic" w:hint="cs"/>
          <w:sz w:val="36"/>
          <w:szCs w:val="36"/>
          <w:rtl/>
          <w:lang w:bidi="ar-EG"/>
        </w:rPr>
        <w:t xml:space="preserve"> وحده , بل في</w:t>
      </w:r>
      <w:r w:rsidR="00E60FF9">
        <w:rPr>
          <w:rFonts w:ascii="Traditional Arabic" w:hAnsi="Traditional Arabic" w:cs="Traditional Arabic" w:hint="cs"/>
          <w:sz w:val="36"/>
          <w:szCs w:val="36"/>
          <w:rtl/>
          <w:lang w:bidi="ar-EG"/>
        </w:rPr>
        <w:t xml:space="preserve"> </w:t>
      </w:r>
      <w:r w:rsidR="00140075">
        <w:rPr>
          <w:rFonts w:ascii="Traditional Arabic" w:hAnsi="Traditional Arabic" w:cs="Traditional Arabic" w:hint="cs"/>
          <w:sz w:val="36"/>
          <w:szCs w:val="36"/>
          <w:rtl/>
          <w:lang w:bidi="ar-EG"/>
        </w:rPr>
        <w:t>عمارة بن غراب</w:t>
      </w:r>
      <w:r w:rsidR="0030740F">
        <w:rPr>
          <w:rStyle w:val="a4"/>
          <w:rFonts w:ascii="Traditional Arabic" w:hAnsi="Traditional Arabic" w:cs="Traditional Arabic"/>
          <w:sz w:val="36"/>
          <w:szCs w:val="36"/>
          <w:rtl/>
          <w:lang w:bidi="ar-EG"/>
        </w:rPr>
        <w:footnoteReference w:id="192"/>
      </w:r>
      <w:r w:rsidR="00140075">
        <w:rPr>
          <w:rFonts w:ascii="Traditional Arabic" w:hAnsi="Traditional Arabic" w:cs="Traditional Arabic" w:hint="cs"/>
          <w:sz w:val="36"/>
          <w:szCs w:val="36"/>
          <w:rtl/>
          <w:lang w:bidi="ar-EG"/>
        </w:rPr>
        <w:t xml:space="preserve"> , فهو مجهول بل قال أحمد عنه , ليس بشيء</w:t>
      </w:r>
      <w:r w:rsidR="00F96432">
        <w:rPr>
          <w:rFonts w:ascii="Traditional Arabic" w:hAnsi="Traditional Arabic" w:cs="Traditional Arabic" w:hint="cs"/>
          <w:sz w:val="36"/>
          <w:szCs w:val="36"/>
          <w:rtl/>
          <w:lang w:bidi="ar-EG"/>
        </w:rPr>
        <w:t xml:space="preserve"> , وقال ابن حبان " </w:t>
      </w:r>
      <w:r w:rsidR="0030740F">
        <w:rPr>
          <w:rFonts w:ascii="Traditional Arabic" w:hAnsi="Traditional Arabic" w:cs="Traditional Arabic" w:hint="cs"/>
          <w:sz w:val="36"/>
          <w:szCs w:val="36"/>
          <w:rtl/>
          <w:lang w:bidi="ar-EG"/>
        </w:rPr>
        <w:t>يعتبر حديثه من غير رواية الإفريقي عنه ا.هـ. , قلت</w:t>
      </w:r>
      <w:r w:rsidR="00140075">
        <w:rPr>
          <w:rFonts w:ascii="Traditional Arabic" w:hAnsi="Traditional Arabic" w:cs="Traditional Arabic" w:hint="cs"/>
          <w:sz w:val="36"/>
          <w:szCs w:val="36"/>
          <w:rtl/>
          <w:lang w:bidi="ar-EG"/>
        </w:rPr>
        <w:t xml:space="preserve"> </w:t>
      </w:r>
      <w:r w:rsidR="0030740F">
        <w:rPr>
          <w:rFonts w:ascii="Traditional Arabic" w:hAnsi="Traditional Arabic" w:cs="Traditional Arabic" w:hint="cs"/>
          <w:sz w:val="36"/>
          <w:szCs w:val="36"/>
          <w:rtl/>
          <w:lang w:bidi="ar-EG"/>
        </w:rPr>
        <w:t xml:space="preserve">: ولا يعلم روى عنه غير الإفريقي </w:t>
      </w:r>
      <w:r w:rsidR="009E37D8">
        <w:rPr>
          <w:rFonts w:ascii="Traditional Arabic" w:hAnsi="Traditional Arabic" w:cs="Traditional Arabic" w:hint="cs"/>
          <w:sz w:val="36"/>
          <w:szCs w:val="36"/>
          <w:rtl/>
          <w:lang w:bidi="ar-EG"/>
        </w:rPr>
        <w:t>, وكذلك عمته هذ</w:t>
      </w:r>
      <w:r w:rsidR="00684CC9">
        <w:rPr>
          <w:rFonts w:ascii="Traditional Arabic" w:hAnsi="Traditional Arabic" w:cs="Traditional Arabic" w:hint="cs"/>
          <w:sz w:val="36"/>
          <w:szCs w:val="36"/>
          <w:rtl/>
          <w:lang w:bidi="ar-EG"/>
        </w:rPr>
        <w:t>ه</w:t>
      </w:r>
      <w:r w:rsidR="009E37D8">
        <w:rPr>
          <w:rFonts w:ascii="Traditional Arabic" w:hAnsi="Traditional Arabic" w:cs="Traditional Arabic" w:hint="cs"/>
          <w:sz w:val="36"/>
          <w:szCs w:val="36"/>
          <w:rtl/>
          <w:lang w:bidi="ar-EG"/>
        </w:rPr>
        <w:t xml:space="preserve"> لا تعرف , فال</w:t>
      </w:r>
      <w:r w:rsidR="00883908">
        <w:rPr>
          <w:rFonts w:ascii="Traditional Arabic" w:hAnsi="Traditional Arabic" w:cs="Traditional Arabic" w:hint="cs"/>
          <w:sz w:val="36"/>
          <w:szCs w:val="36"/>
          <w:rtl/>
          <w:lang w:bidi="ar-EG"/>
        </w:rPr>
        <w:t xml:space="preserve">اسناد ضعيف </w:t>
      </w:r>
      <w:r w:rsidR="00E60FF9">
        <w:rPr>
          <w:rFonts w:ascii="Traditional Arabic" w:hAnsi="Traditional Arabic" w:cs="Traditional Arabic" w:hint="cs"/>
          <w:sz w:val="36"/>
          <w:szCs w:val="36"/>
          <w:rtl/>
          <w:lang w:bidi="ar-EG"/>
        </w:rPr>
        <w:t>, ولمعناه شواهد</w:t>
      </w:r>
      <w:r w:rsidR="00883908">
        <w:rPr>
          <w:rFonts w:ascii="Traditional Arabic" w:hAnsi="Traditional Arabic" w:cs="Traditional Arabic" w:hint="cs"/>
          <w:sz w:val="36"/>
          <w:szCs w:val="36"/>
          <w:rtl/>
          <w:lang w:bidi="ar-EG"/>
        </w:rPr>
        <w:t xml:space="preserve"> , فأخرج الترمذي من حديث </w:t>
      </w:r>
      <w:r w:rsidR="00883908" w:rsidRPr="00883908">
        <w:rPr>
          <w:rFonts w:ascii="Traditional Arabic" w:hAnsi="Traditional Arabic" w:cs="Traditional Arabic" w:hint="cs"/>
          <w:sz w:val="36"/>
          <w:szCs w:val="36"/>
          <w:rtl/>
          <w:lang w:bidi="ar-EG"/>
        </w:rPr>
        <w:t>حريث</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عن</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الشعبي</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عن</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مسروق</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عن</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عائشة</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قالت</w:t>
      </w:r>
      <w:r w:rsidR="00883908" w:rsidRPr="00883908">
        <w:rPr>
          <w:rFonts w:ascii="Traditional Arabic" w:hAnsi="Traditional Arabic" w:cs="Traditional Arabic"/>
          <w:sz w:val="36"/>
          <w:szCs w:val="36"/>
          <w:rtl/>
          <w:lang w:bidi="ar-EG"/>
        </w:rPr>
        <w:t xml:space="preserve"> : " " </w:t>
      </w:r>
      <w:r w:rsidR="00883908" w:rsidRPr="00883908">
        <w:rPr>
          <w:rFonts w:ascii="Traditional Arabic" w:hAnsi="Traditional Arabic" w:cs="Traditional Arabic" w:hint="cs"/>
          <w:sz w:val="36"/>
          <w:szCs w:val="36"/>
          <w:rtl/>
          <w:lang w:bidi="ar-EG"/>
        </w:rPr>
        <w:t>ربما</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اغتسل</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النبي</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صلى</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الله</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عليه</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وسلم</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من</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الجنابة</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ثم</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جاء</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فاستدفأ</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بي</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فضممته</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إلي</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ولم</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أغتسل</w:t>
      </w:r>
      <w:r w:rsidR="00883908" w:rsidRPr="00883908">
        <w:rPr>
          <w:rFonts w:ascii="Traditional Arabic" w:hAnsi="Traditional Arabic" w:cs="Traditional Arabic"/>
          <w:sz w:val="36"/>
          <w:szCs w:val="36"/>
          <w:rtl/>
          <w:lang w:bidi="ar-EG"/>
        </w:rPr>
        <w:t xml:space="preserve"> " " </w:t>
      </w:r>
      <w:r w:rsidR="00883908" w:rsidRPr="00883908">
        <w:rPr>
          <w:rFonts w:ascii="Traditional Arabic" w:hAnsi="Traditional Arabic" w:cs="Traditional Arabic" w:hint="cs"/>
          <w:sz w:val="36"/>
          <w:szCs w:val="36"/>
          <w:rtl/>
          <w:lang w:bidi="ar-EG"/>
        </w:rPr>
        <w:t>،</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هذا</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حديث</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ليس</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بإسناده</w:t>
      </w:r>
      <w:r w:rsidR="00883908" w:rsidRPr="00883908">
        <w:rPr>
          <w:rFonts w:ascii="Traditional Arabic" w:hAnsi="Traditional Arabic" w:cs="Traditional Arabic"/>
          <w:sz w:val="36"/>
          <w:szCs w:val="36"/>
          <w:rtl/>
          <w:lang w:bidi="ar-EG"/>
        </w:rPr>
        <w:t xml:space="preserve"> </w:t>
      </w:r>
      <w:r w:rsidR="00883908" w:rsidRPr="00883908">
        <w:rPr>
          <w:rFonts w:ascii="Traditional Arabic" w:hAnsi="Traditional Arabic" w:cs="Traditional Arabic" w:hint="cs"/>
          <w:sz w:val="36"/>
          <w:szCs w:val="36"/>
          <w:rtl/>
          <w:lang w:bidi="ar-EG"/>
        </w:rPr>
        <w:t>بأس</w:t>
      </w:r>
      <w:r w:rsidR="00883908">
        <w:rPr>
          <w:rFonts w:ascii="Traditional Arabic" w:hAnsi="Traditional Arabic" w:cs="Traditional Arabic"/>
          <w:sz w:val="36"/>
          <w:szCs w:val="36"/>
          <w:rtl/>
          <w:lang w:bidi="ar-EG"/>
        </w:rPr>
        <w:t xml:space="preserve"> </w:t>
      </w:r>
      <w:r w:rsidR="00883908">
        <w:rPr>
          <w:rFonts w:ascii="Traditional Arabic" w:hAnsi="Traditional Arabic" w:cs="Traditional Arabic" w:hint="cs"/>
          <w:sz w:val="36"/>
          <w:szCs w:val="36"/>
          <w:rtl/>
          <w:lang w:bidi="ar-EG"/>
        </w:rPr>
        <w:t>ا.هـ. وحريث هذا هو بن أبي مطر وهو ضعيف و تركه بعضهم</w:t>
      </w:r>
      <w:r w:rsidR="00727926">
        <w:rPr>
          <w:rFonts w:ascii="Traditional Arabic" w:hAnsi="Traditional Arabic" w:cs="Traditional Arabic" w:hint="cs"/>
          <w:sz w:val="36"/>
          <w:szCs w:val="36"/>
          <w:rtl/>
          <w:lang w:bidi="ar-EG"/>
        </w:rPr>
        <w:t xml:space="preserve"> </w:t>
      </w:r>
      <w:r w:rsidR="00861B3B">
        <w:rPr>
          <w:rFonts w:ascii="Traditional Arabic" w:hAnsi="Traditional Arabic" w:cs="Traditional Arabic" w:hint="cs"/>
          <w:sz w:val="36"/>
          <w:szCs w:val="36"/>
          <w:rtl/>
          <w:lang w:bidi="ar-EG"/>
        </w:rPr>
        <w:t xml:space="preserve"> , </w:t>
      </w:r>
      <w:r w:rsidR="00727926">
        <w:rPr>
          <w:rFonts w:ascii="Traditional Arabic" w:hAnsi="Traditional Arabic" w:cs="Traditional Arabic" w:hint="cs"/>
          <w:sz w:val="36"/>
          <w:szCs w:val="36"/>
          <w:rtl/>
          <w:lang w:bidi="ar-EG"/>
        </w:rPr>
        <w:t>والحديث حسن إذا والبخاري لم يخرج في أدبه المفرد ما ينك</w:t>
      </w:r>
      <w:r w:rsidR="005F6C44">
        <w:rPr>
          <w:rFonts w:ascii="Traditional Arabic" w:hAnsi="Traditional Arabic" w:cs="Traditional Arabic" w:hint="cs"/>
          <w:sz w:val="36"/>
          <w:szCs w:val="36"/>
          <w:rtl/>
          <w:lang w:bidi="ar-EG"/>
        </w:rPr>
        <w:t>ر .</w:t>
      </w:r>
    </w:p>
    <w:p w:rsidR="00E764F2" w:rsidRDefault="00A431DD" w:rsidP="00727926">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ف</w:t>
      </w:r>
      <w:r w:rsidR="007D0AFA">
        <w:rPr>
          <w:rFonts w:ascii="Traditional Arabic" w:hAnsi="Traditional Arabic" w:cs="Traditional Arabic" w:hint="cs"/>
          <w:sz w:val="36"/>
          <w:szCs w:val="36"/>
          <w:rtl/>
          <w:lang w:bidi="ar-EG"/>
        </w:rPr>
        <w:t>ما العيب في ذلك</w:t>
      </w:r>
      <w:r w:rsidR="005F6C44">
        <w:rPr>
          <w:rFonts w:ascii="Traditional Arabic" w:hAnsi="Traditional Arabic" w:cs="Traditional Arabic" w:hint="cs"/>
          <w:sz w:val="36"/>
          <w:szCs w:val="36"/>
          <w:rtl/>
          <w:lang w:bidi="ar-EG"/>
        </w:rPr>
        <w:t xml:space="preserve"> اذا ؟ </w:t>
      </w:r>
      <w:r w:rsidR="007D0AFA">
        <w:rPr>
          <w:rFonts w:ascii="Traditional Arabic" w:hAnsi="Traditional Arabic" w:cs="Traditional Arabic" w:hint="cs"/>
          <w:sz w:val="36"/>
          <w:szCs w:val="36"/>
          <w:rtl/>
          <w:lang w:bidi="ar-EG"/>
        </w:rPr>
        <w:t xml:space="preserve"> وما الذي يشين الرسول صلّى الله عليه وسلّم أو عائشة في ذلك ؟ , </w:t>
      </w:r>
      <w:r w:rsidR="000015AA">
        <w:rPr>
          <w:rFonts w:ascii="Traditional Arabic" w:hAnsi="Traditional Arabic" w:cs="Traditional Arabic" w:hint="cs"/>
          <w:sz w:val="36"/>
          <w:szCs w:val="36"/>
          <w:rtl/>
          <w:lang w:bidi="ar-EG"/>
        </w:rPr>
        <w:t xml:space="preserve">بل هذا من نعيم الشريعة و من فضل الله علينا , أن علّمنا كيف نتعامل مع أزواجنا , و لله الحمد , وهنّ في وقت الحيض , فلم يأت النبيّ صلّى الله عليه وسلم في هذا الحديث بما </w:t>
      </w:r>
      <w:r w:rsidR="00281A76">
        <w:rPr>
          <w:rFonts w:ascii="Traditional Arabic" w:hAnsi="Traditional Arabic" w:cs="Traditional Arabic" w:hint="cs"/>
          <w:sz w:val="36"/>
          <w:szCs w:val="36"/>
          <w:rtl/>
          <w:lang w:bidi="ar-EG"/>
        </w:rPr>
        <w:t xml:space="preserve">يناقض قوله في الاستمتاع بالزوجة وقت الحيض , ولا ينقص ذلك عائشة في شيء , فمعلوم أن المرأة في وقت الحيض حلال للرجل , إلا </w:t>
      </w:r>
      <w:r w:rsidR="008511EB">
        <w:rPr>
          <w:rFonts w:ascii="Traditional Arabic" w:hAnsi="Traditional Arabic" w:cs="Traditional Arabic" w:hint="cs"/>
          <w:sz w:val="36"/>
          <w:szCs w:val="36"/>
          <w:rtl/>
          <w:lang w:bidi="ar-EG"/>
        </w:rPr>
        <w:t>الفرج , و الدبر طبعا محرم في كلّ وقت , وما فعل رسول الله شي</w:t>
      </w:r>
      <w:r w:rsidR="00F06494">
        <w:rPr>
          <w:rFonts w:ascii="Traditional Arabic" w:hAnsi="Traditional Arabic" w:cs="Traditional Arabic" w:hint="cs"/>
          <w:sz w:val="36"/>
          <w:szCs w:val="36"/>
          <w:rtl/>
          <w:lang w:bidi="ar-EG"/>
        </w:rPr>
        <w:t>ئا</w:t>
      </w:r>
      <w:r w:rsidR="008511EB">
        <w:rPr>
          <w:rFonts w:ascii="Traditional Arabic" w:hAnsi="Traditional Arabic" w:cs="Traditional Arabic" w:hint="cs"/>
          <w:sz w:val="36"/>
          <w:szCs w:val="36"/>
          <w:rtl/>
          <w:lang w:bidi="ar-EG"/>
        </w:rPr>
        <w:t xml:space="preserve"> سوى هذا </w:t>
      </w:r>
      <w:r w:rsidR="003A03F8">
        <w:rPr>
          <w:rFonts w:ascii="Traditional Arabic" w:hAnsi="Traditional Arabic" w:cs="Traditional Arabic" w:hint="cs"/>
          <w:sz w:val="36"/>
          <w:szCs w:val="36"/>
          <w:rtl/>
          <w:lang w:bidi="ar-EG"/>
        </w:rPr>
        <w:t>. ثم إن</w:t>
      </w:r>
      <w:r w:rsidR="00E764F2">
        <w:rPr>
          <w:rFonts w:ascii="Traditional Arabic" w:hAnsi="Traditional Arabic" w:cs="Traditional Arabic" w:hint="cs"/>
          <w:sz w:val="36"/>
          <w:szCs w:val="36"/>
          <w:rtl/>
          <w:lang w:bidi="ar-EG"/>
        </w:rPr>
        <w:t>ّ</w:t>
      </w:r>
      <w:r w:rsidR="003A03F8">
        <w:rPr>
          <w:rFonts w:ascii="Traditional Arabic" w:hAnsi="Traditional Arabic" w:cs="Traditional Arabic" w:hint="cs"/>
          <w:sz w:val="36"/>
          <w:szCs w:val="36"/>
          <w:rtl/>
          <w:lang w:bidi="ar-EG"/>
        </w:rPr>
        <w:t xml:space="preserve"> هذا كان جوابا من عائشة</w:t>
      </w:r>
      <w:r>
        <w:rPr>
          <w:rFonts w:ascii="Traditional Arabic" w:hAnsi="Traditional Arabic" w:cs="Traditional Arabic" w:hint="cs"/>
          <w:sz w:val="36"/>
          <w:szCs w:val="36"/>
          <w:rtl/>
          <w:lang w:bidi="ar-EG"/>
        </w:rPr>
        <w:t xml:space="preserve"> لسائلة تريد أن تعلّم من أمر دينها , </w:t>
      </w:r>
      <w:r w:rsidR="00D90E7A">
        <w:rPr>
          <w:rFonts w:ascii="Traditional Arabic" w:hAnsi="Traditional Arabic" w:cs="Traditional Arabic" w:hint="cs"/>
          <w:sz w:val="36"/>
          <w:szCs w:val="36"/>
          <w:rtl/>
          <w:lang w:bidi="ar-EG"/>
        </w:rPr>
        <w:t>فأجابتها بما تعلم من أمرها مع رسول الله صلّى الله عليه وسلّم , والسؤال لمن ي</w:t>
      </w:r>
      <w:r w:rsidR="00A160FB">
        <w:rPr>
          <w:rFonts w:ascii="Traditional Arabic" w:hAnsi="Traditional Arabic" w:cs="Traditional Arabic" w:hint="cs"/>
          <w:sz w:val="36"/>
          <w:szCs w:val="36"/>
          <w:rtl/>
          <w:lang w:bidi="ar-EG"/>
        </w:rPr>
        <w:t xml:space="preserve">أخذ على عائشة رضي الله عنها مثل هذا , </w:t>
      </w:r>
      <w:r w:rsidR="00885865">
        <w:rPr>
          <w:rFonts w:ascii="Traditional Arabic" w:hAnsi="Traditional Arabic" w:cs="Traditional Arabic" w:hint="cs"/>
          <w:sz w:val="36"/>
          <w:szCs w:val="36"/>
          <w:rtl/>
          <w:lang w:bidi="ar-EG"/>
        </w:rPr>
        <w:t>أهذا خير أم نذهب إلى أهل الإنحلال و أصحاب الأفلام و المسلسلات</w:t>
      </w:r>
      <w:r w:rsidR="00E764F2">
        <w:rPr>
          <w:rFonts w:ascii="Traditional Arabic" w:hAnsi="Traditional Arabic" w:cs="Traditional Arabic" w:hint="cs"/>
          <w:sz w:val="36"/>
          <w:szCs w:val="36"/>
          <w:rtl/>
          <w:lang w:bidi="ar-EG"/>
        </w:rPr>
        <w:t xml:space="preserve"> التلفزيونية</w:t>
      </w:r>
      <w:r w:rsidR="00885865">
        <w:rPr>
          <w:rFonts w:ascii="Traditional Arabic" w:hAnsi="Traditional Arabic" w:cs="Traditional Arabic" w:hint="cs"/>
          <w:sz w:val="36"/>
          <w:szCs w:val="36"/>
          <w:rtl/>
          <w:lang w:bidi="ar-EG"/>
        </w:rPr>
        <w:t xml:space="preserve"> , لنتعلم كيف نتعامل مع أهلنا !؟</w:t>
      </w:r>
    </w:p>
    <w:p w:rsidR="00905378" w:rsidRPr="00F1199A" w:rsidRDefault="00C603D6"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F1199A">
        <w:rPr>
          <w:rFonts w:ascii="Traditional Arabic" w:hAnsi="Traditional Arabic" w:cs="Traditional Arabic" w:hint="cs"/>
          <w:b/>
          <w:bCs/>
          <w:sz w:val="36"/>
          <w:szCs w:val="36"/>
          <w:rtl/>
          <w:lang w:bidi="ar-EG"/>
        </w:rPr>
        <w:t>2- قولها لرسول الله " ألست تزعم إنك لرسول الله ؟ "</w:t>
      </w:r>
    </w:p>
    <w:p w:rsidR="00C603D6" w:rsidRDefault="00C603D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قال أبو يعلى في مسنده</w:t>
      </w:r>
      <w:r w:rsidR="0033211B">
        <w:rPr>
          <w:rStyle w:val="a4"/>
          <w:rFonts w:ascii="Traditional Arabic" w:hAnsi="Traditional Arabic" w:cs="Traditional Arabic"/>
          <w:sz w:val="36"/>
          <w:szCs w:val="36"/>
          <w:rtl/>
          <w:lang w:bidi="ar-EG"/>
        </w:rPr>
        <w:footnoteReference w:id="193"/>
      </w:r>
      <w:r>
        <w:rPr>
          <w:rFonts w:ascii="Traditional Arabic" w:hAnsi="Traditional Arabic" w:cs="Traditional Arabic" w:hint="cs"/>
          <w:sz w:val="36"/>
          <w:szCs w:val="36"/>
          <w:rtl/>
          <w:lang w:bidi="ar-EG"/>
        </w:rPr>
        <w:t xml:space="preserve"> </w:t>
      </w:r>
      <w:r w:rsidRPr="00C603D6">
        <w:rPr>
          <w:rFonts w:ascii="Traditional Arabic" w:hAnsi="Traditional Arabic" w:cs="Traditional Arabic" w:hint="cs"/>
          <w:sz w:val="36"/>
          <w:szCs w:val="36"/>
          <w:rtl/>
          <w:lang w:bidi="ar-EG"/>
        </w:rPr>
        <w:t>حدثنا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الحسن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عمر</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شقيق</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أسماء</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الجرمي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البصري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حدثنا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سلمة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الفضل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محمد</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إسحاق</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يحيى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عباد</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عبد</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الزبير</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أبيه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عائشة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أنها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قالت</w:t>
      </w:r>
      <w:r w:rsidRPr="00C603D6">
        <w:rPr>
          <w:rFonts w:ascii="Traditional Arabic" w:hAnsi="Traditional Arabic" w:cs="Traditional Arabic"/>
          <w:sz w:val="36"/>
          <w:szCs w:val="36"/>
          <w:rtl/>
          <w:lang w:bidi="ar-EG"/>
        </w:rPr>
        <w:t xml:space="preserve"> : " </w:t>
      </w:r>
      <w:r w:rsidRPr="00C603D6">
        <w:rPr>
          <w:rFonts w:ascii="Traditional Arabic" w:hAnsi="Traditional Arabic" w:cs="Traditional Arabic" w:hint="cs"/>
          <w:sz w:val="36"/>
          <w:szCs w:val="36"/>
          <w:rtl/>
          <w:lang w:bidi="ar-EG"/>
        </w:rPr>
        <w:t>وكان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متاعي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خف</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وكان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جمل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ناج</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وكان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متاع</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صفية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ثقل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وكان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جمل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ثقال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بطيء</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يتبطأ</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بالركب</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فقال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وسلم</w:t>
      </w:r>
      <w:r w:rsidRPr="00C603D6">
        <w:rPr>
          <w:rFonts w:ascii="Traditional Arabic" w:hAnsi="Traditional Arabic" w:cs="Traditional Arabic"/>
          <w:sz w:val="36"/>
          <w:szCs w:val="36"/>
          <w:rtl/>
          <w:lang w:bidi="ar-EG"/>
        </w:rPr>
        <w:t xml:space="preserve"> : " </w:t>
      </w:r>
      <w:r w:rsidRPr="00C603D6">
        <w:rPr>
          <w:rFonts w:ascii="Traditional Arabic" w:hAnsi="Traditional Arabic" w:cs="Traditional Arabic" w:hint="cs"/>
          <w:sz w:val="36"/>
          <w:szCs w:val="36"/>
          <w:rtl/>
          <w:lang w:bidi="ar-EG"/>
        </w:rPr>
        <w:t>حولوا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متاع</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عائشة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جمل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صفية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وحولوا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متاع</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صفية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جمل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عائشة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حتى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يمضي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الركب</w:t>
      </w:r>
      <w:r w:rsidRPr="00C603D6">
        <w:rPr>
          <w:rFonts w:ascii="Traditional Arabic" w:hAnsi="Traditional Arabic" w:cs="Traditional Arabic"/>
          <w:sz w:val="36"/>
          <w:szCs w:val="36"/>
          <w:rtl/>
          <w:lang w:bidi="ar-EG"/>
        </w:rPr>
        <w:t xml:space="preserve"> " . </w:t>
      </w:r>
      <w:r w:rsidRPr="00C603D6">
        <w:rPr>
          <w:rFonts w:ascii="Traditional Arabic" w:hAnsi="Traditional Arabic" w:cs="Traditional Arabic" w:hint="cs"/>
          <w:sz w:val="36"/>
          <w:szCs w:val="36"/>
          <w:rtl/>
          <w:lang w:bidi="ar-EG"/>
        </w:rPr>
        <w:t>قالت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عائشة</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فلما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رأيت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ذلك</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قلت</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يا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لعباد</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غلبتنا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هذه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اليهودية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وسلم</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قالت</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فقال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وسلم</w:t>
      </w:r>
      <w:r w:rsidRPr="00C603D6">
        <w:rPr>
          <w:rFonts w:ascii="Traditional Arabic" w:hAnsi="Traditional Arabic" w:cs="Traditional Arabic"/>
          <w:sz w:val="36"/>
          <w:szCs w:val="36"/>
          <w:rtl/>
          <w:lang w:bidi="ar-EG"/>
        </w:rPr>
        <w:t xml:space="preserve"> : " </w:t>
      </w:r>
      <w:r w:rsidRPr="00C603D6">
        <w:rPr>
          <w:rFonts w:ascii="Traditional Arabic" w:hAnsi="Traditional Arabic" w:cs="Traditional Arabic" w:hint="cs"/>
          <w:sz w:val="36"/>
          <w:szCs w:val="36"/>
          <w:rtl/>
          <w:lang w:bidi="ar-EG"/>
        </w:rPr>
        <w:t>يا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أم</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عبد</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إن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متاعك</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كان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خف</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وكان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lastRenderedPageBreak/>
        <w:t>متاع</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صفية</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ثقل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فأبطأ</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بالركب</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فحولنا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متاعها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بعيرك</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وحولنا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متاعك</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بعيرها</w:t>
      </w:r>
      <w:r w:rsidRPr="00C603D6">
        <w:rPr>
          <w:rFonts w:ascii="Traditional Arabic" w:hAnsi="Traditional Arabic" w:cs="Traditional Arabic"/>
          <w:sz w:val="36"/>
          <w:szCs w:val="36"/>
          <w:rtl/>
          <w:lang w:bidi="ar-EG"/>
        </w:rPr>
        <w:t xml:space="preserve"> " . </w:t>
      </w:r>
      <w:r w:rsidRPr="00C603D6">
        <w:rPr>
          <w:rFonts w:ascii="Traditional Arabic" w:hAnsi="Traditional Arabic" w:cs="Traditional Arabic" w:hint="cs"/>
          <w:sz w:val="36"/>
          <w:szCs w:val="36"/>
          <w:rtl/>
          <w:lang w:bidi="ar-EG"/>
        </w:rPr>
        <w:t>قالت</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فقلت</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ألست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تزعم</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أنك</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قالت</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فتبسم</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قال</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أو</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شك</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أنت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يا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أم</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عبد</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قالت</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قلت</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ألست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تزعم</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أنك</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أفلا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عدلت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وسمعني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أبو</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بكر</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وكان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غرب</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أي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حدة</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فأقبل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فلطم</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وجهي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فقال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وسلم</w:t>
      </w:r>
      <w:r w:rsidRPr="00C603D6">
        <w:rPr>
          <w:rFonts w:ascii="Traditional Arabic" w:hAnsi="Traditional Arabic" w:cs="Traditional Arabic"/>
          <w:sz w:val="36"/>
          <w:szCs w:val="36"/>
          <w:rtl/>
          <w:lang w:bidi="ar-EG"/>
        </w:rPr>
        <w:t xml:space="preserve"> : " </w:t>
      </w:r>
      <w:r w:rsidRPr="00C603D6">
        <w:rPr>
          <w:rFonts w:ascii="Traditional Arabic" w:hAnsi="Traditional Arabic" w:cs="Traditional Arabic" w:hint="cs"/>
          <w:sz w:val="36"/>
          <w:szCs w:val="36"/>
          <w:rtl/>
          <w:lang w:bidi="ar-EG"/>
        </w:rPr>
        <w:t>مهلا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يا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أبا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بكر</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فقال</w:t>
      </w:r>
      <w:r w:rsidRPr="00C603D6">
        <w:rPr>
          <w:rFonts w:ascii="Traditional Arabic" w:hAnsi="Traditional Arabic" w:cs="Traditional Arabic"/>
          <w:sz w:val="36"/>
          <w:szCs w:val="36"/>
          <w:rtl/>
          <w:lang w:bidi="ar-EG"/>
        </w:rPr>
        <w:t xml:space="preserve"> : </w:t>
      </w:r>
      <w:r w:rsidRPr="00C603D6">
        <w:rPr>
          <w:rFonts w:ascii="Traditional Arabic" w:hAnsi="Traditional Arabic" w:cs="Traditional Arabic" w:hint="cs"/>
          <w:sz w:val="36"/>
          <w:szCs w:val="36"/>
          <w:rtl/>
          <w:lang w:bidi="ar-EG"/>
        </w:rPr>
        <w:t>يا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أما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سمعت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قالت</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فقال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رسول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صلى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الله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عليه</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وسلم</w:t>
      </w:r>
      <w:r w:rsidRPr="00C603D6">
        <w:rPr>
          <w:rFonts w:ascii="Traditional Arabic" w:hAnsi="Traditional Arabic" w:cs="Traditional Arabic"/>
          <w:sz w:val="36"/>
          <w:szCs w:val="36"/>
          <w:rtl/>
          <w:lang w:bidi="ar-EG"/>
        </w:rPr>
        <w:t xml:space="preserve"> : " </w:t>
      </w:r>
      <w:r w:rsidRPr="00C603D6">
        <w:rPr>
          <w:rFonts w:ascii="Traditional Arabic" w:hAnsi="Traditional Arabic" w:cs="Traditional Arabic" w:hint="cs"/>
          <w:sz w:val="36"/>
          <w:szCs w:val="36"/>
          <w:rtl/>
          <w:lang w:bidi="ar-EG"/>
        </w:rPr>
        <w:t>إن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الغيرى</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لا</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تبصر</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أسفل</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الوادي</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من</w:t>
      </w:r>
      <w:r w:rsidRPr="00C603D6">
        <w:rPr>
          <w:rFonts w:ascii="Traditional Arabic" w:hAnsi="Traditional Arabic" w:cs="Traditional Arabic"/>
          <w:sz w:val="36"/>
          <w:szCs w:val="36"/>
          <w:rtl/>
          <w:lang w:bidi="ar-EG"/>
        </w:rPr>
        <w:t xml:space="preserve"> </w:t>
      </w:r>
      <w:r w:rsidRPr="00C603D6">
        <w:rPr>
          <w:rFonts w:ascii="Traditional Arabic" w:hAnsi="Traditional Arabic" w:cs="Traditional Arabic" w:hint="cs"/>
          <w:sz w:val="36"/>
          <w:szCs w:val="36"/>
          <w:rtl/>
          <w:lang w:bidi="ar-EG"/>
        </w:rPr>
        <w:t>أعلاه</w:t>
      </w:r>
      <w:r w:rsidRPr="00C603D6">
        <w:rPr>
          <w:rFonts w:ascii="Traditional Arabic" w:hAnsi="Traditional Arabic" w:cs="Traditional Arabic"/>
          <w:sz w:val="36"/>
          <w:szCs w:val="36"/>
          <w:rtl/>
          <w:lang w:bidi="ar-EG"/>
        </w:rPr>
        <w:t xml:space="preserve"> "</w:t>
      </w:r>
    </w:p>
    <w:p w:rsidR="00F849DF" w:rsidRDefault="00F849D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هذا الحديث</w:t>
      </w:r>
      <w:r w:rsidR="00766842">
        <w:rPr>
          <w:rFonts w:ascii="Traditional Arabic" w:hAnsi="Traditional Arabic" w:cs="Traditional Arabic" w:hint="cs"/>
          <w:sz w:val="36"/>
          <w:szCs w:val="36"/>
          <w:rtl/>
          <w:lang w:bidi="ar-EG"/>
        </w:rPr>
        <w:t xml:space="preserve"> غير ثابت أيضا , و</w:t>
      </w:r>
      <w:r>
        <w:rPr>
          <w:rFonts w:ascii="Traditional Arabic" w:hAnsi="Traditional Arabic" w:cs="Traditional Arabic" w:hint="cs"/>
          <w:sz w:val="36"/>
          <w:szCs w:val="36"/>
          <w:rtl/>
          <w:lang w:bidi="ar-EG"/>
        </w:rPr>
        <w:t xml:space="preserve"> له علتان :</w:t>
      </w:r>
    </w:p>
    <w:p w:rsidR="00F849DF" w:rsidRDefault="00F849D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الأولى : أن </w:t>
      </w:r>
      <w:r w:rsidR="0033211B">
        <w:rPr>
          <w:rFonts w:ascii="Traditional Arabic" w:hAnsi="Traditional Arabic" w:cs="Traditional Arabic" w:hint="cs"/>
          <w:sz w:val="36"/>
          <w:szCs w:val="36"/>
          <w:rtl/>
          <w:lang w:bidi="ar-EG"/>
        </w:rPr>
        <w:t xml:space="preserve">هذا من أفراد ابن اسحاق و الله أعلم , و ابن اسحاق صدوق , إلا أنّه مدلّس , </w:t>
      </w:r>
      <w:r w:rsidR="00817950">
        <w:rPr>
          <w:rFonts w:ascii="Traditional Arabic" w:hAnsi="Traditional Arabic" w:cs="Traditional Arabic" w:hint="cs"/>
          <w:sz w:val="36"/>
          <w:szCs w:val="36"/>
          <w:rtl/>
          <w:lang w:bidi="ar-EG"/>
        </w:rPr>
        <w:t xml:space="preserve">ولم يصرّح بالسماع في أي طبقة من الإسناد , فالله أعلم ممن أخذ هذا , بل قال البخاري " ينبغي أن يكون له ألف حديث ينفرد بها </w:t>
      </w:r>
      <w:r w:rsidR="001F2E9C">
        <w:rPr>
          <w:rFonts w:ascii="Traditional Arabic" w:hAnsi="Traditional Arabic" w:cs="Traditional Arabic" w:hint="cs"/>
          <w:sz w:val="36"/>
          <w:szCs w:val="36"/>
          <w:rtl/>
          <w:lang w:bidi="ar-EG"/>
        </w:rPr>
        <w:t>لا يشاركه فيها أحد " , فأفراد محمد بن اسحاق غير مقبولة في قواعد المحدثين , وهذا معلوم عند أهل هذا الفن ,</w:t>
      </w:r>
      <w:r>
        <w:rPr>
          <w:rFonts w:ascii="Traditional Arabic" w:hAnsi="Traditional Arabic" w:cs="Traditional Arabic" w:hint="cs"/>
          <w:sz w:val="36"/>
          <w:szCs w:val="36"/>
          <w:rtl/>
          <w:lang w:bidi="ar-EG"/>
        </w:rPr>
        <w:t xml:space="preserve"> </w:t>
      </w:r>
    </w:p>
    <w:p w:rsidR="0033211B" w:rsidRDefault="00F849D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الثانية:</w:t>
      </w:r>
      <w:r w:rsidR="001F2E9C">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وكذلك في الإسناد , سلمة بن الفضل</w:t>
      </w:r>
      <w:r w:rsidR="009056D1">
        <w:rPr>
          <w:rStyle w:val="a4"/>
          <w:rFonts w:ascii="Traditional Arabic" w:hAnsi="Traditional Arabic" w:cs="Traditional Arabic"/>
          <w:sz w:val="36"/>
          <w:szCs w:val="36"/>
          <w:rtl/>
          <w:lang w:bidi="ar-EG"/>
        </w:rPr>
        <w:footnoteReference w:id="194"/>
      </w:r>
      <w:r>
        <w:rPr>
          <w:rFonts w:ascii="Traditional Arabic" w:hAnsi="Traditional Arabic" w:cs="Traditional Arabic" w:hint="cs"/>
          <w:sz w:val="36"/>
          <w:szCs w:val="36"/>
          <w:rtl/>
          <w:lang w:bidi="ar-EG"/>
        </w:rPr>
        <w:t xml:space="preserve"> , </w:t>
      </w:r>
      <w:r w:rsidR="00754980">
        <w:rPr>
          <w:rFonts w:ascii="Traditional Arabic" w:hAnsi="Traditional Arabic" w:cs="Traditional Arabic" w:hint="cs"/>
          <w:sz w:val="36"/>
          <w:szCs w:val="36"/>
          <w:rtl/>
          <w:lang w:bidi="ar-EG"/>
        </w:rPr>
        <w:t xml:space="preserve">أشار أبو زرعة إلى كذبه , وقال ابو حاتم " يكتب حديثه و لا يحتج به " , </w:t>
      </w:r>
      <w:r w:rsidR="008C10BF">
        <w:rPr>
          <w:rFonts w:ascii="Traditional Arabic" w:hAnsi="Traditional Arabic" w:cs="Traditional Arabic" w:hint="cs"/>
          <w:sz w:val="36"/>
          <w:szCs w:val="36"/>
          <w:rtl/>
          <w:lang w:bidi="ar-EG"/>
        </w:rPr>
        <w:t xml:space="preserve">وعن ابن معين أنه كان يتشيّع , </w:t>
      </w:r>
      <w:r w:rsidR="000B10E0">
        <w:rPr>
          <w:rFonts w:ascii="Traditional Arabic" w:hAnsi="Traditional Arabic" w:cs="Traditional Arabic" w:hint="cs"/>
          <w:sz w:val="36"/>
          <w:szCs w:val="36"/>
          <w:rtl/>
          <w:lang w:bidi="ar-EG"/>
        </w:rPr>
        <w:t xml:space="preserve">وضعّفه البخاري , وقال ابن عديّ " عنده غرائب و أفراد و لم أجد في حديثه حديثا قد جاوز الحدّ في الإنكار " </w:t>
      </w:r>
      <w:r w:rsidR="00326CBE">
        <w:rPr>
          <w:rFonts w:ascii="Traditional Arabic" w:hAnsi="Traditional Arabic" w:cs="Traditional Arabic" w:hint="cs"/>
          <w:sz w:val="36"/>
          <w:szCs w:val="36"/>
          <w:rtl/>
          <w:lang w:bidi="ar-EG"/>
        </w:rPr>
        <w:t xml:space="preserve">, وقال ابن معين ليس به بأس , ووثقه في رواية أخرى , وكذلك وثقه أبوداود </w:t>
      </w:r>
      <w:r w:rsidR="009056D1">
        <w:rPr>
          <w:rFonts w:ascii="Traditional Arabic" w:hAnsi="Traditional Arabic" w:cs="Traditional Arabic" w:hint="cs"/>
          <w:sz w:val="36"/>
          <w:szCs w:val="36"/>
          <w:rtl/>
          <w:lang w:bidi="ar-EG"/>
        </w:rPr>
        <w:t xml:space="preserve">, وسئل أحمد عنه فقال : لا أعلم إلا خيرا " , </w:t>
      </w:r>
      <w:r w:rsidR="003856A0">
        <w:rPr>
          <w:rFonts w:ascii="Traditional Arabic" w:hAnsi="Traditional Arabic" w:cs="Traditional Arabic" w:hint="cs"/>
          <w:sz w:val="36"/>
          <w:szCs w:val="36"/>
          <w:rtl/>
          <w:lang w:bidi="ar-EG"/>
        </w:rPr>
        <w:t>وقال الحافظ في تقريبه " صدوق كثير الخطأ "</w:t>
      </w:r>
      <w:r w:rsidR="00766842">
        <w:rPr>
          <w:rFonts w:ascii="Traditional Arabic" w:hAnsi="Traditional Arabic" w:cs="Traditional Arabic" w:hint="cs"/>
          <w:sz w:val="36"/>
          <w:szCs w:val="36"/>
          <w:rtl/>
          <w:lang w:bidi="ar-EG"/>
        </w:rPr>
        <w:t xml:space="preserve"> , فمثل هذا , لا يقبل أيضا تفرّده بهذا , وهو كثير الخطأ , و قد صرّ</w:t>
      </w:r>
      <w:r w:rsidR="00741FB8">
        <w:rPr>
          <w:rFonts w:ascii="Traditional Arabic" w:hAnsi="Traditional Arabic" w:cs="Traditional Arabic" w:hint="cs"/>
          <w:sz w:val="36"/>
          <w:szCs w:val="36"/>
          <w:rtl/>
          <w:lang w:bidi="ar-EG"/>
        </w:rPr>
        <w:t>ح</w:t>
      </w:r>
      <w:r w:rsidR="00766842">
        <w:rPr>
          <w:rFonts w:ascii="Traditional Arabic" w:hAnsi="Traditional Arabic" w:cs="Traditional Arabic" w:hint="cs"/>
          <w:sz w:val="36"/>
          <w:szCs w:val="36"/>
          <w:rtl/>
          <w:lang w:bidi="ar-EG"/>
        </w:rPr>
        <w:t xml:space="preserve"> بن عديّ أنه صاحب أفراد و غرائب , فما لا يتابع عليه مردود , وهذا منها , والله أعلم .</w:t>
      </w:r>
    </w:p>
    <w:p w:rsidR="001963D6" w:rsidRDefault="001963D6" w:rsidP="00567451">
      <w:pPr>
        <w:autoSpaceDE w:val="0"/>
        <w:autoSpaceDN w:val="0"/>
        <w:adjustRightInd w:val="0"/>
        <w:spacing w:after="0" w:line="240" w:lineRule="auto"/>
        <w:rPr>
          <w:rFonts w:ascii="Traditional Arabic" w:hAnsi="Traditional Arabic" w:cs="Traditional Arabic"/>
          <w:sz w:val="36"/>
          <w:szCs w:val="36"/>
          <w:rtl/>
          <w:lang w:bidi="ar-EG"/>
        </w:rPr>
      </w:pPr>
    </w:p>
    <w:p w:rsidR="001963D6" w:rsidRDefault="001963D6" w:rsidP="00567451">
      <w:pPr>
        <w:autoSpaceDE w:val="0"/>
        <w:autoSpaceDN w:val="0"/>
        <w:adjustRightInd w:val="0"/>
        <w:spacing w:after="0" w:line="240" w:lineRule="auto"/>
        <w:rPr>
          <w:rFonts w:ascii="Traditional Arabic" w:hAnsi="Traditional Arabic" w:cs="Traditional Arabic"/>
          <w:sz w:val="36"/>
          <w:szCs w:val="36"/>
          <w:rtl/>
          <w:lang w:bidi="ar-EG"/>
        </w:rPr>
      </w:pPr>
    </w:p>
    <w:p w:rsidR="001963D6" w:rsidRDefault="001963D6" w:rsidP="00567451">
      <w:pPr>
        <w:autoSpaceDE w:val="0"/>
        <w:autoSpaceDN w:val="0"/>
        <w:adjustRightInd w:val="0"/>
        <w:spacing w:after="0" w:line="240" w:lineRule="auto"/>
        <w:rPr>
          <w:rFonts w:ascii="Traditional Arabic" w:hAnsi="Traditional Arabic" w:cs="Traditional Arabic"/>
          <w:sz w:val="36"/>
          <w:szCs w:val="36"/>
          <w:rtl/>
          <w:lang w:bidi="ar-EG"/>
        </w:rPr>
      </w:pPr>
    </w:p>
    <w:p w:rsidR="001963D6" w:rsidRDefault="001963D6" w:rsidP="00567451">
      <w:pPr>
        <w:autoSpaceDE w:val="0"/>
        <w:autoSpaceDN w:val="0"/>
        <w:adjustRightInd w:val="0"/>
        <w:spacing w:after="0" w:line="240" w:lineRule="auto"/>
        <w:rPr>
          <w:rFonts w:ascii="Traditional Arabic" w:hAnsi="Traditional Arabic" w:cs="Traditional Arabic"/>
          <w:sz w:val="36"/>
          <w:szCs w:val="36"/>
          <w:rtl/>
          <w:lang w:bidi="ar-EG"/>
        </w:rPr>
      </w:pPr>
    </w:p>
    <w:p w:rsidR="00F1199A" w:rsidRPr="00F1199A" w:rsidRDefault="00F1199A"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F1199A">
        <w:rPr>
          <w:rFonts w:ascii="Traditional Arabic" w:hAnsi="Traditional Arabic" w:cs="Traditional Arabic" w:hint="cs"/>
          <w:b/>
          <w:bCs/>
          <w:sz w:val="36"/>
          <w:szCs w:val="36"/>
          <w:rtl/>
          <w:lang w:bidi="ar-EG"/>
        </w:rPr>
        <w:t xml:space="preserve">3- طوافها بالبنات لتشوّف بهنّ الشباب </w:t>
      </w:r>
    </w:p>
    <w:p w:rsidR="00F1199A" w:rsidRDefault="00F1199A"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أخرج ابن أبي شيبة في مصنفه</w:t>
      </w:r>
      <w:r w:rsidR="00FB5AA5">
        <w:rPr>
          <w:rStyle w:val="a4"/>
          <w:rFonts w:ascii="Traditional Arabic" w:hAnsi="Traditional Arabic" w:cs="Traditional Arabic"/>
          <w:sz w:val="36"/>
          <w:szCs w:val="36"/>
          <w:rtl/>
          <w:lang w:bidi="ar-EG"/>
        </w:rPr>
        <w:footnoteReference w:id="195"/>
      </w:r>
      <w:r>
        <w:rPr>
          <w:rFonts w:ascii="Traditional Arabic" w:hAnsi="Traditional Arabic" w:cs="Traditional Arabic" w:hint="cs"/>
          <w:sz w:val="36"/>
          <w:szCs w:val="36"/>
          <w:rtl/>
          <w:lang w:bidi="ar-EG"/>
        </w:rPr>
        <w:t xml:space="preserve"> قال : </w:t>
      </w:r>
      <w:r w:rsidRPr="00F1199A">
        <w:rPr>
          <w:rFonts w:ascii="Traditional Arabic" w:hAnsi="Traditional Arabic" w:cs="Traditional Arabic" w:hint="cs"/>
          <w:sz w:val="36"/>
          <w:szCs w:val="36"/>
          <w:rtl/>
          <w:lang w:bidi="ar-EG"/>
        </w:rPr>
        <w:t>حدثنا</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أبو</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بكر</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قال</w:t>
      </w:r>
      <w:r w:rsidRPr="00F1199A">
        <w:rPr>
          <w:rFonts w:ascii="Traditional Arabic" w:hAnsi="Traditional Arabic" w:cs="Traditional Arabic"/>
          <w:sz w:val="36"/>
          <w:szCs w:val="36"/>
          <w:rtl/>
          <w:lang w:bidi="ar-EG"/>
        </w:rPr>
        <w:t xml:space="preserve"> : </w:t>
      </w:r>
      <w:r w:rsidRPr="00F1199A">
        <w:rPr>
          <w:rFonts w:ascii="Traditional Arabic" w:hAnsi="Traditional Arabic" w:cs="Traditional Arabic" w:hint="cs"/>
          <w:sz w:val="36"/>
          <w:szCs w:val="36"/>
          <w:rtl/>
          <w:lang w:bidi="ar-EG"/>
        </w:rPr>
        <w:t>نا</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وكيع</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العلاء</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بن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عبد</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الكريم</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اليامي</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عمار</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بن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عمران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رجل</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من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زيد</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الله</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امرأة</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منهم</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عن</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عائشة</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أنها</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شوفت</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جارية</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وطافت</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بها</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وقالت</w:t>
      </w:r>
      <w:r w:rsidRPr="00F1199A">
        <w:rPr>
          <w:rFonts w:ascii="Traditional Arabic" w:hAnsi="Traditional Arabic" w:cs="Traditional Arabic"/>
          <w:sz w:val="36"/>
          <w:szCs w:val="36"/>
          <w:rtl/>
          <w:lang w:bidi="ar-EG"/>
        </w:rPr>
        <w:t xml:space="preserve"> : " </w:t>
      </w:r>
      <w:r w:rsidRPr="00F1199A">
        <w:rPr>
          <w:rFonts w:ascii="Traditional Arabic" w:hAnsi="Traditional Arabic" w:cs="Traditional Arabic" w:hint="cs"/>
          <w:sz w:val="36"/>
          <w:szCs w:val="36"/>
          <w:rtl/>
          <w:lang w:bidi="ar-EG"/>
        </w:rPr>
        <w:t>لعلنا</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نصطاد</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بها</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شباب</w:t>
      </w:r>
      <w:r w:rsidRPr="00F1199A">
        <w:rPr>
          <w:rFonts w:ascii="Traditional Arabic" w:hAnsi="Traditional Arabic" w:cs="Traditional Arabic"/>
          <w:sz w:val="36"/>
          <w:szCs w:val="36"/>
          <w:rtl/>
          <w:lang w:bidi="ar-EG"/>
        </w:rPr>
        <w:t xml:space="preserve"> </w:t>
      </w:r>
      <w:r w:rsidRPr="00F1199A">
        <w:rPr>
          <w:rFonts w:ascii="Traditional Arabic" w:hAnsi="Traditional Arabic" w:cs="Traditional Arabic" w:hint="cs"/>
          <w:sz w:val="36"/>
          <w:szCs w:val="36"/>
          <w:rtl/>
          <w:lang w:bidi="ar-EG"/>
        </w:rPr>
        <w:t>قريش</w:t>
      </w:r>
      <w:r w:rsidRPr="00F1199A">
        <w:rPr>
          <w:rFonts w:ascii="Traditional Arabic" w:hAnsi="Traditional Arabic" w:cs="Traditional Arabic"/>
          <w:sz w:val="36"/>
          <w:szCs w:val="36"/>
          <w:rtl/>
          <w:lang w:bidi="ar-EG"/>
        </w:rPr>
        <w:t xml:space="preserve"> "</w:t>
      </w:r>
    </w:p>
    <w:p w:rsidR="00DF2208" w:rsidRDefault="00DF220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وهذا حديث</w:t>
      </w:r>
      <w:r w:rsidR="00D60F77">
        <w:rPr>
          <w:rFonts w:ascii="Traditional Arabic" w:hAnsi="Traditional Arabic" w:cs="Traditional Arabic" w:hint="cs"/>
          <w:sz w:val="36"/>
          <w:szCs w:val="36"/>
          <w:rtl/>
          <w:lang w:bidi="ar-EG"/>
        </w:rPr>
        <w:t xml:space="preserve"> ضعيف</w:t>
      </w:r>
      <w:r>
        <w:rPr>
          <w:rFonts w:ascii="Traditional Arabic" w:hAnsi="Traditional Arabic" w:cs="Traditional Arabic" w:hint="cs"/>
          <w:sz w:val="36"/>
          <w:szCs w:val="36"/>
          <w:rtl/>
          <w:lang w:bidi="ar-EG"/>
        </w:rPr>
        <w:t xml:space="preserve"> الإسناد </w:t>
      </w:r>
      <w:r w:rsidR="00D60F77">
        <w:rPr>
          <w:rFonts w:ascii="Traditional Arabic" w:hAnsi="Traditional Arabic" w:cs="Traditional Arabic" w:hint="cs"/>
          <w:sz w:val="36"/>
          <w:szCs w:val="36"/>
          <w:rtl/>
          <w:lang w:bidi="ar-EG"/>
        </w:rPr>
        <w:t xml:space="preserve">جدا </w:t>
      </w:r>
      <w:r>
        <w:rPr>
          <w:rFonts w:ascii="Traditional Arabic" w:hAnsi="Traditional Arabic" w:cs="Traditional Arabic" w:hint="cs"/>
          <w:sz w:val="36"/>
          <w:szCs w:val="36"/>
          <w:rtl/>
          <w:lang w:bidi="ar-EG"/>
        </w:rPr>
        <w:t xml:space="preserve">, فعمار هذا لم أجده , ولا أظنّه الجعفي </w:t>
      </w:r>
      <w:r>
        <w:rPr>
          <w:rStyle w:val="a4"/>
          <w:rFonts w:ascii="Traditional Arabic" w:hAnsi="Traditional Arabic" w:cs="Traditional Arabic"/>
          <w:sz w:val="36"/>
          <w:szCs w:val="36"/>
          <w:rtl/>
          <w:lang w:bidi="ar-EG"/>
        </w:rPr>
        <w:footnoteReference w:id="196"/>
      </w:r>
      <w:r>
        <w:rPr>
          <w:rFonts w:ascii="Traditional Arabic" w:hAnsi="Traditional Arabic" w:cs="Traditional Arabic" w:hint="cs"/>
          <w:sz w:val="36"/>
          <w:szCs w:val="36"/>
          <w:rtl/>
          <w:lang w:bidi="ar-EG"/>
        </w:rPr>
        <w:t xml:space="preserve"> , </w:t>
      </w:r>
      <w:r w:rsidR="00C14443">
        <w:rPr>
          <w:rFonts w:ascii="Traditional Arabic" w:hAnsi="Traditional Arabic" w:cs="Traditional Arabic" w:hint="cs"/>
          <w:sz w:val="36"/>
          <w:szCs w:val="36"/>
          <w:rtl/>
          <w:lang w:bidi="ar-EG"/>
        </w:rPr>
        <w:t>فهذا له حديث واحد , قال عنه الذهبي في الميزان , لم يصحّ حديثه , و إن كان هو فمجهول الح</w:t>
      </w:r>
      <w:r w:rsidR="00C44478">
        <w:rPr>
          <w:rFonts w:ascii="Traditional Arabic" w:hAnsi="Traditional Arabic" w:cs="Traditional Arabic" w:hint="cs"/>
          <w:sz w:val="36"/>
          <w:szCs w:val="36"/>
          <w:rtl/>
          <w:lang w:bidi="ar-EG"/>
        </w:rPr>
        <w:t>ا</w:t>
      </w:r>
      <w:r w:rsidR="00C14443">
        <w:rPr>
          <w:rFonts w:ascii="Traditional Arabic" w:hAnsi="Traditional Arabic" w:cs="Traditional Arabic" w:hint="cs"/>
          <w:sz w:val="36"/>
          <w:szCs w:val="36"/>
          <w:rtl/>
          <w:lang w:bidi="ar-EG"/>
        </w:rPr>
        <w:t xml:space="preserve">ل , و المرأة التي يروي عنها , لا تعرف أيضا , </w:t>
      </w:r>
      <w:r w:rsidR="00D60F77">
        <w:rPr>
          <w:rFonts w:ascii="Traditional Arabic" w:hAnsi="Traditional Arabic" w:cs="Traditional Arabic" w:hint="cs"/>
          <w:sz w:val="36"/>
          <w:szCs w:val="36"/>
          <w:rtl/>
          <w:lang w:bidi="ar-EG"/>
        </w:rPr>
        <w:t xml:space="preserve">فهذا اسناد </w:t>
      </w:r>
      <w:r w:rsidR="00970012">
        <w:rPr>
          <w:rFonts w:ascii="Traditional Arabic" w:hAnsi="Traditional Arabic" w:cs="Traditional Arabic" w:hint="cs"/>
          <w:sz w:val="36"/>
          <w:szCs w:val="36"/>
          <w:rtl/>
          <w:lang w:bidi="ar-EG"/>
        </w:rPr>
        <w:t xml:space="preserve">لا يحتجّ به </w:t>
      </w:r>
      <w:r w:rsidR="00C44478">
        <w:rPr>
          <w:rFonts w:ascii="Traditional Arabic" w:hAnsi="Traditional Arabic" w:cs="Traditional Arabic" w:hint="cs"/>
          <w:sz w:val="36"/>
          <w:szCs w:val="36"/>
          <w:rtl/>
          <w:lang w:bidi="ar-EG"/>
        </w:rPr>
        <w:t>, ولايظنّ بأم المؤمنات مثل هذا .</w:t>
      </w:r>
    </w:p>
    <w:p w:rsidR="00D60F77" w:rsidRDefault="00D60F7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كما أن المتن فيه </w:t>
      </w:r>
      <w:r w:rsidR="00582117">
        <w:rPr>
          <w:rFonts w:ascii="Traditional Arabic" w:hAnsi="Traditional Arabic" w:cs="Traditional Arabic" w:hint="cs"/>
          <w:sz w:val="36"/>
          <w:szCs w:val="36"/>
          <w:rtl/>
          <w:lang w:bidi="ar-EG"/>
        </w:rPr>
        <w:t>غلط , نوه عليه البعض</w:t>
      </w:r>
      <w:r w:rsidR="00617CA2">
        <w:rPr>
          <w:rFonts w:ascii="Traditional Arabic" w:hAnsi="Traditional Arabic" w:cs="Traditional Arabic" w:hint="cs"/>
          <w:sz w:val="36"/>
          <w:szCs w:val="36"/>
          <w:rtl/>
          <w:lang w:bidi="ar-EG"/>
        </w:rPr>
        <w:t xml:space="preserve"> من أهل الفضل</w:t>
      </w:r>
      <w:r w:rsidR="00582117">
        <w:rPr>
          <w:rFonts w:ascii="Traditional Arabic" w:hAnsi="Traditional Arabic" w:cs="Traditional Arabic" w:hint="cs"/>
          <w:sz w:val="36"/>
          <w:szCs w:val="36"/>
          <w:rtl/>
          <w:lang w:bidi="ar-EG"/>
        </w:rPr>
        <w:t xml:space="preserve"> , وهو قوله " شباب قريش " , وقريش بمكة , و عائشة كانت تعيش في المدينة !</w:t>
      </w:r>
    </w:p>
    <w:p w:rsidR="00617CA2" w:rsidRPr="00FE4623" w:rsidRDefault="00617CA2" w:rsidP="00567451">
      <w:pPr>
        <w:autoSpaceDE w:val="0"/>
        <w:autoSpaceDN w:val="0"/>
        <w:adjustRightInd w:val="0"/>
        <w:spacing w:after="0"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4- </w:t>
      </w:r>
      <w:r w:rsidRPr="00FE4623">
        <w:rPr>
          <w:rFonts w:ascii="Traditional Arabic" w:hAnsi="Traditional Arabic" w:cs="Traditional Arabic" w:hint="cs"/>
          <w:b/>
          <w:bCs/>
          <w:sz w:val="36"/>
          <w:szCs w:val="36"/>
          <w:rtl/>
          <w:lang w:bidi="ar-EG"/>
        </w:rPr>
        <w:t>أن عائشة توضأت أمام مولاها سالم تعلمه وضوء رسول الله .</w:t>
      </w:r>
    </w:p>
    <w:p w:rsidR="00617CA2" w:rsidRDefault="00617CA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وهذا من جنس ما قبله , و هذا الحديث أخرجه النسائي في الكبرى</w:t>
      </w:r>
      <w:r>
        <w:rPr>
          <w:rStyle w:val="a4"/>
          <w:rFonts w:ascii="Traditional Arabic" w:hAnsi="Traditional Arabic" w:cs="Traditional Arabic"/>
          <w:sz w:val="36"/>
          <w:szCs w:val="36"/>
          <w:rtl/>
          <w:lang w:bidi="ar-EG"/>
        </w:rPr>
        <w:footnoteReference w:id="197"/>
      </w:r>
      <w:r>
        <w:rPr>
          <w:rFonts w:ascii="Traditional Arabic" w:hAnsi="Traditional Arabic" w:cs="Traditional Arabic" w:hint="cs"/>
          <w:sz w:val="36"/>
          <w:szCs w:val="36"/>
          <w:rtl/>
          <w:lang w:bidi="ar-EG"/>
        </w:rPr>
        <w:t xml:space="preserve"> و الصغرى و البخاري في التاريخ الكبير</w:t>
      </w:r>
      <w:r>
        <w:rPr>
          <w:rStyle w:val="a4"/>
          <w:rFonts w:ascii="Traditional Arabic" w:hAnsi="Traditional Arabic" w:cs="Traditional Arabic"/>
          <w:sz w:val="36"/>
          <w:szCs w:val="36"/>
          <w:rtl/>
          <w:lang w:bidi="ar-EG"/>
        </w:rPr>
        <w:footnoteReference w:id="198"/>
      </w:r>
      <w:r>
        <w:rPr>
          <w:rFonts w:ascii="Traditional Arabic" w:hAnsi="Traditional Arabic" w:cs="Traditional Arabic" w:hint="cs"/>
          <w:sz w:val="36"/>
          <w:szCs w:val="36"/>
          <w:rtl/>
          <w:lang w:bidi="ar-EG"/>
        </w:rPr>
        <w:t xml:space="preserve"> كلاهما من طريق</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حسين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حريث</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قال</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أخبرنا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الفضل</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موسى</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عن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جعيد</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عبد</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الرحمن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قال</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أخبرني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عبد</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الملك</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مروان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الحارث</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أبي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ذباب</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قال</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أخبرني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أبو</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عبد</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الله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سالم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يعني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سبلان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قال</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وكانت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عائشة</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تستعجب</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بأمانته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وتستأجره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فأرتني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كيف</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كان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رسول</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الله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صلى</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الله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عليه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وسلم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يتوضأ</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قال</w:t>
      </w:r>
      <w:r w:rsidRPr="00B80823">
        <w:rPr>
          <w:rFonts w:ascii="Traditional Arabic" w:hAnsi="Traditional Arabic" w:cs="Traditional Arabic"/>
          <w:sz w:val="36"/>
          <w:szCs w:val="36"/>
          <w:rtl/>
          <w:lang w:bidi="ar-EG"/>
        </w:rPr>
        <w:t xml:space="preserve"> : " </w:t>
      </w:r>
      <w:r w:rsidRPr="00B80823">
        <w:rPr>
          <w:rFonts w:ascii="Traditional Arabic" w:hAnsi="Traditional Arabic" w:cs="Traditional Arabic" w:hint="cs"/>
          <w:sz w:val="36"/>
          <w:szCs w:val="36"/>
          <w:rtl/>
          <w:lang w:bidi="ar-EG"/>
        </w:rPr>
        <w:t>فتمضمضت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واستنثرت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ثلاثا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وغسلت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وجهها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ثلاثا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غسلت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يدها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اليمنى</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ثلاثا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واليسرى</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ثلاثا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ووضعت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يدها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في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مقدم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رأسها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مسحت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رأسها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مسحة</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واحدة</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إلى</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مؤخره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مرت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بيديها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بأذنيها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ثم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مرت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على</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الخدين</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قال</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سالم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كنت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آتيها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مكاتبا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فتجلس</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بين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يدي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وتتحدث</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معي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حتى</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جئتها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ذات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يوم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فقلت</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ادعي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لي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بالبركة</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يا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أم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المؤمنين</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قالت</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وما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ذاك</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قلت</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أعتقني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الله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قالت</w:t>
      </w:r>
      <w:r w:rsidRPr="00B80823">
        <w:rPr>
          <w:rFonts w:ascii="Traditional Arabic" w:hAnsi="Traditional Arabic" w:cs="Traditional Arabic"/>
          <w:sz w:val="36"/>
          <w:szCs w:val="36"/>
          <w:rtl/>
          <w:lang w:bidi="ar-EG"/>
        </w:rPr>
        <w:t xml:space="preserve"> : </w:t>
      </w:r>
      <w:r w:rsidRPr="00B80823">
        <w:rPr>
          <w:rFonts w:ascii="Traditional Arabic" w:hAnsi="Traditional Arabic" w:cs="Traditional Arabic" w:hint="cs"/>
          <w:sz w:val="36"/>
          <w:szCs w:val="36"/>
          <w:rtl/>
          <w:lang w:bidi="ar-EG"/>
        </w:rPr>
        <w:t>بارك</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الله</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لك</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وأرخت</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الحجاب</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دوني</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فلم</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أرها</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بعد</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ذلك</w:t>
      </w:r>
      <w:r w:rsidRPr="00B80823">
        <w:rPr>
          <w:rFonts w:ascii="Traditional Arabic" w:hAnsi="Traditional Arabic" w:cs="Traditional Arabic"/>
          <w:sz w:val="36"/>
          <w:szCs w:val="36"/>
          <w:rtl/>
          <w:lang w:bidi="ar-EG"/>
        </w:rPr>
        <w:t xml:space="preserve"> </w:t>
      </w:r>
      <w:r w:rsidRPr="00B80823">
        <w:rPr>
          <w:rFonts w:ascii="Traditional Arabic" w:hAnsi="Traditional Arabic" w:cs="Traditional Arabic" w:hint="cs"/>
          <w:sz w:val="36"/>
          <w:szCs w:val="36"/>
          <w:rtl/>
          <w:lang w:bidi="ar-EG"/>
        </w:rPr>
        <w:t>اليوم</w:t>
      </w:r>
      <w:r>
        <w:rPr>
          <w:rFonts w:ascii="Traditional Arabic" w:hAnsi="Traditional Arabic" w:cs="Traditional Arabic" w:hint="cs"/>
          <w:sz w:val="36"/>
          <w:szCs w:val="36"/>
          <w:rtl/>
          <w:lang w:bidi="ar-EG"/>
        </w:rPr>
        <w:t>."</w:t>
      </w:r>
    </w:p>
    <w:p w:rsidR="00617CA2" w:rsidRDefault="00617CA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قالوا كيف ذلك ؟ أمام مولاها ؟</w:t>
      </w:r>
    </w:p>
    <w:p w:rsidR="00617CA2" w:rsidRDefault="00617CA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والحديث اسناده فيه اشكال , وهو عبد الملك بن مروان بن أبي ذباب</w:t>
      </w:r>
      <w:r>
        <w:rPr>
          <w:rStyle w:val="a4"/>
          <w:rFonts w:ascii="Traditional Arabic" w:hAnsi="Traditional Arabic" w:cs="Traditional Arabic"/>
          <w:sz w:val="36"/>
          <w:szCs w:val="36"/>
          <w:rtl/>
          <w:lang w:bidi="ar-EG"/>
        </w:rPr>
        <w:footnoteReference w:id="199"/>
      </w:r>
      <w:r>
        <w:rPr>
          <w:rFonts w:ascii="Traditional Arabic" w:hAnsi="Traditional Arabic" w:cs="Traditional Arabic" w:hint="cs"/>
          <w:sz w:val="36"/>
          <w:szCs w:val="36"/>
          <w:rtl/>
          <w:lang w:bidi="ar-EG"/>
        </w:rPr>
        <w:t xml:space="preserve"> , لم يوثقه غير ابن حبان , ومذهبه معروف في توثيق المجاهيل , ولا يعرف له غير هذا الحديث الواحد , ولم يتابع عليه , ولم </w:t>
      </w:r>
      <w:r>
        <w:rPr>
          <w:rFonts w:ascii="Traditional Arabic" w:hAnsi="Traditional Arabic" w:cs="Traditional Arabic" w:hint="cs"/>
          <w:sz w:val="36"/>
          <w:szCs w:val="36"/>
          <w:rtl/>
          <w:lang w:bidi="ar-EG"/>
        </w:rPr>
        <w:lastRenderedPageBreak/>
        <w:t xml:space="preserve">يرو عنه غير الجعيد بن عبد الرحمن , ولذلك قال عنه ابن حجر في تقريبه " مقبول " يعني يتابع و إلا فليّن الحديث , فالحديث إسناده , بموضوعية شديدة , ليس بذاك القائم , وعلى تقدير صحته , </w:t>
      </w:r>
      <w:r w:rsidR="00746D13">
        <w:rPr>
          <w:rFonts w:ascii="Traditional Arabic" w:hAnsi="Traditional Arabic" w:cs="Traditional Arabic" w:hint="cs"/>
          <w:sz w:val="36"/>
          <w:szCs w:val="36"/>
          <w:rtl/>
          <w:lang w:bidi="ar-EG"/>
        </w:rPr>
        <w:t xml:space="preserve">فهو قول </w:t>
      </w:r>
      <w:r w:rsidR="00F061D5">
        <w:rPr>
          <w:rFonts w:ascii="Traditional Arabic" w:hAnsi="Traditional Arabic" w:cs="Traditional Arabic" w:hint="cs"/>
          <w:sz w:val="36"/>
          <w:szCs w:val="36"/>
          <w:rtl/>
          <w:lang w:bidi="ar-EG"/>
        </w:rPr>
        <w:t>أكثر</w:t>
      </w:r>
      <w:r w:rsidR="00746D13">
        <w:rPr>
          <w:rFonts w:ascii="Traditional Arabic" w:hAnsi="Traditional Arabic" w:cs="Traditional Arabic" w:hint="cs"/>
          <w:sz w:val="36"/>
          <w:szCs w:val="36"/>
          <w:rtl/>
          <w:lang w:bidi="ar-EG"/>
        </w:rPr>
        <w:t xml:space="preserve"> أهل العلم</w:t>
      </w:r>
      <w:r w:rsidR="00B94138">
        <w:rPr>
          <w:rStyle w:val="a4"/>
          <w:rFonts w:ascii="Traditional Arabic" w:hAnsi="Traditional Arabic" w:cs="Traditional Arabic"/>
          <w:sz w:val="36"/>
          <w:szCs w:val="36"/>
          <w:rtl/>
          <w:lang w:bidi="ar-EG"/>
        </w:rPr>
        <w:footnoteReference w:id="200"/>
      </w:r>
      <w:r w:rsidR="00746D13">
        <w:rPr>
          <w:rFonts w:ascii="Traditional Arabic" w:hAnsi="Traditional Arabic" w:cs="Traditional Arabic" w:hint="cs"/>
          <w:sz w:val="36"/>
          <w:szCs w:val="36"/>
          <w:rtl/>
          <w:lang w:bidi="ar-EG"/>
        </w:rPr>
        <w:t xml:space="preserve"> </w:t>
      </w:r>
      <w:r w:rsidR="00F061D5">
        <w:rPr>
          <w:rFonts w:ascii="Traditional Arabic" w:hAnsi="Traditional Arabic" w:cs="Traditional Arabic" w:hint="cs"/>
          <w:sz w:val="36"/>
          <w:szCs w:val="36"/>
          <w:rtl/>
          <w:lang w:bidi="ar-EG"/>
        </w:rPr>
        <w:t xml:space="preserve">أن المرأة </w:t>
      </w:r>
      <w:r w:rsidR="00B94138">
        <w:rPr>
          <w:rFonts w:ascii="Traditional Arabic" w:hAnsi="Traditional Arabic" w:cs="Traditional Arabic" w:hint="cs"/>
          <w:sz w:val="36"/>
          <w:szCs w:val="36"/>
          <w:rtl/>
          <w:lang w:bidi="ar-EG"/>
        </w:rPr>
        <w:t xml:space="preserve">تكشف أمام عبيدها و مواليها ما تكشف أمام محارمها , </w:t>
      </w:r>
      <w:r w:rsidR="00DA3439">
        <w:rPr>
          <w:rFonts w:ascii="Traditional Arabic" w:hAnsi="Traditional Arabic" w:cs="Traditional Arabic" w:hint="cs"/>
          <w:sz w:val="36"/>
          <w:szCs w:val="36"/>
          <w:rtl/>
          <w:lang w:bidi="ar-EG"/>
        </w:rPr>
        <w:t>لقوله تعالى</w:t>
      </w:r>
      <w:r w:rsidR="00F90F70">
        <w:rPr>
          <w:rStyle w:val="a4"/>
          <w:rFonts w:ascii="Traditional Arabic" w:hAnsi="Traditional Arabic" w:cs="Traditional Arabic"/>
          <w:sz w:val="36"/>
          <w:szCs w:val="36"/>
          <w:rtl/>
          <w:lang w:bidi="ar-EG"/>
        </w:rPr>
        <w:footnoteReference w:id="201"/>
      </w:r>
      <w:r w:rsidR="00DA3439">
        <w:rPr>
          <w:rFonts w:ascii="Traditional Arabic" w:hAnsi="Traditional Arabic" w:cs="Traditional Arabic" w:hint="cs"/>
          <w:sz w:val="36"/>
          <w:szCs w:val="36"/>
          <w:rtl/>
          <w:lang w:bidi="ar-EG"/>
        </w:rPr>
        <w:t xml:space="preserve"> {</w:t>
      </w:r>
      <w:r w:rsidR="00DA3439" w:rsidRPr="00DA3439">
        <w:rPr>
          <w:rFonts w:ascii="Traditional Arabic" w:hAnsi="Traditional Arabic" w:cs="Traditional Arabic"/>
          <w:sz w:val="36"/>
          <w:szCs w:val="36"/>
          <w:rtl/>
          <w:lang w:bidi="ar-EG"/>
        </w:rPr>
        <w:t xml:space="preserve"> قُلْ لِلْمُؤْمِنِينَ يَغُضُّوا مِنْ أَبْصَارِهِمْ وَيَحْفَظُوا فُرُوجَهُمْ ذَلِكَ أَزْكَى لَهُمْ إِنَّ اللَّهَ خَبِيرٌ بِمَا يَصْنَعُونَ (30) وَقُلْ لِلْمُؤْمِنَاتِ يَغْضُضْنَ مِنْ أَبْصَارِهِنَّ وَيَحْفَظْنَ فُرُوجَهُنَّ وَلَا يُبْدِينَ زِينَتَهُنَّ إِلَّا مَا ظَهَرَ مِنْهَا وَلْيَضْرِبْنَ بِخُمُرِهِنَّ عَلَى جُيُوبِهِنَّ وَلَا يُبْدِينَ زِينَتَهُنَّ إِلَّا لِبُعُولَتِهِنَّ أَوْ آبَائِهِنَّ أَوْ آبَاءِ بُعُولَتِهِنَّ أَوْ أَبْنَائِهِنَّ أَوْ أَبْنَاءِ بُعُولَتِهِنَّ أَوْ إِخْوَانِهِنَّ أَوْ بَنِي إِخْوَانِهِنَّ أَوْ بَنِي أَخَوَاتِهِنَّ أَوْ نِسَائِهِنَّ أَوْ مَا مَلَكَتْ أَيْمَانُهُنَّ أَوِ التَّابِعِينَ غَيْرِ أُولِي الْإِرْبَةِ مِنَ الرِّجَالِ أَوِ الطِّفْلِ الَّذِينَ لَمْ يَظْهَرُوا عَلَى عَوْرَاتِ النِّسَاءِ وَلَا يَضْرِبْنَ بِأَرْجُلِهِنَّ لِيُعْلَمَ مَا يُخْفِينَ مِنْ زِينَتِهِنَّ وَتُوبُوا إِلَى اللَّهِ جَمِيعًا أَيُّهَ الْمُؤْمِنُونَ لَعَلَّكُمْ تُفْلِحُونَ</w:t>
      </w:r>
      <w:r w:rsidR="00DA3439">
        <w:rPr>
          <w:rFonts w:ascii="Traditional Arabic" w:hAnsi="Traditional Arabic" w:cs="Traditional Arabic" w:hint="cs"/>
          <w:sz w:val="36"/>
          <w:szCs w:val="36"/>
          <w:rtl/>
          <w:lang w:bidi="ar-EG"/>
        </w:rPr>
        <w:t xml:space="preserve"> } </w:t>
      </w:r>
      <w:r w:rsidR="00F846E7">
        <w:rPr>
          <w:rFonts w:ascii="Traditional Arabic" w:hAnsi="Traditional Arabic" w:cs="Traditional Arabic" w:hint="cs"/>
          <w:sz w:val="36"/>
          <w:szCs w:val="36"/>
          <w:rtl/>
          <w:lang w:bidi="ar-EG"/>
        </w:rPr>
        <w:t xml:space="preserve">, والشاهد في قوله " أو ما ملكت أيمانهنّ " هل هو على عمومه , يعني في العبيد و الإماء , أو هو خاص بالإماء فقط , وهو قول سعيد بن المسيّب </w:t>
      </w:r>
      <w:r w:rsidR="0066685B">
        <w:rPr>
          <w:rFonts w:ascii="Traditional Arabic" w:hAnsi="Traditional Arabic" w:cs="Traditional Arabic" w:hint="cs"/>
          <w:sz w:val="36"/>
          <w:szCs w:val="36"/>
          <w:rtl/>
          <w:lang w:bidi="ar-EG"/>
        </w:rPr>
        <w:t xml:space="preserve">, ولكن الأكثر على ما ذكرنا , وعلى ذلك فلت إشكال و استدلوا على ذلك أيضا </w:t>
      </w:r>
      <w:r w:rsidR="00CB5DDF">
        <w:rPr>
          <w:rFonts w:ascii="Traditional Arabic" w:hAnsi="Traditional Arabic" w:cs="Traditional Arabic" w:hint="cs"/>
          <w:sz w:val="36"/>
          <w:szCs w:val="36"/>
          <w:rtl/>
          <w:lang w:bidi="ar-EG"/>
        </w:rPr>
        <w:t>بما أخرجه أبو داود  من طريق</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أبو</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جميع</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سالم</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بن</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دينار</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عن</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ثابت</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عن</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أنس</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أن</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النبي</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صلى</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الله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عليه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وسلم</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أتى</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فاطمة</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بعبد</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كان</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قد</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وهبه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لها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قال</w:t>
      </w:r>
      <w:r w:rsidR="00CB5DDF" w:rsidRPr="00CB5DDF">
        <w:rPr>
          <w:rFonts w:ascii="Traditional Arabic" w:hAnsi="Traditional Arabic" w:cs="Traditional Arabic"/>
          <w:sz w:val="36"/>
          <w:szCs w:val="36"/>
          <w:rtl/>
          <w:lang w:bidi="ar-EG"/>
        </w:rPr>
        <w:t xml:space="preserve"> : </w:t>
      </w:r>
      <w:r w:rsidR="00CB5DDF" w:rsidRPr="00CB5DDF">
        <w:rPr>
          <w:rFonts w:ascii="Traditional Arabic" w:hAnsi="Traditional Arabic" w:cs="Traditional Arabic" w:hint="cs"/>
          <w:sz w:val="36"/>
          <w:szCs w:val="36"/>
          <w:rtl/>
          <w:lang w:bidi="ar-EG"/>
        </w:rPr>
        <w:t>وعلى</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فاطمة</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رضي</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الله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عنها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ثوب</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إذا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قنعت</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به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رأسها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لم</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يبلغ</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رجليها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وإذا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غطت</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به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رجليها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لم</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يبلغ</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رأسها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فلما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رأى</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النبي</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صلى</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الله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عليه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وسلم</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ما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تلقى</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قال</w:t>
      </w:r>
      <w:r w:rsidR="00CB5DDF" w:rsidRPr="00CB5DDF">
        <w:rPr>
          <w:rFonts w:ascii="Traditional Arabic" w:hAnsi="Traditional Arabic" w:cs="Traditional Arabic"/>
          <w:sz w:val="36"/>
          <w:szCs w:val="36"/>
          <w:rtl/>
          <w:lang w:bidi="ar-EG"/>
        </w:rPr>
        <w:t xml:space="preserve"> : " </w:t>
      </w:r>
      <w:r w:rsidR="00CB5DDF" w:rsidRPr="00CB5DDF">
        <w:rPr>
          <w:rFonts w:ascii="Traditional Arabic" w:hAnsi="Traditional Arabic" w:cs="Traditional Arabic" w:hint="cs"/>
          <w:sz w:val="36"/>
          <w:szCs w:val="36"/>
          <w:rtl/>
          <w:lang w:bidi="ar-EG"/>
        </w:rPr>
        <w:t>إنه</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ليس</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عليك</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بأس</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إنما</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هو</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أبوك</w:t>
      </w:r>
      <w:r w:rsidR="00CB5DDF" w:rsidRPr="00CB5DDF">
        <w:rPr>
          <w:rFonts w:ascii="Traditional Arabic" w:hAnsi="Traditional Arabic" w:cs="Traditional Arabic"/>
          <w:sz w:val="36"/>
          <w:szCs w:val="36"/>
          <w:rtl/>
          <w:lang w:bidi="ar-EG"/>
        </w:rPr>
        <w:t xml:space="preserve"> </w:t>
      </w:r>
      <w:r w:rsidR="00CB5DDF" w:rsidRPr="00CB5DDF">
        <w:rPr>
          <w:rFonts w:ascii="Traditional Arabic" w:hAnsi="Traditional Arabic" w:cs="Traditional Arabic" w:hint="cs"/>
          <w:sz w:val="36"/>
          <w:szCs w:val="36"/>
          <w:rtl/>
          <w:lang w:bidi="ar-EG"/>
        </w:rPr>
        <w:t>وغلامك</w:t>
      </w:r>
      <w:r w:rsidR="00CB5DDF" w:rsidRPr="00CB5DDF">
        <w:rPr>
          <w:rFonts w:ascii="Traditional Arabic" w:hAnsi="Traditional Arabic" w:cs="Traditional Arabic"/>
          <w:sz w:val="36"/>
          <w:szCs w:val="36"/>
          <w:rtl/>
          <w:lang w:bidi="ar-EG"/>
        </w:rPr>
        <w:t xml:space="preserve"> "</w:t>
      </w:r>
      <w:r w:rsidR="00CB5DDF">
        <w:rPr>
          <w:rFonts w:ascii="Traditional Arabic" w:hAnsi="Traditional Arabic" w:cs="Traditional Arabic" w:hint="cs"/>
          <w:sz w:val="36"/>
          <w:szCs w:val="36"/>
          <w:rtl/>
          <w:lang w:bidi="ar-EG"/>
        </w:rPr>
        <w:t xml:space="preserve"> , وهذا الإسناد أبو جميع </w:t>
      </w:r>
      <w:r w:rsidR="006B74EF">
        <w:rPr>
          <w:rFonts w:ascii="Traditional Arabic" w:hAnsi="Traditional Arabic" w:cs="Traditional Arabic" w:hint="cs"/>
          <w:sz w:val="36"/>
          <w:szCs w:val="36"/>
          <w:rtl/>
          <w:lang w:bidi="ar-EG"/>
        </w:rPr>
        <w:t xml:space="preserve">هذا , مختلف في توثيقه و تضعيفه , وقال بن حجر عنه </w:t>
      </w:r>
      <w:r w:rsidR="008571A2">
        <w:rPr>
          <w:rFonts w:ascii="Traditional Arabic" w:hAnsi="Traditional Arabic" w:cs="Traditional Arabic" w:hint="cs"/>
          <w:sz w:val="36"/>
          <w:szCs w:val="36"/>
          <w:rtl/>
          <w:lang w:bidi="ar-EG"/>
        </w:rPr>
        <w:t>في التقريب</w:t>
      </w:r>
      <w:r w:rsidR="006B74EF">
        <w:rPr>
          <w:rFonts w:ascii="Traditional Arabic" w:hAnsi="Traditional Arabic" w:cs="Traditional Arabic" w:hint="cs"/>
          <w:sz w:val="36"/>
          <w:szCs w:val="36"/>
          <w:rtl/>
          <w:lang w:bidi="ar-EG"/>
        </w:rPr>
        <w:t xml:space="preserve">" مقبول " </w:t>
      </w:r>
      <w:r w:rsidR="008571A2">
        <w:rPr>
          <w:rFonts w:ascii="Traditional Arabic" w:hAnsi="Traditional Arabic" w:cs="Traditional Arabic" w:hint="cs"/>
          <w:sz w:val="36"/>
          <w:szCs w:val="36"/>
          <w:rtl/>
          <w:lang w:bidi="ar-EG"/>
        </w:rPr>
        <w:t>.</w:t>
      </w:r>
    </w:p>
    <w:p w:rsidR="00A63C3A" w:rsidRDefault="00C910AC"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وفقهاء الشيعة عندهم نفس الحكم , أيضا </w:t>
      </w:r>
      <w:r w:rsidR="00A63C3A">
        <w:rPr>
          <w:rFonts w:ascii="Traditional Arabic" w:hAnsi="Traditional Arabic" w:cs="Traditional Arabic" w:hint="cs"/>
          <w:sz w:val="36"/>
          <w:szCs w:val="36"/>
          <w:rtl/>
          <w:lang w:bidi="ar-EG"/>
        </w:rPr>
        <w:t xml:space="preserve">: </w:t>
      </w:r>
      <w:r w:rsidR="009E5959">
        <w:rPr>
          <w:rFonts w:ascii="Traditional Arabic" w:hAnsi="Traditional Arabic" w:cs="Traditional Arabic" w:hint="cs"/>
          <w:sz w:val="36"/>
          <w:szCs w:val="36"/>
          <w:rtl/>
          <w:lang w:bidi="ar-EG"/>
        </w:rPr>
        <w:t>ف</w:t>
      </w:r>
      <w:r w:rsidR="00A63C3A" w:rsidRPr="00A63C3A">
        <w:rPr>
          <w:rFonts w:ascii="Traditional Arabic" w:hAnsi="Traditional Arabic" w:cs="Traditional Arabic"/>
          <w:sz w:val="36"/>
          <w:szCs w:val="36"/>
          <w:rtl/>
          <w:lang w:bidi="ar-EG"/>
        </w:rPr>
        <w:t xml:space="preserve">روى الكلينى فى الكافى </w:t>
      </w:r>
      <w:r w:rsidR="00A63C3A">
        <w:rPr>
          <w:rStyle w:val="a4"/>
          <w:rFonts w:ascii="Traditional Arabic" w:hAnsi="Traditional Arabic" w:cs="Traditional Arabic"/>
          <w:sz w:val="36"/>
          <w:szCs w:val="36"/>
          <w:rtl/>
          <w:lang w:bidi="ar-EG"/>
        </w:rPr>
        <w:footnoteReference w:id="202"/>
      </w:r>
      <w:r w:rsidR="00A63C3A" w:rsidRPr="00A63C3A">
        <w:rPr>
          <w:rFonts w:ascii="Traditional Arabic" w:hAnsi="Traditional Arabic" w:cs="Traditional Arabic"/>
          <w:sz w:val="36"/>
          <w:szCs w:val="36"/>
          <w:rtl/>
          <w:lang w:bidi="ar-EG"/>
        </w:rPr>
        <w:t xml:space="preserve">عن معاوية بن عمار قال: كنا عند أبي عبدالله (ع) نحوا من ثلاثين رجلا إذ دخل عليه أبي فرحب به أبوعبدالله (ع) وأجلسه إلى جنبه فأقبل عليه طويلا ثم قال أبوعبدالله (ع): إن لابي معاوية حاجة فلو خففتم، فقمنا جميعا فقال لي أبي: ارجع يا معاوية فرجعت، فقال أبوعبدالله (ع): هذا ابنك؟ قال: نعم وهو يزعم أن أهل المدينة يصنعون شيئا لايحل لهم، قال: وماهو؟ قلت: إن المرأة القرشية والهاشمية تركب وتضع يدها على رأس الاسود وذراعيها على عنقه، فقال أبوعبدالله (ع): يا بني أما تقرأ القرآن؟ قلت: </w:t>
      </w:r>
      <w:r w:rsidR="00A63C3A" w:rsidRPr="00A63C3A">
        <w:rPr>
          <w:rFonts w:ascii="Traditional Arabic" w:hAnsi="Traditional Arabic" w:cs="Traditional Arabic"/>
          <w:sz w:val="36"/>
          <w:szCs w:val="36"/>
          <w:rtl/>
          <w:lang w:bidi="ar-EG"/>
        </w:rPr>
        <w:lastRenderedPageBreak/>
        <w:t>بلى، قال: اقرء هذه الآية " لاجناح عليهن في آبائهن ولا أبنائهن - حتى بلغ - ولا ما ملكت أيمانهن " ثم قال: يا بني لا بأس أن يرى المملوك الشعر والساق</w:t>
      </w:r>
      <w:r w:rsidR="00C21277">
        <w:rPr>
          <w:rFonts w:ascii="Traditional Arabic" w:hAnsi="Traditional Arabic" w:cs="Traditional Arabic" w:hint="cs"/>
          <w:sz w:val="36"/>
          <w:szCs w:val="36"/>
          <w:rtl/>
          <w:lang w:bidi="ar-EG"/>
        </w:rPr>
        <w:t xml:space="preserve"> .ا.هـ.</w:t>
      </w:r>
    </w:p>
    <w:p w:rsidR="00617CA2" w:rsidRDefault="00C21277"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فلا إشكال اذا عندنا أو عندهم , هذا كلّه على تقدير ثبوت الحديث , وإلا فالحديث كما عرفت , اسناده ضعيف .</w:t>
      </w:r>
    </w:p>
    <w:p w:rsidR="00A703E6" w:rsidRPr="00A703E6" w:rsidRDefault="005C0D94" w:rsidP="00567451">
      <w:pPr>
        <w:adjustRightInd w:val="0"/>
        <w:spacing w:after="0"/>
        <w:rPr>
          <w:rFonts w:ascii="Traditional Arabic" w:hAnsi="Traditional Arabic" w:cs="Traditional Arabic"/>
          <w:b/>
          <w:bCs/>
          <w:sz w:val="36"/>
          <w:szCs w:val="36"/>
          <w:rtl/>
          <w:lang w:bidi="ar-EG"/>
        </w:rPr>
      </w:pPr>
      <w:r w:rsidRPr="00A703E6">
        <w:rPr>
          <w:rFonts w:ascii="Traditional Arabic" w:hAnsi="Traditional Arabic" w:cs="Traditional Arabic" w:hint="cs"/>
          <w:b/>
          <w:bCs/>
          <w:sz w:val="36"/>
          <w:szCs w:val="36"/>
          <w:rtl/>
          <w:lang w:bidi="ar-EG"/>
        </w:rPr>
        <w:t>5- ذكروا أنها افترت على مارية</w:t>
      </w:r>
      <w:r w:rsidR="00A703E6" w:rsidRPr="00A703E6">
        <w:rPr>
          <w:rFonts w:ascii="Traditional Arabic" w:hAnsi="Traditional Arabic" w:cs="Traditional Arabic" w:hint="cs"/>
          <w:b/>
          <w:bCs/>
          <w:sz w:val="36"/>
          <w:szCs w:val="36"/>
          <w:rtl/>
          <w:lang w:bidi="ar-EG"/>
        </w:rPr>
        <w:t xml:space="preserve"> القبطيّة </w:t>
      </w:r>
    </w:p>
    <w:p w:rsidR="00F81D68" w:rsidRDefault="005C0D94"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و أن النبيّ صلّى الله عليه وسلّم</w:t>
      </w:r>
      <w:r w:rsidR="00A703E6">
        <w:rPr>
          <w:rFonts w:ascii="Traditional Arabic" w:hAnsi="Traditional Arabic" w:cs="Traditional Arabic" w:hint="cs"/>
          <w:sz w:val="36"/>
          <w:szCs w:val="36"/>
          <w:rtl/>
          <w:lang w:bidi="ar-EG"/>
        </w:rPr>
        <w:t xml:space="preserve"> أمر عليا فقتل ابن عمّها المتهم بها , </w:t>
      </w:r>
    </w:p>
    <w:p w:rsidR="00F81D68" w:rsidRDefault="00A703E6"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والحديث أخرجه الحاكم في مستدركه</w:t>
      </w:r>
      <w:r w:rsidR="00F81D68">
        <w:rPr>
          <w:rStyle w:val="a4"/>
          <w:rFonts w:ascii="Traditional Arabic" w:hAnsi="Traditional Arabic" w:cs="Traditional Arabic"/>
          <w:sz w:val="36"/>
          <w:szCs w:val="36"/>
          <w:rtl/>
          <w:lang w:bidi="ar-EG"/>
        </w:rPr>
        <w:footnoteReference w:id="203"/>
      </w:r>
      <w:r>
        <w:rPr>
          <w:rFonts w:ascii="Traditional Arabic" w:hAnsi="Traditional Arabic" w:cs="Traditional Arabic" w:hint="cs"/>
          <w:sz w:val="36"/>
          <w:szCs w:val="36"/>
          <w:rtl/>
          <w:lang w:bidi="ar-EG"/>
        </w:rPr>
        <w:t xml:space="preserve"> , وفي اسناده أبو معاذ سليمان بن الأرقم الأنصاري , وهو متروك , </w:t>
      </w:r>
    </w:p>
    <w:p w:rsidR="00F81D68" w:rsidRDefault="004F5A29"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وابن سعد في الطبقات</w:t>
      </w:r>
      <w:r w:rsidR="00F81D68">
        <w:rPr>
          <w:rStyle w:val="a4"/>
          <w:rFonts w:ascii="Traditional Arabic" w:hAnsi="Traditional Arabic" w:cs="Traditional Arabic"/>
          <w:sz w:val="36"/>
          <w:szCs w:val="36"/>
          <w:rtl/>
          <w:lang w:bidi="ar-EG"/>
        </w:rPr>
        <w:footnoteReference w:id="204"/>
      </w:r>
      <w:r>
        <w:rPr>
          <w:rFonts w:ascii="Traditional Arabic" w:hAnsi="Traditional Arabic" w:cs="Traditional Arabic" w:hint="cs"/>
          <w:sz w:val="36"/>
          <w:szCs w:val="36"/>
          <w:rtl/>
          <w:lang w:bidi="ar-EG"/>
        </w:rPr>
        <w:t xml:space="preserve"> , و في اسناده محمد بن عمر الواقدي , وهو متهم , </w:t>
      </w:r>
    </w:p>
    <w:p w:rsidR="005C0D94" w:rsidRDefault="004F5A29"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وهو في الآحاد و المثاني لابن أبي عاصم</w:t>
      </w:r>
      <w:r w:rsidR="00B227AB">
        <w:rPr>
          <w:rStyle w:val="a4"/>
          <w:rFonts w:ascii="Traditional Arabic" w:hAnsi="Traditional Arabic" w:cs="Traditional Arabic"/>
          <w:sz w:val="36"/>
          <w:szCs w:val="36"/>
          <w:rtl/>
          <w:lang w:bidi="ar-EG"/>
        </w:rPr>
        <w:footnoteReference w:id="205"/>
      </w:r>
      <w:r>
        <w:rPr>
          <w:rFonts w:ascii="Traditional Arabic" w:hAnsi="Traditional Arabic" w:cs="Traditional Arabic" w:hint="cs"/>
          <w:sz w:val="36"/>
          <w:szCs w:val="36"/>
          <w:rtl/>
          <w:lang w:bidi="ar-EG"/>
        </w:rPr>
        <w:t xml:space="preserve"> , وفي اسناده يعقوب بن محمد بن عيسى الزهري , يرويه عن رجل عن الليث بن سعد , </w:t>
      </w:r>
      <w:r w:rsidR="00F81D68">
        <w:rPr>
          <w:rFonts w:ascii="Traditional Arabic" w:hAnsi="Traditional Arabic" w:cs="Traditional Arabic" w:hint="cs"/>
          <w:sz w:val="36"/>
          <w:szCs w:val="36"/>
          <w:rtl/>
          <w:lang w:bidi="ar-EG"/>
        </w:rPr>
        <w:t xml:space="preserve">و يعقوب مشهور بالرواية عن الضعفاء , وهو لم يسم من روى عنه , فالإسناد أيضا ساقط </w:t>
      </w:r>
      <w:r w:rsidR="00B227AB">
        <w:rPr>
          <w:rFonts w:ascii="Traditional Arabic" w:hAnsi="Traditional Arabic" w:cs="Traditional Arabic" w:hint="cs"/>
          <w:sz w:val="36"/>
          <w:szCs w:val="36"/>
          <w:rtl/>
          <w:lang w:bidi="ar-EG"/>
        </w:rPr>
        <w:t>.</w:t>
      </w:r>
    </w:p>
    <w:p w:rsidR="00F75DF3" w:rsidRPr="00905378" w:rsidRDefault="00F75DF3" w:rsidP="00CB7AB8">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فكلّ طرق الحديث واهيّة , لا تثبت .</w:t>
      </w:r>
    </w:p>
    <w:p w:rsidR="007F132B" w:rsidRPr="001E03CB" w:rsidRDefault="00776494" w:rsidP="00567451">
      <w:pPr>
        <w:autoSpaceDE w:val="0"/>
        <w:autoSpaceDN w:val="0"/>
        <w:adjustRightInd w:val="0"/>
        <w:spacing w:after="0" w:line="240" w:lineRule="auto"/>
        <w:jc w:val="center"/>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 xml:space="preserve">ثالثا : شبهات مدخلها </w:t>
      </w:r>
      <w:r w:rsidR="00E16795">
        <w:rPr>
          <w:rFonts w:ascii="Traditional Arabic" w:hAnsi="Traditional Arabic" w:cs="Traditional Arabic" w:hint="cs"/>
          <w:b/>
          <w:bCs/>
          <w:sz w:val="36"/>
          <w:szCs w:val="36"/>
          <w:rtl/>
          <w:lang w:bidi="ar-EG"/>
        </w:rPr>
        <w:t>من ناحية الفهم</w:t>
      </w:r>
    </w:p>
    <w:p w:rsidR="006B7F25" w:rsidRDefault="00E1679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يعني أنّ من ألقى بهذه الشبهات يسيء فهم الحديث , أو الأثر عن عائشة رضي الله عنها , وهذا هو الغالب عليها </w:t>
      </w:r>
      <w:r w:rsidR="006B7F25">
        <w:rPr>
          <w:rFonts w:ascii="Traditional Arabic" w:hAnsi="Traditional Arabic" w:cs="Traditional Arabic" w:hint="cs"/>
          <w:sz w:val="36"/>
          <w:szCs w:val="36"/>
          <w:rtl/>
          <w:lang w:bidi="ar-EG"/>
        </w:rPr>
        <w:t>, وسوء الفهم هذا يرجع إلى أسباب عدة ,</w:t>
      </w:r>
    </w:p>
    <w:p w:rsidR="00EF7A37" w:rsidRDefault="006B7F2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فمنها , سوء الاعتقاد في الصحابة رضي الله عنهم , من الشيعة و النصارى , فهؤلاء لا نلتقي معهم في حسن الاعتقاد </w:t>
      </w:r>
      <w:r w:rsidR="002436D7">
        <w:rPr>
          <w:rFonts w:ascii="Traditional Arabic" w:hAnsi="Traditional Arabic" w:cs="Traditional Arabic" w:hint="cs"/>
          <w:sz w:val="36"/>
          <w:szCs w:val="36"/>
          <w:rtl/>
          <w:lang w:bidi="ar-EG"/>
        </w:rPr>
        <w:t>, بل ه</w:t>
      </w:r>
      <w:r w:rsidR="00766861">
        <w:rPr>
          <w:rFonts w:ascii="Traditional Arabic" w:hAnsi="Traditional Arabic" w:cs="Traditional Arabic" w:hint="cs"/>
          <w:sz w:val="36"/>
          <w:szCs w:val="36"/>
          <w:rtl/>
          <w:lang w:bidi="ar-EG"/>
        </w:rPr>
        <w:t>م</w:t>
      </w:r>
      <w:r w:rsidR="002436D7">
        <w:rPr>
          <w:rFonts w:ascii="Traditional Arabic" w:hAnsi="Traditional Arabic" w:cs="Traditional Arabic" w:hint="cs"/>
          <w:sz w:val="36"/>
          <w:szCs w:val="36"/>
          <w:rtl/>
          <w:lang w:bidi="ar-EG"/>
        </w:rPr>
        <w:t xml:space="preserve"> يظنون أن هؤلاء الصحابة</w:t>
      </w:r>
      <w:r w:rsidR="00766861">
        <w:rPr>
          <w:rFonts w:ascii="Traditional Arabic" w:hAnsi="Traditional Arabic" w:cs="Traditional Arabic" w:hint="cs"/>
          <w:sz w:val="36"/>
          <w:szCs w:val="36"/>
          <w:rtl/>
          <w:lang w:bidi="ar-EG"/>
        </w:rPr>
        <w:t xml:space="preserve"> أشرّ من اليهود و النصارى</w:t>
      </w:r>
      <w:r w:rsidR="00766861">
        <w:rPr>
          <w:rStyle w:val="a4"/>
          <w:rFonts w:ascii="Traditional Arabic" w:hAnsi="Traditional Arabic" w:cs="Traditional Arabic"/>
          <w:sz w:val="36"/>
          <w:szCs w:val="36"/>
          <w:rtl/>
          <w:lang w:bidi="ar-EG"/>
        </w:rPr>
        <w:footnoteReference w:id="206"/>
      </w:r>
      <w:r w:rsidR="002436D7">
        <w:rPr>
          <w:rFonts w:ascii="Traditional Arabic" w:hAnsi="Traditional Arabic" w:cs="Traditional Arabic" w:hint="cs"/>
          <w:sz w:val="36"/>
          <w:szCs w:val="36"/>
          <w:rtl/>
          <w:lang w:bidi="ar-EG"/>
        </w:rPr>
        <w:t xml:space="preserve"> </w:t>
      </w:r>
      <w:r w:rsidR="00ED1A7B">
        <w:rPr>
          <w:rFonts w:ascii="Traditional Arabic" w:hAnsi="Traditional Arabic" w:cs="Traditional Arabic" w:hint="cs"/>
          <w:sz w:val="36"/>
          <w:szCs w:val="36"/>
          <w:rtl/>
          <w:lang w:bidi="ar-EG"/>
        </w:rPr>
        <w:t xml:space="preserve">, وهما يلتقيان في النهاية عند نفس النقطة , وهي تكذيب رسالة سيدنا محمد صلّى الله عليه وسلّم , </w:t>
      </w:r>
      <w:r w:rsidR="0013134F">
        <w:rPr>
          <w:rFonts w:ascii="Traditional Arabic" w:hAnsi="Traditional Arabic" w:cs="Traditional Arabic" w:hint="cs"/>
          <w:sz w:val="36"/>
          <w:szCs w:val="36"/>
          <w:rtl/>
          <w:lang w:bidi="ar-EG"/>
        </w:rPr>
        <w:t>و</w:t>
      </w:r>
      <w:r w:rsidR="00ED1A7B">
        <w:rPr>
          <w:rFonts w:ascii="Traditional Arabic" w:hAnsi="Traditional Arabic" w:cs="Traditional Arabic" w:hint="cs"/>
          <w:sz w:val="36"/>
          <w:szCs w:val="36"/>
          <w:rtl/>
          <w:lang w:bidi="ar-EG"/>
        </w:rPr>
        <w:t xml:space="preserve"> الشيعة </w:t>
      </w:r>
      <w:r w:rsidR="00230EB7">
        <w:rPr>
          <w:rFonts w:ascii="Traditional Arabic" w:hAnsi="Traditional Arabic" w:cs="Traditional Arabic" w:hint="cs"/>
          <w:sz w:val="36"/>
          <w:szCs w:val="36"/>
          <w:rtl/>
          <w:lang w:bidi="ar-EG"/>
        </w:rPr>
        <w:t xml:space="preserve">يدركون </w:t>
      </w:r>
      <w:r w:rsidR="00BB07C0">
        <w:rPr>
          <w:rFonts w:ascii="Traditional Arabic" w:hAnsi="Traditional Arabic" w:cs="Traditional Arabic" w:hint="cs"/>
          <w:sz w:val="36"/>
          <w:szCs w:val="36"/>
          <w:rtl/>
          <w:lang w:bidi="ar-EG"/>
        </w:rPr>
        <w:t>أن هذه هي</w:t>
      </w:r>
      <w:r w:rsidR="00D17297">
        <w:rPr>
          <w:rFonts w:ascii="Traditional Arabic" w:hAnsi="Traditional Arabic" w:cs="Traditional Arabic" w:hint="cs"/>
          <w:sz w:val="36"/>
          <w:szCs w:val="36"/>
          <w:rtl/>
          <w:lang w:bidi="ar-EG"/>
        </w:rPr>
        <w:t xml:space="preserve"> النتيجة لأقوالهم</w:t>
      </w:r>
      <w:r w:rsidR="0013134F">
        <w:rPr>
          <w:rFonts w:ascii="Traditional Arabic" w:hAnsi="Traditional Arabic" w:cs="Traditional Arabic" w:hint="cs"/>
          <w:sz w:val="36"/>
          <w:szCs w:val="36"/>
          <w:rtl/>
          <w:lang w:bidi="ar-EG"/>
        </w:rPr>
        <w:t xml:space="preserve"> , ولكنه العند و التكذيب بالحق</w:t>
      </w:r>
      <w:r w:rsidR="00ED1A7B">
        <w:rPr>
          <w:rFonts w:ascii="Traditional Arabic" w:hAnsi="Traditional Arabic" w:cs="Traditional Arabic" w:hint="cs"/>
          <w:sz w:val="36"/>
          <w:szCs w:val="36"/>
          <w:rtl/>
          <w:lang w:bidi="ar-EG"/>
        </w:rPr>
        <w:t xml:space="preserve"> </w:t>
      </w:r>
      <w:r w:rsidR="002436D7">
        <w:rPr>
          <w:rFonts w:ascii="Traditional Arabic" w:hAnsi="Traditional Arabic" w:cs="Traditional Arabic" w:hint="cs"/>
          <w:sz w:val="36"/>
          <w:szCs w:val="36"/>
          <w:rtl/>
          <w:lang w:bidi="ar-EG"/>
        </w:rPr>
        <w:t xml:space="preserve">, </w:t>
      </w:r>
      <w:r w:rsidR="001E20B2">
        <w:rPr>
          <w:rFonts w:ascii="Traditional Arabic" w:hAnsi="Traditional Arabic" w:cs="Traditional Arabic" w:hint="cs"/>
          <w:sz w:val="36"/>
          <w:szCs w:val="36"/>
          <w:rtl/>
          <w:lang w:bidi="ar-EG"/>
        </w:rPr>
        <w:t xml:space="preserve">فعائشة رضي الله </w:t>
      </w:r>
      <w:r w:rsidR="001E20B2">
        <w:rPr>
          <w:rFonts w:ascii="Traditional Arabic" w:hAnsi="Traditional Arabic" w:cs="Traditional Arabic" w:hint="cs"/>
          <w:sz w:val="36"/>
          <w:szCs w:val="36"/>
          <w:rtl/>
          <w:lang w:bidi="ar-EG"/>
        </w:rPr>
        <w:lastRenderedPageBreak/>
        <w:t xml:space="preserve">عنها عندهم </w:t>
      </w:r>
      <w:r w:rsidR="002436D7">
        <w:rPr>
          <w:rFonts w:ascii="Traditional Arabic" w:hAnsi="Traditional Arabic" w:cs="Traditional Arabic" w:hint="cs"/>
          <w:sz w:val="36"/>
          <w:szCs w:val="36"/>
          <w:rtl/>
          <w:lang w:bidi="ar-EG"/>
        </w:rPr>
        <w:t>أشرّ من المنافقين و الكافرين,</w:t>
      </w:r>
      <w:r w:rsidR="001E20B2">
        <w:rPr>
          <w:rFonts w:ascii="Traditional Arabic" w:hAnsi="Traditional Arabic" w:cs="Traditional Arabic" w:hint="cs"/>
          <w:sz w:val="36"/>
          <w:szCs w:val="36"/>
          <w:rtl/>
          <w:lang w:bidi="ar-EG"/>
        </w:rPr>
        <w:t xml:space="preserve"> </w:t>
      </w:r>
      <w:r w:rsidR="002436D7">
        <w:rPr>
          <w:rFonts w:ascii="Traditional Arabic" w:hAnsi="Traditional Arabic" w:cs="Traditional Arabic" w:hint="cs"/>
          <w:sz w:val="36"/>
          <w:szCs w:val="36"/>
          <w:rtl/>
          <w:lang w:bidi="ar-EG"/>
        </w:rPr>
        <w:t xml:space="preserve"> و</w:t>
      </w:r>
      <w:r w:rsidR="001E20B2">
        <w:rPr>
          <w:rFonts w:ascii="Traditional Arabic" w:hAnsi="Traditional Arabic" w:cs="Traditional Arabic" w:hint="cs"/>
          <w:sz w:val="36"/>
          <w:szCs w:val="36"/>
          <w:rtl/>
          <w:lang w:bidi="ar-EG"/>
        </w:rPr>
        <w:t>أمّا</w:t>
      </w:r>
      <w:r w:rsidR="002436D7">
        <w:rPr>
          <w:rFonts w:ascii="Traditional Arabic" w:hAnsi="Traditional Arabic" w:cs="Traditional Arabic" w:hint="cs"/>
          <w:sz w:val="36"/>
          <w:szCs w:val="36"/>
          <w:rtl/>
          <w:lang w:bidi="ar-EG"/>
        </w:rPr>
        <w:t xml:space="preserve"> النصارى </w:t>
      </w:r>
      <w:r w:rsidR="001E20B2">
        <w:rPr>
          <w:rFonts w:ascii="Traditional Arabic" w:hAnsi="Traditional Arabic" w:cs="Traditional Arabic" w:hint="cs"/>
          <w:sz w:val="36"/>
          <w:szCs w:val="36"/>
          <w:rtl/>
          <w:lang w:bidi="ar-EG"/>
        </w:rPr>
        <w:t>ف</w:t>
      </w:r>
      <w:r w:rsidR="002436D7">
        <w:rPr>
          <w:rFonts w:ascii="Traditional Arabic" w:hAnsi="Traditional Arabic" w:cs="Traditional Arabic" w:hint="cs"/>
          <w:sz w:val="36"/>
          <w:szCs w:val="36"/>
          <w:rtl/>
          <w:lang w:bidi="ar-EG"/>
        </w:rPr>
        <w:t xml:space="preserve">يريدون أن يدفعوا عن أنفسهم </w:t>
      </w:r>
      <w:r w:rsidR="001E20B2">
        <w:rPr>
          <w:rFonts w:ascii="Traditional Arabic" w:hAnsi="Traditional Arabic" w:cs="Traditional Arabic" w:hint="cs"/>
          <w:sz w:val="36"/>
          <w:szCs w:val="36"/>
          <w:rtl/>
          <w:lang w:bidi="ar-EG"/>
        </w:rPr>
        <w:t xml:space="preserve">أولا </w:t>
      </w:r>
      <w:r w:rsidR="002436D7">
        <w:rPr>
          <w:rFonts w:ascii="Traditional Arabic" w:hAnsi="Traditional Arabic" w:cs="Traditional Arabic" w:hint="cs"/>
          <w:sz w:val="36"/>
          <w:szCs w:val="36"/>
          <w:rtl/>
          <w:lang w:bidi="ar-EG"/>
        </w:rPr>
        <w:t>بالطعن في أي شيء يعرض لهم عن</w:t>
      </w:r>
      <w:r w:rsidR="001E20B2">
        <w:rPr>
          <w:rFonts w:ascii="Traditional Arabic" w:hAnsi="Traditional Arabic" w:cs="Traditional Arabic" w:hint="cs"/>
          <w:sz w:val="36"/>
          <w:szCs w:val="36"/>
          <w:rtl/>
          <w:lang w:bidi="ar-EG"/>
        </w:rPr>
        <w:t xml:space="preserve"> الصحابة</w:t>
      </w:r>
      <w:r w:rsidR="002436D7">
        <w:rPr>
          <w:rFonts w:ascii="Traditional Arabic" w:hAnsi="Traditional Arabic" w:cs="Traditional Arabic" w:hint="cs"/>
          <w:sz w:val="36"/>
          <w:szCs w:val="36"/>
          <w:rtl/>
          <w:lang w:bidi="ar-EG"/>
        </w:rPr>
        <w:t xml:space="preserve"> </w:t>
      </w:r>
      <w:r w:rsidR="00EF7A37">
        <w:rPr>
          <w:rFonts w:ascii="Traditional Arabic" w:hAnsi="Traditional Arabic" w:cs="Traditional Arabic" w:hint="cs"/>
          <w:sz w:val="36"/>
          <w:szCs w:val="36"/>
          <w:rtl/>
          <w:lang w:bidi="ar-EG"/>
        </w:rPr>
        <w:t>,</w:t>
      </w:r>
      <w:r w:rsidR="00DA3286">
        <w:rPr>
          <w:rFonts w:ascii="Traditional Arabic" w:hAnsi="Traditional Arabic" w:cs="Traditional Arabic" w:hint="cs"/>
          <w:sz w:val="36"/>
          <w:szCs w:val="36"/>
          <w:rtl/>
          <w:lang w:bidi="ar-EG"/>
        </w:rPr>
        <w:t xml:space="preserve"> وثانيا أنهم يريدون تكذيب النبيّ صلّى الله عليه وسلّم</w:t>
      </w:r>
      <w:r w:rsidR="00EF7A37">
        <w:rPr>
          <w:rFonts w:ascii="Traditional Arabic" w:hAnsi="Traditional Arabic" w:cs="Traditional Arabic" w:hint="cs"/>
          <w:sz w:val="36"/>
          <w:szCs w:val="36"/>
          <w:rtl/>
          <w:lang w:bidi="ar-EG"/>
        </w:rPr>
        <w:t xml:space="preserve"> </w:t>
      </w:r>
      <w:r w:rsidR="00DA3286">
        <w:rPr>
          <w:rFonts w:ascii="Traditional Arabic" w:hAnsi="Traditional Arabic" w:cs="Traditional Arabic" w:hint="cs"/>
          <w:sz w:val="36"/>
          <w:szCs w:val="36"/>
          <w:rtl/>
          <w:lang w:bidi="ar-EG"/>
        </w:rPr>
        <w:t xml:space="preserve">, </w:t>
      </w:r>
      <w:r w:rsidR="00EF7A37">
        <w:rPr>
          <w:rFonts w:ascii="Traditional Arabic" w:hAnsi="Traditional Arabic" w:cs="Traditional Arabic" w:hint="cs"/>
          <w:sz w:val="36"/>
          <w:szCs w:val="36"/>
          <w:rtl/>
          <w:lang w:bidi="ar-EG"/>
        </w:rPr>
        <w:t>فهم في الأصل يش</w:t>
      </w:r>
      <w:r w:rsidR="00ED1A7B">
        <w:rPr>
          <w:rFonts w:ascii="Traditional Arabic" w:hAnsi="Traditional Arabic" w:cs="Traditional Arabic" w:hint="cs"/>
          <w:sz w:val="36"/>
          <w:szCs w:val="36"/>
          <w:rtl/>
          <w:lang w:bidi="ar-EG"/>
        </w:rPr>
        <w:t xml:space="preserve">شكون في الرسالة , لكن عن طريق الصحابة </w:t>
      </w:r>
      <w:r w:rsidR="00DA3286">
        <w:rPr>
          <w:rFonts w:ascii="Traditional Arabic" w:hAnsi="Traditional Arabic" w:cs="Traditional Arabic" w:hint="cs"/>
          <w:sz w:val="36"/>
          <w:szCs w:val="36"/>
          <w:rtl/>
          <w:lang w:bidi="ar-EG"/>
        </w:rPr>
        <w:t>.</w:t>
      </w:r>
      <w:r w:rsidR="00ED1A7B">
        <w:rPr>
          <w:rFonts w:ascii="Traditional Arabic" w:hAnsi="Traditional Arabic" w:cs="Traditional Arabic" w:hint="cs"/>
          <w:sz w:val="36"/>
          <w:szCs w:val="36"/>
          <w:rtl/>
          <w:lang w:bidi="ar-EG"/>
        </w:rPr>
        <w:t xml:space="preserve"> </w:t>
      </w:r>
    </w:p>
    <w:p w:rsidR="00EF7A37" w:rsidRDefault="00EF7A3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ومنها ,</w:t>
      </w:r>
    </w:p>
    <w:p w:rsidR="00DA3286" w:rsidRDefault="00EF7A3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الحقد , على عائشة رضي الله عنها , لخيريتها و سبقها , و ما أنزل فيها من قرآن يبرئها , وغير ذلك </w:t>
      </w:r>
      <w:r w:rsidR="00DA3286">
        <w:rPr>
          <w:rFonts w:ascii="Traditional Arabic" w:hAnsi="Traditional Arabic" w:cs="Traditional Arabic" w:hint="cs"/>
          <w:sz w:val="36"/>
          <w:szCs w:val="36"/>
          <w:rtl/>
          <w:lang w:bidi="ar-EG"/>
        </w:rPr>
        <w:t>.</w:t>
      </w:r>
    </w:p>
    <w:p w:rsidR="00DA3286" w:rsidRDefault="00DA328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ومنها ,</w:t>
      </w:r>
    </w:p>
    <w:p w:rsidR="001E03CB" w:rsidRDefault="00DA328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الانتصار للمذهب بتقليل شأن الخصم و التشنيع عليه , </w:t>
      </w:r>
      <w:r w:rsidR="0029379D">
        <w:rPr>
          <w:rFonts w:ascii="Traditional Arabic" w:hAnsi="Traditional Arabic" w:cs="Traditional Arabic" w:hint="cs"/>
          <w:sz w:val="36"/>
          <w:szCs w:val="36"/>
          <w:rtl/>
          <w:lang w:bidi="ar-EG"/>
        </w:rPr>
        <w:t>وهذا من أضعف الحجج التي يدلي بها الخصوم , فإذا واجهته بحجة من القرآن أو السنّة , شنّع عليك , و سبّك , وقال فيك ما ليس فيك , وأوّل كل كلمة على هواه , واستغلّ كلّ زلة ضدك , فلا موضوعية , و لا إنصاف , و لا تعقّل .</w:t>
      </w:r>
      <w:r w:rsidR="00312573">
        <w:rPr>
          <w:rFonts w:ascii="Traditional Arabic" w:hAnsi="Traditional Arabic" w:cs="Traditional Arabic" w:hint="cs"/>
          <w:sz w:val="36"/>
          <w:szCs w:val="36"/>
          <w:rtl/>
          <w:lang w:bidi="ar-EG"/>
        </w:rPr>
        <w:t xml:space="preserve"> بل إنهم ك</w:t>
      </w:r>
      <w:r w:rsidR="00676A4C">
        <w:rPr>
          <w:rFonts w:ascii="Traditional Arabic" w:hAnsi="Traditional Arabic" w:cs="Traditional Arabic" w:hint="cs"/>
          <w:sz w:val="36"/>
          <w:szCs w:val="36"/>
          <w:rtl/>
          <w:lang w:bidi="ar-EG"/>
        </w:rPr>
        <w:t>ذبوا على ربّ العالمين , و يكذبون عليه , ويدّعون تحريف القرآن , بل إن القول بتحريفه عندهم من ضروريات مذهب التشيع كما ي</w:t>
      </w:r>
      <w:r w:rsidR="007A7500">
        <w:rPr>
          <w:rFonts w:ascii="Traditional Arabic" w:hAnsi="Traditional Arabic" w:cs="Traditional Arabic" w:hint="cs"/>
          <w:sz w:val="36"/>
          <w:szCs w:val="36"/>
          <w:rtl/>
          <w:lang w:bidi="ar-EG"/>
        </w:rPr>
        <w:t>زعم</w:t>
      </w:r>
      <w:r w:rsidR="00F06494">
        <w:rPr>
          <w:rFonts w:ascii="Traditional Arabic" w:hAnsi="Traditional Arabic" w:cs="Traditional Arabic" w:hint="cs"/>
          <w:sz w:val="36"/>
          <w:szCs w:val="36"/>
          <w:rtl/>
          <w:lang w:bidi="ar-EG"/>
        </w:rPr>
        <w:t xml:space="preserve"> علماؤ</w:t>
      </w:r>
      <w:r w:rsidR="00676A4C">
        <w:rPr>
          <w:rFonts w:ascii="Traditional Arabic" w:hAnsi="Traditional Arabic" w:cs="Traditional Arabic" w:hint="cs"/>
          <w:sz w:val="36"/>
          <w:szCs w:val="36"/>
          <w:rtl/>
          <w:lang w:bidi="ar-EG"/>
        </w:rPr>
        <w:t>هم</w:t>
      </w:r>
      <w:r w:rsidR="00676A4C">
        <w:rPr>
          <w:rStyle w:val="a4"/>
          <w:rFonts w:ascii="Traditional Arabic" w:hAnsi="Traditional Arabic" w:cs="Traditional Arabic"/>
          <w:sz w:val="36"/>
          <w:szCs w:val="36"/>
          <w:rtl/>
          <w:lang w:bidi="ar-EG"/>
        </w:rPr>
        <w:footnoteReference w:id="207"/>
      </w:r>
      <w:r w:rsidR="006B7F25">
        <w:rPr>
          <w:rFonts w:ascii="Traditional Arabic" w:hAnsi="Traditional Arabic" w:cs="Traditional Arabic" w:hint="cs"/>
          <w:sz w:val="36"/>
          <w:szCs w:val="36"/>
          <w:rtl/>
          <w:lang w:bidi="ar-EG"/>
        </w:rPr>
        <w:t xml:space="preserve">  </w:t>
      </w:r>
      <w:r w:rsidR="007A7500">
        <w:rPr>
          <w:rFonts w:ascii="Traditional Arabic" w:hAnsi="Traditional Arabic" w:cs="Traditional Arabic" w:hint="cs"/>
          <w:sz w:val="36"/>
          <w:szCs w:val="36"/>
          <w:rtl/>
          <w:lang w:bidi="ar-EG"/>
        </w:rPr>
        <w:t>.</w:t>
      </w:r>
    </w:p>
    <w:p w:rsidR="00E41522" w:rsidRDefault="007A750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فلا عجب إذا مما يقولونه في هؤلاء الأطهار , فهؤلاء انقلبتهم فطرتهم , فأصبح الخير عندهم </w:t>
      </w:r>
      <w:r w:rsidR="00CA3FF0">
        <w:rPr>
          <w:rFonts w:ascii="Traditional Arabic" w:hAnsi="Traditional Arabic" w:cs="Traditional Arabic" w:hint="cs"/>
          <w:sz w:val="36"/>
          <w:szCs w:val="36"/>
          <w:rtl/>
          <w:lang w:bidi="ar-EG"/>
        </w:rPr>
        <w:t>قبيح و القبيح خير , ولا حولا و لا قوة إلا بالله .</w:t>
      </w:r>
    </w:p>
    <w:p w:rsidR="00601BE5" w:rsidRDefault="00601BE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ومنها ,</w:t>
      </w:r>
    </w:p>
    <w:p w:rsidR="00601BE5" w:rsidRDefault="00601BE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التعامل مع هؤلاء الصحابة الأخيار , وكأنّهم ملائكة , ومن المفترض أنّهم لا يخطئون البتة , وهذا من الظلم لهم , بل الخطا عليهم وارد , والذنب عليهم جائز </w:t>
      </w:r>
      <w:r w:rsidR="00650E73">
        <w:rPr>
          <w:rFonts w:ascii="Traditional Arabic" w:hAnsi="Traditional Arabic" w:cs="Traditional Arabic" w:hint="cs"/>
          <w:sz w:val="36"/>
          <w:szCs w:val="36"/>
          <w:rtl/>
          <w:lang w:bidi="ar-EG"/>
        </w:rPr>
        <w:t xml:space="preserve">, و التوبة لهم مفتوحة , و الاستغفار منهم مقبول , فلماذا التعامل معهم على أساس العصمة , و عدم جريان الخطأ عليهم , وأهل السنة لا يثبتون العصمة لأحد إلا لرسول الله صلّى الله عليه وسلّم , وهذا من عدلهم و إنصافهم , فنحن لا </w:t>
      </w:r>
      <w:r w:rsidR="00451AB3">
        <w:rPr>
          <w:rFonts w:ascii="Traditional Arabic" w:hAnsi="Traditional Arabic" w:cs="Traditional Arabic" w:hint="cs"/>
          <w:sz w:val="36"/>
          <w:szCs w:val="36"/>
          <w:rtl/>
          <w:lang w:bidi="ar-EG"/>
        </w:rPr>
        <w:t xml:space="preserve">نبرر كلّ زلل لهم , ولكننا نتأدب معهم لفضلهم و خيريتهم و سبقهم , ونعتقد أنّ لهم من الفضل ما يفوق أي ذنب لهم </w:t>
      </w:r>
      <w:r w:rsidR="00A36DEF">
        <w:rPr>
          <w:rFonts w:ascii="Traditional Arabic" w:hAnsi="Traditional Arabic" w:cs="Traditional Arabic" w:hint="cs"/>
          <w:sz w:val="36"/>
          <w:szCs w:val="36"/>
          <w:rtl/>
          <w:lang w:bidi="ar-EG"/>
        </w:rPr>
        <w:t>, و أنّ الله عزّ وجل راض عنهم جميعا ,  و أنهم بعضهم فوق بعض درجات , قال تعالى {</w:t>
      </w:r>
      <w:r w:rsidR="00A36DEF" w:rsidRPr="00A36DEF">
        <w:rPr>
          <w:rFonts w:ascii="Traditional Arabic" w:hAnsi="Traditional Arabic" w:cs="Traditional Arabic"/>
          <w:b/>
          <w:bCs/>
          <w:color w:val="000000"/>
          <w:sz w:val="44"/>
          <w:szCs w:val="44"/>
          <w:rtl/>
          <w:lang w:bidi="ar-EG"/>
        </w:rPr>
        <w:t xml:space="preserve"> </w:t>
      </w:r>
      <w:r w:rsidR="00A36DEF" w:rsidRPr="00A36DEF">
        <w:rPr>
          <w:rFonts w:ascii="Traditional Arabic" w:hAnsi="Traditional Arabic" w:cs="Traditional Arabic"/>
          <w:sz w:val="36"/>
          <w:szCs w:val="36"/>
          <w:rtl/>
          <w:lang w:bidi="ar-EG"/>
        </w:rPr>
        <w:t xml:space="preserve">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 وَأَجْرًا </w:t>
      </w:r>
      <w:r w:rsidR="00A36DEF" w:rsidRPr="00A36DEF">
        <w:rPr>
          <w:rFonts w:ascii="Traditional Arabic" w:hAnsi="Traditional Arabic" w:cs="Traditional Arabic"/>
          <w:sz w:val="36"/>
          <w:szCs w:val="36"/>
          <w:rtl/>
          <w:lang w:bidi="ar-EG"/>
        </w:rPr>
        <w:lastRenderedPageBreak/>
        <w:t>عَظِيمًا (29)</w:t>
      </w:r>
      <w:r w:rsidR="008C6B8B">
        <w:rPr>
          <w:rFonts w:ascii="Traditional Arabic" w:hAnsi="Traditional Arabic" w:cs="Traditional Arabic" w:hint="cs"/>
          <w:sz w:val="36"/>
          <w:szCs w:val="36"/>
          <w:rtl/>
          <w:lang w:bidi="ar-EG"/>
        </w:rPr>
        <w:t xml:space="preserve"> }</w:t>
      </w:r>
      <w:r w:rsidR="0073583D">
        <w:rPr>
          <w:rFonts w:ascii="Traditional Arabic" w:hAnsi="Traditional Arabic" w:cs="Traditional Arabic" w:hint="cs"/>
          <w:sz w:val="36"/>
          <w:szCs w:val="36"/>
          <w:rtl/>
          <w:lang w:bidi="ar-EG"/>
        </w:rPr>
        <w:t xml:space="preserve"> فوعدهم الله المغفرة و الأجر العظيم , لكل زلة و هفوة</w:t>
      </w:r>
      <w:r w:rsidR="00B202BF">
        <w:rPr>
          <w:rFonts w:ascii="Traditional Arabic" w:hAnsi="Traditional Arabic" w:cs="Traditional Arabic" w:hint="cs"/>
          <w:sz w:val="36"/>
          <w:szCs w:val="36"/>
          <w:rtl/>
          <w:lang w:bidi="ar-EG"/>
        </w:rPr>
        <w:t xml:space="preserve"> , طالما آمنوا و عملوا الصالحات من التوبة و القربات عامّة و الاستغفار , وهذا مثبت لعوام الناس من المسلمين باتفاق , فإثباته لخير القرون أولى</w:t>
      </w:r>
      <w:r w:rsidR="0073583D">
        <w:rPr>
          <w:rFonts w:ascii="Traditional Arabic" w:hAnsi="Traditional Arabic" w:cs="Traditional Arabic" w:hint="cs"/>
          <w:sz w:val="36"/>
          <w:szCs w:val="36"/>
          <w:rtl/>
          <w:lang w:bidi="ar-EG"/>
        </w:rPr>
        <w:t xml:space="preserve"> , وقد قدّمنا كلام شيخ الإسلام بن تيمية في تمهيد هذا الفصل , فراجعه .</w:t>
      </w:r>
    </w:p>
    <w:p w:rsidR="00E37F6E" w:rsidRDefault="00326A8C" w:rsidP="00567451">
      <w:pPr>
        <w:autoSpaceDE w:val="0"/>
        <w:autoSpaceDN w:val="0"/>
        <w:adjustRightInd w:val="0"/>
        <w:spacing w:after="0"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1</w:t>
      </w:r>
      <w:r w:rsidR="00E41522" w:rsidRPr="00E37F6E">
        <w:rPr>
          <w:rFonts w:ascii="Traditional Arabic" w:hAnsi="Traditional Arabic" w:cs="Traditional Arabic" w:hint="cs"/>
          <w:b/>
          <w:bCs/>
          <w:sz w:val="36"/>
          <w:szCs w:val="36"/>
          <w:rtl/>
          <w:lang w:bidi="ar-EG"/>
        </w:rPr>
        <w:t xml:space="preserve">- </w:t>
      </w:r>
      <w:r w:rsidR="0012197B">
        <w:rPr>
          <w:rFonts w:ascii="Traditional Arabic" w:hAnsi="Traditional Arabic" w:cs="Traditional Arabic" w:hint="cs"/>
          <w:b/>
          <w:bCs/>
          <w:sz w:val="36"/>
          <w:szCs w:val="36"/>
          <w:rtl/>
          <w:lang w:bidi="ar-EG"/>
        </w:rPr>
        <w:t>قوله عليه الصلاة و السلام لعائشة " قد جاءك شيطانك " :</w:t>
      </w:r>
    </w:p>
    <w:p w:rsidR="0012197B" w:rsidRDefault="00C31AB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جزء من حديث أخرجه مسلم </w:t>
      </w:r>
      <w:r w:rsidR="0013272F">
        <w:rPr>
          <w:rFonts w:ascii="Traditional Arabic" w:hAnsi="Traditional Arabic" w:cs="Traditional Arabic" w:hint="cs"/>
          <w:sz w:val="36"/>
          <w:szCs w:val="36"/>
          <w:rtl/>
          <w:lang w:bidi="ar-EG"/>
        </w:rPr>
        <w:t>ع</w:t>
      </w:r>
      <w:r w:rsidR="0013272F" w:rsidRPr="0013272F">
        <w:rPr>
          <w:rFonts w:ascii="Traditional Arabic" w:hAnsi="Traditional Arabic" w:cs="Traditional Arabic" w:hint="cs"/>
          <w:sz w:val="36"/>
          <w:szCs w:val="36"/>
          <w:rtl/>
          <w:lang w:bidi="ar-EG"/>
        </w:rPr>
        <w:t>ن</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عروة</w:t>
      </w:r>
      <w:r w:rsidR="0013272F" w:rsidRPr="0013272F">
        <w:rPr>
          <w:rFonts w:ascii="Traditional Arabic" w:hAnsi="Traditional Arabic" w:cs="Traditional Arabic"/>
          <w:sz w:val="36"/>
          <w:szCs w:val="36"/>
          <w:rtl/>
          <w:lang w:bidi="ar-EG"/>
        </w:rPr>
        <w:t xml:space="preserve"> </w:t>
      </w:r>
      <w:r w:rsidR="0013272F">
        <w:rPr>
          <w:rFonts w:ascii="Traditional Arabic" w:hAnsi="Traditional Arabic" w:cs="Traditional Arabic" w:hint="cs"/>
          <w:sz w:val="36"/>
          <w:szCs w:val="36"/>
          <w:rtl/>
          <w:lang w:bidi="ar-EG"/>
        </w:rPr>
        <w:t>, ع</w:t>
      </w:r>
      <w:r w:rsidR="0013272F" w:rsidRPr="0013272F">
        <w:rPr>
          <w:rFonts w:ascii="Traditional Arabic" w:hAnsi="Traditional Arabic" w:cs="Traditional Arabic" w:hint="cs"/>
          <w:sz w:val="36"/>
          <w:szCs w:val="36"/>
          <w:rtl/>
          <w:lang w:bidi="ar-EG"/>
        </w:rPr>
        <w:t>ن</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عائشة</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زوج</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النبي</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صلى</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الله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عليه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وسلم</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حدثته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أن</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رسول</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الله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صلى</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الله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عليه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وسلم</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خرج</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من</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عندها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ليلا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قالت</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فغرت</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عليه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فجاء</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فرأى</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ما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أصنع</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فقال</w:t>
      </w:r>
      <w:r w:rsidR="0013272F" w:rsidRPr="0013272F">
        <w:rPr>
          <w:rFonts w:ascii="Traditional Arabic" w:hAnsi="Traditional Arabic" w:cs="Traditional Arabic"/>
          <w:sz w:val="36"/>
          <w:szCs w:val="36"/>
          <w:rtl/>
          <w:lang w:bidi="ar-EG"/>
        </w:rPr>
        <w:t xml:space="preserve"> : " </w:t>
      </w:r>
      <w:r w:rsidR="0013272F" w:rsidRPr="0013272F">
        <w:rPr>
          <w:rFonts w:ascii="Traditional Arabic" w:hAnsi="Traditional Arabic" w:cs="Traditional Arabic" w:hint="cs"/>
          <w:sz w:val="36"/>
          <w:szCs w:val="36"/>
          <w:rtl/>
          <w:lang w:bidi="ar-EG"/>
        </w:rPr>
        <w:t>ما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لك</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يا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عائشة</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أغرت</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فقلت</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وما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لي</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لا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يغار</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مثلي</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على</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مثلك</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فقال</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رسول</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الله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صلى</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الله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عليه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وسلم</w:t>
      </w:r>
      <w:r w:rsidR="0013272F" w:rsidRPr="0013272F">
        <w:rPr>
          <w:rFonts w:ascii="Traditional Arabic" w:hAnsi="Traditional Arabic" w:cs="Traditional Arabic"/>
          <w:sz w:val="36"/>
          <w:szCs w:val="36"/>
          <w:rtl/>
          <w:lang w:bidi="ar-EG"/>
        </w:rPr>
        <w:t xml:space="preserve"> : " </w:t>
      </w:r>
      <w:r w:rsidR="0013272F" w:rsidRPr="0013272F">
        <w:rPr>
          <w:rFonts w:ascii="Traditional Arabic" w:hAnsi="Traditional Arabic" w:cs="Traditional Arabic" w:hint="cs"/>
          <w:sz w:val="36"/>
          <w:szCs w:val="36"/>
          <w:rtl/>
          <w:lang w:bidi="ar-EG"/>
        </w:rPr>
        <w:t>أقد</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جاءك</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شيطانك</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قالت</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يا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رسول</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الله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أو</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معي</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شيطان</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قال</w:t>
      </w:r>
      <w:r w:rsidR="0013272F" w:rsidRPr="0013272F">
        <w:rPr>
          <w:rFonts w:ascii="Traditional Arabic" w:hAnsi="Traditional Arabic" w:cs="Traditional Arabic"/>
          <w:sz w:val="36"/>
          <w:szCs w:val="36"/>
          <w:rtl/>
          <w:lang w:bidi="ar-EG"/>
        </w:rPr>
        <w:t xml:space="preserve"> : " </w:t>
      </w:r>
      <w:r w:rsidR="0013272F" w:rsidRPr="0013272F">
        <w:rPr>
          <w:rFonts w:ascii="Traditional Arabic" w:hAnsi="Traditional Arabic" w:cs="Traditional Arabic" w:hint="cs"/>
          <w:sz w:val="36"/>
          <w:szCs w:val="36"/>
          <w:rtl/>
          <w:lang w:bidi="ar-EG"/>
        </w:rPr>
        <w:t>نعم</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قلت</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ومع</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كل</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إنسان</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قال</w:t>
      </w:r>
      <w:r w:rsidR="0013272F" w:rsidRPr="0013272F">
        <w:rPr>
          <w:rFonts w:ascii="Traditional Arabic" w:hAnsi="Traditional Arabic" w:cs="Traditional Arabic"/>
          <w:sz w:val="36"/>
          <w:szCs w:val="36"/>
          <w:rtl/>
          <w:lang w:bidi="ar-EG"/>
        </w:rPr>
        <w:t xml:space="preserve"> : " </w:t>
      </w:r>
      <w:r w:rsidR="0013272F" w:rsidRPr="0013272F">
        <w:rPr>
          <w:rFonts w:ascii="Traditional Arabic" w:hAnsi="Traditional Arabic" w:cs="Traditional Arabic" w:hint="cs"/>
          <w:sz w:val="36"/>
          <w:szCs w:val="36"/>
          <w:rtl/>
          <w:lang w:bidi="ar-EG"/>
        </w:rPr>
        <w:t>نعم</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قلت</w:t>
      </w:r>
      <w:r w:rsidR="0013272F" w:rsidRPr="0013272F">
        <w:rPr>
          <w:rFonts w:ascii="Traditional Arabic" w:hAnsi="Traditional Arabic" w:cs="Traditional Arabic"/>
          <w:sz w:val="36"/>
          <w:szCs w:val="36"/>
          <w:rtl/>
          <w:lang w:bidi="ar-EG"/>
        </w:rPr>
        <w:t xml:space="preserve"> : </w:t>
      </w:r>
      <w:r w:rsidR="0013272F" w:rsidRPr="0013272F">
        <w:rPr>
          <w:rFonts w:ascii="Traditional Arabic" w:hAnsi="Traditional Arabic" w:cs="Traditional Arabic" w:hint="cs"/>
          <w:sz w:val="36"/>
          <w:szCs w:val="36"/>
          <w:rtl/>
          <w:lang w:bidi="ar-EG"/>
        </w:rPr>
        <w:t>ومعك</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يا</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رسول</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الله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قال</w:t>
      </w:r>
      <w:r w:rsidR="0013272F" w:rsidRPr="0013272F">
        <w:rPr>
          <w:rFonts w:ascii="Traditional Arabic" w:hAnsi="Traditional Arabic" w:cs="Traditional Arabic"/>
          <w:sz w:val="36"/>
          <w:szCs w:val="36"/>
          <w:rtl/>
          <w:lang w:bidi="ar-EG"/>
        </w:rPr>
        <w:t xml:space="preserve"> : " </w:t>
      </w:r>
      <w:r w:rsidR="0013272F" w:rsidRPr="0013272F">
        <w:rPr>
          <w:rFonts w:ascii="Traditional Arabic" w:hAnsi="Traditional Arabic" w:cs="Traditional Arabic" w:hint="cs"/>
          <w:sz w:val="36"/>
          <w:szCs w:val="36"/>
          <w:rtl/>
          <w:lang w:bidi="ar-EG"/>
        </w:rPr>
        <w:t>نعم</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ولكن</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ربي</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أعانني</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عليه</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حتى</w:t>
      </w:r>
      <w:r w:rsidR="0013272F" w:rsidRPr="0013272F">
        <w:rPr>
          <w:rFonts w:ascii="Traditional Arabic" w:hAnsi="Traditional Arabic" w:cs="Traditional Arabic"/>
          <w:sz w:val="36"/>
          <w:szCs w:val="36"/>
          <w:rtl/>
          <w:lang w:bidi="ar-EG"/>
        </w:rPr>
        <w:t xml:space="preserve"> </w:t>
      </w:r>
      <w:r w:rsidR="0013272F" w:rsidRPr="0013272F">
        <w:rPr>
          <w:rFonts w:ascii="Traditional Arabic" w:hAnsi="Traditional Arabic" w:cs="Traditional Arabic" w:hint="cs"/>
          <w:sz w:val="36"/>
          <w:szCs w:val="36"/>
          <w:rtl/>
          <w:lang w:bidi="ar-EG"/>
        </w:rPr>
        <w:t>أسلم</w:t>
      </w:r>
      <w:r w:rsidR="0013272F" w:rsidRPr="0013272F">
        <w:rPr>
          <w:rFonts w:ascii="Traditional Arabic" w:hAnsi="Traditional Arabic" w:cs="Traditional Arabic"/>
          <w:sz w:val="36"/>
          <w:szCs w:val="36"/>
          <w:rtl/>
          <w:lang w:bidi="ar-EG"/>
        </w:rPr>
        <w:t xml:space="preserve"> "</w:t>
      </w:r>
      <w:r w:rsidR="0013272F">
        <w:rPr>
          <w:rStyle w:val="a4"/>
          <w:rFonts w:ascii="Traditional Arabic" w:hAnsi="Traditional Arabic" w:cs="Traditional Arabic"/>
          <w:sz w:val="36"/>
          <w:szCs w:val="36"/>
          <w:rtl/>
          <w:lang w:bidi="ar-EG"/>
        </w:rPr>
        <w:footnoteReference w:id="208"/>
      </w:r>
      <w:r w:rsidR="00655BDE">
        <w:rPr>
          <w:rFonts w:ascii="Traditional Arabic" w:hAnsi="Traditional Arabic" w:cs="Traditional Arabic" w:hint="cs"/>
          <w:sz w:val="36"/>
          <w:szCs w:val="36"/>
          <w:rtl/>
          <w:lang w:bidi="ar-EG"/>
        </w:rPr>
        <w:t xml:space="preserve"> .</w:t>
      </w:r>
    </w:p>
    <w:p w:rsidR="00655BDE" w:rsidRDefault="00655BD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ولا أدري ما وجه النقص أو العيب في ذلك</w:t>
      </w:r>
      <w:r w:rsidR="00904698">
        <w:rPr>
          <w:rFonts w:ascii="Traditional Arabic" w:hAnsi="Traditional Arabic" w:cs="Traditional Arabic" w:hint="cs"/>
          <w:sz w:val="36"/>
          <w:szCs w:val="36"/>
          <w:rtl/>
          <w:lang w:bidi="ar-EG"/>
        </w:rPr>
        <w:t xml:space="preserve"> , فيأخذون على عائشة أن جاءها الشيطان , و ينقمون غيرتها</w:t>
      </w:r>
      <w:r>
        <w:rPr>
          <w:rFonts w:ascii="Traditional Arabic" w:hAnsi="Traditional Arabic" w:cs="Traditional Arabic" w:hint="cs"/>
          <w:sz w:val="36"/>
          <w:szCs w:val="36"/>
          <w:rtl/>
          <w:lang w:bidi="ar-EG"/>
        </w:rPr>
        <w:t xml:space="preserve"> , والنبيّ في ذات الحديث قد ردّ شبهة الزاعم بقوله " ومعي , ولكن ربي أعانيي عليه حتى أسلم " , </w:t>
      </w:r>
      <w:r w:rsidR="00243E01">
        <w:rPr>
          <w:rFonts w:ascii="Traditional Arabic" w:hAnsi="Traditional Arabic" w:cs="Traditional Arabic" w:hint="cs"/>
          <w:sz w:val="36"/>
          <w:szCs w:val="36"/>
          <w:rtl/>
          <w:lang w:bidi="ar-EG"/>
        </w:rPr>
        <w:t>وكلّ إنسان معه شيطان و ملك , هذا أمر معروف في كلّ الملل , لا أعلم في الحقيقة وجه النقص , إلا أن ناقل هذه الشبهة هو من جاءه شيطانه فأملاها عليه , و</w:t>
      </w:r>
      <w:r w:rsidR="006C6903">
        <w:rPr>
          <w:rFonts w:ascii="Traditional Arabic" w:hAnsi="Traditional Arabic" w:cs="Traditional Arabic" w:hint="cs"/>
          <w:sz w:val="36"/>
          <w:szCs w:val="36"/>
          <w:rtl/>
          <w:lang w:bidi="ar-EG"/>
        </w:rPr>
        <w:t>أما أنها غارت , فسبحان الله , ومن منا لا يغار , و النساء من فطرتهنّ الغيرة , أمن المفترض ألا تغار عائشة , ومن المفترض ألا يكون لها شيطان , فتخرج من وعيد إبليس لبني آدم !!</w:t>
      </w:r>
    </w:p>
    <w:p w:rsidR="00DD3861" w:rsidRDefault="00F20969"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وفي تفسير القمي</w:t>
      </w:r>
      <w:r w:rsidR="00574F44">
        <w:rPr>
          <w:rStyle w:val="a4"/>
          <w:rFonts w:ascii="Traditional Arabic" w:hAnsi="Traditional Arabic" w:cs="Traditional Arabic"/>
          <w:sz w:val="36"/>
          <w:szCs w:val="36"/>
          <w:rtl/>
          <w:lang w:bidi="ar-EG"/>
        </w:rPr>
        <w:footnoteReference w:id="209"/>
      </w:r>
      <w:r>
        <w:rPr>
          <w:rFonts w:ascii="Traditional Arabic" w:hAnsi="Traditional Arabic" w:cs="Traditional Arabic" w:hint="cs"/>
          <w:sz w:val="36"/>
          <w:szCs w:val="36"/>
          <w:rtl/>
          <w:lang w:bidi="ar-EG"/>
        </w:rPr>
        <w:t xml:space="preserve"> عند الشيعة </w:t>
      </w:r>
      <w:r w:rsidRPr="00F20969">
        <w:rPr>
          <w:rFonts w:ascii="Traditional Arabic" w:hAnsi="Traditional Arabic" w:cs="Traditional Arabic"/>
          <w:sz w:val="36"/>
          <w:szCs w:val="36"/>
          <w:rtl/>
          <w:lang w:bidi="ar-EG"/>
        </w:rPr>
        <w:t xml:space="preserve">فى تفسير قوله تعالى </w:t>
      </w:r>
      <w:r w:rsidR="008D7135">
        <w:rPr>
          <w:rFonts w:ascii="Traditional Arabic" w:hAnsi="Traditional Arabic" w:cs="Traditional Arabic" w:hint="cs"/>
          <w:sz w:val="36"/>
          <w:szCs w:val="36"/>
          <w:rtl/>
          <w:lang w:bidi="ar-EG"/>
        </w:rPr>
        <w:t>{إنما النجوى من الشيطان</w:t>
      </w:r>
      <w:r w:rsidR="00426BA2">
        <w:rPr>
          <w:rFonts w:ascii="Traditional Arabic" w:hAnsi="Traditional Arabic" w:cs="Traditional Arabic" w:hint="cs"/>
          <w:sz w:val="36"/>
          <w:szCs w:val="36"/>
          <w:rtl/>
          <w:lang w:bidi="ar-EG"/>
        </w:rPr>
        <w:t xml:space="preserve"> ليحزن الذين آمنوا } , أن جبريل عليه السلام قال يا محمّد هذا شيطان يقال له الزها , و</w:t>
      </w:r>
      <w:r w:rsidR="00DD3861">
        <w:rPr>
          <w:rFonts w:ascii="Traditional Arabic" w:hAnsi="Traditional Arabic" w:cs="Traditional Arabic" w:hint="cs"/>
          <w:sz w:val="36"/>
          <w:szCs w:val="36"/>
          <w:rtl/>
          <w:lang w:bidi="ar-EG"/>
        </w:rPr>
        <w:t>هو الذي ارى فاطمة هذه الرؤيا " فهل تنقص فاطمة عليها السلام بذلك ؟!!</w:t>
      </w:r>
    </w:p>
    <w:p w:rsidR="00574F44" w:rsidRPr="00CB5949" w:rsidRDefault="00326A8C" w:rsidP="00567451">
      <w:pPr>
        <w:adjustRightInd w:val="0"/>
        <w:spacing w:after="0"/>
        <w:rPr>
          <w:rFonts w:ascii="Traditional Arabic" w:hAnsi="Traditional Arabic" w:cs="Traditional Arabic"/>
          <w:b/>
          <w:bCs/>
          <w:sz w:val="36"/>
          <w:szCs w:val="36"/>
          <w:rtl/>
          <w:lang w:bidi="ar-EG"/>
        </w:rPr>
      </w:pPr>
      <w:r w:rsidRPr="00CB5949">
        <w:rPr>
          <w:rFonts w:ascii="Traditional Arabic" w:hAnsi="Traditional Arabic" w:cs="Traditional Arabic" w:hint="cs"/>
          <w:b/>
          <w:bCs/>
          <w:sz w:val="36"/>
          <w:szCs w:val="36"/>
          <w:rtl/>
          <w:lang w:bidi="ar-EG"/>
        </w:rPr>
        <w:t>2</w:t>
      </w:r>
      <w:r w:rsidR="00574F44" w:rsidRPr="00CB5949">
        <w:rPr>
          <w:rFonts w:ascii="Traditional Arabic" w:hAnsi="Traditional Arabic" w:cs="Traditional Arabic" w:hint="cs"/>
          <w:b/>
          <w:bCs/>
          <w:sz w:val="36"/>
          <w:szCs w:val="36"/>
          <w:rtl/>
          <w:lang w:bidi="ar-EG"/>
        </w:rPr>
        <w:t xml:space="preserve">- </w:t>
      </w:r>
      <w:r w:rsidR="003E18B8" w:rsidRPr="00CB5949">
        <w:rPr>
          <w:rFonts w:ascii="Traditional Arabic" w:hAnsi="Traditional Arabic" w:cs="Traditional Arabic" w:hint="cs"/>
          <w:b/>
          <w:bCs/>
          <w:sz w:val="36"/>
          <w:szCs w:val="36"/>
          <w:rtl/>
          <w:lang w:bidi="ar-EG"/>
        </w:rPr>
        <w:t xml:space="preserve">قول النبيّ صلّى الله عليه وسلّم </w:t>
      </w:r>
      <w:r w:rsidR="00B91E82" w:rsidRPr="00CB5949">
        <w:rPr>
          <w:rFonts w:ascii="Traditional Arabic" w:hAnsi="Traditional Arabic" w:cs="Traditional Arabic" w:hint="cs"/>
          <w:b/>
          <w:bCs/>
          <w:sz w:val="36"/>
          <w:szCs w:val="36"/>
          <w:rtl/>
          <w:lang w:bidi="ar-EG"/>
        </w:rPr>
        <w:t xml:space="preserve">" هنا الفتنة </w:t>
      </w:r>
      <w:r w:rsidR="00CB5949" w:rsidRPr="00CB5949">
        <w:rPr>
          <w:rFonts w:ascii="Traditional Arabic" w:hAnsi="Traditional Arabic" w:cs="Traditional Arabic" w:hint="cs"/>
          <w:b/>
          <w:bCs/>
          <w:sz w:val="36"/>
          <w:szCs w:val="36"/>
          <w:rtl/>
          <w:lang w:bidi="ar-EG"/>
        </w:rPr>
        <w:t>من حيث يطلع قرن الشيطان , وأشار إلى مسكن عائشة رضي الله عنها :</w:t>
      </w:r>
    </w:p>
    <w:p w:rsidR="00CB5949" w:rsidRDefault="00CB5949"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مما يتمسّك بها الشيعة في اثبات أن الفتنة التي حدثت للمسلمين زمن عليّ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عليه السلام </w:t>
      </w:r>
      <w:r w:rsidR="00F73F23">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w:t>
      </w:r>
      <w:r w:rsidR="00F73F23">
        <w:rPr>
          <w:rFonts w:ascii="Traditional Arabic" w:hAnsi="Traditional Arabic" w:cs="Traditional Arabic" w:hint="cs"/>
          <w:sz w:val="36"/>
          <w:szCs w:val="36"/>
          <w:rtl/>
          <w:lang w:bidi="ar-EG"/>
        </w:rPr>
        <w:t>كانت بسبب عائشة , حيث يطلع من مسكنها قرن الشيطان , والرواية في</w:t>
      </w:r>
      <w:r w:rsidR="00F96097">
        <w:rPr>
          <w:rFonts w:ascii="Traditional Arabic" w:hAnsi="Traditional Arabic" w:cs="Traditional Arabic" w:hint="cs"/>
          <w:sz w:val="36"/>
          <w:szCs w:val="36"/>
          <w:rtl/>
          <w:lang w:bidi="ar-EG"/>
        </w:rPr>
        <w:t xml:space="preserve"> صحيح </w:t>
      </w:r>
      <w:r w:rsidR="00F73F23">
        <w:rPr>
          <w:rFonts w:ascii="Traditional Arabic" w:hAnsi="Traditional Arabic" w:cs="Traditional Arabic" w:hint="cs"/>
          <w:sz w:val="36"/>
          <w:szCs w:val="36"/>
          <w:rtl/>
          <w:lang w:bidi="ar-EG"/>
        </w:rPr>
        <w:t xml:space="preserve"> البخاري</w:t>
      </w:r>
      <w:r w:rsidR="00F73F23">
        <w:rPr>
          <w:rStyle w:val="a4"/>
          <w:rFonts w:ascii="Traditional Arabic" w:hAnsi="Traditional Arabic" w:cs="Traditional Arabic"/>
          <w:sz w:val="36"/>
          <w:szCs w:val="36"/>
          <w:rtl/>
          <w:lang w:bidi="ar-EG"/>
        </w:rPr>
        <w:footnoteReference w:id="210"/>
      </w:r>
      <w:r w:rsidR="00F73F23">
        <w:rPr>
          <w:rFonts w:ascii="Traditional Arabic" w:hAnsi="Traditional Arabic" w:cs="Traditional Arabic" w:hint="cs"/>
          <w:sz w:val="36"/>
          <w:szCs w:val="36"/>
          <w:rtl/>
          <w:lang w:bidi="ar-EG"/>
        </w:rPr>
        <w:t xml:space="preserve"> </w:t>
      </w:r>
      <w:r w:rsidR="00F96097">
        <w:rPr>
          <w:rFonts w:ascii="Traditional Arabic" w:hAnsi="Traditional Arabic" w:cs="Traditional Arabic" w:hint="cs"/>
          <w:sz w:val="36"/>
          <w:szCs w:val="36"/>
          <w:rtl/>
          <w:lang w:bidi="ar-EG"/>
        </w:rPr>
        <w:t xml:space="preserve">, </w:t>
      </w:r>
      <w:r w:rsidR="00F96097">
        <w:rPr>
          <w:rFonts w:ascii="Traditional Arabic" w:hAnsi="Traditional Arabic" w:cs="Traditional Arabic" w:hint="cs"/>
          <w:sz w:val="36"/>
          <w:szCs w:val="36"/>
          <w:rtl/>
          <w:lang w:bidi="ar-EG"/>
        </w:rPr>
        <w:lastRenderedPageBreak/>
        <w:t xml:space="preserve">كذا يزعمون , مع أنّ مسكن عائشة رضي الله عنها هو مسكن رسول الله صلّى الله عليه وسلّم , يعني هم بكلامهم هذا , ينقضون النبوّة أيضا , هذا من فرط جهلهم , </w:t>
      </w:r>
      <w:r w:rsidR="003158BB">
        <w:rPr>
          <w:rFonts w:ascii="Traditional Arabic" w:hAnsi="Traditional Arabic" w:cs="Traditional Arabic" w:hint="cs"/>
          <w:sz w:val="36"/>
          <w:szCs w:val="36"/>
          <w:rtl/>
          <w:lang w:bidi="ar-EG"/>
        </w:rPr>
        <w:t>وكأنّ رسول الله صلّى الله عليه وسلم عاش و مات مع قرن الشيطان !!</w:t>
      </w:r>
    </w:p>
    <w:p w:rsidR="003158BB" w:rsidRDefault="003158BB" w:rsidP="00567451">
      <w:pPr>
        <w:adjustRightInd w:val="0"/>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 لنستعرض ألفاظ الحديث </w:t>
      </w:r>
      <w:r w:rsidR="000562B8">
        <w:rPr>
          <w:rFonts w:ascii="Traditional Arabic" w:hAnsi="Traditional Arabic" w:cs="Traditional Arabic" w:hint="cs"/>
          <w:sz w:val="36"/>
          <w:szCs w:val="36"/>
          <w:rtl/>
          <w:lang w:bidi="ar-EG"/>
        </w:rPr>
        <w:t>معا ليتبين لك معنى إشارة رسول الله صلّى الله عليه وسلم :</w:t>
      </w:r>
    </w:p>
    <w:p w:rsidR="000562B8" w:rsidRDefault="000562B8" w:rsidP="00567451">
      <w:pPr>
        <w:pStyle w:val="a7"/>
        <w:numPr>
          <w:ilvl w:val="0"/>
          <w:numId w:val="2"/>
        </w:numPr>
        <w:adjustRightInd w:val="0"/>
        <w:spacing w:after="0"/>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في رواية </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عبد</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الله</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بن</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دينار</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عن</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عبد</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الله</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بن</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عمر</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رضي</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الله</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عنهما</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قال</w:t>
      </w:r>
      <w:r w:rsidRPr="000562B8">
        <w:rPr>
          <w:rFonts w:ascii="Traditional Arabic" w:hAnsi="Traditional Arabic" w:cs="Traditional Arabic"/>
          <w:sz w:val="36"/>
          <w:szCs w:val="36"/>
          <w:rtl/>
          <w:lang w:bidi="ar-EG"/>
        </w:rPr>
        <w:t xml:space="preserve"> : </w:t>
      </w:r>
      <w:r w:rsidRPr="000562B8">
        <w:rPr>
          <w:rFonts w:ascii="Traditional Arabic" w:hAnsi="Traditional Arabic" w:cs="Traditional Arabic" w:hint="cs"/>
          <w:sz w:val="36"/>
          <w:szCs w:val="36"/>
          <w:rtl/>
          <w:lang w:bidi="ar-EG"/>
        </w:rPr>
        <w:t>رأيت</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رسول</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الله</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صلى</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الله</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عليه</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وسلم</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يشير</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إلى</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المشرق</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فقال</w:t>
      </w:r>
      <w:r w:rsidRPr="000562B8">
        <w:rPr>
          <w:rFonts w:ascii="Traditional Arabic" w:hAnsi="Traditional Arabic" w:cs="Traditional Arabic"/>
          <w:sz w:val="36"/>
          <w:szCs w:val="36"/>
          <w:rtl/>
          <w:lang w:bidi="ar-EG"/>
        </w:rPr>
        <w:t xml:space="preserve"> : " </w:t>
      </w:r>
      <w:r w:rsidRPr="000562B8">
        <w:rPr>
          <w:rFonts w:ascii="Traditional Arabic" w:hAnsi="Traditional Arabic" w:cs="Traditional Arabic" w:hint="cs"/>
          <w:sz w:val="36"/>
          <w:szCs w:val="36"/>
          <w:rtl/>
          <w:lang w:bidi="ar-EG"/>
        </w:rPr>
        <w:t>ها</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إن</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الفتنة</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ها</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هنا</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إن</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الفتنة</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ها</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هنا</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من</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حيث</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يطلع</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قرن</w:t>
      </w:r>
      <w:r w:rsidRPr="000562B8">
        <w:rPr>
          <w:rFonts w:ascii="Traditional Arabic" w:hAnsi="Traditional Arabic" w:cs="Traditional Arabic"/>
          <w:sz w:val="36"/>
          <w:szCs w:val="36"/>
          <w:rtl/>
          <w:lang w:bidi="ar-EG"/>
        </w:rPr>
        <w:t xml:space="preserve"> </w:t>
      </w:r>
      <w:r w:rsidRPr="000562B8">
        <w:rPr>
          <w:rFonts w:ascii="Traditional Arabic" w:hAnsi="Traditional Arabic" w:cs="Traditional Arabic" w:hint="cs"/>
          <w:sz w:val="36"/>
          <w:szCs w:val="36"/>
          <w:rtl/>
          <w:lang w:bidi="ar-EG"/>
        </w:rPr>
        <w:t>الشيطان</w:t>
      </w:r>
      <w:r w:rsidRPr="000562B8">
        <w:rPr>
          <w:rFonts w:ascii="Traditional Arabic" w:hAnsi="Traditional Arabic" w:cs="Traditional Arabic"/>
          <w:sz w:val="36"/>
          <w:szCs w:val="36"/>
          <w:rtl/>
          <w:lang w:bidi="ar-EG"/>
        </w:rPr>
        <w:t xml:space="preserve"> "</w:t>
      </w:r>
      <w:r w:rsidR="00367F5E">
        <w:rPr>
          <w:rStyle w:val="a4"/>
          <w:rFonts w:ascii="Traditional Arabic" w:hAnsi="Traditional Arabic" w:cs="Traditional Arabic"/>
          <w:sz w:val="36"/>
          <w:szCs w:val="36"/>
          <w:lang w:bidi="ar-EG"/>
        </w:rPr>
        <w:footnoteReference w:id="211"/>
      </w:r>
    </w:p>
    <w:p w:rsidR="00E731ED" w:rsidRDefault="00E731ED" w:rsidP="00567451">
      <w:pPr>
        <w:pStyle w:val="a7"/>
        <w:numPr>
          <w:ilvl w:val="0"/>
          <w:numId w:val="2"/>
        </w:numPr>
        <w:adjustRightInd w:val="0"/>
        <w:spacing w:after="0"/>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وفي رواية </w:t>
      </w:r>
      <w:r w:rsidRPr="00E731ED">
        <w:rPr>
          <w:rFonts w:ascii="Traditional Arabic" w:hAnsi="Traditional Arabic" w:cs="Traditional Arabic" w:hint="cs"/>
          <w:sz w:val="36"/>
          <w:szCs w:val="36"/>
          <w:rtl/>
          <w:lang w:bidi="ar-EG"/>
        </w:rPr>
        <w:t>سالم</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بن</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عبد</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الله</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أن</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عبد</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الله</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بن</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عمر</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رضي</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الله</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عنهما</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قال</w:t>
      </w:r>
      <w:r w:rsidRPr="00E731ED">
        <w:rPr>
          <w:rFonts w:ascii="Traditional Arabic" w:hAnsi="Traditional Arabic" w:cs="Traditional Arabic"/>
          <w:sz w:val="36"/>
          <w:szCs w:val="36"/>
          <w:rtl/>
          <w:lang w:bidi="ar-EG"/>
        </w:rPr>
        <w:t xml:space="preserve"> : </w:t>
      </w:r>
      <w:r w:rsidRPr="00E731ED">
        <w:rPr>
          <w:rFonts w:ascii="Traditional Arabic" w:hAnsi="Traditional Arabic" w:cs="Traditional Arabic" w:hint="cs"/>
          <w:sz w:val="36"/>
          <w:szCs w:val="36"/>
          <w:rtl/>
          <w:lang w:bidi="ar-EG"/>
        </w:rPr>
        <w:t>سمعت</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رسول</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الله</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صلى</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الله</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عليه</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وسلم</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يقول</w:t>
      </w:r>
      <w:r w:rsidRPr="00E731ED">
        <w:rPr>
          <w:rFonts w:ascii="Traditional Arabic" w:hAnsi="Traditional Arabic" w:cs="Traditional Arabic"/>
          <w:sz w:val="36"/>
          <w:szCs w:val="36"/>
          <w:rtl/>
          <w:lang w:bidi="ar-EG"/>
        </w:rPr>
        <w:t xml:space="preserve"> : </w:t>
      </w:r>
      <w:r w:rsidRPr="00E731ED">
        <w:rPr>
          <w:rFonts w:ascii="Traditional Arabic" w:hAnsi="Traditional Arabic" w:cs="Traditional Arabic" w:hint="cs"/>
          <w:sz w:val="36"/>
          <w:szCs w:val="36"/>
          <w:rtl/>
          <w:lang w:bidi="ar-EG"/>
        </w:rPr>
        <w:t>وهو</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على</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المنبر</w:t>
      </w:r>
      <w:r w:rsidRPr="00E731ED">
        <w:rPr>
          <w:rFonts w:ascii="Traditional Arabic" w:hAnsi="Traditional Arabic" w:cs="Traditional Arabic"/>
          <w:sz w:val="36"/>
          <w:szCs w:val="36"/>
          <w:rtl/>
          <w:lang w:bidi="ar-EG"/>
        </w:rPr>
        <w:t xml:space="preserve"> : " </w:t>
      </w:r>
      <w:r w:rsidRPr="00E731ED">
        <w:rPr>
          <w:rFonts w:ascii="Traditional Arabic" w:hAnsi="Traditional Arabic" w:cs="Traditional Arabic" w:hint="cs"/>
          <w:sz w:val="36"/>
          <w:szCs w:val="36"/>
          <w:rtl/>
          <w:lang w:bidi="ar-EG"/>
        </w:rPr>
        <w:t>ألا</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إن</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الفتنة</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ها</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هنا</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يشير</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إلى</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المشرق</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من</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حيث</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يطلع</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قرن</w:t>
      </w:r>
      <w:r w:rsidRPr="00E731ED">
        <w:rPr>
          <w:rFonts w:ascii="Traditional Arabic" w:hAnsi="Traditional Arabic" w:cs="Traditional Arabic"/>
          <w:sz w:val="36"/>
          <w:szCs w:val="36"/>
          <w:rtl/>
          <w:lang w:bidi="ar-EG"/>
        </w:rPr>
        <w:t xml:space="preserve"> </w:t>
      </w:r>
      <w:r w:rsidRPr="00E731ED">
        <w:rPr>
          <w:rFonts w:ascii="Traditional Arabic" w:hAnsi="Traditional Arabic" w:cs="Traditional Arabic" w:hint="cs"/>
          <w:sz w:val="36"/>
          <w:szCs w:val="36"/>
          <w:rtl/>
          <w:lang w:bidi="ar-EG"/>
        </w:rPr>
        <w:t>الشيطان</w:t>
      </w:r>
      <w:r w:rsidRPr="00E731ED">
        <w:rPr>
          <w:rFonts w:ascii="Traditional Arabic" w:hAnsi="Traditional Arabic" w:cs="Traditional Arabic"/>
          <w:sz w:val="36"/>
          <w:szCs w:val="36"/>
          <w:rtl/>
          <w:lang w:bidi="ar-EG"/>
        </w:rPr>
        <w:t xml:space="preserve"> "</w:t>
      </w:r>
      <w:r>
        <w:rPr>
          <w:rStyle w:val="a4"/>
          <w:rFonts w:ascii="Traditional Arabic" w:hAnsi="Traditional Arabic" w:cs="Traditional Arabic"/>
          <w:sz w:val="36"/>
          <w:szCs w:val="36"/>
          <w:rtl/>
          <w:lang w:bidi="ar-EG"/>
        </w:rPr>
        <w:footnoteReference w:id="212"/>
      </w:r>
    </w:p>
    <w:p w:rsidR="00AD17A1" w:rsidRDefault="00AD17A1" w:rsidP="00567451">
      <w:pPr>
        <w:pStyle w:val="a7"/>
        <w:numPr>
          <w:ilvl w:val="0"/>
          <w:numId w:val="2"/>
        </w:numPr>
        <w:adjustRightInd w:val="0"/>
        <w:spacing w:after="0"/>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وفي رواية </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الزهري</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عن</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سالم</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عن</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أبيه</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عن</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النبي</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صلى</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الله</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عليه</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وسلم</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أنه</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قام</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إلى</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جنب</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المنبر</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فقال</w:t>
      </w:r>
      <w:r w:rsidRPr="00AD17A1">
        <w:rPr>
          <w:rFonts w:ascii="Traditional Arabic" w:hAnsi="Traditional Arabic" w:cs="Traditional Arabic"/>
          <w:sz w:val="36"/>
          <w:szCs w:val="36"/>
          <w:rtl/>
          <w:lang w:bidi="ar-EG"/>
        </w:rPr>
        <w:t xml:space="preserve"> : " </w:t>
      </w:r>
      <w:r w:rsidRPr="00AD17A1">
        <w:rPr>
          <w:rFonts w:ascii="Traditional Arabic" w:hAnsi="Traditional Arabic" w:cs="Traditional Arabic" w:hint="cs"/>
          <w:sz w:val="36"/>
          <w:szCs w:val="36"/>
          <w:rtl/>
          <w:lang w:bidi="ar-EG"/>
        </w:rPr>
        <w:t>الفتنة</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ها</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هنا</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الفتنة</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ها</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هنا</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من</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حيث</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يطلع</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قرن</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الشيطان</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w:t>
      </w:r>
      <w:r w:rsidRPr="00AD17A1">
        <w:rPr>
          <w:rFonts w:ascii="Traditional Arabic" w:hAnsi="Traditional Arabic" w:cs="Traditional Arabic"/>
          <w:sz w:val="36"/>
          <w:szCs w:val="36"/>
          <w:rtl/>
          <w:lang w:bidi="ar-EG"/>
        </w:rPr>
        <w:t xml:space="preserve"> - </w:t>
      </w:r>
      <w:r w:rsidRPr="00AD17A1">
        <w:rPr>
          <w:rFonts w:ascii="Traditional Arabic" w:hAnsi="Traditional Arabic" w:cs="Traditional Arabic" w:hint="cs"/>
          <w:sz w:val="36"/>
          <w:szCs w:val="36"/>
          <w:rtl/>
          <w:lang w:bidi="ar-EG"/>
        </w:rPr>
        <w:t>أو</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قال</w:t>
      </w:r>
      <w:r w:rsidRPr="00AD17A1">
        <w:rPr>
          <w:rFonts w:ascii="Traditional Arabic" w:hAnsi="Traditional Arabic" w:cs="Traditional Arabic"/>
          <w:sz w:val="36"/>
          <w:szCs w:val="36"/>
          <w:rtl/>
          <w:lang w:bidi="ar-EG"/>
        </w:rPr>
        <w:t xml:space="preserve"> : </w:t>
      </w:r>
      <w:r w:rsidRPr="00AD17A1">
        <w:rPr>
          <w:rFonts w:ascii="Traditional Arabic" w:hAnsi="Traditional Arabic" w:cs="Traditional Arabic" w:hint="cs"/>
          <w:sz w:val="36"/>
          <w:szCs w:val="36"/>
          <w:rtl/>
          <w:lang w:bidi="ar-EG"/>
        </w:rPr>
        <w:t>قرن</w:t>
      </w:r>
      <w:r w:rsidRPr="00AD17A1">
        <w:rPr>
          <w:rFonts w:ascii="Traditional Arabic" w:hAnsi="Traditional Arabic" w:cs="Traditional Arabic"/>
          <w:sz w:val="36"/>
          <w:szCs w:val="36"/>
          <w:rtl/>
          <w:lang w:bidi="ar-EG"/>
        </w:rPr>
        <w:t xml:space="preserve"> </w:t>
      </w:r>
      <w:r w:rsidRPr="00AD17A1">
        <w:rPr>
          <w:rFonts w:ascii="Traditional Arabic" w:hAnsi="Traditional Arabic" w:cs="Traditional Arabic" w:hint="cs"/>
          <w:sz w:val="36"/>
          <w:szCs w:val="36"/>
          <w:rtl/>
          <w:lang w:bidi="ar-EG"/>
        </w:rPr>
        <w:t>الشمس</w:t>
      </w:r>
      <w:r w:rsidRPr="00AD17A1">
        <w:rPr>
          <w:rFonts w:ascii="Traditional Arabic" w:hAnsi="Traditional Arabic" w:cs="Traditional Arabic"/>
          <w:sz w:val="36"/>
          <w:szCs w:val="36"/>
          <w:rtl/>
          <w:lang w:bidi="ar-EG"/>
        </w:rPr>
        <w:t xml:space="preserve"> - "</w:t>
      </w:r>
      <w:r>
        <w:rPr>
          <w:rStyle w:val="a4"/>
          <w:rFonts w:ascii="Traditional Arabic" w:hAnsi="Traditional Arabic" w:cs="Traditional Arabic"/>
          <w:sz w:val="36"/>
          <w:szCs w:val="36"/>
          <w:lang w:bidi="ar-EG"/>
        </w:rPr>
        <w:footnoteReference w:id="213"/>
      </w:r>
    </w:p>
    <w:p w:rsidR="00382823" w:rsidRDefault="00B068D5" w:rsidP="00567451">
      <w:pPr>
        <w:pStyle w:val="a7"/>
        <w:numPr>
          <w:ilvl w:val="0"/>
          <w:numId w:val="2"/>
        </w:numPr>
        <w:adjustRightInd w:val="0"/>
        <w:spacing w:after="0"/>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وفي رواية</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ابن</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عون</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عن</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نافع</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عن</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ابن</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عمر</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قال</w:t>
      </w:r>
      <w:r w:rsidR="00382823" w:rsidRPr="00382823">
        <w:rPr>
          <w:rFonts w:ascii="Traditional Arabic" w:hAnsi="Traditional Arabic" w:cs="Traditional Arabic"/>
          <w:sz w:val="36"/>
          <w:szCs w:val="36"/>
          <w:rtl/>
          <w:lang w:bidi="ar-EG"/>
        </w:rPr>
        <w:t xml:space="preserve"> : </w:t>
      </w:r>
      <w:r w:rsidR="00382823" w:rsidRPr="00382823">
        <w:rPr>
          <w:rFonts w:ascii="Traditional Arabic" w:hAnsi="Traditional Arabic" w:cs="Traditional Arabic" w:hint="cs"/>
          <w:sz w:val="36"/>
          <w:szCs w:val="36"/>
          <w:rtl/>
          <w:lang w:bidi="ar-EG"/>
        </w:rPr>
        <w:t>ذكر</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النبي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صلى</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الله</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عليه</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وسلم</w:t>
      </w:r>
      <w:r w:rsidR="00382823" w:rsidRPr="00382823">
        <w:rPr>
          <w:rFonts w:ascii="Traditional Arabic" w:hAnsi="Traditional Arabic" w:cs="Traditional Arabic"/>
          <w:sz w:val="36"/>
          <w:szCs w:val="36"/>
          <w:rtl/>
          <w:lang w:bidi="ar-EG"/>
        </w:rPr>
        <w:t xml:space="preserve"> : " </w:t>
      </w:r>
      <w:r w:rsidR="00382823" w:rsidRPr="00382823">
        <w:rPr>
          <w:rFonts w:ascii="Traditional Arabic" w:hAnsi="Traditional Arabic" w:cs="Traditional Arabic" w:hint="cs"/>
          <w:sz w:val="36"/>
          <w:szCs w:val="36"/>
          <w:rtl/>
          <w:lang w:bidi="ar-EG"/>
        </w:rPr>
        <w:t>اللهم</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بارك</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لنا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في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شأمنا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اللهم</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بارك</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لنا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في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يمننا</w:t>
      </w:r>
      <w:r w:rsidR="00382823" w:rsidRPr="00382823">
        <w:rPr>
          <w:rFonts w:ascii="Traditional Arabic" w:hAnsi="Traditional Arabic" w:cs="Traditional Arabic"/>
          <w:sz w:val="36"/>
          <w:szCs w:val="36"/>
          <w:rtl/>
          <w:lang w:bidi="ar-EG"/>
        </w:rPr>
        <w:t xml:space="preserve"> " </w:t>
      </w:r>
      <w:r w:rsidR="00382823" w:rsidRPr="00382823">
        <w:rPr>
          <w:rFonts w:ascii="Traditional Arabic" w:hAnsi="Traditional Arabic" w:cs="Traditional Arabic" w:hint="cs"/>
          <w:sz w:val="36"/>
          <w:szCs w:val="36"/>
          <w:rtl/>
          <w:lang w:bidi="ar-EG"/>
        </w:rPr>
        <w:t>قالوا</w:t>
      </w:r>
      <w:r w:rsidR="00382823" w:rsidRPr="00382823">
        <w:rPr>
          <w:rFonts w:ascii="Traditional Arabic" w:hAnsi="Traditional Arabic" w:cs="Traditional Arabic"/>
          <w:sz w:val="36"/>
          <w:szCs w:val="36"/>
          <w:rtl/>
          <w:lang w:bidi="ar-EG"/>
        </w:rPr>
        <w:t xml:space="preserve"> : </w:t>
      </w:r>
      <w:r w:rsidR="00382823" w:rsidRPr="00382823">
        <w:rPr>
          <w:rFonts w:ascii="Traditional Arabic" w:hAnsi="Traditional Arabic" w:cs="Traditional Arabic" w:hint="cs"/>
          <w:sz w:val="36"/>
          <w:szCs w:val="36"/>
          <w:rtl/>
          <w:lang w:bidi="ar-EG"/>
        </w:rPr>
        <w:t>يا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رسول</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الله</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وفي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نجدنا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قال</w:t>
      </w:r>
      <w:r w:rsidR="00382823" w:rsidRPr="00382823">
        <w:rPr>
          <w:rFonts w:ascii="Traditional Arabic" w:hAnsi="Traditional Arabic" w:cs="Traditional Arabic"/>
          <w:sz w:val="36"/>
          <w:szCs w:val="36"/>
          <w:rtl/>
          <w:lang w:bidi="ar-EG"/>
        </w:rPr>
        <w:t xml:space="preserve"> : " </w:t>
      </w:r>
      <w:r w:rsidR="00382823" w:rsidRPr="00382823">
        <w:rPr>
          <w:rFonts w:ascii="Traditional Arabic" w:hAnsi="Traditional Arabic" w:cs="Traditional Arabic" w:hint="cs"/>
          <w:sz w:val="36"/>
          <w:szCs w:val="36"/>
          <w:rtl/>
          <w:lang w:bidi="ar-EG"/>
        </w:rPr>
        <w:t>اللهم</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بارك</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لنا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في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شأمنا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اللهم</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بارك</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لنا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في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يمننا</w:t>
      </w:r>
      <w:r w:rsidR="00382823" w:rsidRPr="00382823">
        <w:rPr>
          <w:rFonts w:ascii="Traditional Arabic" w:hAnsi="Traditional Arabic" w:cs="Traditional Arabic"/>
          <w:sz w:val="36"/>
          <w:szCs w:val="36"/>
          <w:rtl/>
          <w:lang w:bidi="ar-EG"/>
        </w:rPr>
        <w:t xml:space="preserve"> " </w:t>
      </w:r>
      <w:r w:rsidR="00382823" w:rsidRPr="00382823">
        <w:rPr>
          <w:rFonts w:ascii="Traditional Arabic" w:hAnsi="Traditional Arabic" w:cs="Traditional Arabic" w:hint="cs"/>
          <w:sz w:val="36"/>
          <w:szCs w:val="36"/>
          <w:rtl/>
          <w:lang w:bidi="ar-EG"/>
        </w:rPr>
        <w:t>قالوا</w:t>
      </w:r>
      <w:r w:rsidR="00382823" w:rsidRPr="00382823">
        <w:rPr>
          <w:rFonts w:ascii="Traditional Arabic" w:hAnsi="Traditional Arabic" w:cs="Traditional Arabic"/>
          <w:sz w:val="36"/>
          <w:szCs w:val="36"/>
          <w:rtl/>
          <w:lang w:bidi="ar-EG"/>
        </w:rPr>
        <w:t xml:space="preserve"> : </w:t>
      </w:r>
      <w:r w:rsidR="00382823" w:rsidRPr="00382823">
        <w:rPr>
          <w:rFonts w:ascii="Traditional Arabic" w:hAnsi="Traditional Arabic" w:cs="Traditional Arabic" w:hint="cs"/>
          <w:sz w:val="36"/>
          <w:szCs w:val="36"/>
          <w:rtl/>
          <w:lang w:bidi="ar-EG"/>
        </w:rPr>
        <w:t>يا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رسول</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الله</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وفي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نجدنا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فأظنه</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قال</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في</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الثالثة</w:t>
      </w:r>
      <w:r w:rsidR="00382823" w:rsidRPr="00382823">
        <w:rPr>
          <w:rFonts w:ascii="Traditional Arabic" w:hAnsi="Traditional Arabic" w:cs="Traditional Arabic"/>
          <w:sz w:val="36"/>
          <w:szCs w:val="36"/>
          <w:rtl/>
          <w:lang w:bidi="ar-EG"/>
        </w:rPr>
        <w:t xml:space="preserve"> : " </w:t>
      </w:r>
      <w:r w:rsidR="00382823" w:rsidRPr="00382823">
        <w:rPr>
          <w:rFonts w:ascii="Traditional Arabic" w:hAnsi="Traditional Arabic" w:cs="Traditional Arabic" w:hint="cs"/>
          <w:sz w:val="36"/>
          <w:szCs w:val="36"/>
          <w:rtl/>
          <w:lang w:bidi="ar-EG"/>
        </w:rPr>
        <w:t>هناك</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الزلازل</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والفتن</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وبها</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يطلع</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قرن</w:t>
      </w:r>
      <w:r w:rsidR="00382823" w:rsidRPr="00382823">
        <w:rPr>
          <w:rFonts w:ascii="Traditional Arabic" w:hAnsi="Traditional Arabic" w:cs="Traditional Arabic"/>
          <w:sz w:val="36"/>
          <w:szCs w:val="36"/>
          <w:rtl/>
          <w:lang w:bidi="ar-EG"/>
        </w:rPr>
        <w:t xml:space="preserve"> </w:t>
      </w:r>
      <w:r w:rsidR="00382823" w:rsidRPr="00382823">
        <w:rPr>
          <w:rFonts w:ascii="Traditional Arabic" w:hAnsi="Traditional Arabic" w:cs="Traditional Arabic" w:hint="cs"/>
          <w:sz w:val="36"/>
          <w:szCs w:val="36"/>
          <w:rtl/>
          <w:lang w:bidi="ar-EG"/>
        </w:rPr>
        <w:t>الشيطان</w:t>
      </w:r>
      <w:r w:rsidR="00382823" w:rsidRPr="00382823">
        <w:rPr>
          <w:rFonts w:ascii="Traditional Arabic" w:hAnsi="Traditional Arabic" w:cs="Traditional Arabic"/>
          <w:sz w:val="36"/>
          <w:szCs w:val="36"/>
          <w:rtl/>
          <w:lang w:bidi="ar-EG"/>
        </w:rPr>
        <w:t xml:space="preserve"> "</w:t>
      </w:r>
      <w:r>
        <w:rPr>
          <w:rStyle w:val="a4"/>
          <w:rFonts w:ascii="Traditional Arabic" w:hAnsi="Traditional Arabic" w:cs="Traditional Arabic"/>
          <w:sz w:val="36"/>
          <w:szCs w:val="36"/>
          <w:lang w:bidi="ar-EG"/>
        </w:rPr>
        <w:footnoteReference w:id="214"/>
      </w:r>
    </w:p>
    <w:p w:rsidR="00F20969" w:rsidRDefault="00BA32DB" w:rsidP="00567451">
      <w:pPr>
        <w:pStyle w:val="a7"/>
        <w:numPr>
          <w:ilvl w:val="0"/>
          <w:numId w:val="2"/>
        </w:numPr>
        <w:autoSpaceDE w:val="0"/>
        <w:autoSpaceDN w:val="0"/>
        <w:adjustRightInd w:val="0"/>
        <w:spacing w:after="0" w:line="240" w:lineRule="auto"/>
        <w:rPr>
          <w:rFonts w:ascii="Traditional Arabic" w:hAnsi="Traditional Arabic" w:cs="Traditional Arabic"/>
          <w:sz w:val="36"/>
          <w:szCs w:val="36"/>
          <w:lang w:bidi="ar-EG"/>
        </w:rPr>
      </w:pPr>
      <w:r w:rsidRPr="00456D57">
        <w:rPr>
          <w:rFonts w:ascii="Traditional Arabic" w:hAnsi="Traditional Arabic" w:cs="Traditional Arabic" w:hint="cs"/>
          <w:sz w:val="36"/>
          <w:szCs w:val="36"/>
          <w:rtl/>
          <w:lang w:bidi="ar-EG"/>
        </w:rPr>
        <w:t xml:space="preserve">وفي رواية </w:t>
      </w:r>
      <w:r w:rsidR="00456D57" w:rsidRPr="00456D57">
        <w:rPr>
          <w:rFonts w:ascii="Traditional Arabic" w:hAnsi="Traditional Arabic" w:cs="Traditional Arabic" w:hint="cs"/>
          <w:sz w:val="36"/>
          <w:szCs w:val="36"/>
          <w:rtl/>
          <w:lang w:bidi="ar-EG"/>
        </w:rPr>
        <w:t xml:space="preserve">عن </w:t>
      </w:r>
      <w:r w:rsidRPr="00456D57">
        <w:rPr>
          <w:rFonts w:ascii="Traditional Arabic" w:hAnsi="Traditional Arabic" w:cs="Traditional Arabic" w:hint="cs"/>
          <w:sz w:val="36"/>
          <w:szCs w:val="36"/>
          <w:rtl/>
          <w:lang w:bidi="ar-EG"/>
        </w:rPr>
        <w:t>سالم</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بن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عبد</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الله</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بن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عمر</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يقول</w:t>
      </w:r>
      <w:r w:rsidRPr="00456D57">
        <w:rPr>
          <w:rFonts w:ascii="Traditional Arabic" w:hAnsi="Traditional Arabic" w:cs="Traditional Arabic"/>
          <w:sz w:val="36"/>
          <w:szCs w:val="36"/>
          <w:rtl/>
          <w:lang w:bidi="ar-EG"/>
        </w:rPr>
        <w:t xml:space="preserve"> : </w:t>
      </w:r>
      <w:r w:rsidRPr="00456D57">
        <w:rPr>
          <w:rFonts w:ascii="Traditional Arabic" w:hAnsi="Traditional Arabic" w:cs="Traditional Arabic" w:hint="cs"/>
          <w:sz w:val="36"/>
          <w:szCs w:val="36"/>
          <w:rtl/>
          <w:lang w:bidi="ar-EG"/>
        </w:rPr>
        <w:t>يا</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أهل</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العراق</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ما</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أسألكم</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عن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الصغيرة</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وأركبكم</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للكبيرة</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سمعت</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أبي</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عبد</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الله</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بن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عمر</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يقول</w:t>
      </w:r>
      <w:r w:rsidRPr="00456D57">
        <w:rPr>
          <w:rFonts w:ascii="Traditional Arabic" w:hAnsi="Traditional Arabic" w:cs="Traditional Arabic"/>
          <w:sz w:val="36"/>
          <w:szCs w:val="36"/>
          <w:rtl/>
          <w:lang w:bidi="ar-EG"/>
        </w:rPr>
        <w:t xml:space="preserve"> : </w:t>
      </w:r>
      <w:r w:rsidRPr="00456D57">
        <w:rPr>
          <w:rFonts w:ascii="Traditional Arabic" w:hAnsi="Traditional Arabic" w:cs="Traditional Arabic" w:hint="cs"/>
          <w:sz w:val="36"/>
          <w:szCs w:val="36"/>
          <w:rtl/>
          <w:lang w:bidi="ar-EG"/>
        </w:rPr>
        <w:t>سمعت</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رسول</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الله</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صلى</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الله</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عليه</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lastRenderedPageBreak/>
        <w:t>وسلم</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يقول</w:t>
      </w:r>
      <w:r w:rsidRPr="00456D57">
        <w:rPr>
          <w:rFonts w:ascii="Traditional Arabic" w:hAnsi="Traditional Arabic" w:cs="Traditional Arabic"/>
          <w:sz w:val="36"/>
          <w:szCs w:val="36"/>
          <w:rtl/>
          <w:lang w:bidi="ar-EG"/>
        </w:rPr>
        <w:t xml:space="preserve"> : " </w:t>
      </w:r>
      <w:r w:rsidRPr="00456D57">
        <w:rPr>
          <w:rFonts w:ascii="Traditional Arabic" w:hAnsi="Traditional Arabic" w:cs="Traditional Arabic" w:hint="cs"/>
          <w:sz w:val="36"/>
          <w:szCs w:val="36"/>
          <w:rtl/>
          <w:lang w:bidi="ar-EG"/>
        </w:rPr>
        <w:t>إن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الفتنة</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تجيء</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من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هاهنا</w:t>
      </w:r>
      <w:r w:rsidRPr="00456D57">
        <w:rPr>
          <w:rFonts w:ascii="Traditional Arabic" w:hAnsi="Traditional Arabic" w:cs="Traditional Arabic"/>
          <w:sz w:val="36"/>
          <w:szCs w:val="36"/>
          <w:rtl/>
          <w:lang w:bidi="ar-EG"/>
        </w:rPr>
        <w:t xml:space="preserve"> " </w:t>
      </w:r>
      <w:r w:rsidRPr="00456D57">
        <w:rPr>
          <w:rFonts w:ascii="Traditional Arabic" w:hAnsi="Traditional Arabic" w:cs="Traditional Arabic" w:hint="cs"/>
          <w:sz w:val="36"/>
          <w:szCs w:val="36"/>
          <w:rtl/>
          <w:lang w:bidi="ar-EG"/>
        </w:rPr>
        <w:t>وأومأ</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بيده</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نحو</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المشرق</w:t>
      </w:r>
      <w:r w:rsidRPr="00456D57">
        <w:rPr>
          <w:rFonts w:ascii="Traditional Arabic" w:hAnsi="Traditional Arabic" w:cs="Traditional Arabic"/>
          <w:sz w:val="36"/>
          <w:szCs w:val="36"/>
          <w:rtl/>
          <w:lang w:bidi="ar-EG"/>
        </w:rPr>
        <w:t xml:space="preserve"> " </w:t>
      </w:r>
      <w:r w:rsidRPr="00456D57">
        <w:rPr>
          <w:rFonts w:ascii="Traditional Arabic" w:hAnsi="Traditional Arabic" w:cs="Traditional Arabic" w:hint="cs"/>
          <w:sz w:val="36"/>
          <w:szCs w:val="36"/>
          <w:rtl/>
          <w:lang w:bidi="ar-EG"/>
        </w:rPr>
        <w:t>من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حيث</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يطلع</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قرنا</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الشيطان</w:t>
      </w:r>
      <w:r w:rsidRPr="00456D57">
        <w:rPr>
          <w:rFonts w:ascii="Traditional Arabic" w:hAnsi="Traditional Arabic" w:cs="Traditional Arabic"/>
          <w:sz w:val="36"/>
          <w:szCs w:val="36"/>
          <w:rtl/>
          <w:lang w:bidi="ar-EG"/>
        </w:rPr>
        <w:t xml:space="preserve"> " </w:t>
      </w:r>
      <w:r w:rsidRPr="00456D57">
        <w:rPr>
          <w:rFonts w:ascii="Traditional Arabic" w:hAnsi="Traditional Arabic" w:cs="Traditional Arabic" w:hint="cs"/>
          <w:sz w:val="36"/>
          <w:szCs w:val="36"/>
          <w:rtl/>
          <w:lang w:bidi="ar-EG"/>
        </w:rPr>
        <w:t>وأنتم</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يضرب</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بعضكم</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رقاب</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بعض</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وإنما</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قتل</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موسى</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الذي</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قتل</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من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آل</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فرعون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خطأ</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فقال</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الله</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عز</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وجل</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له</w:t>
      </w:r>
      <w:r w:rsidRPr="00456D57">
        <w:rPr>
          <w:rFonts w:ascii="Traditional Arabic" w:hAnsi="Traditional Arabic" w:cs="Traditional Arabic"/>
          <w:sz w:val="36"/>
          <w:szCs w:val="36"/>
          <w:rtl/>
          <w:lang w:bidi="ar-EG"/>
        </w:rPr>
        <w:t xml:space="preserve"> : </w:t>
      </w:r>
      <w:r w:rsidRPr="00456D57">
        <w:rPr>
          <w:rFonts w:ascii="Traditional Arabic" w:hAnsi="Traditional Arabic" w:cs="Traditional Arabic" w:hint="cs"/>
          <w:sz w:val="36"/>
          <w:szCs w:val="36"/>
          <w:rtl/>
          <w:lang w:bidi="ar-EG"/>
        </w:rPr>
        <w:t>وقتلت</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نفسا</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فنجيناك</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من</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الغم</w:t>
      </w:r>
      <w:r w:rsidRPr="00456D57">
        <w:rPr>
          <w:rFonts w:ascii="Traditional Arabic" w:hAnsi="Traditional Arabic" w:cs="Traditional Arabic"/>
          <w:sz w:val="36"/>
          <w:szCs w:val="36"/>
          <w:rtl/>
          <w:lang w:bidi="ar-EG"/>
        </w:rPr>
        <w:t xml:space="preserve"> </w:t>
      </w:r>
      <w:r w:rsidRPr="00456D57">
        <w:rPr>
          <w:rFonts w:ascii="Traditional Arabic" w:hAnsi="Traditional Arabic" w:cs="Traditional Arabic" w:hint="cs"/>
          <w:sz w:val="36"/>
          <w:szCs w:val="36"/>
          <w:rtl/>
          <w:lang w:bidi="ar-EG"/>
        </w:rPr>
        <w:t>وفتناك</w:t>
      </w:r>
      <w:r w:rsidRPr="00456D57">
        <w:rPr>
          <w:rFonts w:ascii="Traditional Arabic" w:hAnsi="Traditional Arabic" w:cs="Traditional Arabic"/>
          <w:sz w:val="36"/>
          <w:szCs w:val="36"/>
          <w:rtl/>
          <w:lang w:bidi="ar-EG"/>
        </w:rPr>
        <w:t xml:space="preserve"> </w:t>
      </w:r>
      <w:r w:rsidR="00456D57">
        <w:rPr>
          <w:rFonts w:ascii="Traditional Arabic" w:hAnsi="Traditional Arabic" w:cs="Traditional Arabic" w:hint="cs"/>
          <w:sz w:val="36"/>
          <w:szCs w:val="36"/>
          <w:rtl/>
          <w:lang w:bidi="ar-EG"/>
        </w:rPr>
        <w:t>فتونا "</w:t>
      </w:r>
      <w:r w:rsidR="00456D57">
        <w:rPr>
          <w:rStyle w:val="a4"/>
          <w:rFonts w:ascii="Traditional Arabic" w:hAnsi="Traditional Arabic" w:cs="Traditional Arabic"/>
          <w:sz w:val="36"/>
          <w:szCs w:val="36"/>
          <w:rtl/>
          <w:lang w:bidi="ar-EG"/>
        </w:rPr>
        <w:footnoteReference w:id="215"/>
      </w:r>
    </w:p>
    <w:p w:rsidR="005A2689" w:rsidRDefault="005A2689" w:rsidP="00567451">
      <w:pPr>
        <w:pStyle w:val="a7"/>
        <w:numPr>
          <w:ilvl w:val="0"/>
          <w:numId w:val="2"/>
        </w:numPr>
        <w:autoSpaceDE w:val="0"/>
        <w:autoSpaceDN w:val="0"/>
        <w:adjustRightInd w:val="0"/>
        <w:spacing w:after="0" w:line="240" w:lineRule="auto"/>
        <w:rPr>
          <w:rFonts w:ascii="Traditional Arabic" w:hAnsi="Traditional Arabic" w:cs="Traditional Arabic"/>
          <w:sz w:val="36"/>
          <w:szCs w:val="36"/>
          <w:lang w:bidi="ar-EG"/>
        </w:rPr>
      </w:pPr>
      <w:r>
        <w:rPr>
          <w:rFonts w:ascii="Traditional Arabic" w:hAnsi="Traditional Arabic" w:cs="Traditional Arabic" w:hint="cs"/>
          <w:sz w:val="36"/>
          <w:szCs w:val="36"/>
          <w:rtl/>
          <w:lang w:bidi="ar-EG"/>
        </w:rPr>
        <w:t xml:space="preserve">وفي موطا الإمام مالك </w:t>
      </w:r>
      <w:r w:rsidRPr="005A2689">
        <w:rPr>
          <w:rFonts w:ascii="Traditional Arabic" w:hAnsi="Traditional Arabic" w:cs="Traditional Arabic" w:hint="cs"/>
          <w:sz w:val="36"/>
          <w:szCs w:val="36"/>
          <w:rtl/>
          <w:lang w:bidi="ar-EG"/>
        </w:rPr>
        <w:t>عن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عبد</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الله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بن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دينار</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عن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عبد</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الله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بن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عمر</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أنه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قال</w:t>
      </w:r>
      <w:r w:rsidRPr="005A2689">
        <w:rPr>
          <w:rFonts w:ascii="Traditional Arabic" w:hAnsi="Traditional Arabic" w:cs="Traditional Arabic"/>
          <w:sz w:val="36"/>
          <w:szCs w:val="36"/>
          <w:rtl/>
          <w:lang w:bidi="ar-EG"/>
        </w:rPr>
        <w:t xml:space="preserve"> : </w:t>
      </w:r>
      <w:r w:rsidRPr="005A2689">
        <w:rPr>
          <w:rFonts w:ascii="Traditional Arabic" w:hAnsi="Traditional Arabic" w:cs="Traditional Arabic" w:hint="cs"/>
          <w:sz w:val="36"/>
          <w:szCs w:val="36"/>
          <w:rtl/>
          <w:lang w:bidi="ar-EG"/>
        </w:rPr>
        <w:t>رأيت</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رسول</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الله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صلى</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الله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عليه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وسلم</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يشير</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إلى</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المشرق</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ويقول</w:t>
      </w:r>
      <w:r w:rsidRPr="005A2689">
        <w:rPr>
          <w:rFonts w:ascii="Traditional Arabic" w:hAnsi="Traditional Arabic" w:cs="Traditional Arabic"/>
          <w:sz w:val="36"/>
          <w:szCs w:val="36"/>
          <w:rtl/>
          <w:lang w:bidi="ar-EG"/>
        </w:rPr>
        <w:t xml:space="preserve"> : " </w:t>
      </w:r>
      <w:r w:rsidRPr="005A2689">
        <w:rPr>
          <w:rFonts w:ascii="Traditional Arabic" w:hAnsi="Traditional Arabic" w:cs="Traditional Arabic" w:hint="cs"/>
          <w:sz w:val="36"/>
          <w:szCs w:val="36"/>
          <w:rtl/>
          <w:lang w:bidi="ar-EG"/>
        </w:rPr>
        <w:t>ها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إن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الفتنة</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هاهنا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إن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الفتنة</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هاهنا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من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حيث</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يطلع</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قرن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الشيطان</w:t>
      </w:r>
      <w:r w:rsidRPr="005A2689">
        <w:rPr>
          <w:rFonts w:ascii="Traditional Arabic" w:hAnsi="Traditional Arabic" w:cs="Traditional Arabic"/>
          <w:sz w:val="36"/>
          <w:szCs w:val="36"/>
          <w:rtl/>
          <w:lang w:bidi="ar-EG"/>
        </w:rPr>
        <w:t xml:space="preserve"> " </w:t>
      </w:r>
      <w:r w:rsidRPr="005A2689">
        <w:rPr>
          <w:rFonts w:ascii="Traditional Arabic" w:hAnsi="Traditional Arabic" w:cs="Traditional Arabic" w:hint="cs"/>
          <w:sz w:val="36"/>
          <w:szCs w:val="36"/>
          <w:rtl/>
          <w:lang w:bidi="ar-EG"/>
        </w:rPr>
        <w:t>وحدثني</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مالك</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أنه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بلغه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أن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عمر</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بن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الخطاب</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أراد</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الخروج</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إلى</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العراق</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فقال</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له</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كعب</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الأحبار</w:t>
      </w:r>
      <w:r w:rsidRPr="005A2689">
        <w:rPr>
          <w:rFonts w:ascii="Traditional Arabic" w:hAnsi="Traditional Arabic" w:cs="Traditional Arabic"/>
          <w:sz w:val="36"/>
          <w:szCs w:val="36"/>
          <w:rtl/>
          <w:lang w:bidi="ar-EG"/>
        </w:rPr>
        <w:t xml:space="preserve"> : " </w:t>
      </w:r>
      <w:r w:rsidRPr="005A2689">
        <w:rPr>
          <w:rFonts w:ascii="Traditional Arabic" w:hAnsi="Traditional Arabic" w:cs="Traditional Arabic" w:hint="cs"/>
          <w:sz w:val="36"/>
          <w:szCs w:val="36"/>
          <w:rtl/>
          <w:lang w:bidi="ar-EG"/>
        </w:rPr>
        <w:t>لا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تخرج</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إليها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يا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أمير</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المؤمنين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فإن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بها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تسعة</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أعشار</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السحر</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وبها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فسقة</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الجن</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وبها</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الداء</w:t>
      </w:r>
      <w:r w:rsidRPr="005A2689">
        <w:rPr>
          <w:rFonts w:ascii="Traditional Arabic" w:hAnsi="Traditional Arabic" w:cs="Traditional Arabic"/>
          <w:sz w:val="36"/>
          <w:szCs w:val="36"/>
          <w:rtl/>
          <w:lang w:bidi="ar-EG"/>
        </w:rPr>
        <w:t xml:space="preserve"> </w:t>
      </w:r>
      <w:r w:rsidRPr="005A2689">
        <w:rPr>
          <w:rFonts w:ascii="Traditional Arabic" w:hAnsi="Traditional Arabic" w:cs="Traditional Arabic" w:hint="cs"/>
          <w:sz w:val="36"/>
          <w:szCs w:val="36"/>
          <w:rtl/>
          <w:lang w:bidi="ar-EG"/>
        </w:rPr>
        <w:t>العضال</w:t>
      </w:r>
      <w:r w:rsidRPr="005A2689">
        <w:rPr>
          <w:rFonts w:ascii="Traditional Arabic" w:hAnsi="Traditional Arabic" w:cs="Traditional Arabic"/>
          <w:sz w:val="36"/>
          <w:szCs w:val="36"/>
          <w:rtl/>
          <w:lang w:bidi="ar-EG"/>
        </w:rPr>
        <w:t xml:space="preserve"> "</w:t>
      </w:r>
      <w:r>
        <w:rPr>
          <w:rStyle w:val="a4"/>
          <w:rFonts w:ascii="Traditional Arabic" w:hAnsi="Traditional Arabic" w:cs="Traditional Arabic"/>
          <w:sz w:val="36"/>
          <w:szCs w:val="36"/>
          <w:rtl/>
          <w:lang w:bidi="ar-EG"/>
        </w:rPr>
        <w:footnoteReference w:id="216"/>
      </w:r>
    </w:p>
    <w:p w:rsidR="00C848C8" w:rsidRDefault="00C848C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فتبين لنا من هذه الروايات أمور :</w:t>
      </w:r>
    </w:p>
    <w:p w:rsidR="00C848C8" w:rsidRDefault="00C848C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أولا : أنّ النبي صلّى الله عليه وسلّم لم يقصد منزل عائشة , الذي خرج هو منه , وإنما عنى به من حيث تطلع الشمس , اي جهة المشرق , فالخطيب على المنبر قد يشير و هو يتكلم في أمر ما إلى أحد الجالسين , فلا يظنّ أحد من الحضور أن الخطيب قد عناه </w:t>
      </w:r>
      <w:r w:rsidR="006324F3">
        <w:rPr>
          <w:rFonts w:ascii="Traditional Arabic" w:hAnsi="Traditional Arabic" w:cs="Traditional Arabic" w:hint="cs"/>
          <w:sz w:val="36"/>
          <w:szCs w:val="36"/>
          <w:rtl/>
          <w:lang w:bidi="ar-EG"/>
        </w:rPr>
        <w:t>, وهذا ظاهر .</w:t>
      </w:r>
    </w:p>
    <w:p w:rsidR="006324F3" w:rsidRDefault="006324F3"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ثانيا : أن النبيّ صلّى الله عليه وسلّم كان يعني نجد , و ما بعدها , العراق , وهذا ظاهر </w:t>
      </w:r>
      <w:r w:rsidR="00EA7026">
        <w:rPr>
          <w:rFonts w:ascii="Traditional Arabic" w:hAnsi="Traditional Arabic" w:cs="Traditional Arabic" w:hint="cs"/>
          <w:sz w:val="36"/>
          <w:szCs w:val="36"/>
          <w:rtl/>
          <w:lang w:bidi="ar-EG"/>
        </w:rPr>
        <w:t>, من الروايات , وهي من دلائل نبوته صلّى الله عليه وسلّم , فأول فتنة فرّقت المسلمين كانت هناك , من العراق .</w:t>
      </w:r>
      <w:r w:rsidR="00EA7026">
        <w:rPr>
          <w:rStyle w:val="a4"/>
          <w:rFonts w:ascii="Traditional Arabic" w:hAnsi="Traditional Arabic" w:cs="Traditional Arabic"/>
          <w:sz w:val="36"/>
          <w:szCs w:val="36"/>
          <w:rtl/>
          <w:lang w:bidi="ar-EG"/>
        </w:rPr>
        <w:footnoteReference w:id="217"/>
      </w:r>
    </w:p>
    <w:p w:rsidR="00F42020" w:rsidRDefault="002E1D0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ثالثا : أن هذا التفسير من تصرف الرواة , فلم يذكره كلّهم , فدل أنه من قول بعضهم , ليعني أن بيت عائشة كان شرق المنبر , و هو كذلك </w:t>
      </w:r>
      <w:r w:rsidR="007912CC">
        <w:rPr>
          <w:rFonts w:ascii="Traditional Arabic" w:hAnsi="Traditional Arabic" w:cs="Traditional Arabic" w:hint="cs"/>
          <w:sz w:val="36"/>
          <w:szCs w:val="36"/>
          <w:rtl/>
          <w:lang w:bidi="ar-EG"/>
        </w:rPr>
        <w:t>, كما هو معلوم الآن .</w:t>
      </w:r>
    </w:p>
    <w:p w:rsidR="00576C59" w:rsidRDefault="00F42020" w:rsidP="00CB7AB8">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فأين الفهم السليم أن النبيّ صلّى الله عليه وسلّم عنى المسكن , أو عائشة ذاتها , ما هو إلا التربص , وقلة الحيلة !</w:t>
      </w:r>
      <w:r w:rsidR="002E1D08">
        <w:rPr>
          <w:rFonts w:ascii="Traditional Arabic" w:hAnsi="Traditional Arabic" w:cs="Traditional Arabic" w:hint="cs"/>
          <w:sz w:val="36"/>
          <w:szCs w:val="36"/>
          <w:rtl/>
          <w:lang w:bidi="ar-EG"/>
        </w:rPr>
        <w:t xml:space="preserve"> </w:t>
      </w:r>
    </w:p>
    <w:p w:rsidR="00576C59" w:rsidRDefault="00576C59"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576C59">
        <w:rPr>
          <w:rFonts w:ascii="Traditional Arabic" w:hAnsi="Traditional Arabic" w:cs="Traditional Arabic" w:hint="cs"/>
          <w:b/>
          <w:bCs/>
          <w:sz w:val="36"/>
          <w:szCs w:val="36"/>
          <w:rtl/>
          <w:lang w:bidi="ar-EG"/>
        </w:rPr>
        <w:t>3- قولهم أن عائشة اغتسلت أم</w:t>
      </w:r>
      <w:r w:rsidR="00A267EE">
        <w:rPr>
          <w:rFonts w:ascii="Traditional Arabic" w:hAnsi="Traditional Arabic" w:cs="Traditional Arabic" w:hint="cs"/>
          <w:b/>
          <w:bCs/>
          <w:sz w:val="36"/>
          <w:szCs w:val="36"/>
          <w:rtl/>
          <w:lang w:bidi="ar-EG"/>
        </w:rPr>
        <w:t>ام</w:t>
      </w:r>
      <w:r w:rsidRPr="00576C59">
        <w:rPr>
          <w:rFonts w:ascii="Traditional Arabic" w:hAnsi="Traditional Arabic" w:cs="Traditional Arabic" w:hint="cs"/>
          <w:b/>
          <w:bCs/>
          <w:sz w:val="36"/>
          <w:szCs w:val="36"/>
          <w:rtl/>
          <w:lang w:bidi="ar-EG"/>
        </w:rPr>
        <w:t xml:space="preserve"> أجانب </w:t>
      </w:r>
    </w:p>
    <w:p w:rsidR="001D7484" w:rsidRDefault="00576C59"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كذا قالوا , والرواية التي يحتجون بها </w:t>
      </w:r>
      <w:r w:rsidR="008040B5">
        <w:rPr>
          <w:rFonts w:ascii="Traditional Arabic" w:hAnsi="Traditional Arabic" w:cs="Traditional Arabic" w:hint="cs"/>
          <w:sz w:val="36"/>
          <w:szCs w:val="36"/>
          <w:rtl/>
          <w:lang w:bidi="ar-EG"/>
        </w:rPr>
        <w:t>في الصحيحين , من حديث أبي</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سلمة</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يقول</w:t>
      </w:r>
      <w:r w:rsidR="008040B5" w:rsidRPr="008040B5">
        <w:rPr>
          <w:rFonts w:ascii="Traditional Arabic" w:hAnsi="Traditional Arabic" w:cs="Traditional Arabic"/>
          <w:sz w:val="36"/>
          <w:szCs w:val="36"/>
          <w:rtl/>
          <w:lang w:bidi="ar-EG"/>
        </w:rPr>
        <w:t xml:space="preserve"> : </w:t>
      </w:r>
      <w:r w:rsidR="008040B5" w:rsidRPr="008040B5">
        <w:rPr>
          <w:rFonts w:ascii="Traditional Arabic" w:hAnsi="Traditional Arabic" w:cs="Traditional Arabic" w:hint="cs"/>
          <w:sz w:val="36"/>
          <w:szCs w:val="36"/>
          <w:rtl/>
          <w:lang w:bidi="ar-EG"/>
        </w:rPr>
        <w:t>دخلت</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أنا</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وأخو</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عائشة</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على</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عائشة</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فسألها</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أخوها</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عن</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غسل</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النبي</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صلى</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الله</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عليه</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وسلم</w:t>
      </w:r>
      <w:r w:rsidR="008040B5" w:rsidRPr="008040B5">
        <w:rPr>
          <w:rFonts w:ascii="Traditional Arabic" w:hAnsi="Traditional Arabic" w:cs="Traditional Arabic"/>
          <w:sz w:val="36"/>
          <w:szCs w:val="36"/>
          <w:rtl/>
          <w:lang w:bidi="ar-EG"/>
        </w:rPr>
        <w:t xml:space="preserve"> : " </w:t>
      </w:r>
      <w:r w:rsidR="008040B5" w:rsidRPr="008040B5">
        <w:rPr>
          <w:rFonts w:ascii="Traditional Arabic" w:hAnsi="Traditional Arabic" w:cs="Traditional Arabic" w:hint="cs"/>
          <w:sz w:val="36"/>
          <w:szCs w:val="36"/>
          <w:rtl/>
          <w:lang w:bidi="ar-EG"/>
        </w:rPr>
        <w:t>فدعت</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بإناء</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نحوا</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من</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صاع</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فاغتسلت</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وأفاضت</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على</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رأسها</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وبيننا</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وبينها</w:t>
      </w:r>
      <w:r w:rsidR="008040B5" w:rsidRPr="008040B5">
        <w:rPr>
          <w:rFonts w:ascii="Traditional Arabic" w:hAnsi="Traditional Arabic" w:cs="Traditional Arabic"/>
          <w:sz w:val="36"/>
          <w:szCs w:val="36"/>
          <w:rtl/>
          <w:lang w:bidi="ar-EG"/>
        </w:rPr>
        <w:t xml:space="preserve"> </w:t>
      </w:r>
      <w:r w:rsidR="008040B5" w:rsidRPr="008040B5">
        <w:rPr>
          <w:rFonts w:ascii="Traditional Arabic" w:hAnsi="Traditional Arabic" w:cs="Traditional Arabic" w:hint="cs"/>
          <w:sz w:val="36"/>
          <w:szCs w:val="36"/>
          <w:rtl/>
          <w:lang w:bidi="ar-EG"/>
        </w:rPr>
        <w:t>حجاب</w:t>
      </w:r>
      <w:r w:rsidR="008040B5" w:rsidRPr="008040B5">
        <w:rPr>
          <w:rFonts w:ascii="Traditional Arabic" w:hAnsi="Traditional Arabic" w:cs="Traditional Arabic"/>
          <w:sz w:val="36"/>
          <w:szCs w:val="36"/>
          <w:rtl/>
          <w:lang w:bidi="ar-EG"/>
        </w:rPr>
        <w:t xml:space="preserve"> "</w:t>
      </w:r>
      <w:r w:rsidR="001D7484">
        <w:rPr>
          <w:rStyle w:val="a4"/>
          <w:rFonts w:ascii="Traditional Arabic" w:hAnsi="Traditional Arabic" w:cs="Traditional Arabic"/>
          <w:sz w:val="36"/>
          <w:szCs w:val="36"/>
          <w:rtl/>
          <w:lang w:bidi="ar-EG"/>
        </w:rPr>
        <w:footnoteReference w:id="218"/>
      </w:r>
      <w:r w:rsidR="00207C1B">
        <w:rPr>
          <w:rFonts w:ascii="Traditional Arabic" w:hAnsi="Traditional Arabic" w:cs="Traditional Arabic" w:hint="cs"/>
          <w:sz w:val="36"/>
          <w:szCs w:val="36"/>
          <w:rtl/>
          <w:lang w:bidi="ar-EG"/>
        </w:rPr>
        <w:t xml:space="preserve"> , </w:t>
      </w:r>
    </w:p>
    <w:p w:rsidR="00576C59" w:rsidRDefault="00207C1B"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فقالوا ما فائدة هذا الحديث , إن كان الحجاب يستر فإنهم لم يروا شيئا , وإن كان </w:t>
      </w:r>
      <w:r w:rsidR="00F83563">
        <w:rPr>
          <w:rFonts w:ascii="Traditional Arabic" w:hAnsi="Traditional Arabic" w:cs="Traditional Arabic" w:hint="cs"/>
          <w:sz w:val="36"/>
          <w:szCs w:val="36"/>
          <w:rtl/>
          <w:lang w:bidi="ar-EG"/>
        </w:rPr>
        <w:t>يشف</w:t>
      </w:r>
      <w:r>
        <w:rPr>
          <w:rFonts w:ascii="Traditional Arabic" w:hAnsi="Traditional Arabic" w:cs="Traditional Arabic" w:hint="cs"/>
          <w:sz w:val="36"/>
          <w:szCs w:val="36"/>
          <w:rtl/>
          <w:lang w:bidi="ar-EG"/>
        </w:rPr>
        <w:t xml:space="preserve"> فقد اغتسلت عارية أمامهم</w:t>
      </w:r>
      <w:r w:rsidR="00F83563">
        <w:rPr>
          <w:rFonts w:ascii="Traditional Arabic" w:hAnsi="Traditional Arabic" w:cs="Traditional Arabic" w:hint="cs"/>
          <w:sz w:val="36"/>
          <w:szCs w:val="36"/>
          <w:rtl/>
          <w:lang w:bidi="ar-EG"/>
        </w:rPr>
        <w:t>!</w:t>
      </w:r>
    </w:p>
    <w:p w:rsidR="00F83563" w:rsidRDefault="00F83563"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هو فهمهم للحديث , </w:t>
      </w:r>
      <w:r w:rsidR="00BD3A9F">
        <w:rPr>
          <w:rFonts w:ascii="Traditional Arabic" w:hAnsi="Traditional Arabic" w:cs="Traditional Arabic" w:hint="cs"/>
          <w:sz w:val="36"/>
          <w:szCs w:val="36"/>
          <w:rtl/>
          <w:lang w:bidi="ar-EG"/>
        </w:rPr>
        <w:t>ونحن نفهم غير هذا ,</w:t>
      </w:r>
    </w:p>
    <w:p w:rsidR="00BD3A9F" w:rsidRDefault="00BD3A9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أولا : أبو سلمة و هو بن عبد الرحمن بن عوف دخل على عائشة مع أخيها من الرضاعة , كما بينت رواية الإمام مسلم ,</w:t>
      </w:r>
      <w:r w:rsidR="00A267EE">
        <w:rPr>
          <w:rFonts w:ascii="Traditional Arabic" w:hAnsi="Traditional Arabic" w:cs="Traditional Arabic" w:hint="cs"/>
          <w:sz w:val="36"/>
          <w:szCs w:val="36"/>
          <w:rtl/>
          <w:lang w:bidi="ar-EG"/>
        </w:rPr>
        <w:t xml:space="preserve"> وفيها "</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دخلت</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على</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عائشة</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أنا</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وأخوها</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من</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الرضاعة</w:t>
      </w:r>
      <w:r w:rsidR="00A267EE" w:rsidRPr="00A267EE">
        <w:rPr>
          <w:rFonts w:ascii="Traditional Arabic" w:hAnsi="Traditional Arabic" w:cs="Traditional Arabic"/>
          <w:sz w:val="36"/>
          <w:szCs w:val="36"/>
          <w:rtl/>
          <w:lang w:bidi="ar-EG"/>
        </w:rPr>
        <w:t xml:space="preserve"> . </w:t>
      </w:r>
      <w:r w:rsidR="00A267EE" w:rsidRPr="00A267EE">
        <w:rPr>
          <w:rFonts w:ascii="Traditional Arabic" w:hAnsi="Traditional Arabic" w:cs="Traditional Arabic" w:hint="cs"/>
          <w:sz w:val="36"/>
          <w:szCs w:val="36"/>
          <w:rtl/>
          <w:lang w:bidi="ar-EG"/>
        </w:rPr>
        <w:t>فسألها</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عن</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غسل</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النبي</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صلى</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الله</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عليه</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وسلم</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من</w:t>
      </w:r>
      <w:r w:rsidR="00A267EE" w:rsidRPr="00A267EE">
        <w:rPr>
          <w:rFonts w:ascii="Traditional Arabic" w:hAnsi="Traditional Arabic" w:cs="Traditional Arabic"/>
          <w:sz w:val="36"/>
          <w:szCs w:val="36"/>
          <w:rtl/>
          <w:lang w:bidi="ar-EG"/>
        </w:rPr>
        <w:t xml:space="preserve"> </w:t>
      </w:r>
      <w:r w:rsidR="00A267EE" w:rsidRPr="00A267EE">
        <w:rPr>
          <w:rFonts w:ascii="Traditional Arabic" w:hAnsi="Traditional Arabic" w:cs="Traditional Arabic" w:hint="cs"/>
          <w:sz w:val="36"/>
          <w:szCs w:val="36"/>
          <w:rtl/>
          <w:lang w:bidi="ar-EG"/>
        </w:rPr>
        <w:t>الجنابة</w:t>
      </w:r>
      <w:r w:rsidR="00A267EE" w:rsidRPr="00A267EE">
        <w:rPr>
          <w:rFonts w:ascii="Traditional Arabic" w:hAnsi="Traditional Arabic" w:cs="Traditional Arabic"/>
          <w:sz w:val="36"/>
          <w:szCs w:val="36"/>
          <w:rtl/>
          <w:lang w:bidi="ar-EG"/>
        </w:rPr>
        <w:t xml:space="preserve"> </w:t>
      </w:r>
      <w:r w:rsidR="00A267EE">
        <w:rPr>
          <w:rFonts w:ascii="Traditional Arabic" w:hAnsi="Traditional Arabic" w:cs="Traditional Arabic" w:hint="cs"/>
          <w:sz w:val="36"/>
          <w:szCs w:val="36"/>
          <w:rtl/>
          <w:lang w:bidi="ar-EG"/>
        </w:rPr>
        <w:t>"</w:t>
      </w:r>
      <w:r w:rsidR="00A267EE">
        <w:rPr>
          <w:rStyle w:val="a4"/>
          <w:rFonts w:ascii="Traditional Arabic" w:hAnsi="Traditional Arabic" w:cs="Traditional Arabic"/>
          <w:sz w:val="36"/>
          <w:szCs w:val="36"/>
          <w:rtl/>
          <w:lang w:bidi="ar-EG"/>
        </w:rPr>
        <w:footnoteReference w:id="219"/>
      </w:r>
      <w:r w:rsidR="00FE1FA8">
        <w:rPr>
          <w:rFonts w:ascii="Traditional Arabic" w:hAnsi="Traditional Arabic" w:cs="Traditional Arabic" w:hint="cs"/>
          <w:sz w:val="36"/>
          <w:szCs w:val="36"/>
          <w:rtl/>
          <w:lang w:bidi="ar-EG"/>
        </w:rPr>
        <w:t xml:space="preserve"> , واختلف من هو هذا الأخ</w:t>
      </w:r>
      <w:r w:rsidR="00F107B3">
        <w:rPr>
          <w:rStyle w:val="a4"/>
          <w:rFonts w:ascii="Traditional Arabic" w:hAnsi="Traditional Arabic" w:cs="Traditional Arabic"/>
          <w:sz w:val="36"/>
          <w:szCs w:val="36"/>
          <w:rtl/>
          <w:lang w:bidi="ar-EG"/>
        </w:rPr>
        <w:footnoteReference w:id="220"/>
      </w:r>
      <w:r w:rsidR="00FE1FA8">
        <w:rPr>
          <w:rFonts w:ascii="Traditional Arabic" w:hAnsi="Traditional Arabic" w:cs="Traditional Arabic" w:hint="cs"/>
          <w:sz w:val="36"/>
          <w:szCs w:val="36"/>
          <w:rtl/>
          <w:lang w:bidi="ar-EG"/>
        </w:rPr>
        <w:t xml:space="preserve"> على أقوال قيل كثير بن عبيد و قيل عبد الله بن يزيد و قيل غيرهما </w:t>
      </w:r>
      <w:r w:rsidR="00F107B3">
        <w:rPr>
          <w:rFonts w:ascii="Traditional Arabic" w:hAnsi="Traditional Arabic" w:cs="Traditional Arabic" w:hint="cs"/>
          <w:sz w:val="36"/>
          <w:szCs w:val="36"/>
          <w:rtl/>
          <w:lang w:bidi="ar-EG"/>
        </w:rPr>
        <w:t>, المهم أنها كانت في حضرة محرم لها .</w:t>
      </w:r>
    </w:p>
    <w:p w:rsidR="00F107B3" w:rsidRDefault="00F107B3"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ثانيا : </w:t>
      </w:r>
      <w:r w:rsidR="00FB1D32">
        <w:rPr>
          <w:rFonts w:ascii="Traditional Arabic" w:hAnsi="Traditional Arabic" w:cs="Traditional Arabic" w:hint="cs"/>
          <w:sz w:val="36"/>
          <w:szCs w:val="36"/>
          <w:rtl/>
          <w:lang w:bidi="ar-EG"/>
        </w:rPr>
        <w:t xml:space="preserve">قولهم أن الحجاب إن كان يستر فلا فائدة في الحديث , و كذلك إن كان لا يستر فقد كانت عارية أمامها , هذا أمر عجيب , فلو أرادت أن تغتسل عارية , فما فائدة الحجاب إذا ؟ أو أن يكون </w:t>
      </w:r>
      <w:r w:rsidR="00000248">
        <w:rPr>
          <w:rFonts w:ascii="Traditional Arabic" w:hAnsi="Traditional Arabic" w:cs="Traditional Arabic" w:hint="cs"/>
          <w:sz w:val="36"/>
          <w:szCs w:val="36"/>
          <w:rtl/>
          <w:lang w:bidi="ar-EG"/>
        </w:rPr>
        <w:t>غير ساتر ؟ , هذا غير معقول طبعا !</w:t>
      </w:r>
    </w:p>
    <w:p w:rsidR="00000248" w:rsidRDefault="0000024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فالحجاب</w:t>
      </w:r>
      <w:r w:rsidR="00E57489">
        <w:rPr>
          <w:rFonts w:ascii="Traditional Arabic" w:hAnsi="Traditional Arabic" w:cs="Traditional Arabic" w:hint="cs"/>
          <w:sz w:val="36"/>
          <w:szCs w:val="36"/>
          <w:rtl/>
          <w:lang w:bidi="ar-EG"/>
        </w:rPr>
        <w:t xml:space="preserve"> كان بينهما لا مرية في ذلك , و</w:t>
      </w:r>
      <w:r>
        <w:rPr>
          <w:rFonts w:ascii="Traditional Arabic" w:hAnsi="Traditional Arabic" w:cs="Traditional Arabic" w:hint="cs"/>
          <w:sz w:val="36"/>
          <w:szCs w:val="36"/>
          <w:rtl/>
          <w:lang w:bidi="ar-EG"/>
        </w:rPr>
        <w:t>ما أرادت عائشة رضي الله عنها أن تبين</w:t>
      </w:r>
      <w:r w:rsidR="00E57489">
        <w:rPr>
          <w:rFonts w:ascii="Traditional Arabic" w:hAnsi="Traditional Arabic" w:cs="Traditional Arabic" w:hint="cs"/>
          <w:sz w:val="36"/>
          <w:szCs w:val="36"/>
          <w:rtl/>
          <w:lang w:bidi="ar-EG"/>
        </w:rPr>
        <w:t>ه هو</w:t>
      </w:r>
      <w:r>
        <w:rPr>
          <w:rFonts w:ascii="Traditional Arabic" w:hAnsi="Traditional Arabic" w:cs="Traditional Arabic" w:hint="cs"/>
          <w:sz w:val="36"/>
          <w:szCs w:val="36"/>
          <w:rtl/>
          <w:lang w:bidi="ar-EG"/>
        </w:rPr>
        <w:t xml:space="preserve"> </w:t>
      </w:r>
      <w:r w:rsidR="00E57489">
        <w:rPr>
          <w:rFonts w:ascii="Traditional Arabic" w:hAnsi="Traditional Arabic" w:cs="Traditional Arabic" w:hint="cs"/>
          <w:sz w:val="36"/>
          <w:szCs w:val="36"/>
          <w:rtl/>
          <w:lang w:bidi="ar-EG"/>
        </w:rPr>
        <w:t>قدر الماء في</w:t>
      </w:r>
      <w:r>
        <w:rPr>
          <w:rFonts w:ascii="Traditional Arabic" w:hAnsi="Traditional Arabic" w:cs="Traditional Arabic" w:hint="cs"/>
          <w:sz w:val="36"/>
          <w:szCs w:val="36"/>
          <w:rtl/>
          <w:lang w:bidi="ar-EG"/>
        </w:rPr>
        <w:t xml:space="preserve"> الاغتسال </w:t>
      </w:r>
      <w:r w:rsidR="00E57489">
        <w:rPr>
          <w:rFonts w:ascii="Traditional Arabic" w:hAnsi="Traditional Arabic" w:cs="Traditional Arabic" w:hint="cs"/>
          <w:sz w:val="36"/>
          <w:szCs w:val="36"/>
          <w:rtl/>
          <w:lang w:bidi="ar-EG"/>
        </w:rPr>
        <w:t xml:space="preserve">, وهو الصاع , لذلك ترجم الشيخان بذلك لهذا الحديث , فقال البخاري " باب </w:t>
      </w:r>
      <w:r w:rsidR="00232AC4">
        <w:rPr>
          <w:rFonts w:ascii="Traditional Arabic" w:hAnsi="Traditional Arabic" w:cs="Traditional Arabic"/>
          <w:sz w:val="36"/>
          <w:szCs w:val="36"/>
          <w:rtl/>
          <w:lang w:bidi="ar-EG"/>
        </w:rPr>
        <w:t>–</w:t>
      </w:r>
      <w:r w:rsidR="00E57489">
        <w:rPr>
          <w:rFonts w:ascii="Traditional Arabic" w:hAnsi="Traditional Arabic" w:cs="Traditional Arabic" w:hint="cs"/>
          <w:sz w:val="36"/>
          <w:szCs w:val="36"/>
          <w:rtl/>
          <w:lang w:bidi="ar-EG"/>
        </w:rPr>
        <w:t xml:space="preserve"> </w:t>
      </w:r>
      <w:r w:rsidR="00232AC4">
        <w:rPr>
          <w:rFonts w:ascii="Traditional Arabic" w:hAnsi="Traditional Arabic" w:cs="Traditional Arabic" w:hint="cs"/>
          <w:sz w:val="36"/>
          <w:szCs w:val="36"/>
          <w:rtl/>
          <w:lang w:bidi="ar-EG"/>
        </w:rPr>
        <w:t xml:space="preserve">الغسل بالصاع و نحوه " , وقال مسلم " باب </w:t>
      </w:r>
      <w:r w:rsidR="00232AC4">
        <w:rPr>
          <w:rFonts w:ascii="Traditional Arabic" w:hAnsi="Traditional Arabic" w:cs="Traditional Arabic"/>
          <w:sz w:val="36"/>
          <w:szCs w:val="36"/>
          <w:rtl/>
          <w:lang w:bidi="ar-EG"/>
        </w:rPr>
        <w:t>–</w:t>
      </w:r>
      <w:r w:rsidR="00232AC4">
        <w:rPr>
          <w:rFonts w:ascii="Traditional Arabic" w:hAnsi="Traditional Arabic" w:cs="Traditional Arabic" w:hint="cs"/>
          <w:sz w:val="36"/>
          <w:szCs w:val="36"/>
          <w:rtl/>
          <w:lang w:bidi="ar-EG"/>
        </w:rPr>
        <w:t xml:space="preserve"> القدر المستحب من الماء في غسل الجنابة " .</w:t>
      </w:r>
    </w:p>
    <w:p w:rsidR="00232AC4" w:rsidRDefault="00232AC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لأن صفة الغسل معلومة , فأطلعتهم عائشة على أبسط صورها ,</w:t>
      </w:r>
      <w:r w:rsidR="00854D02">
        <w:rPr>
          <w:rFonts w:ascii="Traditional Arabic" w:hAnsi="Traditional Arabic" w:cs="Traditional Arabic" w:hint="cs"/>
          <w:sz w:val="36"/>
          <w:szCs w:val="36"/>
          <w:rtl/>
          <w:lang w:bidi="ar-EG"/>
        </w:rPr>
        <w:t xml:space="preserve"> وهي افاضة الماء على سائر الجسم , وهذا الغسل جائز ب</w:t>
      </w:r>
      <w:r w:rsidR="0019666D">
        <w:rPr>
          <w:rFonts w:ascii="Traditional Arabic" w:hAnsi="Traditional Arabic" w:cs="Traditional Arabic" w:hint="cs"/>
          <w:sz w:val="36"/>
          <w:szCs w:val="36"/>
          <w:rtl/>
          <w:lang w:bidi="ar-EG"/>
        </w:rPr>
        <w:t>اتفاق</w:t>
      </w:r>
      <w:r w:rsidR="0019666D">
        <w:rPr>
          <w:rStyle w:val="a4"/>
          <w:rFonts w:ascii="Traditional Arabic" w:hAnsi="Traditional Arabic" w:cs="Traditional Arabic"/>
          <w:sz w:val="36"/>
          <w:szCs w:val="36"/>
          <w:rtl/>
          <w:lang w:bidi="ar-EG"/>
        </w:rPr>
        <w:footnoteReference w:id="221"/>
      </w:r>
      <w:r w:rsidR="00854D02">
        <w:rPr>
          <w:rFonts w:ascii="Traditional Arabic" w:hAnsi="Traditional Arabic" w:cs="Traditional Arabic" w:hint="cs"/>
          <w:sz w:val="36"/>
          <w:szCs w:val="36"/>
          <w:rtl/>
          <w:lang w:bidi="ar-EG"/>
        </w:rPr>
        <w:t xml:space="preserve"> , </w:t>
      </w:r>
      <w:r w:rsidR="0019666D">
        <w:rPr>
          <w:rFonts w:ascii="Traditional Arabic" w:hAnsi="Traditional Arabic" w:cs="Traditional Arabic" w:hint="cs"/>
          <w:sz w:val="36"/>
          <w:szCs w:val="36"/>
          <w:rtl/>
          <w:lang w:bidi="ar-EG"/>
        </w:rPr>
        <w:t xml:space="preserve">وهذا ما رأوه فقط أنها صبت على رأسها لقوله " </w:t>
      </w:r>
      <w:r w:rsidR="00215E2E">
        <w:rPr>
          <w:rFonts w:ascii="Traditional Arabic" w:hAnsi="Traditional Arabic" w:cs="Traditional Arabic" w:hint="cs"/>
          <w:sz w:val="36"/>
          <w:szCs w:val="36"/>
          <w:rtl/>
          <w:lang w:bidi="ar-EG"/>
        </w:rPr>
        <w:t xml:space="preserve">فاغتسلت , و أفاضت على رأسها " </w:t>
      </w:r>
      <w:r w:rsidR="00484CA6">
        <w:rPr>
          <w:rFonts w:ascii="Traditional Arabic" w:hAnsi="Traditional Arabic" w:cs="Traditional Arabic" w:hint="cs"/>
          <w:sz w:val="36"/>
          <w:szCs w:val="36"/>
          <w:rtl/>
          <w:lang w:bidi="ar-EG"/>
        </w:rPr>
        <w:t>.</w:t>
      </w:r>
    </w:p>
    <w:p w:rsidR="00484CA6" w:rsidRDefault="00484CA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فإن قلت , إذا هم قد رأوا رأسها على الأقل , وهذا أخوها من الرضاعة , فما بال أبي سلمة ؟</w:t>
      </w:r>
    </w:p>
    <w:p w:rsidR="00484CA6" w:rsidRDefault="00F816D1"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والجواب أن أبي</w:t>
      </w:r>
      <w:r w:rsidR="00484CA6">
        <w:rPr>
          <w:rFonts w:ascii="Traditional Arabic" w:hAnsi="Traditional Arabic" w:cs="Traditional Arabic" w:hint="cs"/>
          <w:sz w:val="36"/>
          <w:szCs w:val="36"/>
          <w:rtl/>
          <w:lang w:bidi="ar-EG"/>
        </w:rPr>
        <w:t xml:space="preserve"> سلمة بن عبد الرحمن , عائشة رضي الله عنها , خالته من الرضاع</w:t>
      </w:r>
      <w:r w:rsidR="00E46C4D">
        <w:rPr>
          <w:rStyle w:val="a4"/>
          <w:rFonts w:ascii="Traditional Arabic" w:hAnsi="Traditional Arabic" w:cs="Traditional Arabic"/>
          <w:sz w:val="36"/>
          <w:szCs w:val="36"/>
          <w:rtl/>
          <w:lang w:bidi="ar-EG"/>
        </w:rPr>
        <w:footnoteReference w:id="222"/>
      </w:r>
      <w:r w:rsidR="00484CA6">
        <w:rPr>
          <w:rFonts w:ascii="Traditional Arabic" w:hAnsi="Traditional Arabic" w:cs="Traditional Arabic" w:hint="cs"/>
          <w:sz w:val="36"/>
          <w:szCs w:val="36"/>
          <w:rtl/>
          <w:lang w:bidi="ar-EG"/>
        </w:rPr>
        <w:t xml:space="preserve"> </w:t>
      </w:r>
      <w:r w:rsidR="00E46C4D">
        <w:rPr>
          <w:rFonts w:ascii="Traditional Arabic" w:hAnsi="Traditional Arabic" w:cs="Traditional Arabic" w:hint="cs"/>
          <w:sz w:val="36"/>
          <w:szCs w:val="36"/>
          <w:rtl/>
          <w:lang w:bidi="ar-EG"/>
        </w:rPr>
        <w:t xml:space="preserve">أرضعته أم كلثوم أخت عائشة رضي الله عنها </w:t>
      </w:r>
      <w:r>
        <w:rPr>
          <w:rFonts w:ascii="Traditional Arabic" w:hAnsi="Traditional Arabic" w:cs="Traditional Arabic" w:hint="cs"/>
          <w:sz w:val="36"/>
          <w:szCs w:val="36"/>
          <w:rtl/>
          <w:lang w:bidi="ar-EG"/>
        </w:rPr>
        <w:t xml:space="preserve">, لذلك نوه أبو سلمة في الحديث و قال " دخلت على عائشة أنا و أخوها من الرضاعة " لأنه يعلم أنها خالته من الرضاعة , فبين سبب وجود الآخر </w:t>
      </w:r>
      <w:r w:rsidR="00F80144">
        <w:rPr>
          <w:rFonts w:ascii="Traditional Arabic" w:hAnsi="Traditional Arabic" w:cs="Traditional Arabic" w:hint="cs"/>
          <w:sz w:val="36"/>
          <w:szCs w:val="36"/>
          <w:rtl/>
          <w:lang w:bidi="ar-EG"/>
        </w:rPr>
        <w:t xml:space="preserve">وهو الأخوة من الرضاعة , </w:t>
      </w:r>
      <w:r w:rsidR="00334CFC">
        <w:rPr>
          <w:rFonts w:ascii="Traditional Arabic" w:hAnsi="Traditional Arabic" w:cs="Traditional Arabic" w:hint="cs"/>
          <w:sz w:val="36"/>
          <w:szCs w:val="36"/>
          <w:rtl/>
          <w:lang w:bidi="ar-EG"/>
        </w:rPr>
        <w:t xml:space="preserve">فاحترز من ذلك رحمه الله , </w:t>
      </w:r>
      <w:r w:rsidR="00F80144">
        <w:rPr>
          <w:rFonts w:ascii="Traditional Arabic" w:hAnsi="Traditional Arabic" w:cs="Traditional Arabic" w:hint="cs"/>
          <w:sz w:val="36"/>
          <w:szCs w:val="36"/>
          <w:rtl/>
          <w:lang w:bidi="ar-EG"/>
        </w:rPr>
        <w:t xml:space="preserve">حتى لا يلتبس الأمر على أحد </w:t>
      </w:r>
      <w:r w:rsidR="00F039D7">
        <w:rPr>
          <w:rFonts w:ascii="Traditional Arabic" w:hAnsi="Traditional Arabic" w:cs="Traditional Arabic" w:hint="cs"/>
          <w:sz w:val="36"/>
          <w:szCs w:val="36"/>
          <w:rtl/>
          <w:lang w:bidi="ar-EG"/>
        </w:rPr>
        <w:t xml:space="preserve">, ولكن يبدو أن بعضهم لا يريد أن يفهم </w:t>
      </w:r>
      <w:r w:rsidR="00510635">
        <w:rPr>
          <w:rFonts w:ascii="Traditional Arabic" w:hAnsi="Traditional Arabic" w:cs="Traditional Arabic" w:hint="cs"/>
          <w:sz w:val="36"/>
          <w:szCs w:val="36"/>
          <w:rtl/>
          <w:lang w:bidi="ar-EG"/>
        </w:rPr>
        <w:t xml:space="preserve">, قال القاضي عياض " ظاهره أنهما رأيا عملها في رأسها و أعالي جسدها , مما يحل نظره للمحرم , </w:t>
      </w:r>
      <w:r w:rsidR="00350EA8">
        <w:rPr>
          <w:rFonts w:ascii="Traditional Arabic" w:hAnsi="Traditional Arabic" w:cs="Traditional Arabic" w:hint="cs"/>
          <w:sz w:val="36"/>
          <w:szCs w:val="36"/>
          <w:rtl/>
          <w:lang w:bidi="ar-EG"/>
        </w:rPr>
        <w:t xml:space="preserve">لأنها خالة أبي سلمة من الرضاع أرضعته أم كلثوم أختها , و إنما </w:t>
      </w:r>
      <w:r w:rsidR="00350EA8">
        <w:rPr>
          <w:rFonts w:ascii="Traditional Arabic" w:hAnsi="Traditional Arabic" w:cs="Traditional Arabic" w:hint="cs"/>
          <w:sz w:val="36"/>
          <w:szCs w:val="36"/>
          <w:rtl/>
          <w:lang w:bidi="ar-EG"/>
        </w:rPr>
        <w:lastRenderedPageBreak/>
        <w:t>سترت أسافل بدنها , مما لا يحل للمحرم النظر إليه , قال : و إلا لم يكن لاغتسالها بحضرتهما معنى  "</w:t>
      </w:r>
      <w:r w:rsidR="00350EA8">
        <w:rPr>
          <w:rStyle w:val="a4"/>
          <w:rFonts w:ascii="Traditional Arabic" w:hAnsi="Traditional Arabic" w:cs="Traditional Arabic"/>
          <w:sz w:val="36"/>
          <w:szCs w:val="36"/>
          <w:rtl/>
          <w:lang w:bidi="ar-EG"/>
        </w:rPr>
        <w:footnoteReference w:id="223"/>
      </w:r>
      <w:r w:rsidR="00B57C61">
        <w:rPr>
          <w:rFonts w:ascii="Traditional Arabic" w:hAnsi="Traditional Arabic" w:cs="Traditional Arabic" w:hint="cs"/>
          <w:sz w:val="36"/>
          <w:szCs w:val="36"/>
          <w:rtl/>
          <w:lang w:bidi="ar-EG"/>
        </w:rPr>
        <w:t xml:space="preserve"> .</w:t>
      </w:r>
    </w:p>
    <w:p w:rsidR="00B57C61" w:rsidRPr="00576C59" w:rsidRDefault="00B57C61"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فهذا فهم الحديث ووجهه , وهذه أم المؤمنين , </w:t>
      </w:r>
      <w:r w:rsidR="00F161EF">
        <w:rPr>
          <w:rFonts w:ascii="Traditional Arabic" w:hAnsi="Traditional Arabic" w:cs="Traditional Arabic" w:hint="cs"/>
          <w:sz w:val="36"/>
          <w:szCs w:val="36"/>
          <w:rtl/>
          <w:lang w:bidi="ar-EG"/>
        </w:rPr>
        <w:t>تعلّم الناس الحكمة , ليس الأجانب في بيتها , بل محارمها , والمتطاول , تطوله الفضائح !</w:t>
      </w:r>
    </w:p>
    <w:p w:rsidR="0045625D" w:rsidRPr="00CF4B70" w:rsidRDefault="00FC2258" w:rsidP="00567451">
      <w:pPr>
        <w:autoSpaceDE w:val="0"/>
        <w:autoSpaceDN w:val="0"/>
        <w:adjustRightInd w:val="0"/>
        <w:spacing w:after="0"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4</w:t>
      </w:r>
      <w:r w:rsidR="0045625D" w:rsidRPr="00CF4B70">
        <w:rPr>
          <w:rFonts w:ascii="Traditional Arabic" w:hAnsi="Traditional Arabic" w:cs="Traditional Arabic" w:hint="cs"/>
          <w:b/>
          <w:bCs/>
          <w:sz w:val="36"/>
          <w:szCs w:val="36"/>
          <w:rtl/>
          <w:lang w:bidi="ar-EG"/>
        </w:rPr>
        <w:t>- فتواها برضاع الكبير :</w:t>
      </w:r>
    </w:p>
    <w:p w:rsidR="00CF4B70" w:rsidRDefault="0045625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هذا أيضا مما </w:t>
      </w:r>
      <w:r w:rsidR="00192E54">
        <w:rPr>
          <w:rFonts w:ascii="Traditional Arabic" w:hAnsi="Traditional Arabic" w:cs="Traditional Arabic" w:hint="cs"/>
          <w:sz w:val="36"/>
          <w:szCs w:val="36"/>
          <w:rtl/>
          <w:lang w:bidi="ar-EG"/>
        </w:rPr>
        <w:t>يروج به هذه الأيام عن</w:t>
      </w:r>
      <w:r>
        <w:rPr>
          <w:rFonts w:ascii="Traditional Arabic" w:hAnsi="Traditional Arabic" w:cs="Traditional Arabic" w:hint="cs"/>
          <w:sz w:val="36"/>
          <w:szCs w:val="36"/>
          <w:rtl/>
          <w:lang w:bidi="ar-EG"/>
        </w:rPr>
        <w:t xml:space="preserve"> عائشة رضي الله عنها , أنّها أجازت ذلك , وكذب بعضهم و زعم أنّها أرضعت </w:t>
      </w:r>
      <w:r w:rsidR="002077E4">
        <w:rPr>
          <w:rFonts w:ascii="Traditional Arabic" w:hAnsi="Traditional Arabic" w:cs="Traditional Arabic" w:hint="cs"/>
          <w:sz w:val="36"/>
          <w:szCs w:val="36"/>
          <w:rtl/>
          <w:lang w:bidi="ar-EG"/>
        </w:rPr>
        <w:t>من كان يريد أن يدخل عليها , وهذا من الافتراء و الكذب عليها , فما أ</w:t>
      </w:r>
      <w:r w:rsidR="00401F84">
        <w:rPr>
          <w:rFonts w:ascii="Traditional Arabic" w:hAnsi="Traditional Arabic" w:cs="Traditional Arabic" w:hint="cs"/>
          <w:sz w:val="36"/>
          <w:szCs w:val="36"/>
          <w:rtl/>
          <w:lang w:bidi="ar-EG"/>
        </w:rPr>
        <w:t>نجبت عائشة قطّ , و ما أنجبت قطّ , وحديث " أسقط من النبيّ صلّى الله ع</w:t>
      </w:r>
      <w:r w:rsidR="00750290">
        <w:rPr>
          <w:rFonts w:ascii="Traditional Arabic" w:hAnsi="Traditional Arabic" w:cs="Traditional Arabic" w:hint="cs"/>
          <w:sz w:val="36"/>
          <w:szCs w:val="36"/>
          <w:rtl/>
          <w:lang w:bidi="ar-EG"/>
        </w:rPr>
        <w:t xml:space="preserve">ليه وسلّم سقط " كذب موضوع عليها </w:t>
      </w:r>
      <w:r w:rsidR="00401F84">
        <w:rPr>
          <w:rFonts w:ascii="Traditional Arabic" w:hAnsi="Traditional Arabic" w:cs="Traditional Arabic" w:hint="cs"/>
          <w:sz w:val="36"/>
          <w:szCs w:val="36"/>
          <w:rtl/>
          <w:lang w:bidi="ar-EG"/>
        </w:rPr>
        <w:t>, كما سأبينه إن شاء الله في الفصل الآتي</w:t>
      </w:r>
      <w:r w:rsidR="00750290">
        <w:rPr>
          <w:rFonts w:ascii="Traditional Arabic" w:hAnsi="Traditional Arabic" w:cs="Traditional Arabic" w:hint="cs"/>
          <w:sz w:val="36"/>
          <w:szCs w:val="36"/>
          <w:rtl/>
          <w:lang w:bidi="ar-EG"/>
        </w:rPr>
        <w:t xml:space="preserve"> , بل كانت تأمر أخوتها و بنات أخوتها أن يرضعن من تريد أن يدخل عليها</w:t>
      </w:r>
      <w:r w:rsidR="00401F84">
        <w:rPr>
          <w:rFonts w:ascii="Traditional Arabic" w:hAnsi="Traditional Arabic" w:cs="Traditional Arabic" w:hint="cs"/>
          <w:sz w:val="36"/>
          <w:szCs w:val="36"/>
          <w:rtl/>
          <w:lang w:bidi="ar-EG"/>
        </w:rPr>
        <w:t xml:space="preserve"> ,</w:t>
      </w:r>
      <w:r w:rsidR="00C82BB2">
        <w:rPr>
          <w:rFonts w:ascii="Traditional Arabic" w:hAnsi="Traditional Arabic" w:cs="Traditional Arabic" w:hint="cs"/>
          <w:sz w:val="36"/>
          <w:szCs w:val="36"/>
          <w:rtl/>
          <w:lang w:bidi="ar-EG"/>
        </w:rPr>
        <w:t xml:space="preserve"> </w:t>
      </w:r>
      <w:r w:rsidR="00192E54">
        <w:rPr>
          <w:rFonts w:ascii="Traditional Arabic" w:hAnsi="Traditional Arabic" w:cs="Traditional Arabic" w:hint="cs"/>
          <w:sz w:val="36"/>
          <w:szCs w:val="36"/>
          <w:rtl/>
          <w:lang w:bidi="ar-EG"/>
        </w:rPr>
        <w:t>ولنبين الآن حقيقة هذه المسألة حتى يتبين لك الحق و الباطل , والله المستعان و عليه التكلان :</w:t>
      </w:r>
    </w:p>
    <w:p w:rsidR="00192E54" w:rsidRDefault="0036487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أولا : ذكر الآثار الواردة عن عائشة رضي الله عنها في هذه المسألة :</w:t>
      </w:r>
    </w:p>
    <w:p w:rsidR="00A571E7" w:rsidRDefault="00A571E7"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1- </w:t>
      </w:r>
      <w:r w:rsidR="00E05759">
        <w:rPr>
          <w:rFonts w:ascii="Traditional Arabic" w:hAnsi="Traditional Arabic" w:cs="Traditional Arabic" w:hint="cs"/>
          <w:sz w:val="36"/>
          <w:szCs w:val="36"/>
          <w:rtl/>
          <w:lang w:bidi="ar-EG"/>
        </w:rPr>
        <w:t xml:space="preserve">الحديث الذي أخرجه مسلم , وهو العمدة ههنا , </w:t>
      </w:r>
      <w:r w:rsidR="001C70E5">
        <w:rPr>
          <w:rFonts w:ascii="Traditional Arabic" w:hAnsi="Traditional Arabic" w:cs="Traditional Arabic" w:hint="cs"/>
          <w:sz w:val="36"/>
          <w:szCs w:val="36"/>
          <w:rtl/>
          <w:lang w:bidi="ar-EG"/>
        </w:rPr>
        <w:t xml:space="preserve">من طريق </w:t>
      </w:r>
      <w:r w:rsidR="00E05759" w:rsidRPr="00E05759">
        <w:rPr>
          <w:rFonts w:ascii="Traditional Arabic" w:hAnsi="Traditional Arabic" w:cs="Traditional Arabic" w:hint="cs"/>
          <w:sz w:val="36"/>
          <w:szCs w:val="36"/>
          <w:rtl/>
          <w:lang w:bidi="ar-EG"/>
        </w:rPr>
        <w:t>عبد الرحمن بن القاسم عن أبيه عن عائشة قالت : جاءت سهلة بنت سهيل إلى النبي صلى الله عليه وسلم فقالت : يا رسول الله إني أرى في وجه أبي حذيفة من دخول سالم (وهو حليفه أي سالم مولى لأبي حذيفة) فقال النبي صلى الله عليه وسلم " أرضعيه " وفي رواية " أرضعيه تحرمي عليه و يذهب الذي في نفس أبي حذيفة " قالت : وكيف أرضعه و هو رجل كبير , فتبسم رسول الله صلى الله عليه وسلم وقال " قد علمت أنه رجل كبير "  وفي رواية ( فرجعت فقالت : إني قد أرضعته فذهب الذي في نفس أبي حذيفة ) .</w:t>
      </w:r>
    </w:p>
    <w:p w:rsidR="00364872" w:rsidRPr="00364872" w:rsidRDefault="00A571E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2- </w:t>
      </w:r>
      <w:r w:rsidR="00364872" w:rsidRPr="00364872">
        <w:rPr>
          <w:rFonts w:ascii="Traditional Arabic" w:hAnsi="Traditional Arabic" w:cs="Traditional Arabic" w:hint="cs"/>
          <w:sz w:val="36"/>
          <w:szCs w:val="36"/>
          <w:rtl/>
          <w:lang w:bidi="ar-EG"/>
        </w:rPr>
        <w:t>هناك  أثر عن عائشة , أخرجه</w:t>
      </w:r>
      <w:r w:rsidR="00747BE7">
        <w:rPr>
          <w:rFonts w:ascii="Traditional Arabic" w:hAnsi="Traditional Arabic" w:cs="Traditional Arabic" w:hint="cs"/>
          <w:sz w:val="36"/>
          <w:szCs w:val="36"/>
          <w:rtl/>
          <w:lang w:bidi="ar-EG"/>
        </w:rPr>
        <w:t xml:space="preserve"> البغوي في </w:t>
      </w:r>
      <w:r w:rsidR="00EC2F48">
        <w:rPr>
          <w:rFonts w:ascii="Traditional Arabic" w:hAnsi="Traditional Arabic" w:cs="Traditional Arabic" w:hint="cs"/>
          <w:sz w:val="36"/>
          <w:szCs w:val="36"/>
          <w:rtl/>
          <w:lang w:bidi="ar-EG"/>
        </w:rPr>
        <w:t>مسند</w:t>
      </w:r>
      <w:r w:rsidR="00747BE7">
        <w:rPr>
          <w:rFonts w:ascii="Traditional Arabic" w:hAnsi="Traditional Arabic" w:cs="Traditional Arabic" w:hint="cs"/>
          <w:sz w:val="36"/>
          <w:szCs w:val="36"/>
          <w:rtl/>
          <w:lang w:bidi="ar-EG"/>
        </w:rPr>
        <w:t xml:space="preserve"> ابن الجعد</w:t>
      </w:r>
      <w:r w:rsidR="00EC2F48">
        <w:rPr>
          <w:rStyle w:val="a4"/>
          <w:rFonts w:ascii="Traditional Arabic" w:hAnsi="Traditional Arabic" w:cs="Traditional Arabic"/>
          <w:sz w:val="36"/>
          <w:szCs w:val="36"/>
          <w:rtl/>
          <w:lang w:bidi="ar-EG"/>
        </w:rPr>
        <w:footnoteReference w:id="224"/>
      </w:r>
      <w:r w:rsidR="00364872" w:rsidRPr="00364872">
        <w:rPr>
          <w:rFonts w:ascii="Traditional Arabic" w:hAnsi="Traditional Arabic" w:cs="Traditional Arabic" w:hint="cs"/>
          <w:sz w:val="36"/>
          <w:szCs w:val="36"/>
          <w:rtl/>
          <w:lang w:bidi="ar-EG"/>
        </w:rPr>
        <w:t xml:space="preserve"> أخبرنا شعبة عن الحكم سمعت قيس بن أبي حازم و أبا الشعثاء عن عائشة قالت : يحرم من ال</w:t>
      </w:r>
      <w:r w:rsidR="004971C1">
        <w:rPr>
          <w:rFonts w:ascii="Traditional Arabic" w:hAnsi="Traditional Arabic" w:cs="Traditional Arabic" w:hint="cs"/>
          <w:sz w:val="36"/>
          <w:szCs w:val="36"/>
          <w:rtl/>
          <w:lang w:bidi="ar-EG"/>
        </w:rPr>
        <w:t xml:space="preserve">رضاع ما أنبت اللحم و الدم , وهذا اسناد </w:t>
      </w:r>
      <w:r w:rsidR="00364872" w:rsidRPr="00364872">
        <w:rPr>
          <w:rFonts w:ascii="Traditional Arabic" w:hAnsi="Traditional Arabic" w:cs="Traditional Arabic" w:hint="cs"/>
          <w:sz w:val="36"/>
          <w:szCs w:val="36"/>
          <w:rtl/>
          <w:lang w:bidi="ar-EG"/>
        </w:rPr>
        <w:t xml:space="preserve">صحيح عن عائشة يفيد أنها هنا أقرّت أن الرضاع إنما يحرم إذا كان ينبت اللحم و الدم وهذا </w:t>
      </w:r>
      <w:r w:rsidR="00364872" w:rsidRPr="00364872">
        <w:rPr>
          <w:rFonts w:ascii="Traditional Arabic" w:hAnsi="Traditional Arabic" w:cs="Traditional Arabic" w:hint="cs"/>
          <w:sz w:val="36"/>
          <w:szCs w:val="36"/>
          <w:rtl/>
          <w:lang w:bidi="ar-EG"/>
        </w:rPr>
        <w:lastRenderedPageBreak/>
        <w:t xml:space="preserve">في الصغر و هذا صريح جدا منها </w:t>
      </w:r>
      <w:r w:rsidR="00747BE7">
        <w:rPr>
          <w:rFonts w:ascii="Traditional Arabic" w:hAnsi="Traditional Arabic" w:cs="Traditional Arabic" w:hint="cs"/>
          <w:sz w:val="36"/>
          <w:szCs w:val="36"/>
          <w:rtl/>
          <w:lang w:bidi="ar-EG"/>
        </w:rPr>
        <w:t>, وهذا مستند من قال من العلماء أنها رجعت عن فتواها في هذا الصدد .</w:t>
      </w:r>
    </w:p>
    <w:p w:rsidR="00364872" w:rsidRPr="00364872" w:rsidRDefault="00A571E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3- </w:t>
      </w:r>
      <w:r w:rsidR="00364872" w:rsidRPr="00364872">
        <w:rPr>
          <w:rFonts w:ascii="Traditional Arabic" w:hAnsi="Traditional Arabic" w:cs="Traditional Arabic" w:hint="cs"/>
          <w:sz w:val="36"/>
          <w:szCs w:val="36"/>
          <w:rtl/>
          <w:lang w:bidi="ar-EG"/>
        </w:rPr>
        <w:t xml:space="preserve"> وأكثر صراحة من ذلك أنها روت حديث "إنما الرضاعة من المجاعة " وهو حديث متفق عليه</w:t>
      </w:r>
      <w:r w:rsidR="00FF485E">
        <w:rPr>
          <w:rStyle w:val="a4"/>
          <w:rFonts w:ascii="Traditional Arabic" w:hAnsi="Traditional Arabic" w:cs="Traditional Arabic"/>
          <w:sz w:val="36"/>
          <w:szCs w:val="36"/>
          <w:rtl/>
          <w:lang w:bidi="ar-EG"/>
        </w:rPr>
        <w:footnoteReference w:id="225"/>
      </w:r>
      <w:r w:rsidR="00364872" w:rsidRPr="00364872">
        <w:rPr>
          <w:rFonts w:ascii="Traditional Arabic" w:hAnsi="Traditional Arabic" w:cs="Traditional Arabic" w:hint="cs"/>
          <w:sz w:val="36"/>
          <w:szCs w:val="36"/>
          <w:rtl/>
          <w:lang w:bidi="ar-EG"/>
        </w:rPr>
        <w:t xml:space="preserve"> </w:t>
      </w:r>
    </w:p>
    <w:p w:rsidR="00364872" w:rsidRPr="00364872" w:rsidRDefault="00364872" w:rsidP="00567451">
      <w:pPr>
        <w:autoSpaceDE w:val="0"/>
        <w:autoSpaceDN w:val="0"/>
        <w:adjustRightInd w:val="0"/>
        <w:spacing w:after="0" w:line="240" w:lineRule="auto"/>
        <w:rPr>
          <w:rFonts w:ascii="Traditional Arabic" w:hAnsi="Traditional Arabic" w:cs="Traditional Arabic"/>
          <w:sz w:val="36"/>
          <w:szCs w:val="36"/>
          <w:rtl/>
          <w:lang w:bidi="ar-EG"/>
        </w:rPr>
      </w:pPr>
      <w:r w:rsidRPr="00364872">
        <w:rPr>
          <w:rFonts w:ascii="Traditional Arabic" w:hAnsi="Traditional Arabic" w:cs="Traditional Arabic" w:hint="cs"/>
          <w:sz w:val="36"/>
          <w:szCs w:val="36"/>
          <w:rtl/>
          <w:lang w:bidi="ar-EG"/>
        </w:rPr>
        <w:t>وفيه أن النبي صلى الله عليه وسلم دخل عليها وعندها رجل قاعد فاشتدّ ذلك عليه ورأت الغضب في وجهه فقالت : يا رسول الله إنه أخي من الرضاعة , فقال النبي صلى الله عليه وسلم " انظرن أخوتكنّ من الرضاعة فإنما الرضاعة من المجاعة "</w:t>
      </w:r>
      <w:r w:rsidR="002A7010">
        <w:rPr>
          <w:rStyle w:val="a4"/>
          <w:rFonts w:ascii="Traditional Arabic" w:hAnsi="Traditional Arabic" w:cs="Traditional Arabic"/>
          <w:sz w:val="36"/>
          <w:szCs w:val="36"/>
          <w:rtl/>
          <w:lang w:bidi="ar-EG"/>
        </w:rPr>
        <w:footnoteReference w:id="226"/>
      </w:r>
      <w:r w:rsidRPr="00364872">
        <w:rPr>
          <w:rFonts w:ascii="Traditional Arabic" w:hAnsi="Traditional Arabic" w:cs="Traditional Arabic" w:hint="cs"/>
          <w:sz w:val="36"/>
          <w:szCs w:val="36"/>
          <w:rtl/>
          <w:lang w:bidi="ar-EG"/>
        </w:rPr>
        <w:t xml:space="preserve"> .</w:t>
      </w:r>
    </w:p>
    <w:p w:rsidR="00364872" w:rsidRPr="00364872" w:rsidRDefault="00364872" w:rsidP="00567451">
      <w:pPr>
        <w:autoSpaceDE w:val="0"/>
        <w:autoSpaceDN w:val="0"/>
        <w:adjustRightInd w:val="0"/>
        <w:spacing w:after="0" w:line="240" w:lineRule="auto"/>
        <w:rPr>
          <w:rFonts w:ascii="Traditional Arabic" w:hAnsi="Traditional Arabic" w:cs="Traditional Arabic"/>
          <w:sz w:val="36"/>
          <w:szCs w:val="36"/>
          <w:rtl/>
          <w:lang w:bidi="ar-EG"/>
        </w:rPr>
      </w:pPr>
      <w:r w:rsidRPr="00364872">
        <w:rPr>
          <w:rFonts w:ascii="Traditional Arabic" w:hAnsi="Traditional Arabic" w:cs="Traditional Arabic" w:hint="cs"/>
          <w:sz w:val="36"/>
          <w:szCs w:val="36"/>
          <w:rtl/>
          <w:lang w:bidi="ar-EG"/>
        </w:rPr>
        <w:t xml:space="preserve"> </w:t>
      </w:r>
      <w:r w:rsidR="00A571E7">
        <w:rPr>
          <w:rFonts w:ascii="Traditional Arabic" w:hAnsi="Traditional Arabic" w:cs="Traditional Arabic" w:hint="cs"/>
          <w:sz w:val="36"/>
          <w:szCs w:val="36"/>
          <w:rtl/>
          <w:lang w:bidi="ar-EG"/>
        </w:rPr>
        <w:t xml:space="preserve">4- </w:t>
      </w:r>
      <w:r w:rsidRPr="00364872">
        <w:rPr>
          <w:rFonts w:ascii="Traditional Arabic" w:hAnsi="Traditional Arabic" w:cs="Traditional Arabic" w:hint="cs"/>
          <w:sz w:val="36"/>
          <w:szCs w:val="36"/>
          <w:rtl/>
          <w:lang w:bidi="ar-EG"/>
        </w:rPr>
        <w:t>ولها مناقشة مع أ</w:t>
      </w:r>
      <w:r w:rsidR="00731E21">
        <w:rPr>
          <w:rFonts w:ascii="Traditional Arabic" w:hAnsi="Traditional Arabic" w:cs="Traditional Arabic" w:hint="cs"/>
          <w:sz w:val="36"/>
          <w:szCs w:val="36"/>
          <w:rtl/>
          <w:lang w:bidi="ar-EG"/>
        </w:rPr>
        <w:t>م سلمة في ذلك وهو ما أخرجه أحمد</w:t>
      </w:r>
      <w:r w:rsidR="00731E21">
        <w:rPr>
          <w:rStyle w:val="a4"/>
          <w:rFonts w:ascii="Traditional Arabic" w:hAnsi="Traditional Arabic" w:cs="Traditional Arabic"/>
          <w:sz w:val="36"/>
          <w:szCs w:val="36"/>
          <w:rtl/>
          <w:lang w:bidi="ar-EG"/>
        </w:rPr>
        <w:footnoteReference w:id="227"/>
      </w:r>
      <w:r w:rsidRPr="00364872">
        <w:rPr>
          <w:rFonts w:ascii="Traditional Arabic" w:hAnsi="Traditional Arabic" w:cs="Traditional Arabic" w:hint="cs"/>
          <w:sz w:val="36"/>
          <w:szCs w:val="36"/>
          <w:rtl/>
          <w:lang w:bidi="ar-EG"/>
        </w:rPr>
        <w:t xml:space="preserve"> من طريق محمد بن جعفر قال : ثنا شعبة عن حميد بن نافع عن زينب بنت أم سلمة قالت أم سلمة لعائشة : إنه يدخل عليك الغلام الأيفع الذي ما أحب أن يدخل علي , فقالت عائشة : أما لك في رسول الله أسوة حسنة ؟, قالت : إن امرأة أبي حذيفة قالت : يا رسول الله إن سالما يدخل علي وهو رجل وفي نفس أبي حذيفة منه شيء , فقال رسول الله صلى الله عليه وسلم "أرضعيه حتى يدخل عليك ".وهذا اسناد صحيح.</w:t>
      </w:r>
    </w:p>
    <w:p w:rsidR="00364872" w:rsidRPr="00364872" w:rsidRDefault="00A571E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5- </w:t>
      </w:r>
      <w:r w:rsidR="00364872" w:rsidRPr="00364872">
        <w:rPr>
          <w:rFonts w:ascii="Traditional Arabic" w:hAnsi="Traditional Arabic" w:cs="Traditional Arabic" w:hint="cs"/>
          <w:sz w:val="36"/>
          <w:szCs w:val="36"/>
          <w:rtl/>
          <w:lang w:bidi="ar-EG"/>
        </w:rPr>
        <w:t xml:space="preserve"> وقد روت عائشة حديث  أن خمس رضعات معلومات يحرمنّ كما في صحيح مسلم</w:t>
      </w:r>
      <w:r w:rsidR="00B50EF0">
        <w:rPr>
          <w:rStyle w:val="a4"/>
          <w:rFonts w:ascii="Traditional Arabic" w:hAnsi="Traditional Arabic" w:cs="Traditional Arabic"/>
          <w:sz w:val="36"/>
          <w:szCs w:val="36"/>
          <w:rtl/>
          <w:lang w:bidi="ar-EG"/>
        </w:rPr>
        <w:footnoteReference w:id="228"/>
      </w:r>
      <w:r w:rsidR="00364872" w:rsidRPr="00364872">
        <w:rPr>
          <w:rFonts w:ascii="Traditional Arabic" w:hAnsi="Traditional Arabic" w:cs="Traditional Arabic" w:hint="cs"/>
          <w:sz w:val="36"/>
          <w:szCs w:val="36"/>
          <w:rtl/>
          <w:lang w:bidi="ar-EG"/>
        </w:rPr>
        <w:t xml:space="preserve">  قال: حدثنا يحيى بن يحيى قال قرأت على مالك عن عبد الله بن أبي بكر عن عمرة عن عائشة أنها قالت : كان فيما أنزل من القرآن عشر رضعات معلومات يحرّمن , ثم نسخن بخمس معلومات فتوفي الرسول صلى الله عليه وسلم وهن فيما يقرأ من القرآن .</w:t>
      </w:r>
    </w:p>
    <w:p w:rsidR="00364872" w:rsidRPr="00364872" w:rsidRDefault="00364872" w:rsidP="00567451">
      <w:pPr>
        <w:autoSpaceDE w:val="0"/>
        <w:autoSpaceDN w:val="0"/>
        <w:adjustRightInd w:val="0"/>
        <w:spacing w:after="0" w:line="240" w:lineRule="auto"/>
        <w:rPr>
          <w:rFonts w:ascii="Traditional Arabic" w:hAnsi="Traditional Arabic" w:cs="Traditional Arabic"/>
          <w:sz w:val="36"/>
          <w:szCs w:val="36"/>
          <w:rtl/>
          <w:lang w:bidi="ar-EG"/>
        </w:rPr>
      </w:pPr>
      <w:r w:rsidRPr="00364872">
        <w:rPr>
          <w:rFonts w:ascii="Traditional Arabic" w:hAnsi="Traditional Arabic" w:cs="Traditional Arabic" w:hint="cs"/>
          <w:sz w:val="36"/>
          <w:szCs w:val="36"/>
          <w:rtl/>
          <w:lang w:bidi="ar-EG"/>
        </w:rPr>
        <w:t xml:space="preserve">ثم انها كانت لا تدخل عليها أحدا إلا بعشر رضعات وهو مخالف لما روت . </w:t>
      </w:r>
    </w:p>
    <w:p w:rsidR="00364872" w:rsidRPr="00364872" w:rsidRDefault="00364872" w:rsidP="00567451">
      <w:pPr>
        <w:autoSpaceDE w:val="0"/>
        <w:autoSpaceDN w:val="0"/>
        <w:adjustRightInd w:val="0"/>
        <w:spacing w:after="0" w:line="240" w:lineRule="auto"/>
        <w:rPr>
          <w:rFonts w:ascii="Traditional Arabic" w:hAnsi="Traditional Arabic" w:cs="Traditional Arabic"/>
          <w:sz w:val="36"/>
          <w:szCs w:val="36"/>
          <w:rtl/>
          <w:lang w:bidi="ar-EG"/>
        </w:rPr>
      </w:pPr>
      <w:r w:rsidRPr="00364872">
        <w:rPr>
          <w:rFonts w:ascii="Traditional Arabic" w:hAnsi="Traditional Arabic" w:cs="Traditional Arabic" w:hint="cs"/>
          <w:sz w:val="36"/>
          <w:szCs w:val="36"/>
          <w:rtl/>
          <w:lang w:bidi="ar-EG"/>
        </w:rPr>
        <w:t>أخرج</w:t>
      </w:r>
      <w:r w:rsidR="00731E21">
        <w:rPr>
          <w:rFonts w:ascii="Traditional Arabic" w:hAnsi="Traditional Arabic" w:cs="Traditional Arabic" w:hint="cs"/>
          <w:sz w:val="36"/>
          <w:szCs w:val="36"/>
          <w:rtl/>
          <w:lang w:bidi="ar-EG"/>
        </w:rPr>
        <w:t xml:space="preserve"> مالك في الموطأ</w:t>
      </w:r>
      <w:r w:rsidRPr="00364872">
        <w:rPr>
          <w:rFonts w:ascii="Traditional Arabic" w:hAnsi="Traditional Arabic" w:cs="Traditional Arabic" w:hint="cs"/>
          <w:sz w:val="36"/>
          <w:szCs w:val="36"/>
          <w:rtl/>
          <w:lang w:bidi="ar-EG"/>
        </w:rPr>
        <w:t xml:space="preserve"> عن نافع عن سالم بن عبد الله بن عمر أخبره أن عائشة أم المؤمنين أرسلت به وهو يرضع إلى أختها أم كلثوم بنت أبي بكر الصديق فقالت أرضعيه عشر رضعات حتى يدخل </w:t>
      </w:r>
      <w:r w:rsidRPr="00364872">
        <w:rPr>
          <w:rFonts w:ascii="Traditional Arabic" w:hAnsi="Traditional Arabic" w:cs="Traditional Arabic" w:hint="cs"/>
          <w:sz w:val="36"/>
          <w:szCs w:val="36"/>
          <w:rtl/>
          <w:lang w:bidi="ar-EG"/>
        </w:rPr>
        <w:lastRenderedPageBreak/>
        <w:t xml:space="preserve">علي , قال سالم فأرضعتني أم كلثوم ثلاث رضعات ثم مرضت فلم ترضعني غير ثلاث رضعات فلم أكن أدخل على عائشة من أجل أن أم كلثوم لم تتم لي عشر رضعات . </w:t>
      </w:r>
    </w:p>
    <w:p w:rsidR="00364872" w:rsidRDefault="00364872" w:rsidP="00567451">
      <w:pPr>
        <w:autoSpaceDE w:val="0"/>
        <w:autoSpaceDN w:val="0"/>
        <w:adjustRightInd w:val="0"/>
        <w:spacing w:after="0" w:line="240" w:lineRule="auto"/>
        <w:rPr>
          <w:rFonts w:ascii="Traditional Arabic" w:hAnsi="Traditional Arabic" w:cs="Traditional Arabic"/>
          <w:sz w:val="36"/>
          <w:szCs w:val="36"/>
          <w:rtl/>
          <w:lang w:bidi="ar-EG"/>
        </w:rPr>
      </w:pPr>
      <w:r w:rsidRPr="00364872">
        <w:rPr>
          <w:rFonts w:ascii="Traditional Arabic" w:hAnsi="Traditional Arabic" w:cs="Traditional Arabic" w:hint="cs"/>
          <w:sz w:val="36"/>
          <w:szCs w:val="36"/>
          <w:rtl/>
          <w:lang w:bidi="ar-EG"/>
        </w:rPr>
        <w:t>فكما ترى أن هناك تعارض بين ما روت عائشة رضي الله عنها  و بين ما تفعل , فروت أن خمس رضعات يحرمن و لكنها لم تكن تدخل عليها أحد إلا بعشر و صحّ عنها أيضا سبع رضعات يحرمن , وللعلماء ردود على ذلك , فمنهم من ردّ فتواها في العشر و السبع و تمسك بظاهر ما روته كما في صحيح مسلم</w:t>
      </w:r>
      <w:r w:rsidR="00A571E7">
        <w:rPr>
          <w:rFonts w:ascii="Traditional Arabic" w:hAnsi="Traditional Arabic" w:cs="Traditional Arabic" w:hint="cs"/>
          <w:sz w:val="36"/>
          <w:szCs w:val="36"/>
          <w:rtl/>
          <w:lang w:bidi="ar-EG"/>
        </w:rPr>
        <w:t xml:space="preserve"> </w:t>
      </w:r>
      <w:r w:rsidRPr="00364872">
        <w:rPr>
          <w:rFonts w:ascii="Traditional Arabic" w:hAnsi="Traditional Arabic" w:cs="Traditional Arabic" w:hint="cs"/>
          <w:sz w:val="36"/>
          <w:szCs w:val="36"/>
          <w:rtl/>
          <w:lang w:bidi="ar-EG"/>
        </w:rPr>
        <w:t>و قال العبرة بما روت لا بما رأت و فهمت , وهذا هو ما نرجحه إذا تعارض قول أو فعل الصحابي مع روايته للحديث لأن المصير إلى كلام النبي صلى الله عليه وسلم أولى و أحكم و أحسن تأويلا , ومنهم من قال أنها رجعت عن فت</w:t>
      </w:r>
      <w:r w:rsidR="00E5341D">
        <w:rPr>
          <w:rFonts w:ascii="Traditional Arabic" w:hAnsi="Traditional Arabic" w:cs="Traditional Arabic" w:hint="cs"/>
          <w:sz w:val="36"/>
          <w:szCs w:val="36"/>
          <w:rtl/>
          <w:lang w:bidi="ar-EG"/>
        </w:rPr>
        <w:t>واها إلى أصل ما روت , و الله أعلم .</w:t>
      </w:r>
    </w:p>
    <w:p w:rsidR="00E5341D" w:rsidRDefault="00E5341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ثانيا : من هو الكبير </w:t>
      </w:r>
      <w:r w:rsidR="00DF0552">
        <w:rPr>
          <w:rFonts w:ascii="Traditional Arabic" w:hAnsi="Traditional Arabic" w:cs="Traditional Arabic" w:hint="cs"/>
          <w:sz w:val="36"/>
          <w:szCs w:val="36"/>
          <w:rtl/>
          <w:lang w:bidi="ar-EG"/>
        </w:rPr>
        <w:t xml:space="preserve">المقصود بفتوى عائشة رضي الله عنها </w:t>
      </w:r>
      <w:r>
        <w:rPr>
          <w:rFonts w:ascii="Traditional Arabic" w:hAnsi="Traditional Arabic" w:cs="Traditional Arabic" w:hint="cs"/>
          <w:sz w:val="36"/>
          <w:szCs w:val="36"/>
          <w:rtl/>
          <w:lang w:bidi="ar-EG"/>
        </w:rPr>
        <w:t xml:space="preserve">؟ الذي يطعن في هذه الفتوى يظنّ أن الكبير الذي كانت تجيز عائشة رضاعه هو البالغ المحتلم , </w:t>
      </w:r>
      <w:r w:rsidR="00627068">
        <w:rPr>
          <w:rFonts w:ascii="Traditional Arabic" w:hAnsi="Traditional Arabic" w:cs="Traditional Arabic" w:hint="cs"/>
          <w:sz w:val="36"/>
          <w:szCs w:val="36"/>
          <w:rtl/>
          <w:lang w:bidi="ar-EG"/>
        </w:rPr>
        <w:t>واستمسك بظاهر</w:t>
      </w:r>
      <w:r w:rsidR="00DF0552">
        <w:rPr>
          <w:rFonts w:ascii="Traditional Arabic" w:hAnsi="Traditional Arabic" w:cs="Traditional Arabic" w:hint="cs"/>
          <w:sz w:val="36"/>
          <w:szCs w:val="36"/>
          <w:rtl/>
          <w:lang w:bidi="ar-EG"/>
        </w:rPr>
        <w:t xml:space="preserve"> هذا</w:t>
      </w:r>
      <w:r w:rsidR="00627068">
        <w:rPr>
          <w:rFonts w:ascii="Traditional Arabic" w:hAnsi="Traditional Arabic" w:cs="Traditional Arabic" w:hint="cs"/>
          <w:sz w:val="36"/>
          <w:szCs w:val="36"/>
          <w:rtl/>
          <w:lang w:bidi="ar-EG"/>
        </w:rPr>
        <w:t xml:space="preserve"> ما أخرجه ابن الجارود في المنتقى</w:t>
      </w:r>
      <w:r w:rsidR="00532D92">
        <w:rPr>
          <w:rStyle w:val="a4"/>
          <w:rFonts w:ascii="Traditional Arabic" w:hAnsi="Traditional Arabic" w:cs="Traditional Arabic"/>
          <w:sz w:val="36"/>
          <w:szCs w:val="36"/>
          <w:rtl/>
          <w:lang w:bidi="ar-EG"/>
        </w:rPr>
        <w:footnoteReference w:id="229"/>
      </w:r>
      <w:r w:rsidR="00627068">
        <w:rPr>
          <w:rFonts w:ascii="Traditional Arabic" w:hAnsi="Traditional Arabic" w:cs="Traditional Arabic" w:hint="cs"/>
          <w:sz w:val="36"/>
          <w:szCs w:val="36"/>
          <w:rtl/>
          <w:lang w:bidi="ar-EG"/>
        </w:rPr>
        <w:t xml:space="preserve"> و غيره من حديث </w:t>
      </w:r>
      <w:r w:rsidR="00627068" w:rsidRPr="00627068">
        <w:rPr>
          <w:rFonts w:ascii="Traditional Arabic" w:hAnsi="Traditional Arabic" w:cs="Traditional Arabic" w:hint="cs"/>
          <w:sz w:val="36"/>
          <w:szCs w:val="36"/>
          <w:rtl/>
          <w:lang w:bidi="ar-EG"/>
        </w:rPr>
        <w:t>ابن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أخي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ابن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شهاب</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عمه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قال</w:t>
      </w:r>
      <w:r w:rsidR="00627068" w:rsidRPr="00627068">
        <w:rPr>
          <w:rFonts w:ascii="Traditional Arabic" w:hAnsi="Traditional Arabic" w:cs="Traditional Arabic"/>
          <w:sz w:val="36"/>
          <w:szCs w:val="36"/>
          <w:rtl/>
          <w:lang w:bidi="ar-EG"/>
        </w:rPr>
        <w:t xml:space="preserve"> : </w:t>
      </w:r>
      <w:r w:rsidR="00627068" w:rsidRPr="00627068">
        <w:rPr>
          <w:rFonts w:ascii="Traditional Arabic" w:hAnsi="Traditional Arabic" w:cs="Traditional Arabic" w:hint="cs"/>
          <w:sz w:val="36"/>
          <w:szCs w:val="36"/>
          <w:rtl/>
          <w:lang w:bidi="ar-EG"/>
        </w:rPr>
        <w:t>أخبرني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عروة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بن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الزبير</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عائشة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رضي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قالت</w:t>
      </w:r>
      <w:r w:rsidR="00627068" w:rsidRPr="00627068">
        <w:rPr>
          <w:rFonts w:ascii="Traditional Arabic" w:hAnsi="Traditional Arabic" w:cs="Traditional Arabic"/>
          <w:sz w:val="36"/>
          <w:szCs w:val="36"/>
          <w:rtl/>
          <w:lang w:bidi="ar-EG"/>
        </w:rPr>
        <w:t xml:space="preserve"> : </w:t>
      </w:r>
      <w:r w:rsidR="00627068" w:rsidRPr="00627068">
        <w:rPr>
          <w:rFonts w:ascii="Traditional Arabic" w:hAnsi="Traditional Arabic" w:cs="Traditional Arabic" w:hint="cs"/>
          <w:sz w:val="36"/>
          <w:szCs w:val="36"/>
          <w:rtl/>
          <w:lang w:bidi="ar-EG"/>
        </w:rPr>
        <w:t>أتت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سهلة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بنت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سهيل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بن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عمرو</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وكانت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تحت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أبي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حذيفة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بن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عتبة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فأتت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رسول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صلى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وسلم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فقالت</w:t>
      </w:r>
      <w:r w:rsidR="00627068" w:rsidRPr="00627068">
        <w:rPr>
          <w:rFonts w:ascii="Traditional Arabic" w:hAnsi="Traditional Arabic" w:cs="Traditional Arabic"/>
          <w:sz w:val="36"/>
          <w:szCs w:val="36"/>
          <w:rtl/>
          <w:lang w:bidi="ar-EG"/>
        </w:rPr>
        <w:t xml:space="preserve"> : </w:t>
      </w:r>
      <w:r w:rsidR="00627068" w:rsidRPr="00627068">
        <w:rPr>
          <w:rFonts w:ascii="Traditional Arabic" w:hAnsi="Traditional Arabic" w:cs="Traditional Arabic" w:hint="cs"/>
          <w:sz w:val="36"/>
          <w:szCs w:val="36"/>
          <w:rtl/>
          <w:lang w:bidi="ar-EG"/>
        </w:rPr>
        <w:t>إن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سالما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مولى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أبي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حذيفة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يدخل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علينا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وأنا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فضل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وإنما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كنا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نراه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ولدا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وكان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أبو</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حذيفة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تبناه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كما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تبنى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رسول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صلى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وسلم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زيدا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فأنزل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عز</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وجل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ادعوهم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لآبائهم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هو</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أقسط</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عند</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فأمرها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رسول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صلى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وسلم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عند</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ذلك</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ترضع</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سالما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فأرضعته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خمس</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رضعات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فكان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بمنزلة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ولدها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من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الرضاعة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فبذلك</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كانت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عائشة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رضي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تأمر</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أخوتها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وبنات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أخوتها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يرضعن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من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أحبت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عائشة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رضي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يراها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ويدخل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وإن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كان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كبيرا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خمس</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رضعات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ثم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يدخل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وأبت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سلمة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وسائر</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أزواج</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النبي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صلى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وسلم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يدخل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بتلك</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الرضاعة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أحد</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من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الناس</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حتى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يرضع</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في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المهد</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وقلن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لعائشة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رضي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عنها</w:t>
      </w:r>
      <w:r w:rsidR="00627068" w:rsidRPr="00627068">
        <w:rPr>
          <w:rFonts w:ascii="Traditional Arabic" w:hAnsi="Traditional Arabic" w:cs="Traditional Arabic"/>
          <w:sz w:val="36"/>
          <w:szCs w:val="36"/>
          <w:rtl/>
          <w:lang w:bidi="ar-EG"/>
        </w:rPr>
        <w:t xml:space="preserve"> : </w:t>
      </w:r>
      <w:r w:rsidR="00627068" w:rsidRPr="00627068">
        <w:rPr>
          <w:rFonts w:ascii="Traditional Arabic" w:hAnsi="Traditional Arabic" w:cs="Traditional Arabic" w:hint="cs"/>
          <w:sz w:val="36"/>
          <w:szCs w:val="36"/>
          <w:rtl/>
          <w:lang w:bidi="ar-EG"/>
        </w:rPr>
        <w:t>فوالله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ما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ندري</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لعلها</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كانت</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رخصة</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من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رسول</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صلى</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الله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عليه</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وسلم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لسالم</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دون</w:t>
      </w:r>
      <w:r w:rsidR="00627068" w:rsidRPr="00627068">
        <w:rPr>
          <w:rFonts w:ascii="Traditional Arabic" w:hAnsi="Traditional Arabic" w:cs="Traditional Arabic"/>
          <w:sz w:val="36"/>
          <w:szCs w:val="36"/>
          <w:rtl/>
          <w:lang w:bidi="ar-EG"/>
        </w:rPr>
        <w:t xml:space="preserve"> </w:t>
      </w:r>
      <w:r w:rsidR="00627068" w:rsidRPr="00627068">
        <w:rPr>
          <w:rFonts w:ascii="Traditional Arabic" w:hAnsi="Traditional Arabic" w:cs="Traditional Arabic" w:hint="cs"/>
          <w:sz w:val="36"/>
          <w:szCs w:val="36"/>
          <w:rtl/>
          <w:lang w:bidi="ar-EG"/>
        </w:rPr>
        <w:t>الناس</w:t>
      </w:r>
      <w:r w:rsidR="00627068">
        <w:rPr>
          <w:rFonts w:ascii="Traditional Arabic" w:hAnsi="Traditional Arabic" w:cs="Traditional Arabic" w:hint="cs"/>
          <w:sz w:val="36"/>
          <w:szCs w:val="36"/>
          <w:rtl/>
          <w:lang w:bidi="ar-EG"/>
        </w:rPr>
        <w:t xml:space="preserve"> .ا.هـ.</w:t>
      </w:r>
    </w:p>
    <w:p w:rsidR="00665A0C" w:rsidRDefault="00665A0C"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غلط على عائشة رضي الله عنها </w:t>
      </w:r>
      <w:r w:rsidR="00EA2696">
        <w:rPr>
          <w:rFonts w:ascii="Traditional Arabic" w:hAnsi="Traditional Arabic" w:cs="Traditional Arabic" w:hint="cs"/>
          <w:sz w:val="36"/>
          <w:szCs w:val="36"/>
          <w:rtl/>
          <w:lang w:bidi="ar-EG"/>
        </w:rPr>
        <w:t xml:space="preserve">, فلا يعنى الكبير هنا بأنه البالغ أبدا , ولم يثبت عنها ذلك قطّ , أنها أمرت بإرضاع رجلا بالغا , فالكبير </w:t>
      </w:r>
      <w:r w:rsidR="00DF0552">
        <w:rPr>
          <w:rFonts w:ascii="Traditional Arabic" w:hAnsi="Traditional Arabic" w:cs="Traditional Arabic" w:hint="cs"/>
          <w:sz w:val="36"/>
          <w:szCs w:val="36"/>
          <w:rtl/>
          <w:lang w:bidi="ar-EG"/>
        </w:rPr>
        <w:t xml:space="preserve">ههنا </w:t>
      </w:r>
      <w:r w:rsidR="00EA2696">
        <w:rPr>
          <w:rFonts w:ascii="Traditional Arabic" w:hAnsi="Traditional Arabic" w:cs="Traditional Arabic" w:hint="cs"/>
          <w:sz w:val="36"/>
          <w:szCs w:val="36"/>
          <w:rtl/>
          <w:lang w:bidi="ar-EG"/>
        </w:rPr>
        <w:t xml:space="preserve">هو من تجاوز السنتين من عمره , وكانت </w:t>
      </w:r>
      <w:r w:rsidR="00EA2696">
        <w:rPr>
          <w:rFonts w:ascii="Traditional Arabic" w:hAnsi="Traditional Arabic" w:cs="Traditional Arabic" w:hint="cs"/>
          <w:sz w:val="36"/>
          <w:szCs w:val="36"/>
          <w:rtl/>
          <w:lang w:bidi="ar-EG"/>
        </w:rPr>
        <w:lastRenderedPageBreak/>
        <w:t xml:space="preserve">عائشة ربما </w:t>
      </w:r>
      <w:r w:rsidR="00DF0552">
        <w:rPr>
          <w:rFonts w:ascii="Traditional Arabic" w:hAnsi="Traditional Arabic" w:cs="Traditional Arabic" w:hint="cs"/>
          <w:sz w:val="36"/>
          <w:szCs w:val="36"/>
          <w:rtl/>
          <w:lang w:bidi="ar-EG"/>
        </w:rPr>
        <w:t>أمرت بارضاع</w:t>
      </w:r>
      <w:r w:rsidR="00EA2696">
        <w:rPr>
          <w:rFonts w:ascii="Traditional Arabic" w:hAnsi="Traditional Arabic" w:cs="Traditional Arabic" w:hint="cs"/>
          <w:sz w:val="36"/>
          <w:szCs w:val="36"/>
          <w:rtl/>
          <w:lang w:bidi="ar-EG"/>
        </w:rPr>
        <w:t xml:space="preserve"> </w:t>
      </w:r>
      <w:r w:rsidR="003E5B3F">
        <w:rPr>
          <w:rFonts w:ascii="Traditional Arabic" w:hAnsi="Traditional Arabic" w:cs="Traditional Arabic" w:hint="cs"/>
          <w:sz w:val="36"/>
          <w:szCs w:val="36"/>
          <w:rtl/>
          <w:lang w:bidi="ar-EG"/>
        </w:rPr>
        <w:t xml:space="preserve">من كان فوق السنتين و لكن لم يبلغ , وهذا هو الموافق لفتواها , في هذا اختلف معها أزواج النبيّ صلّى الله عليه وسلم </w:t>
      </w:r>
      <w:r w:rsidR="00EA2696">
        <w:rPr>
          <w:rFonts w:ascii="Traditional Arabic" w:hAnsi="Traditional Arabic" w:cs="Traditional Arabic" w:hint="cs"/>
          <w:sz w:val="36"/>
          <w:szCs w:val="36"/>
          <w:rtl/>
          <w:lang w:bidi="ar-EG"/>
        </w:rPr>
        <w:t xml:space="preserve"> </w:t>
      </w:r>
      <w:r w:rsidR="00F9344F">
        <w:rPr>
          <w:rFonts w:ascii="Traditional Arabic" w:hAnsi="Traditional Arabic" w:cs="Traditional Arabic" w:hint="cs"/>
          <w:sz w:val="36"/>
          <w:szCs w:val="36"/>
          <w:rtl/>
          <w:lang w:bidi="ar-EG"/>
        </w:rPr>
        <w:t>, ويدلك على ق</w:t>
      </w:r>
      <w:r w:rsidR="00164E04">
        <w:rPr>
          <w:rFonts w:ascii="Traditional Arabic" w:hAnsi="Traditional Arabic" w:cs="Traditional Arabic" w:hint="cs"/>
          <w:sz w:val="36"/>
          <w:szCs w:val="36"/>
          <w:rtl/>
          <w:lang w:bidi="ar-EG"/>
        </w:rPr>
        <w:t>و</w:t>
      </w:r>
      <w:r w:rsidR="00F9344F">
        <w:rPr>
          <w:rFonts w:ascii="Traditional Arabic" w:hAnsi="Traditional Arabic" w:cs="Traditional Arabic" w:hint="cs"/>
          <w:sz w:val="36"/>
          <w:szCs w:val="36"/>
          <w:rtl/>
          <w:lang w:bidi="ar-EG"/>
        </w:rPr>
        <w:t>لنا أمور :</w:t>
      </w:r>
    </w:p>
    <w:p w:rsidR="00F9344F" w:rsidRDefault="00F9344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أولا : قول أم سلمة رضي الله عنها لها " </w:t>
      </w:r>
      <w:r w:rsidRPr="00364872">
        <w:rPr>
          <w:rFonts w:ascii="Traditional Arabic" w:hAnsi="Traditional Arabic" w:cs="Traditional Arabic" w:hint="cs"/>
          <w:sz w:val="36"/>
          <w:szCs w:val="36"/>
          <w:rtl/>
          <w:lang w:bidi="ar-EG"/>
        </w:rPr>
        <w:t>إنه يدخل عليك الغلام الأيفع الذي ما أحب أن يدخل علي</w:t>
      </w:r>
      <w:r>
        <w:rPr>
          <w:rFonts w:ascii="Traditional Arabic" w:hAnsi="Traditional Arabic" w:cs="Traditional Arabic" w:hint="cs"/>
          <w:sz w:val="36"/>
          <w:szCs w:val="36"/>
          <w:rtl/>
          <w:lang w:bidi="ar-EG"/>
        </w:rPr>
        <w:t xml:space="preserve"> " , والأيفع في اللغة , كما قال ابن الأثير " </w:t>
      </w:r>
      <w:r w:rsidR="0040159F">
        <w:rPr>
          <w:rFonts w:ascii="Traditional Arabic" w:hAnsi="Traditional Arabic" w:cs="Traditional Arabic" w:hint="cs"/>
          <w:sz w:val="36"/>
          <w:szCs w:val="36"/>
          <w:rtl/>
          <w:lang w:bidi="ar-EG"/>
        </w:rPr>
        <w:t xml:space="preserve">هو من شارف الاحتلام " يعني لم يبلغه </w:t>
      </w:r>
      <w:r w:rsidR="00484AA4">
        <w:rPr>
          <w:rFonts w:ascii="Traditional Arabic" w:hAnsi="Traditional Arabic" w:cs="Traditional Arabic" w:hint="cs"/>
          <w:sz w:val="36"/>
          <w:szCs w:val="36"/>
          <w:rtl/>
          <w:lang w:bidi="ar-EG"/>
        </w:rPr>
        <w:t xml:space="preserve">, وهو الموافق لمعنى الغلام أيضا , </w:t>
      </w:r>
      <w:r w:rsidR="00045F49">
        <w:rPr>
          <w:rFonts w:ascii="Traditional Arabic" w:hAnsi="Traditional Arabic" w:cs="Traditional Arabic" w:hint="cs"/>
          <w:sz w:val="36"/>
          <w:szCs w:val="36"/>
          <w:rtl/>
          <w:lang w:bidi="ar-EG"/>
        </w:rPr>
        <w:t>وفي حديث مسلم</w:t>
      </w:r>
      <w:r w:rsidR="00DD6BD0">
        <w:rPr>
          <w:rStyle w:val="a4"/>
          <w:rFonts w:ascii="Traditional Arabic" w:hAnsi="Traditional Arabic" w:cs="Traditional Arabic"/>
          <w:sz w:val="36"/>
          <w:szCs w:val="36"/>
          <w:rtl/>
          <w:lang w:bidi="ar-EG"/>
        </w:rPr>
        <w:footnoteReference w:id="230"/>
      </w:r>
      <w:r w:rsidR="00045F49">
        <w:rPr>
          <w:rFonts w:ascii="Traditional Arabic" w:hAnsi="Traditional Arabic" w:cs="Traditional Arabic" w:hint="cs"/>
          <w:sz w:val="36"/>
          <w:szCs w:val="36"/>
          <w:rtl/>
          <w:lang w:bidi="ar-EG"/>
        </w:rPr>
        <w:t xml:space="preserve"> </w:t>
      </w:r>
      <w:r w:rsidR="00045F49" w:rsidRPr="00045F49">
        <w:rPr>
          <w:rFonts w:ascii="Traditional Arabic" w:hAnsi="Traditional Arabic" w:cs="Traditional Arabic" w:hint="cs"/>
          <w:sz w:val="36"/>
          <w:szCs w:val="36"/>
          <w:rtl/>
          <w:lang w:bidi="ar-EG"/>
        </w:rPr>
        <w:t>عن</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جابر</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أن</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أم</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سلمة</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استأذنت</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رسول</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الله</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صلى</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الله</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عليه</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وسلم</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في</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الحجامة</w:t>
      </w:r>
      <w:r w:rsidR="00045F49" w:rsidRPr="00045F49">
        <w:rPr>
          <w:rFonts w:ascii="Traditional Arabic" w:hAnsi="Traditional Arabic" w:cs="Traditional Arabic"/>
          <w:sz w:val="36"/>
          <w:szCs w:val="36"/>
          <w:rtl/>
          <w:lang w:bidi="ar-EG"/>
        </w:rPr>
        <w:t xml:space="preserve"> " </w:t>
      </w:r>
      <w:r w:rsidR="00045F49" w:rsidRPr="00045F49">
        <w:rPr>
          <w:rFonts w:ascii="Traditional Arabic" w:hAnsi="Traditional Arabic" w:cs="Traditional Arabic" w:hint="cs"/>
          <w:sz w:val="36"/>
          <w:szCs w:val="36"/>
          <w:rtl/>
          <w:lang w:bidi="ar-EG"/>
        </w:rPr>
        <w:t>فأمر</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النبي</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صلى</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الله</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عليه</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وسلم</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أبا</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طيبة</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أن</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يحجمها</w:t>
      </w:r>
      <w:r w:rsidR="00045F49" w:rsidRPr="00045F49">
        <w:rPr>
          <w:rFonts w:ascii="Traditional Arabic" w:hAnsi="Traditional Arabic" w:cs="Traditional Arabic"/>
          <w:sz w:val="36"/>
          <w:szCs w:val="36"/>
          <w:rtl/>
          <w:lang w:bidi="ar-EG"/>
        </w:rPr>
        <w:t xml:space="preserve"> " </w:t>
      </w:r>
      <w:r w:rsidR="00045F49" w:rsidRPr="00045F49">
        <w:rPr>
          <w:rFonts w:ascii="Traditional Arabic" w:hAnsi="Traditional Arabic" w:cs="Traditional Arabic" w:hint="cs"/>
          <w:sz w:val="36"/>
          <w:szCs w:val="36"/>
          <w:rtl/>
          <w:lang w:bidi="ar-EG"/>
        </w:rPr>
        <w:t>قال</w:t>
      </w:r>
      <w:r w:rsidR="00045F49" w:rsidRPr="00045F49">
        <w:rPr>
          <w:rFonts w:ascii="Traditional Arabic" w:hAnsi="Traditional Arabic" w:cs="Traditional Arabic"/>
          <w:sz w:val="36"/>
          <w:szCs w:val="36"/>
          <w:rtl/>
          <w:lang w:bidi="ar-EG"/>
        </w:rPr>
        <w:t xml:space="preserve"> : </w:t>
      </w:r>
      <w:r w:rsidR="00045F49" w:rsidRPr="00045F49">
        <w:rPr>
          <w:rFonts w:ascii="Traditional Arabic" w:hAnsi="Traditional Arabic" w:cs="Traditional Arabic" w:hint="cs"/>
          <w:sz w:val="36"/>
          <w:szCs w:val="36"/>
          <w:rtl/>
          <w:lang w:bidi="ar-EG"/>
        </w:rPr>
        <w:t>حسبت</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أنه</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قال</w:t>
      </w:r>
      <w:r w:rsidR="00045F49" w:rsidRPr="00045F49">
        <w:rPr>
          <w:rFonts w:ascii="Traditional Arabic" w:hAnsi="Traditional Arabic" w:cs="Traditional Arabic"/>
          <w:sz w:val="36"/>
          <w:szCs w:val="36"/>
          <w:rtl/>
          <w:lang w:bidi="ar-EG"/>
        </w:rPr>
        <w:t xml:space="preserve"> : </w:t>
      </w:r>
      <w:r w:rsidR="00045F49" w:rsidRPr="00045F49">
        <w:rPr>
          <w:rFonts w:ascii="Traditional Arabic" w:hAnsi="Traditional Arabic" w:cs="Traditional Arabic" w:hint="cs"/>
          <w:sz w:val="36"/>
          <w:szCs w:val="36"/>
          <w:rtl/>
          <w:lang w:bidi="ar-EG"/>
        </w:rPr>
        <w:t>كان</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أخاها</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من</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الرضاعة</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أو</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غلاما</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لم</w:t>
      </w:r>
      <w:r w:rsidR="00045F49" w:rsidRPr="00045F49">
        <w:rPr>
          <w:rFonts w:ascii="Traditional Arabic" w:hAnsi="Traditional Arabic" w:cs="Traditional Arabic"/>
          <w:sz w:val="36"/>
          <w:szCs w:val="36"/>
          <w:rtl/>
          <w:lang w:bidi="ar-EG"/>
        </w:rPr>
        <w:t xml:space="preserve"> </w:t>
      </w:r>
      <w:r w:rsidR="00045F49" w:rsidRPr="00045F49">
        <w:rPr>
          <w:rFonts w:ascii="Traditional Arabic" w:hAnsi="Traditional Arabic" w:cs="Traditional Arabic" w:hint="cs"/>
          <w:sz w:val="36"/>
          <w:szCs w:val="36"/>
          <w:rtl/>
          <w:lang w:bidi="ar-EG"/>
        </w:rPr>
        <w:t>يحتلم</w:t>
      </w:r>
      <w:r w:rsidR="00DD6BD0">
        <w:rPr>
          <w:rFonts w:ascii="Traditional Arabic" w:hAnsi="Traditional Arabic" w:cs="Traditional Arabic" w:hint="cs"/>
          <w:sz w:val="36"/>
          <w:szCs w:val="36"/>
          <w:rtl/>
          <w:lang w:bidi="ar-EG"/>
        </w:rPr>
        <w:t xml:space="preserve"> .</w:t>
      </w:r>
      <w:r w:rsidR="000F0ACE">
        <w:rPr>
          <w:rFonts w:ascii="Traditional Arabic" w:hAnsi="Traditional Arabic" w:cs="Traditional Arabic" w:hint="cs"/>
          <w:sz w:val="36"/>
          <w:szCs w:val="36"/>
          <w:rtl/>
          <w:lang w:bidi="ar-EG"/>
        </w:rPr>
        <w:t xml:space="preserve"> فدلّ على أن هؤلاء ممن يجوز لهم الدخول على أمهات المؤمنين , كما في قوله تعالى {أو الطفل الذين لم يظهروا على عور</w:t>
      </w:r>
      <w:r w:rsidR="00495139">
        <w:rPr>
          <w:rFonts w:ascii="Traditional Arabic" w:hAnsi="Traditional Arabic" w:cs="Traditional Arabic" w:hint="cs"/>
          <w:sz w:val="36"/>
          <w:szCs w:val="36"/>
          <w:rtl/>
          <w:lang w:bidi="ar-EG"/>
        </w:rPr>
        <w:t>ات</w:t>
      </w:r>
      <w:r w:rsidR="000F0ACE">
        <w:rPr>
          <w:rFonts w:ascii="Traditional Arabic" w:hAnsi="Traditional Arabic" w:cs="Traditional Arabic" w:hint="cs"/>
          <w:sz w:val="36"/>
          <w:szCs w:val="36"/>
          <w:rtl/>
          <w:lang w:bidi="ar-EG"/>
        </w:rPr>
        <w:t xml:space="preserve"> النساء }</w:t>
      </w:r>
      <w:r w:rsidR="00521311">
        <w:rPr>
          <w:rFonts w:ascii="Traditional Arabic" w:hAnsi="Traditional Arabic" w:cs="Traditional Arabic" w:hint="cs"/>
          <w:sz w:val="36"/>
          <w:szCs w:val="36"/>
          <w:rtl/>
          <w:lang w:bidi="ar-EG"/>
        </w:rPr>
        <w:t xml:space="preserve"> يعني لصغرهم لا يفهمون أحوال النساء وعوراتهنّ من كلامهنّ الرحيم , وتعطفهنّ في المشية </w:t>
      </w:r>
      <w:r w:rsidR="00C756EA">
        <w:rPr>
          <w:rFonts w:ascii="Traditional Arabic" w:hAnsi="Traditional Arabic" w:cs="Traditional Arabic" w:hint="cs"/>
          <w:sz w:val="36"/>
          <w:szCs w:val="36"/>
          <w:rtl/>
          <w:lang w:bidi="ar-EG"/>
        </w:rPr>
        <w:t xml:space="preserve">و حركاتهنّ و سكناتهنّ , فإن كان الطفل كذلك , فلا بأس أن يدخل على النساء , فأما إن كان مراهقا أو قريبا منه بحيث يفهم ذلك و يدريه </w:t>
      </w:r>
      <w:r w:rsidR="00B1095D">
        <w:rPr>
          <w:rFonts w:ascii="Traditional Arabic" w:hAnsi="Traditional Arabic" w:cs="Traditional Arabic" w:hint="cs"/>
          <w:sz w:val="36"/>
          <w:szCs w:val="36"/>
          <w:rtl/>
          <w:lang w:bidi="ar-EG"/>
        </w:rPr>
        <w:t>فلا</w:t>
      </w:r>
      <w:r w:rsidR="00B1095D">
        <w:rPr>
          <w:rStyle w:val="a4"/>
          <w:rFonts w:ascii="Traditional Arabic" w:hAnsi="Traditional Arabic" w:cs="Traditional Arabic"/>
          <w:sz w:val="36"/>
          <w:szCs w:val="36"/>
          <w:rtl/>
          <w:lang w:bidi="ar-EG"/>
        </w:rPr>
        <w:footnoteReference w:id="231"/>
      </w:r>
      <w:r w:rsidR="00C33BA8">
        <w:rPr>
          <w:rFonts w:ascii="Traditional Arabic" w:hAnsi="Traditional Arabic" w:cs="Traditional Arabic" w:hint="cs"/>
          <w:sz w:val="36"/>
          <w:szCs w:val="36"/>
          <w:rtl/>
          <w:lang w:bidi="ar-EG"/>
        </w:rPr>
        <w:t>, والصبي يدعى طفلا حين يسقط من بطن أمّه إلى أن يحتلم</w:t>
      </w:r>
      <w:r w:rsidR="00C33BA8">
        <w:rPr>
          <w:rStyle w:val="a4"/>
          <w:rFonts w:ascii="Traditional Arabic" w:hAnsi="Traditional Arabic" w:cs="Traditional Arabic"/>
          <w:sz w:val="36"/>
          <w:szCs w:val="36"/>
          <w:rtl/>
          <w:lang w:bidi="ar-EG"/>
        </w:rPr>
        <w:footnoteReference w:id="232"/>
      </w:r>
      <w:r w:rsidR="00C33BA8">
        <w:rPr>
          <w:rFonts w:ascii="Traditional Arabic" w:hAnsi="Traditional Arabic" w:cs="Traditional Arabic" w:hint="cs"/>
          <w:sz w:val="36"/>
          <w:szCs w:val="36"/>
          <w:rtl/>
          <w:lang w:bidi="ar-EG"/>
        </w:rPr>
        <w:t xml:space="preserve"> .</w:t>
      </w:r>
    </w:p>
    <w:p w:rsidR="00806EAD" w:rsidRDefault="002844C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فدلّ قول أم سلمة على أن هذا السنّ هو من كانت تريد عائشة أن يدخل عليها فيه .</w:t>
      </w:r>
    </w:p>
    <w:p w:rsidR="002844C0" w:rsidRDefault="002844C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ثانيا : </w:t>
      </w:r>
      <w:r w:rsidR="00415B24">
        <w:rPr>
          <w:rFonts w:ascii="Traditional Arabic" w:hAnsi="Traditional Arabic" w:cs="Traditional Arabic" w:hint="cs"/>
          <w:sz w:val="36"/>
          <w:szCs w:val="36"/>
          <w:rtl/>
          <w:lang w:bidi="ar-EG"/>
        </w:rPr>
        <w:t>أخرج مالك في الموطأ</w:t>
      </w:r>
      <w:r w:rsidR="006676B6">
        <w:rPr>
          <w:rStyle w:val="a4"/>
          <w:rFonts w:ascii="Traditional Arabic" w:hAnsi="Traditional Arabic" w:cs="Traditional Arabic"/>
          <w:sz w:val="36"/>
          <w:szCs w:val="36"/>
          <w:rtl/>
          <w:lang w:bidi="ar-EG"/>
        </w:rPr>
        <w:footnoteReference w:id="233"/>
      </w:r>
      <w:r w:rsidR="00415B24">
        <w:rPr>
          <w:rFonts w:ascii="Traditional Arabic" w:hAnsi="Traditional Arabic" w:cs="Traditional Arabic" w:hint="cs"/>
          <w:sz w:val="36"/>
          <w:szCs w:val="36"/>
          <w:rtl/>
          <w:lang w:bidi="ar-EG"/>
        </w:rPr>
        <w:t xml:space="preserve"> </w:t>
      </w:r>
      <w:r w:rsidR="0019402D">
        <w:rPr>
          <w:rFonts w:ascii="Traditional Arabic" w:hAnsi="Traditional Arabic" w:cs="Traditional Arabic" w:hint="cs"/>
          <w:sz w:val="36"/>
          <w:szCs w:val="36"/>
          <w:rtl/>
          <w:lang w:bidi="ar-EG"/>
        </w:rPr>
        <w:t xml:space="preserve">عن </w:t>
      </w:r>
      <w:r w:rsidR="00415B24" w:rsidRPr="00415B24">
        <w:rPr>
          <w:rFonts w:ascii="Traditional Arabic" w:hAnsi="Traditional Arabic" w:cs="Traditional Arabic" w:hint="cs"/>
          <w:sz w:val="36"/>
          <w:szCs w:val="36"/>
          <w:rtl/>
          <w:lang w:bidi="ar-EG"/>
        </w:rPr>
        <w:t>نافع</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سالم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بن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عبد</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الله</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بن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عمر</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أخبره</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عائشة</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المؤمنين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أرسلت</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به</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وهو</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يرضع</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إلى</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أختها</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كلثوم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بنت</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أبي</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بكر</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الصديق</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فقالت</w:t>
      </w:r>
      <w:r w:rsidR="00415B24" w:rsidRPr="00415B24">
        <w:rPr>
          <w:rFonts w:ascii="Traditional Arabic" w:hAnsi="Traditional Arabic" w:cs="Traditional Arabic"/>
          <w:sz w:val="36"/>
          <w:szCs w:val="36"/>
          <w:rtl/>
          <w:lang w:bidi="ar-EG"/>
        </w:rPr>
        <w:t xml:space="preserve"> : " </w:t>
      </w:r>
      <w:r w:rsidR="00415B24" w:rsidRPr="00415B24">
        <w:rPr>
          <w:rFonts w:ascii="Traditional Arabic" w:hAnsi="Traditional Arabic" w:cs="Traditional Arabic" w:hint="cs"/>
          <w:sz w:val="36"/>
          <w:szCs w:val="36"/>
          <w:rtl/>
          <w:lang w:bidi="ar-EG"/>
        </w:rPr>
        <w:t>أرضعيه</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عشر</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رضعات</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حتى</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يدخل</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علي</w:t>
      </w:r>
      <w:r w:rsidR="00415B24" w:rsidRPr="00415B24">
        <w:rPr>
          <w:rFonts w:ascii="Traditional Arabic" w:hAnsi="Traditional Arabic" w:cs="Traditional Arabic"/>
          <w:sz w:val="36"/>
          <w:szCs w:val="36"/>
          <w:rtl/>
          <w:lang w:bidi="ar-EG"/>
        </w:rPr>
        <w:t xml:space="preserve"> "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قال</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سالم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فأرضعتني</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كلثوم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ثلاث</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رضعات</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ثم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مرضت</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فلم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ترضعني</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غير</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ثلاث</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رضعات</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فلم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أكن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أدخل</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على</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عائشة</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من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أجل</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أن</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أم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كلثوم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لم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تتم</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لي</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عشر</w:t>
      </w:r>
      <w:r w:rsidR="00415B24" w:rsidRPr="00415B24">
        <w:rPr>
          <w:rFonts w:ascii="Traditional Arabic" w:hAnsi="Traditional Arabic" w:cs="Traditional Arabic"/>
          <w:sz w:val="36"/>
          <w:szCs w:val="36"/>
          <w:rtl/>
          <w:lang w:bidi="ar-EG"/>
        </w:rPr>
        <w:t xml:space="preserve"> </w:t>
      </w:r>
      <w:r w:rsidR="00415B24" w:rsidRPr="00415B24">
        <w:rPr>
          <w:rFonts w:ascii="Traditional Arabic" w:hAnsi="Traditional Arabic" w:cs="Traditional Arabic" w:hint="cs"/>
          <w:sz w:val="36"/>
          <w:szCs w:val="36"/>
          <w:rtl/>
          <w:lang w:bidi="ar-EG"/>
        </w:rPr>
        <w:t>رضعات</w:t>
      </w:r>
      <w:r w:rsidR="00415B24">
        <w:rPr>
          <w:rFonts w:ascii="Traditional Arabic" w:hAnsi="Traditional Arabic" w:cs="Traditional Arabic" w:hint="cs"/>
          <w:sz w:val="36"/>
          <w:szCs w:val="36"/>
          <w:rtl/>
          <w:lang w:bidi="ar-EG"/>
        </w:rPr>
        <w:t xml:space="preserve"> .</w:t>
      </w:r>
    </w:p>
    <w:p w:rsidR="00105AA3" w:rsidRDefault="006676B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أيضا يحمل هذه الدلالة </w:t>
      </w:r>
      <w:r w:rsidR="00CC18BF">
        <w:rPr>
          <w:rFonts w:ascii="Traditional Arabic" w:hAnsi="Traditional Arabic" w:cs="Traditional Arabic" w:hint="cs"/>
          <w:sz w:val="36"/>
          <w:szCs w:val="36"/>
          <w:rtl/>
          <w:lang w:bidi="ar-EG"/>
        </w:rPr>
        <w:t xml:space="preserve">, </w:t>
      </w:r>
      <w:r w:rsidR="00B94E44">
        <w:rPr>
          <w:rFonts w:ascii="Traditional Arabic" w:hAnsi="Traditional Arabic" w:cs="Traditional Arabic" w:hint="cs"/>
          <w:sz w:val="36"/>
          <w:szCs w:val="36"/>
          <w:rtl/>
          <w:lang w:bidi="ar-EG"/>
        </w:rPr>
        <w:t xml:space="preserve">فسالم , كما صرّح الأثر , كان رضيعا أصلا , فيتضح </w:t>
      </w:r>
      <w:r w:rsidR="00DC4425">
        <w:rPr>
          <w:rFonts w:ascii="Traditional Arabic" w:hAnsi="Traditional Arabic" w:cs="Traditional Arabic" w:hint="cs"/>
          <w:sz w:val="36"/>
          <w:szCs w:val="36"/>
          <w:rtl/>
          <w:lang w:bidi="ar-EG"/>
        </w:rPr>
        <w:t xml:space="preserve">من هذه الآثار و الأحاديث </w:t>
      </w:r>
      <w:r w:rsidR="00B94E44">
        <w:rPr>
          <w:rFonts w:ascii="Traditional Arabic" w:hAnsi="Traditional Arabic" w:cs="Traditional Arabic" w:hint="cs"/>
          <w:sz w:val="36"/>
          <w:szCs w:val="36"/>
          <w:rtl/>
          <w:lang w:bidi="ar-EG"/>
        </w:rPr>
        <w:t>أنّ</w:t>
      </w:r>
      <w:r w:rsidR="00DC4425">
        <w:rPr>
          <w:rFonts w:ascii="Traditional Arabic" w:hAnsi="Traditional Arabic" w:cs="Traditional Arabic" w:hint="cs"/>
          <w:sz w:val="36"/>
          <w:szCs w:val="36"/>
          <w:rtl/>
          <w:lang w:bidi="ar-EG"/>
        </w:rPr>
        <w:t xml:space="preserve"> عائشة , كانت تحب أن يراها بعض من ت</w:t>
      </w:r>
      <w:r w:rsidR="00773C40">
        <w:rPr>
          <w:rFonts w:ascii="Traditional Arabic" w:hAnsi="Traditional Arabic" w:cs="Traditional Arabic" w:hint="cs"/>
          <w:sz w:val="36"/>
          <w:szCs w:val="36"/>
          <w:rtl/>
          <w:lang w:bidi="ar-EG"/>
        </w:rPr>
        <w:t xml:space="preserve">ظنّ أنهم أهلا لذلك , فكانت تحب ذلك رضي الله عنها , </w:t>
      </w:r>
      <w:r w:rsidR="00105AA3">
        <w:rPr>
          <w:rFonts w:ascii="Traditional Arabic" w:hAnsi="Traditional Arabic" w:cs="Traditional Arabic" w:hint="cs"/>
          <w:sz w:val="36"/>
          <w:szCs w:val="36"/>
          <w:rtl/>
          <w:lang w:bidi="ar-EG"/>
        </w:rPr>
        <w:t xml:space="preserve">فكانت تستخدم حديث سالم في حدود هذا النطاق </w:t>
      </w:r>
      <w:r w:rsidR="005E2E96">
        <w:rPr>
          <w:rFonts w:ascii="Traditional Arabic" w:hAnsi="Traditional Arabic" w:cs="Traditional Arabic" w:hint="cs"/>
          <w:sz w:val="36"/>
          <w:szCs w:val="36"/>
          <w:rtl/>
          <w:lang w:bidi="ar-EG"/>
        </w:rPr>
        <w:t>فحسب , لم تتجاوزه أكثر من ذلك</w:t>
      </w:r>
      <w:r w:rsidR="00007A2F">
        <w:rPr>
          <w:rFonts w:ascii="Traditional Arabic" w:hAnsi="Traditional Arabic" w:cs="Traditional Arabic" w:hint="cs"/>
          <w:sz w:val="36"/>
          <w:szCs w:val="36"/>
          <w:rtl/>
          <w:lang w:bidi="ar-EG"/>
        </w:rPr>
        <w:t xml:space="preserve"> , ونتحدى أن يأتينا أي زاعم غير ذلك برواية و لو موضوعة أنّ عائشة أرضعت أو أمرت برضاع شخص بالغ , هذا بهتان و افتراء عليها ,</w:t>
      </w:r>
      <w:r w:rsidR="005E2E96">
        <w:rPr>
          <w:rFonts w:ascii="Traditional Arabic" w:hAnsi="Traditional Arabic" w:cs="Traditional Arabic" w:hint="cs"/>
          <w:sz w:val="36"/>
          <w:szCs w:val="36"/>
          <w:rtl/>
          <w:lang w:bidi="ar-EG"/>
        </w:rPr>
        <w:t xml:space="preserve"> </w:t>
      </w:r>
      <w:r w:rsidR="00111447">
        <w:rPr>
          <w:rFonts w:ascii="Traditional Arabic" w:hAnsi="Traditional Arabic" w:cs="Traditional Arabic" w:hint="cs"/>
          <w:sz w:val="36"/>
          <w:szCs w:val="36"/>
          <w:rtl/>
          <w:lang w:bidi="ar-EG"/>
        </w:rPr>
        <w:t>و</w:t>
      </w:r>
      <w:r w:rsidR="00007A2F">
        <w:rPr>
          <w:rFonts w:ascii="Traditional Arabic" w:hAnsi="Traditional Arabic" w:cs="Traditional Arabic" w:hint="cs"/>
          <w:sz w:val="36"/>
          <w:szCs w:val="36"/>
          <w:rtl/>
          <w:lang w:bidi="ar-EG"/>
        </w:rPr>
        <w:t xml:space="preserve">ما قلناه </w:t>
      </w:r>
      <w:r w:rsidR="00111447">
        <w:rPr>
          <w:rFonts w:ascii="Traditional Arabic" w:hAnsi="Traditional Arabic" w:cs="Traditional Arabic" w:hint="cs"/>
          <w:sz w:val="36"/>
          <w:szCs w:val="36"/>
          <w:rtl/>
          <w:lang w:bidi="ar-EG"/>
        </w:rPr>
        <w:t xml:space="preserve">هذا أقوى مما إذا </w:t>
      </w:r>
      <w:r w:rsidR="00DE53E1">
        <w:rPr>
          <w:rFonts w:ascii="Traditional Arabic" w:hAnsi="Traditional Arabic" w:cs="Traditional Arabic" w:hint="cs"/>
          <w:sz w:val="36"/>
          <w:szCs w:val="36"/>
          <w:rtl/>
          <w:lang w:bidi="ar-EG"/>
        </w:rPr>
        <w:t xml:space="preserve">تأولنا و </w:t>
      </w:r>
      <w:r w:rsidR="00111447">
        <w:rPr>
          <w:rFonts w:ascii="Traditional Arabic" w:hAnsi="Traditional Arabic" w:cs="Traditional Arabic" w:hint="cs"/>
          <w:sz w:val="36"/>
          <w:szCs w:val="36"/>
          <w:rtl/>
          <w:lang w:bidi="ar-EG"/>
        </w:rPr>
        <w:t>قلنا أنها كانت تأمر بالرضاع بالسعوط</w:t>
      </w:r>
      <w:r w:rsidR="00DE53E1">
        <w:rPr>
          <w:rStyle w:val="a4"/>
          <w:rFonts w:ascii="Traditional Arabic" w:hAnsi="Traditional Arabic" w:cs="Traditional Arabic"/>
          <w:sz w:val="36"/>
          <w:szCs w:val="36"/>
          <w:rtl/>
          <w:lang w:bidi="ar-EG"/>
        </w:rPr>
        <w:footnoteReference w:id="234"/>
      </w:r>
      <w:r w:rsidR="00111447">
        <w:rPr>
          <w:rFonts w:ascii="Traditional Arabic" w:hAnsi="Traditional Arabic" w:cs="Traditional Arabic" w:hint="cs"/>
          <w:sz w:val="36"/>
          <w:szCs w:val="36"/>
          <w:rtl/>
          <w:lang w:bidi="ar-EG"/>
        </w:rPr>
        <w:t xml:space="preserve"> وهو تأويل ضعيف عندي </w:t>
      </w:r>
      <w:r w:rsidR="00105AA3">
        <w:rPr>
          <w:rFonts w:ascii="Traditional Arabic" w:hAnsi="Traditional Arabic" w:cs="Traditional Arabic" w:hint="cs"/>
          <w:sz w:val="36"/>
          <w:szCs w:val="36"/>
          <w:rtl/>
          <w:lang w:bidi="ar-EG"/>
        </w:rPr>
        <w:t>, و</w:t>
      </w:r>
      <w:r w:rsidR="00111447">
        <w:rPr>
          <w:rFonts w:ascii="Traditional Arabic" w:hAnsi="Traditional Arabic" w:cs="Traditional Arabic" w:hint="cs"/>
          <w:sz w:val="36"/>
          <w:szCs w:val="36"/>
          <w:rtl/>
          <w:lang w:bidi="ar-EG"/>
        </w:rPr>
        <w:t>ما ذكرته</w:t>
      </w:r>
      <w:r w:rsidR="00105AA3">
        <w:rPr>
          <w:rFonts w:ascii="Traditional Arabic" w:hAnsi="Traditional Arabic" w:cs="Traditional Arabic" w:hint="cs"/>
          <w:sz w:val="36"/>
          <w:szCs w:val="36"/>
          <w:rtl/>
          <w:lang w:bidi="ar-EG"/>
        </w:rPr>
        <w:t xml:space="preserve"> نكتة أتبجّح بها و لله الحمد .</w:t>
      </w:r>
    </w:p>
    <w:p w:rsidR="006676B6" w:rsidRDefault="00105AA3"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ثالثا : </w:t>
      </w:r>
      <w:r w:rsidR="00DE53E1">
        <w:rPr>
          <w:rFonts w:ascii="Traditional Arabic" w:hAnsi="Traditional Arabic" w:cs="Traditional Arabic" w:hint="cs"/>
          <w:sz w:val="36"/>
          <w:szCs w:val="36"/>
          <w:rtl/>
          <w:lang w:bidi="ar-EG"/>
        </w:rPr>
        <w:t xml:space="preserve">وما ذكرناه أنها كانت تفعل ذلك في حدود ضيّقة , وهي ما ذكرناه </w:t>
      </w:r>
      <w:r w:rsidR="00EC2BE5">
        <w:rPr>
          <w:rFonts w:ascii="Traditional Arabic" w:hAnsi="Traditional Arabic" w:cs="Traditional Arabic" w:hint="cs"/>
          <w:sz w:val="36"/>
          <w:szCs w:val="36"/>
          <w:rtl/>
          <w:lang w:bidi="ar-EG"/>
        </w:rPr>
        <w:t xml:space="preserve">, ذكره بن تيمية من وجه آخر فقال " </w:t>
      </w:r>
      <w:r w:rsidR="00ED52AD" w:rsidRPr="00ED52AD">
        <w:rPr>
          <w:rFonts w:ascii="Traditional Arabic" w:hAnsi="Traditional Arabic" w:cs="Traditional Arabic"/>
          <w:sz w:val="36"/>
          <w:szCs w:val="36"/>
          <w:rtl/>
          <w:lang w:bidi="ar-EG"/>
        </w:rPr>
        <w:t>وقد ذهب طائفة من السلف والخلف إلى أن إرضاع الكبير يحرم‏.‏ واحتجوا بما في صحيح</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مسلم وغيره عن زينب بنت أم سلمة أن أم سلمة قالت لعائشة‏:‏ إنه يدخل عليك الغلام</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 xml:space="preserve">الأيفع الذي ما أحب أن يدخل على، فقالت عائشة‏:‏ </w:t>
      </w:r>
      <w:r w:rsidR="00ED52AD" w:rsidRPr="00ED52AD">
        <w:rPr>
          <w:rFonts w:ascii="Traditional Arabic" w:hAnsi="Traditional Arabic" w:cs="Traditional Arabic" w:hint="cs"/>
          <w:sz w:val="36"/>
          <w:szCs w:val="36"/>
          <w:rtl/>
          <w:lang w:bidi="ar-EG"/>
        </w:rPr>
        <w:t>أ</w:t>
      </w:r>
      <w:r w:rsidR="00ED52AD" w:rsidRPr="00ED52AD">
        <w:rPr>
          <w:rFonts w:ascii="Traditional Arabic" w:hAnsi="Traditional Arabic" w:cs="Traditional Arabic"/>
          <w:sz w:val="36"/>
          <w:szCs w:val="36"/>
          <w:rtl/>
          <w:lang w:bidi="ar-EG"/>
        </w:rPr>
        <w:t>مالك في رسول الله أسوة حسنة‏؟‏</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 قالت‏:‏ إن امرأة أبي حذيفة قالت‏:‏ يا رسول الله، إن سالما يدخل على وهو رجل</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في نفس أبي حذيفة منه شيء‏؟‏ فقال رسول الله صلى الله عليه وسلم‏:‏ ‏(‏أرضعيه حتى</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يدخل عليك‏)‏، وفي رواية لمالك في الموطأ قال‏:‏ ‏(‏أرضعيه خمس رضعات‏)‏ فكان</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بمنزلة ولده من الرضاعة‏.‏ وهذا الحديث أخذت به عائشة وأب</w:t>
      </w:r>
      <w:r w:rsidR="00ED52AD" w:rsidRPr="00ED52AD">
        <w:rPr>
          <w:rFonts w:ascii="Traditional Arabic" w:hAnsi="Traditional Arabic" w:cs="Traditional Arabic" w:hint="cs"/>
          <w:sz w:val="36"/>
          <w:szCs w:val="36"/>
          <w:rtl/>
          <w:lang w:bidi="ar-EG"/>
        </w:rPr>
        <w:t>ى</w:t>
      </w:r>
      <w:r w:rsidR="00ED52AD" w:rsidRPr="00ED52AD">
        <w:rPr>
          <w:rFonts w:ascii="Traditional Arabic" w:hAnsi="Traditional Arabic" w:cs="Traditional Arabic"/>
          <w:sz w:val="36"/>
          <w:szCs w:val="36"/>
          <w:rtl/>
          <w:lang w:bidi="ar-EG"/>
        </w:rPr>
        <w:t xml:space="preserve"> غيرها من أزواج النبي</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 xml:space="preserve">صلى الله عليه وسلم أن يأخذن به مع أن عائشة روت عنه </w:t>
      </w:r>
      <w:r w:rsidR="00ED52AD" w:rsidRPr="00ED52AD">
        <w:rPr>
          <w:rFonts w:ascii="Traditional Arabic" w:hAnsi="Traditional Arabic" w:cs="Traditional Arabic" w:hint="cs"/>
          <w:sz w:val="36"/>
          <w:szCs w:val="36"/>
          <w:rtl/>
          <w:lang w:bidi="ar-EG"/>
        </w:rPr>
        <w:t>قوله</w:t>
      </w:r>
      <w:r w:rsidR="00ED52AD" w:rsidRPr="00ED52AD">
        <w:rPr>
          <w:rFonts w:ascii="Traditional Arabic" w:hAnsi="Traditional Arabic" w:cs="Traditional Arabic"/>
          <w:sz w:val="36"/>
          <w:szCs w:val="36"/>
          <w:rtl/>
          <w:lang w:bidi="ar-EG"/>
        </w:rPr>
        <w:t>‏:‏ ‏(‏الرضاعة من</w:t>
      </w:r>
      <w:r w:rsidR="00ED52AD" w:rsidRPr="00ED52AD">
        <w:rPr>
          <w:rFonts w:ascii="Traditional Arabic" w:hAnsi="Traditional Arabic" w:cs="Traditional Arabic"/>
          <w:sz w:val="36"/>
          <w:szCs w:val="36"/>
          <w:lang w:bidi="ar-EG"/>
        </w:rPr>
        <w:t xml:space="preserve"> </w:t>
      </w:r>
      <w:r w:rsidR="00ED52AD" w:rsidRPr="00ED52AD">
        <w:rPr>
          <w:rFonts w:ascii="Traditional Arabic" w:hAnsi="Traditional Arabic" w:cs="Traditional Arabic"/>
          <w:sz w:val="36"/>
          <w:szCs w:val="36"/>
          <w:rtl/>
          <w:lang w:bidi="ar-EG"/>
        </w:rPr>
        <w:t xml:space="preserve">المجاعة‏)‏ </w:t>
      </w:r>
      <w:r w:rsidR="00ED52AD" w:rsidRPr="00ED52AD">
        <w:rPr>
          <w:rFonts w:ascii="Traditional Arabic" w:hAnsi="Traditional Arabic" w:cs="Traditional Arabic"/>
          <w:sz w:val="36"/>
          <w:szCs w:val="36"/>
          <w:u w:val="single"/>
          <w:rtl/>
          <w:lang w:bidi="ar-EG"/>
        </w:rPr>
        <w:t>لكنها رأت الفرق بين أن يقصد رضاعة أو تغذية‏.‏ فمتى كان المقصود الثاني</w:t>
      </w:r>
      <w:r w:rsidR="00ED52AD" w:rsidRPr="00ED52AD">
        <w:rPr>
          <w:rFonts w:ascii="Traditional Arabic" w:hAnsi="Traditional Arabic" w:cs="Traditional Arabic"/>
          <w:sz w:val="36"/>
          <w:szCs w:val="36"/>
          <w:u w:val="single"/>
          <w:lang w:bidi="ar-EG"/>
        </w:rPr>
        <w:t xml:space="preserve"> </w:t>
      </w:r>
      <w:r w:rsidR="00ED52AD" w:rsidRPr="00ED52AD">
        <w:rPr>
          <w:rFonts w:ascii="Traditional Arabic" w:hAnsi="Traditional Arabic" w:cs="Traditional Arabic"/>
          <w:sz w:val="36"/>
          <w:szCs w:val="36"/>
          <w:u w:val="single"/>
          <w:rtl/>
          <w:lang w:bidi="ar-EG"/>
        </w:rPr>
        <w:t>لم يحرم إلا ما كان قبل الفطام‏.‏ وهذا هو إرضاع عامة الناس‏.‏ وأما الأول فيجوز إن</w:t>
      </w:r>
      <w:r w:rsidR="00ED52AD" w:rsidRPr="00ED52AD">
        <w:rPr>
          <w:rFonts w:ascii="Traditional Arabic" w:hAnsi="Traditional Arabic" w:cs="Traditional Arabic"/>
          <w:sz w:val="36"/>
          <w:szCs w:val="36"/>
          <w:u w:val="single"/>
          <w:lang w:bidi="ar-EG"/>
        </w:rPr>
        <w:t xml:space="preserve"> </w:t>
      </w:r>
      <w:r w:rsidR="00ED52AD" w:rsidRPr="00ED52AD">
        <w:rPr>
          <w:rFonts w:ascii="Traditional Arabic" w:hAnsi="Traditional Arabic" w:cs="Traditional Arabic"/>
          <w:sz w:val="36"/>
          <w:szCs w:val="36"/>
          <w:u w:val="single"/>
          <w:rtl/>
          <w:lang w:bidi="ar-EG"/>
        </w:rPr>
        <w:t>احتيج إلى جعله ذا محرم‏.‏ وقد يجوز للحاجة ما لا يجوز لغيرها، وهذا قول متوجه‏.‏</w:t>
      </w:r>
      <w:r w:rsidR="00ED52AD" w:rsidRPr="00ED52AD">
        <w:rPr>
          <w:rFonts w:ascii="Traditional Arabic" w:hAnsi="Traditional Arabic" w:cs="Traditional Arabic" w:hint="cs"/>
          <w:sz w:val="36"/>
          <w:szCs w:val="36"/>
          <w:u w:val="single"/>
          <w:rtl/>
          <w:lang w:bidi="ar-EG"/>
        </w:rPr>
        <w:t>ا.هـ.</w:t>
      </w:r>
      <w:r w:rsidR="00ED52AD" w:rsidRPr="00ED52AD">
        <w:rPr>
          <w:rFonts w:ascii="Traditional Arabic" w:hAnsi="Traditional Arabic" w:cs="Traditional Arabic" w:hint="cs"/>
          <w:sz w:val="36"/>
          <w:szCs w:val="36"/>
          <w:rtl/>
          <w:lang w:bidi="ar-EG"/>
        </w:rPr>
        <w:t>"</w:t>
      </w:r>
      <w:r w:rsidR="00ED52AD">
        <w:rPr>
          <w:rStyle w:val="a4"/>
          <w:rFonts w:ascii="Traditional Arabic" w:hAnsi="Traditional Arabic" w:cs="Traditional Arabic"/>
          <w:sz w:val="36"/>
          <w:szCs w:val="36"/>
          <w:rtl/>
          <w:lang w:bidi="ar-EG"/>
        </w:rPr>
        <w:footnoteReference w:id="235"/>
      </w:r>
      <w:r w:rsidR="000A3AE3">
        <w:rPr>
          <w:rFonts w:ascii="Traditional Arabic" w:hAnsi="Traditional Arabic" w:cs="Traditional Arabic" w:hint="cs"/>
          <w:sz w:val="36"/>
          <w:szCs w:val="36"/>
          <w:rtl/>
          <w:lang w:bidi="ar-EG"/>
        </w:rPr>
        <w:t xml:space="preserve"> </w:t>
      </w:r>
    </w:p>
    <w:p w:rsidR="00C219C9" w:rsidRDefault="00C219C9" w:rsidP="00567451">
      <w:pPr>
        <w:autoSpaceDE w:val="0"/>
        <w:autoSpaceDN w:val="0"/>
        <w:adjustRightInd w:val="0"/>
        <w:spacing w:after="0" w:line="240" w:lineRule="auto"/>
        <w:rPr>
          <w:rFonts w:ascii="Traditional Arabic" w:hAnsi="Traditional Arabic" w:cs="Traditional Arabic"/>
          <w:sz w:val="36"/>
          <w:szCs w:val="36"/>
          <w:rtl/>
          <w:lang w:bidi="ar-EG"/>
        </w:rPr>
      </w:pPr>
      <w:r w:rsidRPr="00C219C9">
        <w:rPr>
          <w:rFonts w:ascii="Traditional Arabic" w:hAnsi="Traditional Arabic" w:cs="Traditional Arabic" w:hint="cs"/>
          <w:sz w:val="36"/>
          <w:szCs w:val="36"/>
          <w:rtl/>
          <w:lang w:bidi="ar-EG"/>
        </w:rPr>
        <w:lastRenderedPageBreak/>
        <w:t>و قد سرد ابن القيم</w:t>
      </w:r>
      <w:r w:rsidR="00BC2197">
        <w:rPr>
          <w:rFonts w:ascii="Traditional Arabic" w:hAnsi="Traditional Arabic" w:cs="Traditional Arabic" w:hint="cs"/>
          <w:sz w:val="36"/>
          <w:szCs w:val="36"/>
          <w:rtl/>
          <w:lang w:bidi="ar-EG"/>
        </w:rPr>
        <w:t xml:space="preserve"> في زاد المعاد </w:t>
      </w:r>
      <w:r>
        <w:rPr>
          <w:rStyle w:val="a4"/>
          <w:rFonts w:ascii="Traditional Arabic" w:hAnsi="Traditional Arabic" w:cs="Traditional Arabic"/>
          <w:sz w:val="36"/>
          <w:szCs w:val="36"/>
          <w:rtl/>
          <w:lang w:bidi="ar-EG"/>
        </w:rPr>
        <w:footnoteReference w:id="236"/>
      </w:r>
      <w:r w:rsidRPr="00C219C9">
        <w:rPr>
          <w:rFonts w:ascii="Traditional Arabic" w:hAnsi="Traditional Arabic" w:cs="Traditional Arabic" w:hint="cs"/>
          <w:sz w:val="36"/>
          <w:szCs w:val="36"/>
          <w:rtl/>
          <w:lang w:bidi="ar-EG"/>
        </w:rPr>
        <w:t xml:space="preserve"> حجج القائلين </w:t>
      </w:r>
      <w:r w:rsidR="00BC2197">
        <w:rPr>
          <w:rFonts w:ascii="Traditional Arabic" w:hAnsi="Traditional Arabic" w:cs="Traditional Arabic" w:hint="cs"/>
          <w:sz w:val="36"/>
          <w:szCs w:val="36"/>
          <w:rtl/>
          <w:lang w:bidi="ar-EG"/>
        </w:rPr>
        <w:t>بالمنع و الإجازة</w:t>
      </w:r>
      <w:r w:rsidRPr="00C219C9">
        <w:rPr>
          <w:rFonts w:ascii="Traditional Arabic" w:hAnsi="Traditional Arabic" w:cs="Traditional Arabic" w:hint="cs"/>
          <w:sz w:val="36"/>
          <w:szCs w:val="36"/>
          <w:rtl/>
          <w:lang w:bidi="ar-EG"/>
        </w:rPr>
        <w:t xml:space="preserve"> فمن شاء الاستزاده رجع إليها هنالك فقد أجاد و أفاد رحمه الله كعادته في سرد المسائل الخلافية ,  و رجّح هو قول شيخ الإسلام بن تيمية أن هذا انما يكون رخصة للحاجة فقال رحمه الله " المسلك الثالث أن حديث سهلة ليس بمنسوخ و لا مخصوص و لا عام في حق كل واحد و إنما هو رخصة للحاجة لمن لا يستغني عن دخوله على المرأة  ويشق احتجابها عنه كحالي سالم مع امرأة أبي حذيفة فمثل هذا الكبير إذا أرضعته للحاجة أثر رضاعه و أما من عداه فلا يؤثر إلا رضاع الصغير و هذا مسلك شيخ الإسلام بن تيمية رحمه الله و الأحاديث النافية للرضاع في الكبير اما مطلقة فتقيد بحديث سهلة أو عامة في الأحوال فتخصص هذه الحال من عمومها وهذا أولى من النسخ و دعوى التخصيص لشخص بعينه و أقرب إلى العمل بجميع الأحاديث من الجانبين و قواعد الشرع تشهد له و الله الموفق " ا.هـ.</w:t>
      </w:r>
    </w:p>
    <w:p w:rsidR="00BC2197" w:rsidRDefault="00BC219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رابعا : وأمّا من قال من أهل العلم أنّها رجعت عن ذلك , فلا إشكال حينئذ , </w:t>
      </w:r>
      <w:r w:rsidR="00852339">
        <w:rPr>
          <w:rFonts w:ascii="Traditional Arabic" w:hAnsi="Traditional Arabic" w:cs="Traditional Arabic" w:hint="cs"/>
          <w:sz w:val="36"/>
          <w:szCs w:val="36"/>
          <w:rtl/>
          <w:lang w:bidi="ar-EG"/>
        </w:rPr>
        <w:t xml:space="preserve">و قد يكون استدل بأثرها المتقدم " يحرم من الرضاع ما أنبت اللحم و الدم " </w:t>
      </w:r>
      <w:r w:rsidR="00E85B36">
        <w:rPr>
          <w:rFonts w:ascii="Traditional Arabic" w:hAnsi="Traditional Arabic" w:cs="Traditional Arabic" w:hint="cs"/>
          <w:sz w:val="36"/>
          <w:szCs w:val="36"/>
          <w:rtl/>
          <w:lang w:bidi="ar-EG"/>
        </w:rPr>
        <w:t>.</w:t>
      </w:r>
    </w:p>
    <w:p w:rsidR="00D85BEE" w:rsidRPr="00D85BEE" w:rsidRDefault="00D85BEE" w:rsidP="00567451">
      <w:pPr>
        <w:autoSpaceDE w:val="0"/>
        <w:autoSpaceDN w:val="0"/>
        <w:adjustRightInd w:val="0"/>
        <w:spacing w:after="0" w:line="240" w:lineRule="auto"/>
        <w:rPr>
          <w:rFonts w:ascii="Traditional Arabic" w:hAnsi="Traditional Arabic" w:cs="Traditional Arabic"/>
          <w:sz w:val="36"/>
          <w:szCs w:val="36"/>
          <w:rtl/>
          <w:lang w:bidi="ar-EG"/>
        </w:rPr>
      </w:pPr>
      <w:r w:rsidRPr="00D85BEE">
        <w:rPr>
          <w:rFonts w:ascii="Traditional Arabic" w:hAnsi="Traditional Arabic" w:cs="Traditional Arabic" w:hint="cs"/>
          <w:sz w:val="36"/>
          <w:szCs w:val="36"/>
          <w:rtl/>
          <w:lang w:bidi="ar-EG"/>
        </w:rPr>
        <w:t>وهذا , ما قاله ابن القيم و ابن تيمية من قبله رحمهما الله تعالى</w:t>
      </w:r>
      <w:r w:rsidR="008E0020">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أن هذا كان في</w:t>
      </w:r>
      <w:r w:rsidRPr="00D85BEE">
        <w:rPr>
          <w:rFonts w:ascii="Traditional Arabic" w:hAnsi="Traditional Arabic" w:cs="Traditional Arabic" w:hint="cs"/>
          <w:sz w:val="36"/>
          <w:szCs w:val="36"/>
          <w:rtl/>
          <w:lang w:bidi="ar-EG"/>
        </w:rPr>
        <w:t xml:space="preserve"> حالات خاصة </w:t>
      </w:r>
      <w:r w:rsidR="008E0020">
        <w:rPr>
          <w:rFonts w:ascii="Traditional Arabic" w:hAnsi="Traditional Arabic" w:cs="Traditional Arabic" w:hint="cs"/>
          <w:sz w:val="36"/>
          <w:szCs w:val="36"/>
          <w:rtl/>
          <w:lang w:bidi="ar-EG"/>
        </w:rPr>
        <w:t>قد يحتاج البعض إليها</w:t>
      </w:r>
      <w:r w:rsidRPr="00D85BEE">
        <w:rPr>
          <w:rFonts w:ascii="Traditional Arabic" w:hAnsi="Traditional Arabic" w:cs="Traditional Arabic" w:hint="cs"/>
          <w:sz w:val="36"/>
          <w:szCs w:val="36"/>
          <w:rtl/>
          <w:lang w:bidi="ar-EG"/>
        </w:rPr>
        <w:t xml:space="preserve"> , مثل</w:t>
      </w:r>
      <w:r w:rsidR="00164E04">
        <w:rPr>
          <w:rFonts w:ascii="Traditional Arabic" w:hAnsi="Traditional Arabic" w:cs="Traditional Arabic" w:hint="cs"/>
          <w:sz w:val="36"/>
          <w:szCs w:val="36"/>
          <w:rtl/>
          <w:lang w:bidi="ar-EG"/>
        </w:rPr>
        <w:t xml:space="preserve"> كما</w:t>
      </w:r>
      <w:r w:rsidRPr="00D85BEE">
        <w:rPr>
          <w:rFonts w:ascii="Traditional Arabic" w:hAnsi="Traditional Arabic" w:cs="Traditional Arabic" w:hint="cs"/>
          <w:sz w:val="36"/>
          <w:szCs w:val="36"/>
          <w:rtl/>
          <w:lang w:bidi="ar-EG"/>
        </w:rPr>
        <w:t xml:space="preserve"> لو أن يتيما بلا مأوى مثلا </w:t>
      </w:r>
      <w:r w:rsidR="008E0020">
        <w:rPr>
          <w:rFonts w:ascii="Traditional Arabic" w:hAnsi="Traditional Arabic" w:cs="Traditional Arabic" w:hint="cs"/>
          <w:sz w:val="36"/>
          <w:szCs w:val="36"/>
          <w:rtl/>
          <w:lang w:bidi="ar-EG"/>
        </w:rPr>
        <w:t xml:space="preserve">, </w:t>
      </w:r>
      <w:r w:rsidRPr="00D85BEE">
        <w:rPr>
          <w:rFonts w:ascii="Traditional Arabic" w:hAnsi="Traditional Arabic" w:cs="Traditional Arabic" w:hint="cs"/>
          <w:sz w:val="36"/>
          <w:szCs w:val="36"/>
          <w:rtl/>
          <w:lang w:bidi="ar-EG"/>
        </w:rPr>
        <w:t>أو لقيطا كفله شخص ما في منزله و هو فوق السنتين من عمره أو قد أشرف على البلوغ</w:t>
      </w:r>
      <w:r w:rsidR="008E0020">
        <w:rPr>
          <w:rFonts w:ascii="Traditional Arabic" w:hAnsi="Traditional Arabic" w:cs="Traditional Arabic" w:hint="cs"/>
          <w:sz w:val="36"/>
          <w:szCs w:val="36"/>
          <w:rtl/>
          <w:lang w:bidi="ar-EG"/>
        </w:rPr>
        <w:t xml:space="preserve"> </w:t>
      </w:r>
      <w:r w:rsidRPr="00D85BEE">
        <w:rPr>
          <w:rFonts w:ascii="Traditional Arabic" w:hAnsi="Traditional Arabic" w:cs="Traditional Arabic" w:hint="cs"/>
          <w:sz w:val="36"/>
          <w:szCs w:val="36"/>
          <w:rtl/>
          <w:lang w:bidi="ar-EG"/>
        </w:rPr>
        <w:t>, هل له أن ترضعه امرأته فتحرم عليه ويكون أبناء هذا الشخص أخوة لهذا اليتيم أو اللقيط من الرضاعة ؟</w:t>
      </w:r>
    </w:p>
    <w:p w:rsidR="00D85BEE" w:rsidRPr="00D85BEE" w:rsidRDefault="00D85BEE" w:rsidP="00567451">
      <w:pPr>
        <w:autoSpaceDE w:val="0"/>
        <w:autoSpaceDN w:val="0"/>
        <w:adjustRightInd w:val="0"/>
        <w:spacing w:after="0" w:line="240" w:lineRule="auto"/>
        <w:rPr>
          <w:rFonts w:ascii="Traditional Arabic" w:hAnsi="Traditional Arabic" w:cs="Traditional Arabic"/>
          <w:sz w:val="36"/>
          <w:szCs w:val="36"/>
          <w:rtl/>
          <w:lang w:bidi="ar-EG"/>
        </w:rPr>
      </w:pPr>
      <w:r w:rsidRPr="00D85BEE">
        <w:rPr>
          <w:rFonts w:ascii="Traditional Arabic" w:hAnsi="Traditional Arabic" w:cs="Traditional Arabic" w:hint="cs"/>
          <w:sz w:val="36"/>
          <w:szCs w:val="36"/>
          <w:rtl/>
          <w:lang w:bidi="ar-EG"/>
        </w:rPr>
        <w:t>فقد يصار إلى ذلك حينها و نستدلّ بقصة سالم , ويكون هذا مقام المسألة أنها مستحلة في حالات خاصة جدا , لا يقدرها إلا عالم مفتي يعلم قدر المسألة و قدر المستفتي و قدر الفتوى .</w:t>
      </w:r>
    </w:p>
    <w:p w:rsidR="00D85BEE" w:rsidRPr="00D85BEE" w:rsidRDefault="00D85BEE" w:rsidP="00567451">
      <w:pPr>
        <w:autoSpaceDE w:val="0"/>
        <w:autoSpaceDN w:val="0"/>
        <w:adjustRightInd w:val="0"/>
        <w:spacing w:after="0" w:line="240" w:lineRule="auto"/>
        <w:rPr>
          <w:rFonts w:ascii="Traditional Arabic" w:hAnsi="Traditional Arabic" w:cs="Traditional Arabic"/>
          <w:sz w:val="36"/>
          <w:szCs w:val="36"/>
          <w:rtl/>
          <w:lang w:bidi="ar-EG"/>
        </w:rPr>
      </w:pPr>
      <w:r w:rsidRPr="00D85BEE">
        <w:rPr>
          <w:rFonts w:ascii="Traditional Arabic" w:hAnsi="Traditional Arabic" w:cs="Traditional Arabic" w:hint="cs"/>
          <w:b/>
          <w:bCs/>
          <w:sz w:val="36"/>
          <w:szCs w:val="36"/>
          <w:rtl/>
          <w:lang w:bidi="ar-EG"/>
        </w:rPr>
        <w:t>والخلاصة ..</w:t>
      </w:r>
      <w:r w:rsidRPr="00D85BEE">
        <w:rPr>
          <w:rFonts w:ascii="Traditional Arabic" w:hAnsi="Traditional Arabic" w:cs="Traditional Arabic" w:hint="cs"/>
          <w:sz w:val="36"/>
          <w:szCs w:val="36"/>
          <w:rtl/>
          <w:lang w:bidi="ar-EG"/>
        </w:rPr>
        <w:t xml:space="preserve"> أنه لو قال قائل أن هذه المسألة واقعة عين خاصة لسالم ولا تتعدى لمخلوق بعده, قلنا على العين و الرأس و لك في ذلك سلف .</w:t>
      </w:r>
    </w:p>
    <w:p w:rsidR="0045625D" w:rsidRPr="00FC2258" w:rsidRDefault="00D85BEE" w:rsidP="00567451">
      <w:pPr>
        <w:autoSpaceDE w:val="0"/>
        <w:autoSpaceDN w:val="0"/>
        <w:adjustRightInd w:val="0"/>
        <w:spacing w:after="0" w:line="240" w:lineRule="auto"/>
        <w:rPr>
          <w:rFonts w:ascii="Traditional Arabic" w:hAnsi="Traditional Arabic" w:cs="Traditional Arabic"/>
          <w:sz w:val="36"/>
          <w:szCs w:val="36"/>
          <w:rtl/>
          <w:lang w:bidi="ar-EG"/>
        </w:rPr>
      </w:pPr>
      <w:r w:rsidRPr="00D85BEE">
        <w:rPr>
          <w:rFonts w:ascii="Traditional Arabic" w:hAnsi="Traditional Arabic" w:cs="Traditional Arabic" w:hint="cs"/>
          <w:sz w:val="36"/>
          <w:szCs w:val="36"/>
          <w:rtl/>
          <w:lang w:bidi="ar-EG"/>
        </w:rPr>
        <w:t xml:space="preserve"> و إن قال آخر بل هذا يصار إليه عند الضرورة القصوى و لا يعتبر الحكم عام في حق كل واحد  , كان له في ذلك سلف </w:t>
      </w:r>
      <w:r w:rsidR="00AB3C48">
        <w:rPr>
          <w:rFonts w:ascii="Traditional Arabic" w:hAnsi="Traditional Arabic" w:cs="Traditional Arabic" w:hint="cs"/>
          <w:sz w:val="36"/>
          <w:szCs w:val="36"/>
          <w:rtl/>
          <w:lang w:bidi="ar-EG"/>
        </w:rPr>
        <w:t xml:space="preserve">, وهذا ما صارت إليه عائشة رضي الله عنها </w:t>
      </w:r>
      <w:r w:rsidR="00A44C2F">
        <w:rPr>
          <w:rFonts w:ascii="Traditional Arabic" w:hAnsi="Traditional Arabic" w:cs="Traditional Arabic" w:hint="cs"/>
          <w:sz w:val="36"/>
          <w:szCs w:val="36"/>
          <w:rtl/>
          <w:lang w:bidi="ar-EG"/>
        </w:rPr>
        <w:t>و</w:t>
      </w:r>
      <w:r w:rsidR="00AB3C48">
        <w:rPr>
          <w:rFonts w:ascii="Traditional Arabic" w:hAnsi="Traditional Arabic" w:cs="Traditional Arabic" w:hint="cs"/>
          <w:sz w:val="36"/>
          <w:szCs w:val="36"/>
          <w:rtl/>
          <w:lang w:bidi="ar-EG"/>
        </w:rPr>
        <w:t>لم تتعداه قيد أنملة</w:t>
      </w:r>
      <w:r w:rsidR="00A44C2F">
        <w:rPr>
          <w:rFonts w:ascii="Traditional Arabic" w:hAnsi="Traditional Arabic" w:cs="Traditional Arabic" w:hint="cs"/>
          <w:sz w:val="36"/>
          <w:szCs w:val="36"/>
          <w:rtl/>
          <w:lang w:bidi="ar-EG"/>
        </w:rPr>
        <w:t xml:space="preserve"> , ومن ذكر عنها غير ذلك فهو أفّاك آثم , يهرف بما لا يعرف , و عليه البيّنة على ما يقول</w:t>
      </w:r>
      <w:r w:rsidR="00AB3C48">
        <w:rPr>
          <w:rFonts w:ascii="Traditional Arabic" w:hAnsi="Traditional Arabic" w:cs="Traditional Arabic" w:hint="cs"/>
          <w:sz w:val="36"/>
          <w:szCs w:val="36"/>
          <w:rtl/>
          <w:lang w:bidi="ar-EG"/>
        </w:rPr>
        <w:t xml:space="preserve"> </w:t>
      </w:r>
      <w:r w:rsidRPr="00D85BEE">
        <w:rPr>
          <w:rFonts w:ascii="Traditional Arabic" w:hAnsi="Traditional Arabic" w:cs="Traditional Arabic" w:hint="cs"/>
          <w:sz w:val="36"/>
          <w:szCs w:val="36"/>
          <w:rtl/>
          <w:lang w:bidi="ar-EG"/>
        </w:rPr>
        <w:t xml:space="preserve">, والله </w:t>
      </w:r>
      <w:r w:rsidR="00FC2258">
        <w:rPr>
          <w:rFonts w:ascii="Traditional Arabic" w:hAnsi="Traditional Arabic" w:cs="Traditional Arabic" w:hint="cs"/>
          <w:sz w:val="36"/>
          <w:szCs w:val="36"/>
          <w:rtl/>
          <w:lang w:bidi="ar-EG"/>
        </w:rPr>
        <w:t xml:space="preserve">الموفق </w:t>
      </w:r>
    </w:p>
    <w:p w:rsidR="00E84A0D" w:rsidRPr="00350599" w:rsidRDefault="00CF4B70" w:rsidP="00567451">
      <w:pPr>
        <w:autoSpaceDE w:val="0"/>
        <w:autoSpaceDN w:val="0"/>
        <w:adjustRightInd w:val="0"/>
        <w:spacing w:after="0"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t>5</w:t>
      </w:r>
      <w:r w:rsidR="00FE4623" w:rsidRPr="00350599">
        <w:rPr>
          <w:rFonts w:ascii="Traditional Arabic" w:hAnsi="Traditional Arabic" w:cs="Traditional Arabic" w:hint="cs"/>
          <w:b/>
          <w:bCs/>
          <w:sz w:val="36"/>
          <w:szCs w:val="36"/>
          <w:rtl/>
          <w:lang w:bidi="ar-EG"/>
        </w:rPr>
        <w:t xml:space="preserve">- </w:t>
      </w:r>
      <w:r w:rsidR="00350599" w:rsidRPr="00350599">
        <w:rPr>
          <w:rFonts w:ascii="Traditional Arabic" w:hAnsi="Traditional Arabic" w:cs="Traditional Arabic" w:hint="cs"/>
          <w:b/>
          <w:bCs/>
          <w:sz w:val="36"/>
          <w:szCs w:val="36"/>
          <w:rtl/>
          <w:lang w:bidi="ar-EG"/>
        </w:rPr>
        <w:t>خروجها إلى الكوفة لقتال عليّ رضي الله عنه لأنها تبغضه :</w:t>
      </w:r>
    </w:p>
    <w:p w:rsidR="006F7970" w:rsidRDefault="00350599"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هذه التهمة هي أجلّ تهم الرافضة لأم المؤمنين عائشة رضي الله عنها , وبسببها نسجوا كل أكاذيبهم عليها , واتهموها بأبشع التهم , وقد قدّمنا في فصل </w:t>
      </w:r>
      <w:r w:rsidR="00340FA8">
        <w:rPr>
          <w:rFonts w:ascii="Traditional Arabic" w:hAnsi="Traditional Arabic" w:cs="Traditional Arabic" w:hint="cs"/>
          <w:sz w:val="36"/>
          <w:szCs w:val="36"/>
          <w:rtl/>
          <w:lang w:bidi="ar-EG"/>
        </w:rPr>
        <w:t xml:space="preserve">علاقة عائشة بآل البيت , بعض الكلام عمّا جرى بين عائشة و علي رضي الله عنهما جميعا , ونزيد ههنا بيانا و نقول , </w:t>
      </w:r>
    </w:p>
    <w:p w:rsidR="001D09B6" w:rsidRDefault="006F797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أولا : </w:t>
      </w:r>
      <w:r w:rsidR="00340FA8">
        <w:rPr>
          <w:rFonts w:ascii="Traditional Arabic" w:hAnsi="Traditional Arabic" w:cs="Traditional Arabic" w:hint="cs"/>
          <w:sz w:val="36"/>
          <w:szCs w:val="36"/>
          <w:rtl/>
          <w:lang w:bidi="ar-EG"/>
        </w:rPr>
        <w:t xml:space="preserve">أن عائشة رضي الله عنها ما خرجت إلى الكوفة لقتال عليّ رضي الله عنها , وهذا هو الثابت عند أهل السنّة و الجماعة , وهذا ما ندين الله به , و إنما خرجت للإصلاح بين الناس , و أن تطالب بدم عثمان بن عفان رضي الله تعالى عنه , </w:t>
      </w:r>
      <w:r w:rsidR="00E971EB">
        <w:rPr>
          <w:rFonts w:ascii="Traditional Arabic" w:hAnsi="Traditional Arabic" w:cs="Traditional Arabic" w:hint="cs"/>
          <w:sz w:val="36"/>
          <w:szCs w:val="36"/>
          <w:rtl/>
          <w:lang w:bidi="ar-EG"/>
        </w:rPr>
        <w:t>ونحن نستدل على ذلك بحديث كلاب الحوأب , الذي يستدلّون هم به , عل</w:t>
      </w:r>
      <w:r w:rsidR="005B4723">
        <w:rPr>
          <w:rFonts w:ascii="Traditional Arabic" w:hAnsi="Traditional Arabic" w:cs="Traditional Arabic" w:hint="cs"/>
          <w:sz w:val="36"/>
          <w:szCs w:val="36"/>
          <w:rtl/>
          <w:lang w:bidi="ar-EG"/>
        </w:rPr>
        <w:t xml:space="preserve">يها أنها خرجت من بيتها و خالفت أمر الله عزّ وجلّ { وقرن في بيوتكنّ } , وهذا الفهم إنما جاء من باب التمسّك بظاهر الآية , لا بفقهها , والمعنى كما هو معلوم أن القرار في البيت لهنّ لا يكون </w:t>
      </w:r>
      <w:r>
        <w:rPr>
          <w:rFonts w:ascii="Traditional Arabic" w:hAnsi="Traditional Arabic" w:cs="Traditional Arabic" w:hint="cs"/>
          <w:sz w:val="36"/>
          <w:szCs w:val="36"/>
          <w:rtl/>
          <w:lang w:bidi="ar-EG"/>
        </w:rPr>
        <w:t xml:space="preserve">دائما </w:t>
      </w:r>
      <w:r w:rsidR="005B4723">
        <w:rPr>
          <w:rFonts w:ascii="Traditional Arabic" w:hAnsi="Traditional Arabic" w:cs="Traditional Arabic" w:hint="cs"/>
          <w:sz w:val="36"/>
          <w:szCs w:val="36"/>
          <w:rtl/>
          <w:lang w:bidi="ar-EG"/>
        </w:rPr>
        <w:t>أبدا , فهي تخرج إلى الصلاة , و تخرج إلى العيد</w:t>
      </w:r>
      <w:r>
        <w:rPr>
          <w:rFonts w:ascii="Traditional Arabic" w:hAnsi="Traditional Arabic" w:cs="Traditional Arabic" w:hint="cs"/>
          <w:sz w:val="36"/>
          <w:szCs w:val="36"/>
          <w:rtl/>
          <w:lang w:bidi="ar-EG"/>
        </w:rPr>
        <w:t>ين</w:t>
      </w:r>
      <w:r w:rsidR="005B4723">
        <w:rPr>
          <w:rFonts w:ascii="Traditional Arabic" w:hAnsi="Traditional Arabic" w:cs="Traditional Arabic" w:hint="cs"/>
          <w:sz w:val="36"/>
          <w:szCs w:val="36"/>
          <w:rtl/>
          <w:lang w:bidi="ar-EG"/>
        </w:rPr>
        <w:t xml:space="preserve"> , وتخرج إلى </w:t>
      </w:r>
      <w:r w:rsidR="00B734F6">
        <w:rPr>
          <w:rFonts w:ascii="Traditional Arabic" w:hAnsi="Traditional Arabic" w:cs="Traditional Arabic" w:hint="cs"/>
          <w:sz w:val="36"/>
          <w:szCs w:val="36"/>
          <w:rtl/>
          <w:lang w:bidi="ar-EG"/>
        </w:rPr>
        <w:t xml:space="preserve">والديها , وتخرج إلى حاجتها , وتخرج إلى الحج و العمرة , وغير ذلك من أسباب الخروج , وهذا ظاهر , يعني طالما كان الخروج لمصلحة </w:t>
      </w:r>
      <w:r w:rsidR="00E16C09">
        <w:rPr>
          <w:rFonts w:ascii="Traditional Arabic" w:hAnsi="Traditional Arabic" w:cs="Traditional Arabic" w:hint="cs"/>
          <w:sz w:val="36"/>
          <w:szCs w:val="36"/>
          <w:rtl/>
          <w:lang w:bidi="ar-EG"/>
        </w:rPr>
        <w:t>, فلا بأس و لا يخالف في ذلك إلا غير عاقل , و خروجها إلى الكوفة كان لإصلاح ما كان بين المسلمين</w:t>
      </w:r>
      <w:r w:rsidR="007C4E38">
        <w:rPr>
          <w:rFonts w:ascii="Traditional Arabic" w:hAnsi="Traditional Arabic" w:cs="Traditional Arabic" w:hint="cs"/>
          <w:sz w:val="36"/>
          <w:szCs w:val="36"/>
          <w:rtl/>
          <w:lang w:bidi="ar-EG"/>
        </w:rPr>
        <w:t xml:space="preserve"> , كما تبيّن لها من رأيها و اجتهادها</w:t>
      </w:r>
      <w:r w:rsidR="00E16C09">
        <w:rPr>
          <w:rFonts w:ascii="Traditional Arabic" w:hAnsi="Traditional Arabic" w:cs="Traditional Arabic" w:hint="cs"/>
          <w:sz w:val="36"/>
          <w:szCs w:val="36"/>
          <w:rtl/>
          <w:lang w:bidi="ar-EG"/>
        </w:rPr>
        <w:t xml:space="preserve"> , المطالبين بدم عثمان و </w:t>
      </w:r>
      <w:r w:rsidR="003873D4">
        <w:rPr>
          <w:rFonts w:ascii="Traditional Arabic" w:hAnsi="Traditional Arabic" w:cs="Traditional Arabic" w:hint="cs"/>
          <w:sz w:val="36"/>
          <w:szCs w:val="36"/>
          <w:rtl/>
          <w:lang w:bidi="ar-EG"/>
        </w:rPr>
        <w:t xml:space="preserve">ممن يطلب المهلة لذلك , ورأت أن خروجها ذلك هو من المصلحة التي لا تنافي ظاهر الآية , </w:t>
      </w:r>
      <w:r w:rsidR="00A205B7">
        <w:rPr>
          <w:rFonts w:ascii="Traditional Arabic" w:hAnsi="Traditional Arabic" w:cs="Traditional Arabic" w:hint="cs"/>
          <w:sz w:val="36"/>
          <w:szCs w:val="36"/>
          <w:rtl/>
          <w:lang w:bidi="ar-EG"/>
        </w:rPr>
        <w:t xml:space="preserve">فلما سارت مع المسلمين </w:t>
      </w:r>
      <w:r w:rsidR="001D09B6">
        <w:rPr>
          <w:rFonts w:ascii="Traditional Arabic" w:hAnsi="Traditional Arabic" w:cs="Traditional Arabic" w:hint="cs"/>
          <w:sz w:val="36"/>
          <w:szCs w:val="36"/>
          <w:rtl/>
          <w:lang w:bidi="ar-EG"/>
        </w:rPr>
        <w:t xml:space="preserve">و </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بلغت</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مياه</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بني</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عامر</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ليلا</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نبحت</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الكلاب</w:t>
      </w:r>
      <w:r w:rsidR="001D09B6" w:rsidRPr="001D09B6">
        <w:rPr>
          <w:rFonts w:ascii="Traditional Arabic" w:hAnsi="Traditional Arabic" w:cs="Traditional Arabic"/>
          <w:sz w:val="36"/>
          <w:szCs w:val="36"/>
          <w:rtl/>
          <w:lang w:bidi="ar-EG"/>
        </w:rPr>
        <w:t xml:space="preserve"> </w:t>
      </w:r>
      <w:r w:rsidR="001D09B6" w:rsidRPr="001D09B6">
        <w:rPr>
          <w:rFonts w:ascii="Traditional Arabic" w:hAnsi="Traditional Arabic" w:cs="Traditional Arabic" w:hint="cs"/>
          <w:sz w:val="36"/>
          <w:szCs w:val="36"/>
          <w:rtl/>
          <w:lang w:bidi="ar-EG"/>
        </w:rPr>
        <w:t>،</w:t>
      </w:r>
      <w:r w:rsidR="001D09B6" w:rsidRPr="001D09B6">
        <w:rPr>
          <w:rFonts w:ascii="Traditional Arabic" w:hAnsi="Traditional Arabic" w:cs="Traditional Arabic"/>
          <w:sz w:val="36"/>
          <w:szCs w:val="36"/>
          <w:rtl/>
          <w:lang w:bidi="ar-EG"/>
        </w:rPr>
        <w:t xml:space="preserve"> </w:t>
      </w:r>
    </w:p>
    <w:p w:rsidR="001D09B6" w:rsidRDefault="001D09B6" w:rsidP="00567451">
      <w:pPr>
        <w:autoSpaceDE w:val="0"/>
        <w:autoSpaceDN w:val="0"/>
        <w:adjustRightInd w:val="0"/>
        <w:spacing w:after="0" w:line="240" w:lineRule="auto"/>
        <w:rPr>
          <w:rFonts w:ascii="Traditional Arabic" w:hAnsi="Traditional Arabic" w:cs="Traditional Arabic"/>
          <w:sz w:val="36"/>
          <w:szCs w:val="36"/>
          <w:rtl/>
          <w:lang w:bidi="ar-EG"/>
        </w:rPr>
      </w:pPr>
      <w:r w:rsidRPr="001D09B6">
        <w:rPr>
          <w:rFonts w:ascii="Traditional Arabic" w:hAnsi="Traditional Arabic" w:cs="Traditional Arabic" w:hint="cs"/>
          <w:sz w:val="36"/>
          <w:szCs w:val="36"/>
          <w:rtl/>
          <w:lang w:bidi="ar-EG"/>
        </w:rPr>
        <w:t>قالت</w:t>
      </w:r>
      <w:r w:rsidRPr="001D09B6">
        <w:rPr>
          <w:rFonts w:ascii="Traditional Arabic" w:hAnsi="Traditional Arabic" w:cs="Traditional Arabic"/>
          <w:sz w:val="36"/>
          <w:szCs w:val="36"/>
          <w:rtl/>
          <w:lang w:bidi="ar-EG"/>
        </w:rPr>
        <w:t xml:space="preserve"> : </w:t>
      </w:r>
      <w:r w:rsidRPr="001D09B6">
        <w:rPr>
          <w:rFonts w:ascii="Traditional Arabic" w:hAnsi="Traditional Arabic" w:cs="Traditional Arabic" w:hint="cs"/>
          <w:sz w:val="36"/>
          <w:szCs w:val="36"/>
          <w:rtl/>
          <w:lang w:bidi="ar-EG"/>
        </w:rPr>
        <w:t>أي</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ماء</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هذا</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w:t>
      </w:r>
      <w:r w:rsidRPr="001D09B6">
        <w:rPr>
          <w:rFonts w:ascii="Traditional Arabic" w:hAnsi="Traditional Arabic" w:cs="Traditional Arabic"/>
          <w:sz w:val="36"/>
          <w:szCs w:val="36"/>
          <w:rtl/>
          <w:lang w:bidi="ar-EG"/>
        </w:rPr>
        <w:t xml:space="preserve"> </w:t>
      </w:r>
    </w:p>
    <w:p w:rsidR="001D09B6" w:rsidRDefault="001D09B6" w:rsidP="00567451">
      <w:pPr>
        <w:autoSpaceDE w:val="0"/>
        <w:autoSpaceDN w:val="0"/>
        <w:adjustRightInd w:val="0"/>
        <w:spacing w:after="0" w:line="240" w:lineRule="auto"/>
        <w:rPr>
          <w:rFonts w:ascii="Traditional Arabic" w:hAnsi="Traditional Arabic" w:cs="Traditional Arabic"/>
          <w:sz w:val="36"/>
          <w:szCs w:val="36"/>
          <w:rtl/>
          <w:lang w:bidi="ar-EG"/>
        </w:rPr>
      </w:pPr>
      <w:r w:rsidRPr="001D09B6">
        <w:rPr>
          <w:rFonts w:ascii="Traditional Arabic" w:hAnsi="Traditional Arabic" w:cs="Traditional Arabic" w:hint="cs"/>
          <w:sz w:val="36"/>
          <w:szCs w:val="36"/>
          <w:rtl/>
          <w:lang w:bidi="ar-EG"/>
        </w:rPr>
        <w:t>قالوا</w:t>
      </w:r>
      <w:r w:rsidRPr="001D09B6">
        <w:rPr>
          <w:rFonts w:ascii="Traditional Arabic" w:hAnsi="Traditional Arabic" w:cs="Traditional Arabic"/>
          <w:sz w:val="36"/>
          <w:szCs w:val="36"/>
          <w:rtl/>
          <w:lang w:bidi="ar-EG"/>
        </w:rPr>
        <w:t xml:space="preserve"> : </w:t>
      </w:r>
      <w:r w:rsidRPr="001D09B6">
        <w:rPr>
          <w:rFonts w:ascii="Traditional Arabic" w:hAnsi="Traditional Arabic" w:cs="Traditional Arabic" w:hint="cs"/>
          <w:sz w:val="36"/>
          <w:szCs w:val="36"/>
          <w:rtl/>
          <w:lang w:bidi="ar-EG"/>
        </w:rPr>
        <w:t>ماء</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الحوأب</w:t>
      </w:r>
      <w:r w:rsidRPr="001D09B6">
        <w:rPr>
          <w:rFonts w:ascii="Traditional Arabic" w:hAnsi="Traditional Arabic" w:cs="Traditional Arabic"/>
          <w:sz w:val="36"/>
          <w:szCs w:val="36"/>
          <w:rtl/>
          <w:lang w:bidi="ar-EG"/>
        </w:rPr>
        <w:t xml:space="preserve"> </w:t>
      </w:r>
    </w:p>
    <w:p w:rsidR="001D09B6" w:rsidRDefault="001D09B6" w:rsidP="00567451">
      <w:pPr>
        <w:autoSpaceDE w:val="0"/>
        <w:autoSpaceDN w:val="0"/>
        <w:adjustRightInd w:val="0"/>
        <w:spacing w:after="0" w:line="240" w:lineRule="auto"/>
        <w:rPr>
          <w:rFonts w:ascii="Traditional Arabic" w:hAnsi="Traditional Arabic" w:cs="Traditional Arabic"/>
          <w:sz w:val="36"/>
          <w:szCs w:val="36"/>
          <w:rtl/>
          <w:lang w:bidi="ar-EG"/>
        </w:rPr>
      </w:pPr>
      <w:r w:rsidRPr="001D09B6">
        <w:rPr>
          <w:rFonts w:ascii="Traditional Arabic" w:hAnsi="Traditional Arabic" w:cs="Traditional Arabic" w:hint="cs"/>
          <w:sz w:val="36"/>
          <w:szCs w:val="36"/>
          <w:rtl/>
          <w:lang w:bidi="ar-EG"/>
        </w:rPr>
        <w:t>قالت</w:t>
      </w:r>
      <w:r w:rsidRPr="001D09B6">
        <w:rPr>
          <w:rFonts w:ascii="Traditional Arabic" w:hAnsi="Traditional Arabic" w:cs="Traditional Arabic"/>
          <w:sz w:val="36"/>
          <w:szCs w:val="36"/>
          <w:rtl/>
          <w:lang w:bidi="ar-EG"/>
        </w:rPr>
        <w:t xml:space="preserve"> : </w:t>
      </w:r>
      <w:r w:rsidRPr="001D09B6">
        <w:rPr>
          <w:rFonts w:ascii="Traditional Arabic" w:hAnsi="Traditional Arabic" w:cs="Traditional Arabic" w:hint="cs"/>
          <w:sz w:val="36"/>
          <w:szCs w:val="36"/>
          <w:rtl/>
          <w:lang w:bidi="ar-EG"/>
        </w:rPr>
        <w:t>ما</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أظنني</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إلا</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أني</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راجعة</w:t>
      </w:r>
      <w:r w:rsidRPr="001D09B6">
        <w:rPr>
          <w:rFonts w:ascii="Traditional Arabic" w:hAnsi="Traditional Arabic" w:cs="Traditional Arabic"/>
          <w:sz w:val="36"/>
          <w:szCs w:val="36"/>
          <w:rtl/>
          <w:lang w:bidi="ar-EG"/>
        </w:rPr>
        <w:t xml:space="preserve"> </w:t>
      </w:r>
    </w:p>
    <w:p w:rsidR="001D09B6" w:rsidRDefault="001D09B6" w:rsidP="00567451">
      <w:pPr>
        <w:autoSpaceDE w:val="0"/>
        <w:autoSpaceDN w:val="0"/>
        <w:adjustRightInd w:val="0"/>
        <w:spacing w:after="0" w:line="240" w:lineRule="auto"/>
        <w:rPr>
          <w:rFonts w:ascii="Traditional Arabic" w:hAnsi="Traditional Arabic" w:cs="Traditional Arabic"/>
          <w:sz w:val="36"/>
          <w:szCs w:val="36"/>
          <w:rtl/>
          <w:lang w:bidi="ar-EG"/>
        </w:rPr>
      </w:pPr>
      <w:r w:rsidRPr="001D09B6">
        <w:rPr>
          <w:rFonts w:ascii="Traditional Arabic" w:hAnsi="Traditional Arabic" w:cs="Traditional Arabic" w:hint="cs"/>
          <w:sz w:val="36"/>
          <w:szCs w:val="36"/>
          <w:rtl/>
          <w:lang w:bidi="ar-EG"/>
        </w:rPr>
        <w:t>فقال</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بعض</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من</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كان</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معها</w:t>
      </w:r>
      <w:r w:rsidRPr="001D09B6">
        <w:rPr>
          <w:rFonts w:ascii="Traditional Arabic" w:hAnsi="Traditional Arabic" w:cs="Traditional Arabic"/>
          <w:sz w:val="36"/>
          <w:szCs w:val="36"/>
          <w:rtl/>
          <w:lang w:bidi="ar-EG"/>
        </w:rPr>
        <w:t xml:space="preserve"> : </w:t>
      </w:r>
      <w:r w:rsidRPr="001D09B6">
        <w:rPr>
          <w:rFonts w:ascii="Traditional Arabic" w:hAnsi="Traditional Arabic" w:cs="Traditional Arabic" w:hint="cs"/>
          <w:sz w:val="36"/>
          <w:szCs w:val="36"/>
          <w:rtl/>
          <w:lang w:bidi="ar-EG"/>
        </w:rPr>
        <w:t>بل</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تقدمين</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فيراك</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المسلمون</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فيصلح</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الله</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عز</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وجل</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ذات</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بينهم</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w:t>
      </w:r>
      <w:r w:rsidRPr="001D09B6">
        <w:rPr>
          <w:rFonts w:ascii="Traditional Arabic" w:hAnsi="Traditional Arabic" w:cs="Traditional Arabic"/>
          <w:sz w:val="36"/>
          <w:szCs w:val="36"/>
          <w:rtl/>
          <w:lang w:bidi="ar-EG"/>
        </w:rPr>
        <w:t xml:space="preserve"> </w:t>
      </w:r>
    </w:p>
    <w:p w:rsidR="00350599" w:rsidRDefault="001D09B6" w:rsidP="00567451">
      <w:pPr>
        <w:autoSpaceDE w:val="0"/>
        <w:autoSpaceDN w:val="0"/>
        <w:adjustRightInd w:val="0"/>
        <w:spacing w:after="0" w:line="240" w:lineRule="auto"/>
        <w:rPr>
          <w:rFonts w:ascii="Traditional Arabic" w:hAnsi="Traditional Arabic" w:cs="Traditional Arabic"/>
          <w:sz w:val="36"/>
          <w:szCs w:val="36"/>
          <w:rtl/>
          <w:lang w:bidi="ar-EG"/>
        </w:rPr>
      </w:pPr>
      <w:r w:rsidRPr="001D09B6">
        <w:rPr>
          <w:rFonts w:ascii="Traditional Arabic" w:hAnsi="Traditional Arabic" w:cs="Traditional Arabic" w:hint="cs"/>
          <w:sz w:val="36"/>
          <w:szCs w:val="36"/>
          <w:rtl/>
          <w:lang w:bidi="ar-EG"/>
        </w:rPr>
        <w:t>قالت</w:t>
      </w:r>
      <w:r w:rsidRPr="001D09B6">
        <w:rPr>
          <w:rFonts w:ascii="Traditional Arabic" w:hAnsi="Traditional Arabic" w:cs="Traditional Arabic"/>
          <w:sz w:val="36"/>
          <w:szCs w:val="36"/>
          <w:rtl/>
          <w:lang w:bidi="ar-EG"/>
        </w:rPr>
        <w:t xml:space="preserve"> : </w:t>
      </w:r>
      <w:r w:rsidRPr="001D09B6">
        <w:rPr>
          <w:rFonts w:ascii="Traditional Arabic" w:hAnsi="Traditional Arabic" w:cs="Traditional Arabic" w:hint="cs"/>
          <w:sz w:val="36"/>
          <w:szCs w:val="36"/>
          <w:rtl/>
          <w:lang w:bidi="ar-EG"/>
        </w:rPr>
        <w:t>إن</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رسول</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الله</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صلى</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الله</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عليه</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وسلم</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قال</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لنا</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ذات</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يوم</w:t>
      </w:r>
      <w:r w:rsidRPr="001D09B6">
        <w:rPr>
          <w:rFonts w:ascii="Traditional Arabic" w:hAnsi="Traditional Arabic" w:cs="Traditional Arabic"/>
          <w:sz w:val="36"/>
          <w:szCs w:val="36"/>
          <w:rtl/>
          <w:lang w:bidi="ar-EG"/>
        </w:rPr>
        <w:t xml:space="preserve"> : " </w:t>
      </w:r>
      <w:r w:rsidRPr="001D09B6">
        <w:rPr>
          <w:rFonts w:ascii="Traditional Arabic" w:hAnsi="Traditional Arabic" w:cs="Traditional Arabic" w:hint="cs"/>
          <w:sz w:val="36"/>
          <w:szCs w:val="36"/>
          <w:rtl/>
          <w:lang w:bidi="ar-EG"/>
        </w:rPr>
        <w:t>كيف</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بإحداكن</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تنبح</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عليها</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كلاب</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الحوأب</w:t>
      </w:r>
      <w:r w:rsidRPr="001D09B6">
        <w:rPr>
          <w:rFonts w:ascii="Traditional Arabic" w:hAnsi="Traditional Arabic" w:cs="Traditional Arabic"/>
          <w:sz w:val="36"/>
          <w:szCs w:val="36"/>
          <w:rtl/>
          <w:lang w:bidi="ar-EG"/>
        </w:rPr>
        <w:t xml:space="preserve"> </w:t>
      </w:r>
      <w:r w:rsidRPr="001D09B6">
        <w:rPr>
          <w:rFonts w:ascii="Traditional Arabic" w:hAnsi="Traditional Arabic" w:cs="Traditional Arabic" w:hint="cs"/>
          <w:sz w:val="36"/>
          <w:szCs w:val="36"/>
          <w:rtl/>
          <w:lang w:bidi="ar-EG"/>
        </w:rPr>
        <w:t>؟</w:t>
      </w:r>
      <w:r w:rsidRPr="001D09B6">
        <w:rPr>
          <w:rFonts w:ascii="Traditional Arabic" w:hAnsi="Traditional Arabic" w:cs="Traditional Arabic"/>
          <w:sz w:val="36"/>
          <w:szCs w:val="36"/>
          <w:rtl/>
          <w:lang w:bidi="ar-EG"/>
        </w:rPr>
        <w:t xml:space="preserve"> "</w:t>
      </w:r>
      <w:r w:rsidR="005734CF">
        <w:rPr>
          <w:rStyle w:val="a4"/>
          <w:rFonts w:ascii="Traditional Arabic" w:hAnsi="Traditional Arabic" w:cs="Traditional Arabic"/>
          <w:sz w:val="36"/>
          <w:szCs w:val="36"/>
          <w:rtl/>
          <w:lang w:bidi="ar-EG"/>
        </w:rPr>
        <w:footnoteReference w:id="237"/>
      </w:r>
    </w:p>
    <w:p w:rsidR="00A77BDE" w:rsidRDefault="00A77BD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فها هي عائشة كانت تريد العودة أدراجها , ولكن من كان معها , حثّها على الخروج بهذه الوصيّة , الإصلاح بين المسلمين , لذلك هي ما رضيت قطّ عن صنيعها ذلك  وهذا ,</w:t>
      </w:r>
    </w:p>
    <w:p w:rsidR="00A77BDE" w:rsidRDefault="00A77BD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ثانيا : أنها كانت</w:t>
      </w:r>
      <w:r w:rsidR="00793B13">
        <w:rPr>
          <w:rFonts w:ascii="Traditional Arabic" w:hAnsi="Traditional Arabic" w:cs="Traditional Arabic" w:hint="cs"/>
          <w:sz w:val="36"/>
          <w:szCs w:val="36"/>
          <w:rtl/>
          <w:lang w:bidi="ar-EG"/>
        </w:rPr>
        <w:t xml:space="preserve"> </w:t>
      </w:r>
      <w:r w:rsidR="002F7295">
        <w:rPr>
          <w:rFonts w:ascii="Traditional Arabic" w:hAnsi="Traditional Arabic" w:cs="Traditional Arabic" w:hint="cs"/>
          <w:sz w:val="36"/>
          <w:szCs w:val="36"/>
          <w:rtl/>
          <w:lang w:bidi="ar-EG"/>
        </w:rPr>
        <w:t>تقول لوددت إذا متّ و كنت نسيا منسيّا</w:t>
      </w:r>
      <w:r w:rsidR="00420DD1">
        <w:rPr>
          <w:rStyle w:val="a4"/>
          <w:rFonts w:ascii="Traditional Arabic" w:hAnsi="Traditional Arabic" w:cs="Traditional Arabic"/>
          <w:sz w:val="36"/>
          <w:szCs w:val="36"/>
          <w:rtl/>
          <w:lang w:bidi="ar-EG"/>
        </w:rPr>
        <w:footnoteReference w:id="238"/>
      </w:r>
      <w:r w:rsidR="002F7295">
        <w:rPr>
          <w:rFonts w:ascii="Traditional Arabic" w:hAnsi="Traditional Arabic" w:cs="Traditional Arabic" w:hint="cs"/>
          <w:sz w:val="36"/>
          <w:szCs w:val="36"/>
          <w:rtl/>
          <w:lang w:bidi="ar-EG"/>
        </w:rPr>
        <w:t xml:space="preserve"> </w:t>
      </w:r>
      <w:r w:rsidR="00420DD1">
        <w:rPr>
          <w:rFonts w:ascii="Traditional Arabic" w:hAnsi="Traditional Arabic" w:cs="Traditional Arabic" w:hint="cs"/>
          <w:sz w:val="36"/>
          <w:szCs w:val="36"/>
          <w:rtl/>
          <w:lang w:bidi="ar-EG"/>
        </w:rPr>
        <w:t>,</w:t>
      </w:r>
      <w:r w:rsidR="00EB15E7">
        <w:rPr>
          <w:rFonts w:ascii="Traditional Arabic" w:hAnsi="Traditional Arabic" w:cs="Traditional Arabic" w:hint="cs"/>
          <w:sz w:val="36"/>
          <w:szCs w:val="36"/>
          <w:rtl/>
          <w:lang w:bidi="ar-EG"/>
        </w:rPr>
        <w:t xml:space="preserve"> وروي أنها كانت </w:t>
      </w:r>
      <w:r w:rsidR="00245D24">
        <w:rPr>
          <w:rFonts w:ascii="Traditional Arabic" w:hAnsi="Traditional Arabic" w:cs="Traditional Arabic" w:hint="cs"/>
          <w:sz w:val="36"/>
          <w:szCs w:val="36"/>
          <w:rtl/>
          <w:lang w:bidi="ar-EG"/>
        </w:rPr>
        <w:t>إ</w:t>
      </w:r>
      <w:r w:rsidR="00EB15E7">
        <w:rPr>
          <w:rFonts w:ascii="Traditional Arabic" w:hAnsi="Traditional Arabic" w:cs="Traditional Arabic" w:hint="cs"/>
          <w:sz w:val="36"/>
          <w:szCs w:val="36"/>
          <w:rtl/>
          <w:lang w:bidi="ar-EG"/>
        </w:rPr>
        <w:t>ذا ذكرت ذلك تبكي حتى تبلّ خمارها ,</w:t>
      </w:r>
      <w:r w:rsidR="00970C52">
        <w:rPr>
          <w:rFonts w:ascii="Traditional Arabic" w:hAnsi="Traditional Arabic" w:cs="Traditional Arabic" w:hint="cs"/>
          <w:sz w:val="36"/>
          <w:szCs w:val="36"/>
          <w:rtl/>
          <w:lang w:bidi="ar-EG"/>
        </w:rPr>
        <w:t xml:space="preserve"> ولم يكن يوم الجمل لهؤلاء قصد في الاقتتال , </w:t>
      </w:r>
      <w:r w:rsidR="00CE3543">
        <w:rPr>
          <w:rFonts w:ascii="Traditional Arabic" w:hAnsi="Traditional Arabic" w:cs="Traditional Arabic" w:hint="cs"/>
          <w:sz w:val="36"/>
          <w:szCs w:val="36"/>
          <w:rtl/>
          <w:lang w:bidi="ar-EG"/>
        </w:rPr>
        <w:t xml:space="preserve">ولكن وقع بغير اختيارهم , فإنه لما تراسل عليّ و طلحة و الزبير , و قصدوا الاتفاق على المصلحة , و أنّهم إذا تمكنوا </w:t>
      </w:r>
      <w:r w:rsidR="005B19FA">
        <w:rPr>
          <w:rFonts w:ascii="Traditional Arabic" w:hAnsi="Traditional Arabic" w:cs="Traditional Arabic" w:hint="cs"/>
          <w:sz w:val="36"/>
          <w:szCs w:val="36"/>
          <w:rtl/>
          <w:lang w:bidi="ar-EG"/>
        </w:rPr>
        <w:t xml:space="preserve">طلبوا قتلة عثمان أهل الفتنة , وكان علي غير راض بقتل عثمان </w:t>
      </w:r>
      <w:r w:rsidR="00C47CC0">
        <w:rPr>
          <w:rFonts w:ascii="Traditional Arabic" w:hAnsi="Traditional Arabic" w:cs="Traditional Arabic" w:hint="cs"/>
          <w:sz w:val="36"/>
          <w:szCs w:val="36"/>
          <w:rtl/>
          <w:lang w:bidi="ar-EG"/>
        </w:rPr>
        <w:t xml:space="preserve">و لا معينا عليه , كما كان يحلف فيقول " والله ما قتلت عثمان و لا مالأت على قتله " , وهو الصادق البارّ في يمينه </w:t>
      </w:r>
      <w:r w:rsidR="0008184C">
        <w:rPr>
          <w:rFonts w:ascii="Traditional Arabic" w:hAnsi="Traditional Arabic" w:cs="Traditional Arabic" w:hint="cs"/>
          <w:sz w:val="36"/>
          <w:szCs w:val="36"/>
          <w:rtl/>
          <w:lang w:bidi="ar-EG"/>
        </w:rPr>
        <w:t xml:space="preserve">, فخشي القتله أن يتفق علي معهم على إمساك القتلة </w:t>
      </w:r>
      <w:r w:rsidR="00F53062">
        <w:rPr>
          <w:rFonts w:ascii="Traditional Arabic" w:hAnsi="Traditional Arabic" w:cs="Traditional Arabic" w:hint="cs"/>
          <w:sz w:val="36"/>
          <w:szCs w:val="36"/>
          <w:rtl/>
          <w:lang w:bidi="ar-EG"/>
        </w:rPr>
        <w:t xml:space="preserve">, فحملوا على عسكر طلحة و الزبير , فظن طلحة و الزبير أن عليا حمل عليهم , فحملوا دفعا عن أنفسهم , فظنّ علي أنهم حملوا عليه </w:t>
      </w:r>
      <w:r w:rsidR="00DB67FD">
        <w:rPr>
          <w:rFonts w:ascii="Traditional Arabic" w:hAnsi="Traditional Arabic" w:cs="Traditional Arabic" w:hint="cs"/>
          <w:sz w:val="36"/>
          <w:szCs w:val="36"/>
          <w:rtl/>
          <w:lang w:bidi="ar-EG"/>
        </w:rPr>
        <w:t>, فحمل دفعا عن نفسه , فوقعت الفتنة بغير اختيارهم , وعائشة رضي الله عنها راكبة , لا قاتلت و لا أمرت بقتال . هكذا ذكره غير واحد من أهل المعرفة بالأخبار .</w:t>
      </w:r>
      <w:r w:rsidR="00DB67FD">
        <w:rPr>
          <w:rStyle w:val="a4"/>
          <w:rFonts w:ascii="Traditional Arabic" w:hAnsi="Traditional Arabic" w:cs="Traditional Arabic"/>
          <w:sz w:val="36"/>
          <w:szCs w:val="36"/>
          <w:rtl/>
          <w:lang w:bidi="ar-EG"/>
        </w:rPr>
        <w:footnoteReference w:id="239"/>
      </w:r>
      <w:r w:rsidR="00EB15E7">
        <w:rPr>
          <w:rFonts w:ascii="Traditional Arabic" w:hAnsi="Traditional Arabic" w:cs="Traditional Arabic" w:hint="cs"/>
          <w:sz w:val="36"/>
          <w:szCs w:val="36"/>
          <w:rtl/>
          <w:lang w:bidi="ar-EG"/>
        </w:rPr>
        <w:t xml:space="preserve"> </w:t>
      </w:r>
    </w:p>
    <w:p w:rsidR="00827011" w:rsidRDefault="00827011"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وأما قولهم أن رسول الله صلّى الله عليه وسلّم قال لها " تقاتلين عليا و أنت ظالمة له " فهذا من الكذب و لا يعرف ذلك في كتب السنّة المعتمدة , ولا أي كتاب , وهو من افتراءات الشيعة .</w:t>
      </w:r>
      <w:r>
        <w:rPr>
          <w:rStyle w:val="a4"/>
          <w:rFonts w:ascii="Traditional Arabic" w:hAnsi="Traditional Arabic" w:cs="Traditional Arabic"/>
          <w:sz w:val="36"/>
          <w:szCs w:val="36"/>
          <w:rtl/>
          <w:lang w:bidi="ar-EG"/>
        </w:rPr>
        <w:footnoteReference w:id="240"/>
      </w:r>
    </w:p>
    <w:p w:rsidR="00934D96" w:rsidRDefault="00934D9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ثالثا : قد قدّمنا في الفصل المذكور آنفا , ماذا فعل</w:t>
      </w:r>
      <w:r w:rsidR="00150DB7">
        <w:rPr>
          <w:rFonts w:ascii="Traditional Arabic" w:hAnsi="Traditional Arabic" w:cs="Traditional Arabic" w:hint="cs"/>
          <w:sz w:val="36"/>
          <w:szCs w:val="36"/>
          <w:rtl/>
          <w:lang w:bidi="ar-EG"/>
        </w:rPr>
        <w:t xml:space="preserve"> عليّ رضي الله معها عند رجعتها إلى المدينة , وقولهم أنّها تبغض عليا , كلام غير سليم , </w:t>
      </w:r>
      <w:r w:rsidR="00641684">
        <w:rPr>
          <w:rFonts w:ascii="Traditional Arabic" w:hAnsi="Traditional Arabic" w:cs="Traditional Arabic" w:hint="cs"/>
          <w:sz w:val="36"/>
          <w:szCs w:val="36"/>
          <w:rtl/>
          <w:lang w:bidi="ar-EG"/>
        </w:rPr>
        <w:t>والثابت عندنا أهل السنّة غير ذلك , فاسمع إذا :</w:t>
      </w:r>
    </w:p>
    <w:p w:rsidR="00DC44D6" w:rsidRDefault="00641684" w:rsidP="00567451">
      <w:pPr>
        <w:autoSpaceDE w:val="0"/>
        <w:autoSpaceDN w:val="0"/>
        <w:adjustRightInd w:val="0"/>
        <w:spacing w:after="0" w:line="240" w:lineRule="auto"/>
        <w:rPr>
          <w:rFonts w:ascii="Traditional Arabic" w:hAnsi="Traditional Arabic" w:cs="Traditional Arabic"/>
          <w:sz w:val="36"/>
          <w:szCs w:val="36"/>
          <w:rtl/>
          <w:lang w:bidi="ar-EG"/>
        </w:rPr>
      </w:pPr>
      <w:r w:rsidRPr="00641684">
        <w:rPr>
          <w:rFonts w:ascii="Traditional Arabic" w:hAnsi="Traditional Arabic" w:cs="Traditional Arabic" w:hint="cs"/>
          <w:sz w:val="36"/>
          <w:szCs w:val="36"/>
          <w:rtl/>
          <w:lang w:bidi="ar-EG"/>
        </w:rPr>
        <w:t>قالت</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عائشة</w:t>
      </w:r>
      <w:r w:rsidRPr="00641684">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 xml:space="preserve"> رضي الله عنها لمسروق</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عندك</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علم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من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ذي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الثدية</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الذي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أصابه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علي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رضي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الله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عنه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في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الحرورية</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w:t>
      </w:r>
      <w:r w:rsidRPr="00641684">
        <w:rPr>
          <w:rFonts w:ascii="Traditional Arabic" w:hAnsi="Traditional Arabic" w:cs="Traditional Arabic"/>
          <w:sz w:val="36"/>
          <w:szCs w:val="36"/>
          <w:rtl/>
          <w:lang w:bidi="ar-EG"/>
        </w:rPr>
        <w:t xml:space="preserve"> " </w:t>
      </w:r>
    </w:p>
    <w:p w:rsidR="00DC44D6" w:rsidRDefault="00641684" w:rsidP="00567451">
      <w:pPr>
        <w:autoSpaceDE w:val="0"/>
        <w:autoSpaceDN w:val="0"/>
        <w:adjustRightInd w:val="0"/>
        <w:spacing w:after="0" w:line="240" w:lineRule="auto"/>
        <w:rPr>
          <w:rFonts w:ascii="Traditional Arabic" w:hAnsi="Traditional Arabic" w:cs="Traditional Arabic"/>
          <w:sz w:val="36"/>
          <w:szCs w:val="36"/>
          <w:rtl/>
          <w:lang w:bidi="ar-EG"/>
        </w:rPr>
      </w:pPr>
      <w:r w:rsidRPr="00641684">
        <w:rPr>
          <w:rFonts w:ascii="Traditional Arabic" w:hAnsi="Traditional Arabic" w:cs="Traditional Arabic" w:hint="cs"/>
          <w:sz w:val="36"/>
          <w:szCs w:val="36"/>
          <w:rtl/>
          <w:lang w:bidi="ar-EG"/>
        </w:rPr>
        <w:t>قلت</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لا</w:t>
      </w:r>
      <w:r w:rsidRPr="00641684">
        <w:rPr>
          <w:rFonts w:ascii="Traditional Arabic" w:hAnsi="Traditional Arabic" w:cs="Traditional Arabic"/>
          <w:sz w:val="36"/>
          <w:szCs w:val="36"/>
          <w:rtl/>
          <w:lang w:bidi="ar-EG"/>
        </w:rPr>
        <w:t xml:space="preserve"> . </w:t>
      </w:r>
    </w:p>
    <w:p w:rsidR="00DC44D6" w:rsidRDefault="00641684" w:rsidP="00567451">
      <w:pPr>
        <w:autoSpaceDE w:val="0"/>
        <w:autoSpaceDN w:val="0"/>
        <w:adjustRightInd w:val="0"/>
        <w:spacing w:after="0" w:line="240" w:lineRule="auto"/>
        <w:rPr>
          <w:rFonts w:ascii="Traditional Arabic" w:hAnsi="Traditional Arabic" w:cs="Traditional Arabic"/>
          <w:sz w:val="36"/>
          <w:szCs w:val="36"/>
          <w:rtl/>
          <w:lang w:bidi="ar-EG"/>
        </w:rPr>
      </w:pPr>
      <w:r w:rsidRPr="00641684">
        <w:rPr>
          <w:rFonts w:ascii="Traditional Arabic" w:hAnsi="Traditional Arabic" w:cs="Traditional Arabic" w:hint="cs"/>
          <w:sz w:val="36"/>
          <w:szCs w:val="36"/>
          <w:rtl/>
          <w:lang w:bidi="ar-EG"/>
        </w:rPr>
        <w:t>قالت</w:t>
      </w:r>
      <w:r w:rsidRPr="00641684">
        <w:rPr>
          <w:rFonts w:ascii="Traditional Arabic" w:hAnsi="Traditional Arabic" w:cs="Traditional Arabic"/>
          <w:sz w:val="36"/>
          <w:szCs w:val="36"/>
          <w:rtl/>
          <w:lang w:bidi="ar-EG"/>
        </w:rPr>
        <w:t xml:space="preserve"> : " </w:t>
      </w:r>
      <w:r w:rsidRPr="00641684">
        <w:rPr>
          <w:rFonts w:ascii="Traditional Arabic" w:hAnsi="Traditional Arabic" w:cs="Traditional Arabic" w:hint="cs"/>
          <w:sz w:val="36"/>
          <w:szCs w:val="36"/>
          <w:rtl/>
          <w:lang w:bidi="ar-EG"/>
        </w:rPr>
        <w:t>فاكتب</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لي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بشهادة</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من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شهدهم</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فرجعت</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إلى</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الكوفة</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وبها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يومئذ</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أسباع</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فكتبت</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شهادة</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عشرة</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من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كل</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سبع</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ثم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أتيتها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بشهادتهم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فقرأتها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عليها</w:t>
      </w:r>
      <w:r w:rsidRPr="00641684">
        <w:rPr>
          <w:rFonts w:ascii="Traditional Arabic" w:hAnsi="Traditional Arabic" w:cs="Traditional Arabic"/>
          <w:sz w:val="36"/>
          <w:szCs w:val="36"/>
          <w:rtl/>
          <w:lang w:bidi="ar-EG"/>
        </w:rPr>
        <w:t xml:space="preserve"> </w:t>
      </w:r>
    </w:p>
    <w:p w:rsidR="00DC44D6" w:rsidRDefault="00641684" w:rsidP="00567451">
      <w:pPr>
        <w:autoSpaceDE w:val="0"/>
        <w:autoSpaceDN w:val="0"/>
        <w:adjustRightInd w:val="0"/>
        <w:spacing w:after="0" w:line="240" w:lineRule="auto"/>
        <w:rPr>
          <w:rFonts w:ascii="Traditional Arabic" w:hAnsi="Traditional Arabic" w:cs="Traditional Arabic"/>
          <w:sz w:val="36"/>
          <w:szCs w:val="36"/>
          <w:rtl/>
          <w:lang w:bidi="ar-EG"/>
        </w:rPr>
      </w:pPr>
      <w:r w:rsidRPr="00641684">
        <w:rPr>
          <w:rFonts w:ascii="Traditional Arabic" w:hAnsi="Traditional Arabic" w:cs="Traditional Arabic" w:hint="cs"/>
          <w:sz w:val="36"/>
          <w:szCs w:val="36"/>
          <w:rtl/>
          <w:lang w:bidi="ar-EG"/>
        </w:rPr>
        <w:t>قالت</w:t>
      </w:r>
      <w:r w:rsidRPr="00641684">
        <w:rPr>
          <w:rFonts w:ascii="Traditional Arabic" w:hAnsi="Traditional Arabic" w:cs="Traditional Arabic"/>
          <w:sz w:val="36"/>
          <w:szCs w:val="36"/>
          <w:rtl/>
          <w:lang w:bidi="ar-EG"/>
        </w:rPr>
        <w:t xml:space="preserve"> : " </w:t>
      </w:r>
      <w:r w:rsidRPr="00641684">
        <w:rPr>
          <w:rFonts w:ascii="Traditional Arabic" w:hAnsi="Traditional Arabic" w:cs="Traditional Arabic" w:hint="cs"/>
          <w:sz w:val="36"/>
          <w:szCs w:val="36"/>
          <w:rtl/>
          <w:lang w:bidi="ar-EG"/>
        </w:rPr>
        <w:t>أكل</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هؤلاء</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عاينوه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w:t>
      </w:r>
      <w:r w:rsidRPr="00641684">
        <w:rPr>
          <w:rFonts w:ascii="Traditional Arabic" w:hAnsi="Traditional Arabic" w:cs="Traditional Arabic"/>
          <w:sz w:val="36"/>
          <w:szCs w:val="36"/>
          <w:rtl/>
          <w:lang w:bidi="ar-EG"/>
        </w:rPr>
        <w:t xml:space="preserve"> " </w:t>
      </w:r>
    </w:p>
    <w:p w:rsidR="00DC44D6" w:rsidRDefault="00641684" w:rsidP="00567451">
      <w:pPr>
        <w:autoSpaceDE w:val="0"/>
        <w:autoSpaceDN w:val="0"/>
        <w:adjustRightInd w:val="0"/>
        <w:spacing w:after="0" w:line="240" w:lineRule="auto"/>
        <w:rPr>
          <w:rFonts w:ascii="Traditional Arabic" w:hAnsi="Traditional Arabic" w:cs="Traditional Arabic"/>
          <w:sz w:val="36"/>
          <w:szCs w:val="36"/>
          <w:rtl/>
          <w:lang w:bidi="ar-EG"/>
        </w:rPr>
      </w:pPr>
      <w:r w:rsidRPr="00641684">
        <w:rPr>
          <w:rFonts w:ascii="Traditional Arabic" w:hAnsi="Traditional Arabic" w:cs="Traditional Arabic" w:hint="cs"/>
          <w:sz w:val="36"/>
          <w:szCs w:val="36"/>
          <w:rtl/>
          <w:lang w:bidi="ar-EG"/>
        </w:rPr>
        <w:t>قلت</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لقد</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سألتهم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فأخبروني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أن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كلهم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قد</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عاينه</w:t>
      </w:r>
      <w:r w:rsidRPr="00641684">
        <w:rPr>
          <w:rFonts w:ascii="Traditional Arabic" w:hAnsi="Traditional Arabic" w:cs="Traditional Arabic"/>
          <w:sz w:val="36"/>
          <w:szCs w:val="36"/>
          <w:rtl/>
          <w:lang w:bidi="ar-EG"/>
        </w:rPr>
        <w:t xml:space="preserve"> . </w:t>
      </w:r>
    </w:p>
    <w:p w:rsidR="00DC44D6" w:rsidRDefault="00641684" w:rsidP="00567451">
      <w:pPr>
        <w:autoSpaceDE w:val="0"/>
        <w:autoSpaceDN w:val="0"/>
        <w:adjustRightInd w:val="0"/>
        <w:spacing w:after="0" w:line="240" w:lineRule="auto"/>
        <w:rPr>
          <w:rFonts w:ascii="Traditional Arabic" w:hAnsi="Traditional Arabic" w:cs="Traditional Arabic"/>
          <w:sz w:val="36"/>
          <w:szCs w:val="36"/>
          <w:rtl/>
          <w:lang w:bidi="ar-EG"/>
        </w:rPr>
      </w:pPr>
      <w:r w:rsidRPr="00641684">
        <w:rPr>
          <w:rFonts w:ascii="Traditional Arabic" w:hAnsi="Traditional Arabic" w:cs="Traditional Arabic" w:hint="cs"/>
          <w:sz w:val="36"/>
          <w:szCs w:val="36"/>
          <w:rtl/>
          <w:lang w:bidi="ar-EG"/>
        </w:rPr>
        <w:t>قالت</w:t>
      </w:r>
      <w:r w:rsidRPr="00641684">
        <w:rPr>
          <w:rFonts w:ascii="Traditional Arabic" w:hAnsi="Traditional Arabic" w:cs="Traditional Arabic"/>
          <w:sz w:val="36"/>
          <w:szCs w:val="36"/>
          <w:rtl/>
          <w:lang w:bidi="ar-EG"/>
        </w:rPr>
        <w:t xml:space="preserve"> : " </w:t>
      </w:r>
      <w:r w:rsidRPr="00641684">
        <w:rPr>
          <w:rFonts w:ascii="Traditional Arabic" w:hAnsi="Traditional Arabic" w:cs="Traditional Arabic" w:hint="cs"/>
          <w:sz w:val="36"/>
          <w:szCs w:val="36"/>
          <w:rtl/>
          <w:lang w:bidi="ar-EG"/>
        </w:rPr>
        <w:t>لعن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الله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فلانا</w:t>
      </w:r>
      <w:r w:rsidR="00377BB8">
        <w:rPr>
          <w:rStyle w:val="a4"/>
          <w:rFonts w:ascii="Traditional Arabic" w:hAnsi="Traditional Arabic" w:cs="Traditional Arabic"/>
          <w:sz w:val="36"/>
          <w:szCs w:val="36"/>
          <w:rtl/>
          <w:lang w:bidi="ar-EG"/>
        </w:rPr>
        <w:footnoteReference w:id="241"/>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فإنه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كتب</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إلي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أنه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أصابهم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بنيل</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مصر</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ثم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أرخت</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عينيها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فبكت</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فلما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سكتت</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عبرتها</w:t>
      </w:r>
      <w:r w:rsidRPr="00641684">
        <w:rPr>
          <w:rFonts w:ascii="Traditional Arabic" w:hAnsi="Traditional Arabic" w:cs="Traditional Arabic"/>
          <w:sz w:val="36"/>
          <w:szCs w:val="36"/>
          <w:rtl/>
          <w:lang w:bidi="ar-EG"/>
        </w:rPr>
        <w:t xml:space="preserve"> </w:t>
      </w:r>
      <w:r w:rsidR="00DC44D6">
        <w:rPr>
          <w:rFonts w:ascii="Traditional Arabic" w:hAnsi="Traditional Arabic" w:cs="Traditional Arabic" w:hint="cs"/>
          <w:sz w:val="36"/>
          <w:szCs w:val="36"/>
          <w:rtl/>
          <w:lang w:bidi="ar-EG"/>
        </w:rPr>
        <w:t>...</w:t>
      </w:r>
    </w:p>
    <w:p w:rsidR="00641684" w:rsidRDefault="00641684" w:rsidP="00567451">
      <w:pPr>
        <w:autoSpaceDE w:val="0"/>
        <w:autoSpaceDN w:val="0"/>
        <w:adjustRightInd w:val="0"/>
        <w:spacing w:after="0" w:line="240" w:lineRule="auto"/>
        <w:rPr>
          <w:rFonts w:ascii="Traditional Arabic" w:hAnsi="Traditional Arabic" w:cs="Traditional Arabic"/>
          <w:sz w:val="36"/>
          <w:szCs w:val="36"/>
          <w:rtl/>
          <w:lang w:bidi="ar-EG"/>
        </w:rPr>
      </w:pPr>
      <w:r w:rsidRPr="00641684">
        <w:rPr>
          <w:rFonts w:ascii="Traditional Arabic" w:hAnsi="Traditional Arabic" w:cs="Traditional Arabic" w:hint="cs"/>
          <w:sz w:val="36"/>
          <w:szCs w:val="36"/>
          <w:rtl/>
          <w:lang w:bidi="ar-EG"/>
        </w:rPr>
        <w:lastRenderedPageBreak/>
        <w:t>قالت</w:t>
      </w:r>
      <w:r w:rsidRPr="00641684">
        <w:rPr>
          <w:rFonts w:ascii="Traditional Arabic" w:hAnsi="Traditional Arabic" w:cs="Traditional Arabic"/>
          <w:sz w:val="36"/>
          <w:szCs w:val="36"/>
          <w:rtl/>
          <w:lang w:bidi="ar-EG"/>
        </w:rPr>
        <w:t xml:space="preserve"> " </w:t>
      </w:r>
      <w:r w:rsidRPr="00641684">
        <w:rPr>
          <w:rFonts w:ascii="Traditional Arabic" w:hAnsi="Traditional Arabic" w:cs="Traditional Arabic" w:hint="cs"/>
          <w:sz w:val="36"/>
          <w:szCs w:val="36"/>
          <w:rtl/>
          <w:lang w:bidi="ar-EG"/>
        </w:rPr>
        <w:t>رحم</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الله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عليا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لقد</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كان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على</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الحق</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وما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كان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بيني</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وبينه</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إلا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كما</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يكون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بين</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المرأة</w:t>
      </w:r>
      <w:r w:rsidRPr="00641684">
        <w:rPr>
          <w:rFonts w:ascii="Traditional Arabic" w:hAnsi="Traditional Arabic" w:cs="Traditional Arabic"/>
          <w:sz w:val="36"/>
          <w:szCs w:val="36"/>
          <w:rtl/>
          <w:lang w:bidi="ar-EG"/>
        </w:rPr>
        <w:t xml:space="preserve"> </w:t>
      </w:r>
      <w:r w:rsidRPr="00641684">
        <w:rPr>
          <w:rFonts w:ascii="Traditional Arabic" w:hAnsi="Traditional Arabic" w:cs="Traditional Arabic" w:hint="cs"/>
          <w:sz w:val="36"/>
          <w:szCs w:val="36"/>
          <w:rtl/>
          <w:lang w:bidi="ar-EG"/>
        </w:rPr>
        <w:t>وأحمائها</w:t>
      </w:r>
      <w:r w:rsidRPr="00641684">
        <w:rPr>
          <w:rFonts w:ascii="Traditional Arabic" w:hAnsi="Traditional Arabic" w:cs="Traditional Arabic"/>
          <w:sz w:val="36"/>
          <w:szCs w:val="36"/>
          <w:rtl/>
          <w:lang w:bidi="ar-EG"/>
        </w:rPr>
        <w:t xml:space="preserve"> "</w:t>
      </w:r>
      <w:r w:rsidR="00DC44D6">
        <w:rPr>
          <w:rStyle w:val="a4"/>
          <w:rFonts w:ascii="Traditional Arabic" w:hAnsi="Traditional Arabic" w:cs="Traditional Arabic"/>
          <w:sz w:val="36"/>
          <w:szCs w:val="36"/>
          <w:rtl/>
          <w:lang w:bidi="ar-EG"/>
        </w:rPr>
        <w:footnoteReference w:id="242"/>
      </w:r>
      <w:r w:rsidR="00F82F1D">
        <w:rPr>
          <w:rFonts w:ascii="Traditional Arabic" w:hAnsi="Traditional Arabic" w:cs="Traditional Arabic" w:hint="cs"/>
          <w:sz w:val="36"/>
          <w:szCs w:val="36"/>
          <w:rtl/>
          <w:lang w:bidi="ar-EG"/>
        </w:rPr>
        <w:t>.</w:t>
      </w:r>
    </w:p>
    <w:p w:rsidR="00F82F1D" w:rsidRDefault="0096771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هذه حال عائشة رضي الله عنها مع عليّ </w:t>
      </w:r>
      <w:r>
        <w:rPr>
          <w:rFonts w:ascii="Traditional Arabic" w:hAnsi="Traditional Arabic" w:cs="Traditional Arabic"/>
          <w:sz w:val="36"/>
          <w:szCs w:val="36"/>
          <w:rtl/>
          <w:lang w:bidi="ar-EG"/>
        </w:rPr>
        <w:t>–</w:t>
      </w:r>
      <w:r>
        <w:rPr>
          <w:rFonts w:ascii="Traditional Arabic" w:hAnsi="Traditional Arabic" w:cs="Traditional Arabic" w:hint="cs"/>
          <w:sz w:val="36"/>
          <w:szCs w:val="36"/>
          <w:rtl/>
          <w:lang w:bidi="ar-EG"/>
        </w:rPr>
        <w:t xml:space="preserve"> عليه السلام - , و هذا ما ثبت لدينا عنها , ووالله ما بغضت عليّا قطّ , وإنما هي نفس البشر , ولو تعرض أحد لما تعرضت له أم المؤمنين , كان من الممكن أن يفعل أكثر من هذا , بل سيفعل , </w:t>
      </w:r>
      <w:r w:rsidR="002B53AB">
        <w:rPr>
          <w:rFonts w:ascii="Traditional Arabic" w:hAnsi="Traditional Arabic" w:cs="Traditional Arabic" w:hint="cs"/>
          <w:sz w:val="36"/>
          <w:szCs w:val="36"/>
          <w:rtl/>
          <w:lang w:bidi="ar-EG"/>
        </w:rPr>
        <w:t>وإنما الكبر عن الحق يعمي و يصم , والموفق من وفقه الله .</w:t>
      </w:r>
    </w:p>
    <w:p w:rsidR="00FF5985" w:rsidRDefault="00FF598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ثالثا : ورد في</w:t>
      </w:r>
      <w:r w:rsidR="00C2202E">
        <w:rPr>
          <w:rFonts w:ascii="Traditional Arabic" w:hAnsi="Traditional Arabic" w:cs="Traditional Arabic" w:hint="cs"/>
          <w:sz w:val="36"/>
          <w:szCs w:val="36"/>
          <w:rtl/>
          <w:lang w:bidi="ar-EG"/>
        </w:rPr>
        <w:t xml:space="preserve"> أنساب </w:t>
      </w:r>
      <w:r>
        <w:rPr>
          <w:rFonts w:ascii="Traditional Arabic" w:hAnsi="Traditional Arabic" w:cs="Traditional Arabic" w:hint="cs"/>
          <w:sz w:val="36"/>
          <w:szCs w:val="36"/>
          <w:rtl/>
          <w:lang w:bidi="ar-EG"/>
        </w:rPr>
        <w:t>الأشراف</w:t>
      </w:r>
      <w:r w:rsidR="00F1481C">
        <w:rPr>
          <w:rStyle w:val="a4"/>
          <w:rFonts w:ascii="Traditional Arabic" w:hAnsi="Traditional Arabic" w:cs="Traditional Arabic"/>
          <w:sz w:val="36"/>
          <w:szCs w:val="36"/>
          <w:rtl/>
          <w:lang w:bidi="ar-EG"/>
        </w:rPr>
        <w:footnoteReference w:id="243"/>
      </w:r>
      <w:r>
        <w:rPr>
          <w:rFonts w:ascii="Traditional Arabic" w:hAnsi="Traditional Arabic" w:cs="Traditional Arabic" w:hint="cs"/>
          <w:sz w:val="36"/>
          <w:szCs w:val="36"/>
          <w:rtl/>
          <w:lang w:bidi="ar-EG"/>
        </w:rPr>
        <w:t xml:space="preserve"> حديثا من طريق</w:t>
      </w:r>
      <w:r w:rsidR="00C2202E">
        <w:rPr>
          <w:rFonts w:ascii="Traditional Arabic" w:hAnsi="Traditional Arabic" w:cs="Traditional Arabic" w:hint="cs"/>
          <w:sz w:val="36"/>
          <w:szCs w:val="36"/>
          <w:rtl/>
          <w:lang w:bidi="ar-EG"/>
        </w:rPr>
        <w:t xml:space="preserve"> أحمد بن ابراهيم الدورقي , حدثنا أبو النضر , حدثنا اسحاق بن سعيد , عن عمرو بن سعيد , حدثني سعيد بن عمرو , عن ابن حاطب قال : أقبلت مع علي يوم الجمل إلى الهودج , وكأنه شوك قنفذ من النبل , </w:t>
      </w:r>
      <w:r w:rsidR="0053621C">
        <w:rPr>
          <w:rFonts w:ascii="Traditional Arabic" w:hAnsi="Traditional Arabic" w:cs="Traditional Arabic" w:hint="cs"/>
          <w:sz w:val="36"/>
          <w:szCs w:val="36"/>
          <w:rtl/>
        </w:rPr>
        <w:t>فضرب الهودج ثم قال : إن حميراء إرم هذه أرادت أن تقتلني , كما قتلت عثمان بن عفّان , فقال لها أخوها محمّد : هل أصابك شيء ؟ فقالت : مشقص في عضدي . فأدخل رأسه ثم جرّها إليه , فأخرجه .</w:t>
      </w:r>
      <w:r>
        <w:rPr>
          <w:rFonts w:ascii="Traditional Arabic" w:hAnsi="Traditional Arabic" w:cs="Traditional Arabic" w:hint="cs"/>
          <w:sz w:val="36"/>
          <w:szCs w:val="36"/>
          <w:rtl/>
          <w:lang w:bidi="ar-EG"/>
        </w:rPr>
        <w:t xml:space="preserve"> </w:t>
      </w:r>
    </w:p>
    <w:p w:rsidR="00682A0E" w:rsidRDefault="00682A0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التحقيق :</w:t>
      </w:r>
    </w:p>
    <w:p w:rsidR="00682A0E" w:rsidRDefault="00A53623"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وهذا اسناد رجاله ثقات , </w:t>
      </w:r>
      <w:r w:rsidR="00682A0E">
        <w:rPr>
          <w:rFonts w:ascii="Traditional Arabic" w:hAnsi="Traditional Arabic" w:cs="Traditional Arabic" w:hint="cs"/>
          <w:sz w:val="36"/>
          <w:szCs w:val="36"/>
          <w:rtl/>
          <w:lang w:bidi="ar-EG"/>
        </w:rPr>
        <w:t>أ</w:t>
      </w:r>
      <w:r>
        <w:rPr>
          <w:rFonts w:ascii="Traditional Arabic" w:hAnsi="Traditional Arabic" w:cs="Traditional Arabic" w:hint="cs"/>
          <w:sz w:val="36"/>
          <w:szCs w:val="36"/>
          <w:rtl/>
          <w:lang w:bidi="ar-EG"/>
        </w:rPr>
        <w:t>بو النضر هو هاشم بن القاسم وهو ثقة , إلا أن اسحاق بن سعيد وهو ابن عمرو بن سعيد بن العاص بن سعيد بن العاص , لا ي</w:t>
      </w:r>
      <w:r w:rsidR="00B81B27">
        <w:rPr>
          <w:rFonts w:ascii="Traditional Arabic" w:hAnsi="Traditional Arabic" w:cs="Traditional Arabic" w:hint="cs"/>
          <w:sz w:val="36"/>
          <w:szCs w:val="36"/>
          <w:rtl/>
          <w:lang w:bidi="ar-EG"/>
        </w:rPr>
        <w:t>ذكر</w:t>
      </w:r>
      <w:r>
        <w:rPr>
          <w:rFonts w:ascii="Traditional Arabic" w:hAnsi="Traditional Arabic" w:cs="Traditional Arabic" w:hint="cs"/>
          <w:sz w:val="36"/>
          <w:szCs w:val="36"/>
          <w:rtl/>
          <w:lang w:bidi="ar-EG"/>
        </w:rPr>
        <w:t xml:space="preserve"> له سماعا من جدّه , </w:t>
      </w:r>
      <w:r w:rsidR="00B81B27">
        <w:rPr>
          <w:rFonts w:ascii="Traditional Arabic" w:hAnsi="Traditional Arabic" w:cs="Traditional Arabic" w:hint="cs"/>
          <w:sz w:val="36"/>
          <w:szCs w:val="36"/>
          <w:rtl/>
          <w:lang w:bidi="ar-EG"/>
        </w:rPr>
        <w:t>عمرو بن سعيد ,</w:t>
      </w:r>
      <w:r w:rsidR="00352A22">
        <w:rPr>
          <w:rFonts w:ascii="Traditional Arabic" w:hAnsi="Traditional Arabic" w:cs="Traditional Arabic" w:hint="cs"/>
          <w:sz w:val="36"/>
          <w:szCs w:val="36"/>
          <w:rtl/>
          <w:lang w:bidi="ar-EG"/>
        </w:rPr>
        <w:t xml:space="preserve"> وكذلك ابن حاطب , وهو إما أن يكون عبد الرحمن , أو يحيى بن عبد الرحمن ابن حاطب بن أبي بلتعة , وكلاهما ثقة , </w:t>
      </w:r>
      <w:r w:rsidR="00932DE0">
        <w:rPr>
          <w:rFonts w:ascii="Traditional Arabic" w:hAnsi="Traditional Arabic" w:cs="Traditional Arabic" w:hint="cs"/>
          <w:sz w:val="36"/>
          <w:szCs w:val="36"/>
          <w:rtl/>
          <w:lang w:bidi="ar-EG"/>
        </w:rPr>
        <w:t>ولا يبعد أن يكون سعيد بن عمرو سمع منه , إلا أنّ</w:t>
      </w:r>
      <w:r w:rsidR="0036439C">
        <w:rPr>
          <w:rFonts w:ascii="Traditional Arabic" w:hAnsi="Traditional Arabic" w:cs="Traditional Arabic" w:hint="cs"/>
          <w:sz w:val="36"/>
          <w:szCs w:val="36"/>
          <w:rtl/>
          <w:lang w:bidi="ar-EG"/>
        </w:rPr>
        <w:t xml:space="preserve"> البخاري قال في تاريخه الكبير " يعدّ في أهل المدينة </w:t>
      </w:r>
      <w:r w:rsidR="003C50B2">
        <w:rPr>
          <w:rFonts w:ascii="Traditional Arabic" w:hAnsi="Traditional Arabic" w:cs="Traditional Arabic" w:hint="cs"/>
          <w:sz w:val="36"/>
          <w:szCs w:val="36"/>
          <w:rtl/>
          <w:lang w:bidi="ar-EG"/>
        </w:rPr>
        <w:t xml:space="preserve">" </w:t>
      </w:r>
      <w:r w:rsidR="0036439C">
        <w:rPr>
          <w:rFonts w:ascii="Traditional Arabic" w:hAnsi="Traditional Arabic" w:cs="Traditional Arabic" w:hint="cs"/>
          <w:sz w:val="36"/>
          <w:szCs w:val="36"/>
          <w:rtl/>
          <w:lang w:bidi="ar-EG"/>
        </w:rPr>
        <w:t xml:space="preserve">, ولم يذكر سماعا من عليّ  , وأمّا عبد الرحمن فلا يعرف له أيضا سماعا من عليّ فيم وقفت عليه , </w:t>
      </w:r>
      <w:r w:rsidR="003C50B2">
        <w:rPr>
          <w:rFonts w:ascii="Traditional Arabic" w:hAnsi="Traditional Arabic" w:cs="Traditional Arabic" w:hint="cs"/>
          <w:sz w:val="36"/>
          <w:szCs w:val="36"/>
          <w:rtl/>
          <w:lang w:bidi="ar-EG"/>
        </w:rPr>
        <w:t>فإن كان ابن حاطب هذا غير هؤلاء , فهو مجهول , وتكون الرواية معضلة و منقطعة</w:t>
      </w:r>
      <w:r w:rsidR="000350A8">
        <w:rPr>
          <w:rFonts w:ascii="Traditional Arabic" w:hAnsi="Traditional Arabic" w:cs="Traditional Arabic" w:hint="cs"/>
          <w:sz w:val="36"/>
          <w:szCs w:val="36"/>
          <w:rtl/>
          <w:lang w:bidi="ar-EG"/>
        </w:rPr>
        <w:t xml:space="preserve"> .</w:t>
      </w:r>
    </w:p>
    <w:p w:rsidR="00784E98" w:rsidRDefault="00682A0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ولقد تفرد البلاذري بهذا , ولا أدري يقبل هذا منه أولا </w:t>
      </w:r>
      <w:r w:rsidR="003C50B2">
        <w:rPr>
          <w:rFonts w:ascii="Traditional Arabic" w:hAnsi="Traditional Arabic" w:cs="Traditional Arabic" w:hint="cs"/>
          <w:sz w:val="36"/>
          <w:szCs w:val="36"/>
          <w:rtl/>
          <w:lang w:bidi="ar-EG"/>
        </w:rPr>
        <w:t xml:space="preserve"> , </w:t>
      </w:r>
      <w:r w:rsidR="000350A8">
        <w:rPr>
          <w:rFonts w:ascii="Traditional Arabic" w:hAnsi="Traditional Arabic" w:cs="Traditional Arabic" w:hint="cs"/>
          <w:sz w:val="36"/>
          <w:szCs w:val="36"/>
          <w:rtl/>
          <w:lang w:bidi="ar-EG"/>
        </w:rPr>
        <w:t>وعلى أي حال</w:t>
      </w:r>
      <w:r w:rsidR="003C50B2">
        <w:rPr>
          <w:rFonts w:ascii="Traditional Arabic" w:hAnsi="Traditional Arabic" w:cs="Traditional Arabic" w:hint="cs"/>
          <w:sz w:val="36"/>
          <w:szCs w:val="36"/>
          <w:rtl/>
          <w:lang w:bidi="ar-EG"/>
        </w:rPr>
        <w:t xml:space="preserve"> , </w:t>
      </w:r>
      <w:r w:rsidR="00F01F4C">
        <w:rPr>
          <w:rFonts w:ascii="Traditional Arabic" w:hAnsi="Traditional Arabic" w:cs="Traditional Arabic" w:hint="cs"/>
          <w:sz w:val="36"/>
          <w:szCs w:val="36"/>
          <w:rtl/>
          <w:lang w:bidi="ar-EG"/>
        </w:rPr>
        <w:t xml:space="preserve">وحتى إن ثبت الحديث </w:t>
      </w:r>
      <w:r w:rsidR="000350A8">
        <w:rPr>
          <w:rFonts w:ascii="Traditional Arabic" w:hAnsi="Traditional Arabic" w:cs="Traditional Arabic" w:hint="cs"/>
          <w:sz w:val="36"/>
          <w:szCs w:val="36"/>
          <w:rtl/>
          <w:lang w:bidi="ar-EG"/>
        </w:rPr>
        <w:t xml:space="preserve">, فما قاله الإمام علي رضي الله عنه , محتمل , في هذه الوقعة , إذ كما قدمنا , أنّ قتلة عثمان هم من حمل على معسكر عائشة , فظنوا أن عليا هو من حمل عليهم و العكس , فربما قال عليا ما قال بسبب هذا , </w:t>
      </w:r>
      <w:r w:rsidR="0085086E">
        <w:rPr>
          <w:rFonts w:ascii="Traditional Arabic" w:hAnsi="Traditional Arabic" w:cs="Traditional Arabic" w:hint="cs"/>
          <w:sz w:val="36"/>
          <w:szCs w:val="36"/>
          <w:rtl/>
          <w:lang w:bidi="ar-EG"/>
        </w:rPr>
        <w:t xml:space="preserve">وهذا متوجه , </w:t>
      </w:r>
    </w:p>
    <w:p w:rsidR="00A53623" w:rsidRDefault="00A20D2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وقد </w:t>
      </w:r>
      <w:r w:rsidR="00784E98">
        <w:rPr>
          <w:rFonts w:ascii="Traditional Arabic" w:hAnsi="Traditional Arabic" w:cs="Traditional Arabic" w:hint="cs"/>
          <w:sz w:val="36"/>
          <w:szCs w:val="36"/>
          <w:rtl/>
          <w:lang w:bidi="ar-EG"/>
        </w:rPr>
        <w:t>أ</w:t>
      </w:r>
      <w:r>
        <w:rPr>
          <w:rFonts w:ascii="Traditional Arabic" w:hAnsi="Traditional Arabic" w:cs="Traditional Arabic" w:hint="cs"/>
          <w:sz w:val="36"/>
          <w:szCs w:val="36"/>
          <w:rtl/>
          <w:lang w:bidi="ar-EG"/>
        </w:rPr>
        <w:t>خرج بن أبي شيبة في مصنفه</w:t>
      </w:r>
      <w:r w:rsidR="00672B4B">
        <w:rPr>
          <w:rStyle w:val="a4"/>
          <w:rFonts w:ascii="Traditional Arabic" w:hAnsi="Traditional Arabic" w:cs="Traditional Arabic"/>
          <w:sz w:val="36"/>
          <w:szCs w:val="36"/>
          <w:rtl/>
          <w:lang w:bidi="ar-EG"/>
        </w:rPr>
        <w:footnoteReference w:id="244"/>
      </w:r>
      <w:r>
        <w:rPr>
          <w:rFonts w:ascii="Traditional Arabic" w:hAnsi="Traditional Arabic" w:cs="Traditional Arabic" w:hint="cs"/>
          <w:sz w:val="36"/>
          <w:szCs w:val="36"/>
          <w:rtl/>
          <w:lang w:bidi="ar-EG"/>
        </w:rPr>
        <w:t xml:space="preserve"> بإسناد حسن </w:t>
      </w:r>
      <w:r w:rsidRPr="00A20D2E">
        <w:rPr>
          <w:rFonts w:ascii="Traditional Arabic" w:hAnsi="Traditional Arabic" w:cs="Traditional Arabic" w:hint="cs"/>
          <w:sz w:val="36"/>
          <w:szCs w:val="36"/>
          <w:rtl/>
          <w:lang w:bidi="ar-EG"/>
        </w:rPr>
        <w:t>عن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ابن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أبزى</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قال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انتهى</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عبد</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الله</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بديل</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إلى</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عائشة</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وهي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في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الهودج</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يوم</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الجمل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فقال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يا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أم</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المؤمنين</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أنشدك</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بالله</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أتعلمين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أني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أتيتك</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يوم</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قتل</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عثمان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فقلت</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إن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عثمان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قد</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قتل</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فما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تأمريني</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فقلت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لي</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الزم</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عليا</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فوالله</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ما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غير</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ولا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بدل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فسكتت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ثم</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أعاد</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عليها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ثلاث</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مرات</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فسكتت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فقال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اعقروا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الجمل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فعقروه</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قال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فنزلت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أنا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وأخوها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محمد</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أبي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بكر</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واحتملنا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الهودج</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حتى</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وضعناه</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بين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يدي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علي</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فأمر</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به</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علي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فأدخل</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في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منزل</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عبد</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الله</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بديل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قال</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جعفر</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أبي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المغيرة</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وكانت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عمتي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عند</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عبد</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الله</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بديل</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فحدثتني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عمتي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عائشة</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قالت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لها</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أدخليني</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قالت</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فأدخلتها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وأتيتها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بطشت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وإبريق</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وأجفت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عليها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الباب</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قالت</w:t>
      </w:r>
      <w:r w:rsidRPr="00A20D2E">
        <w:rPr>
          <w:rFonts w:ascii="Traditional Arabic" w:hAnsi="Traditional Arabic" w:cs="Traditional Arabic"/>
          <w:sz w:val="36"/>
          <w:szCs w:val="36"/>
          <w:rtl/>
          <w:lang w:bidi="ar-EG"/>
        </w:rPr>
        <w:t xml:space="preserve"> : </w:t>
      </w:r>
      <w:r w:rsidRPr="00A20D2E">
        <w:rPr>
          <w:rFonts w:ascii="Traditional Arabic" w:hAnsi="Traditional Arabic" w:cs="Traditional Arabic" w:hint="cs"/>
          <w:sz w:val="36"/>
          <w:szCs w:val="36"/>
          <w:rtl/>
          <w:lang w:bidi="ar-EG"/>
        </w:rPr>
        <w:t>فاطلعت</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عليها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من</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خلل</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الباب</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وهي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تعالج</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شيئا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في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رأسها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ما</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أدري</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شجة</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أو</w:t>
      </w:r>
      <w:r w:rsidRPr="00A20D2E">
        <w:rPr>
          <w:rFonts w:ascii="Traditional Arabic" w:hAnsi="Traditional Arabic" w:cs="Traditional Arabic"/>
          <w:sz w:val="36"/>
          <w:szCs w:val="36"/>
          <w:rtl/>
          <w:lang w:bidi="ar-EG"/>
        </w:rPr>
        <w:t xml:space="preserve"> </w:t>
      </w:r>
      <w:r w:rsidRPr="00A20D2E">
        <w:rPr>
          <w:rFonts w:ascii="Traditional Arabic" w:hAnsi="Traditional Arabic" w:cs="Traditional Arabic" w:hint="cs"/>
          <w:sz w:val="36"/>
          <w:szCs w:val="36"/>
          <w:rtl/>
          <w:lang w:bidi="ar-EG"/>
        </w:rPr>
        <w:t>رمية</w:t>
      </w:r>
      <w:r w:rsidRPr="00A20D2E">
        <w:rPr>
          <w:rFonts w:ascii="Traditional Arabic" w:hAnsi="Traditional Arabic" w:cs="Traditional Arabic"/>
          <w:sz w:val="36"/>
          <w:szCs w:val="36"/>
          <w:rtl/>
          <w:lang w:bidi="ar-EG"/>
        </w:rPr>
        <w:t xml:space="preserve"> "</w:t>
      </w:r>
      <w:r>
        <w:rPr>
          <w:rFonts w:ascii="Traditional Arabic" w:hAnsi="Traditional Arabic" w:cs="Traditional Arabic" w:hint="cs"/>
          <w:sz w:val="36"/>
          <w:szCs w:val="36"/>
          <w:rtl/>
          <w:lang w:bidi="ar-EG"/>
        </w:rPr>
        <w:t>.</w:t>
      </w:r>
    </w:p>
    <w:p w:rsidR="00784E98" w:rsidRDefault="00A20D2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فكلّ هذا , بسبب أنهم ما علموا بعد بالوقيعة بينهم , والله أعلم , </w:t>
      </w:r>
    </w:p>
    <w:p w:rsidR="004261E2" w:rsidRDefault="00A20D2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 إلا فق</w:t>
      </w:r>
      <w:r w:rsidR="009906FF">
        <w:rPr>
          <w:rFonts w:ascii="Traditional Arabic" w:hAnsi="Traditional Arabic" w:cs="Traditional Arabic" w:hint="cs"/>
          <w:sz w:val="36"/>
          <w:szCs w:val="36"/>
          <w:rtl/>
          <w:lang w:bidi="ar-EG"/>
        </w:rPr>
        <w:t>د روى ابن أبي شيبة في المصنف</w:t>
      </w:r>
      <w:r w:rsidR="00784E98">
        <w:rPr>
          <w:rStyle w:val="a4"/>
          <w:rFonts w:ascii="Traditional Arabic" w:hAnsi="Traditional Arabic" w:cs="Traditional Arabic"/>
          <w:sz w:val="36"/>
          <w:szCs w:val="36"/>
          <w:rtl/>
          <w:lang w:bidi="ar-EG"/>
        </w:rPr>
        <w:footnoteReference w:id="245"/>
      </w:r>
      <w:r w:rsidR="009906FF">
        <w:rPr>
          <w:rFonts w:ascii="Traditional Arabic" w:hAnsi="Traditional Arabic" w:cs="Traditional Arabic" w:hint="cs"/>
          <w:sz w:val="36"/>
          <w:szCs w:val="36"/>
          <w:rtl/>
          <w:lang w:bidi="ar-EG"/>
        </w:rPr>
        <w:t xml:space="preserve"> من طريق </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عمرو</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قيس</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زيد</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وهب</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قال</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أقبل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طلحة</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والزبير</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حتى</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نزلا</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البصرة</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وطرحوا</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سهل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حنيف</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فبلغ</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ذلك</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عليا</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وعلي</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كان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بعثه</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عليها</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فأقبل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حتى</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نزل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بذي</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قار</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فأرسل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عبد</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الله</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عباس</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إلى</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الكوفة</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فأبطأوا</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عليه</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ثم</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lastRenderedPageBreak/>
        <w:t>أتاهم</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عمار</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فخرجوا</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قال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زيد</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فكنت</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فيمن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خرج</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معه</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قال</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فكف</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طلحة</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والزبير</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وأصحابهما</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ودعاهم</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حتى</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بدءوه</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فقاتلهم</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بعد</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صلاة</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الظهر</w:t>
      </w:r>
      <w:r w:rsidR="009906FF" w:rsidRPr="009906FF">
        <w:rPr>
          <w:rFonts w:ascii="Traditional Arabic" w:hAnsi="Traditional Arabic" w:cs="Traditional Arabic"/>
          <w:sz w:val="36"/>
          <w:szCs w:val="36"/>
          <w:rtl/>
          <w:lang w:bidi="ar-EG"/>
        </w:rPr>
        <w:t xml:space="preserve"> , </w:t>
      </w:r>
      <w:r w:rsidR="009906FF" w:rsidRPr="009906FF">
        <w:rPr>
          <w:rFonts w:ascii="Traditional Arabic" w:hAnsi="Traditional Arabic" w:cs="Traditional Arabic" w:hint="cs"/>
          <w:sz w:val="36"/>
          <w:szCs w:val="36"/>
          <w:rtl/>
          <w:lang w:bidi="ar-EG"/>
        </w:rPr>
        <w:t>فما</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غربت</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الشمس</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وحول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الجمل</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عين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تطرف</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ممن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كان</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يذب</w:t>
      </w:r>
      <w:r w:rsidR="009906FF" w:rsidRPr="009906FF">
        <w:rPr>
          <w:rFonts w:ascii="Traditional Arabic" w:hAnsi="Traditional Arabic" w:cs="Traditional Arabic"/>
          <w:sz w:val="36"/>
          <w:szCs w:val="36"/>
          <w:rtl/>
          <w:lang w:bidi="ar-EG"/>
        </w:rPr>
        <w:t xml:space="preserve"> </w:t>
      </w:r>
      <w:r w:rsidR="009906FF" w:rsidRPr="009906FF">
        <w:rPr>
          <w:rFonts w:ascii="Traditional Arabic" w:hAnsi="Traditional Arabic" w:cs="Traditional Arabic" w:hint="cs"/>
          <w:sz w:val="36"/>
          <w:szCs w:val="36"/>
          <w:rtl/>
          <w:lang w:bidi="ar-EG"/>
        </w:rPr>
        <w:t>عنه</w:t>
      </w:r>
      <w:r w:rsidR="009906FF" w:rsidRPr="009906FF">
        <w:rPr>
          <w:rFonts w:ascii="Traditional Arabic" w:hAnsi="Traditional Arabic" w:cs="Traditional Arabic"/>
          <w:sz w:val="36"/>
          <w:szCs w:val="36"/>
          <w:rtl/>
          <w:lang w:bidi="ar-EG"/>
        </w:rPr>
        <w:t xml:space="preserve"> , </w:t>
      </w:r>
    </w:p>
    <w:p w:rsidR="004261E2"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فقال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علي</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لا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تتموا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جريحا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ولا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تقتلوا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مدبرا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أغلق</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بابه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وألقى</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سلاحه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فهو</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آمن</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فلم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يكن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قتالهم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إلا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تلك</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العشية</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وحدها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فجاءوا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بالغد</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يكلمون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عليا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في</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الغنيمة</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فقول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علي</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هذه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الآية</w:t>
      </w:r>
      <w:r w:rsidRPr="009906FF">
        <w:rPr>
          <w:rFonts w:ascii="Traditional Arabic" w:hAnsi="Traditional Arabic" w:cs="Traditional Arabic"/>
          <w:sz w:val="36"/>
          <w:szCs w:val="36"/>
          <w:rtl/>
          <w:lang w:bidi="ar-EG"/>
        </w:rPr>
        <w:t xml:space="preserve"> , </w:t>
      </w:r>
    </w:p>
    <w:p w:rsidR="004261E2"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فقال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أما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إن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الله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يقول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واعلموا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أنما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غنمتم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شيء</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فأن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لله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خمسه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وللرسول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أيكم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لعائشة</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w:t>
      </w:r>
      <w:r w:rsidRPr="009906FF">
        <w:rPr>
          <w:rFonts w:ascii="Traditional Arabic" w:hAnsi="Traditional Arabic" w:cs="Traditional Arabic"/>
          <w:sz w:val="36"/>
          <w:szCs w:val="36"/>
          <w:rtl/>
          <w:lang w:bidi="ar-EG"/>
        </w:rPr>
        <w:t xml:space="preserve">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فقالوا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سبحان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الله</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أمنا</w:t>
      </w:r>
      <w:r w:rsidRPr="009906FF">
        <w:rPr>
          <w:rFonts w:ascii="Traditional Arabic" w:hAnsi="Traditional Arabic" w:cs="Traditional Arabic"/>
          <w:sz w:val="36"/>
          <w:szCs w:val="36"/>
          <w:rtl/>
          <w:lang w:bidi="ar-EG"/>
        </w:rPr>
        <w:t xml:space="preserve"> ,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فقال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أحرام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هي</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w:t>
      </w:r>
      <w:r w:rsidRPr="009906FF">
        <w:rPr>
          <w:rFonts w:ascii="Traditional Arabic" w:hAnsi="Traditional Arabic" w:cs="Traditional Arabic"/>
          <w:sz w:val="36"/>
          <w:szCs w:val="36"/>
          <w:rtl/>
          <w:lang w:bidi="ar-EG"/>
        </w:rPr>
        <w:t xml:space="preserve">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قالوا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نعم</w:t>
      </w:r>
      <w:r w:rsidRPr="009906FF">
        <w:rPr>
          <w:rFonts w:ascii="Traditional Arabic" w:hAnsi="Traditional Arabic" w:cs="Traditional Arabic"/>
          <w:sz w:val="36"/>
          <w:szCs w:val="36"/>
          <w:rtl/>
          <w:lang w:bidi="ar-EG"/>
        </w:rPr>
        <w:t xml:space="preserve"> ,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علي</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فإنه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يحرم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بناتها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يحرم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منها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أفليس</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عليهن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يعتددن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القتلى</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أربعة</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أشهر</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وعشرا</w:t>
      </w:r>
      <w:r w:rsidRPr="009906FF">
        <w:rPr>
          <w:rFonts w:ascii="Traditional Arabic" w:hAnsi="Traditional Arabic" w:cs="Traditional Arabic"/>
          <w:sz w:val="36"/>
          <w:szCs w:val="36"/>
          <w:rtl/>
          <w:lang w:bidi="ar-EG"/>
        </w:rPr>
        <w:t xml:space="preserve"> ,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قالوا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بلى</w:t>
      </w:r>
      <w:r w:rsidRPr="009906FF">
        <w:rPr>
          <w:rFonts w:ascii="Traditional Arabic" w:hAnsi="Traditional Arabic" w:cs="Traditional Arabic"/>
          <w:sz w:val="36"/>
          <w:szCs w:val="36"/>
          <w:rtl/>
          <w:lang w:bidi="ar-EG"/>
        </w:rPr>
        <w:t xml:space="preserve"> ,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أفليس</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لهن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الربع</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والثمن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أزواجهن</w:t>
      </w:r>
      <w:r w:rsidRPr="009906FF">
        <w:rPr>
          <w:rFonts w:ascii="Traditional Arabic" w:hAnsi="Traditional Arabic" w:cs="Traditional Arabic"/>
          <w:sz w:val="36"/>
          <w:szCs w:val="36"/>
          <w:rtl/>
          <w:lang w:bidi="ar-EG"/>
        </w:rPr>
        <w:t xml:space="preserve"> ,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قالوا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بلى</w:t>
      </w:r>
      <w:r w:rsidRPr="009906FF">
        <w:rPr>
          <w:rFonts w:ascii="Traditional Arabic" w:hAnsi="Traditional Arabic" w:cs="Traditional Arabic"/>
          <w:sz w:val="36"/>
          <w:szCs w:val="36"/>
          <w:rtl/>
          <w:lang w:bidi="ar-EG"/>
        </w:rPr>
        <w:t xml:space="preserve"> , </w:t>
      </w:r>
    </w:p>
    <w:p w:rsidR="004D3FF1"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ثم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ما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بال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اليتامى</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لا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يأخذون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أموالهم</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ثم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يا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قنبر</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عرف</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شيئا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فليأخذه</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زيد</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فرد</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كان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في</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العسكر</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وغيره</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وقال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علي</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لطلحة</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والزبير</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ألم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تبايعاني</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فقالا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نطلب</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دم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عثمان</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فقال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علي</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ليس</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عندي</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دم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عثمان</w:t>
      </w:r>
      <w:r w:rsidRPr="009906FF">
        <w:rPr>
          <w:rFonts w:ascii="Traditional Arabic" w:hAnsi="Traditional Arabic" w:cs="Traditional Arabic"/>
          <w:sz w:val="36"/>
          <w:szCs w:val="36"/>
          <w:rtl/>
          <w:lang w:bidi="ar-EG"/>
        </w:rPr>
        <w:t xml:space="preserve"> , </w:t>
      </w:r>
    </w:p>
    <w:p w:rsidR="00A20D2E" w:rsidRDefault="009906FF" w:rsidP="00567451">
      <w:pPr>
        <w:autoSpaceDE w:val="0"/>
        <w:autoSpaceDN w:val="0"/>
        <w:adjustRightInd w:val="0"/>
        <w:spacing w:after="0" w:line="240" w:lineRule="auto"/>
        <w:rPr>
          <w:rFonts w:ascii="Traditional Arabic" w:hAnsi="Traditional Arabic" w:cs="Traditional Arabic"/>
          <w:sz w:val="36"/>
          <w:szCs w:val="36"/>
          <w:rtl/>
          <w:lang w:bidi="ar-EG"/>
        </w:rPr>
      </w:pP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عمرو</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بن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قيس</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فحدثنا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رجل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حضرموت</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يقال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له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أبو</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قيس</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لما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نادى</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قنبر</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من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عرف</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شيئا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فليأخذه</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مر</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رجل</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على</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قدر</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لنا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ونحن</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نطبخ</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فيها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فأخذها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فقلنا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دعها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حتى</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ينضج</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ما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فيها</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قال</w:t>
      </w:r>
      <w:r w:rsidRPr="009906FF">
        <w:rPr>
          <w:rFonts w:ascii="Traditional Arabic" w:hAnsi="Traditional Arabic" w:cs="Traditional Arabic"/>
          <w:sz w:val="36"/>
          <w:szCs w:val="36"/>
          <w:rtl/>
          <w:lang w:bidi="ar-EG"/>
        </w:rPr>
        <w:t xml:space="preserve"> : </w:t>
      </w:r>
      <w:r w:rsidRPr="009906FF">
        <w:rPr>
          <w:rFonts w:ascii="Traditional Arabic" w:hAnsi="Traditional Arabic" w:cs="Traditional Arabic" w:hint="cs"/>
          <w:sz w:val="36"/>
          <w:szCs w:val="36"/>
          <w:rtl/>
          <w:lang w:bidi="ar-EG"/>
        </w:rPr>
        <w:t>فضربها</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برجله</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ثم</w:t>
      </w:r>
      <w:r w:rsidRPr="009906FF">
        <w:rPr>
          <w:rFonts w:ascii="Traditional Arabic" w:hAnsi="Traditional Arabic" w:cs="Traditional Arabic"/>
          <w:sz w:val="36"/>
          <w:szCs w:val="36"/>
          <w:rtl/>
          <w:lang w:bidi="ar-EG"/>
        </w:rPr>
        <w:t xml:space="preserve"> </w:t>
      </w:r>
      <w:r w:rsidRPr="009906FF">
        <w:rPr>
          <w:rFonts w:ascii="Traditional Arabic" w:hAnsi="Traditional Arabic" w:cs="Traditional Arabic" w:hint="cs"/>
          <w:sz w:val="36"/>
          <w:szCs w:val="36"/>
          <w:rtl/>
          <w:lang w:bidi="ar-EG"/>
        </w:rPr>
        <w:t>أخذها</w:t>
      </w:r>
      <w:r w:rsidRPr="009906FF">
        <w:rPr>
          <w:rFonts w:ascii="Traditional Arabic" w:hAnsi="Traditional Arabic" w:cs="Traditional Arabic"/>
          <w:sz w:val="36"/>
          <w:szCs w:val="36"/>
          <w:rtl/>
          <w:lang w:bidi="ar-EG"/>
        </w:rPr>
        <w:t xml:space="preserve"> .</w:t>
      </w:r>
    </w:p>
    <w:p w:rsidR="004D3FF1" w:rsidRDefault="004D3FF1"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اسناد </w:t>
      </w:r>
      <w:r w:rsidR="00B41AAC">
        <w:rPr>
          <w:rFonts w:ascii="Traditional Arabic" w:hAnsi="Traditional Arabic" w:cs="Traditional Arabic" w:hint="cs"/>
          <w:sz w:val="36"/>
          <w:szCs w:val="36"/>
          <w:rtl/>
          <w:lang w:bidi="ar-EG"/>
        </w:rPr>
        <w:t>حسن</w:t>
      </w:r>
      <w:r>
        <w:rPr>
          <w:rFonts w:ascii="Traditional Arabic" w:hAnsi="Traditional Arabic" w:cs="Traditional Arabic" w:hint="cs"/>
          <w:sz w:val="36"/>
          <w:szCs w:val="36"/>
          <w:rtl/>
          <w:lang w:bidi="ar-EG"/>
        </w:rPr>
        <w:t xml:space="preserve"> إن كان عمرو بن قيس</w:t>
      </w:r>
      <w:r w:rsidR="00765A3B">
        <w:rPr>
          <w:rFonts w:ascii="Traditional Arabic" w:hAnsi="Traditional Arabic" w:cs="Traditional Arabic" w:hint="cs"/>
          <w:sz w:val="36"/>
          <w:szCs w:val="36"/>
          <w:rtl/>
          <w:lang w:bidi="ar-EG"/>
        </w:rPr>
        <w:t xml:space="preserve"> هو </w:t>
      </w:r>
      <w:r w:rsidR="00B41AAC">
        <w:rPr>
          <w:rFonts w:ascii="Traditional Arabic" w:hAnsi="Traditional Arabic" w:cs="Traditional Arabic" w:hint="cs"/>
          <w:sz w:val="36"/>
          <w:szCs w:val="36"/>
          <w:rtl/>
          <w:lang w:bidi="ar-EG"/>
        </w:rPr>
        <w:t>الملائي أبو عبد الله الكوفي</w:t>
      </w:r>
      <w:r>
        <w:rPr>
          <w:rFonts w:ascii="Traditional Arabic" w:hAnsi="Traditional Arabic" w:cs="Traditional Arabic" w:hint="cs"/>
          <w:sz w:val="36"/>
          <w:szCs w:val="36"/>
          <w:rtl/>
          <w:lang w:bidi="ar-EG"/>
        </w:rPr>
        <w:t xml:space="preserve"> </w:t>
      </w:r>
      <w:r w:rsidR="00765A3B">
        <w:rPr>
          <w:rFonts w:ascii="Traditional Arabic" w:hAnsi="Traditional Arabic" w:cs="Traditional Arabic" w:hint="cs"/>
          <w:sz w:val="36"/>
          <w:szCs w:val="36"/>
          <w:rtl/>
          <w:lang w:bidi="ar-EG"/>
        </w:rPr>
        <w:t xml:space="preserve"> , وهو ثقة </w:t>
      </w:r>
      <w:r>
        <w:rPr>
          <w:rFonts w:ascii="Traditional Arabic" w:hAnsi="Traditional Arabic" w:cs="Traditional Arabic" w:hint="cs"/>
          <w:sz w:val="36"/>
          <w:szCs w:val="36"/>
          <w:rtl/>
          <w:lang w:bidi="ar-EG"/>
        </w:rPr>
        <w:t xml:space="preserve">, وأظنّه هو إن شاء الله </w:t>
      </w:r>
      <w:r w:rsidR="00B41AAC">
        <w:rPr>
          <w:rFonts w:ascii="Traditional Arabic" w:hAnsi="Traditional Arabic" w:cs="Traditional Arabic" w:hint="cs"/>
          <w:sz w:val="36"/>
          <w:szCs w:val="36"/>
          <w:rtl/>
          <w:lang w:bidi="ar-EG"/>
        </w:rPr>
        <w:t>, ولا أظنّه سمع بن وهب .</w:t>
      </w:r>
    </w:p>
    <w:p w:rsidR="00B47FC5" w:rsidRDefault="00B47FC5"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فهذا عليّ , يحرّم سبي أم المؤمنين , و يمنعه , و يمنع قتل من فرّ و لاذ ,</w:t>
      </w:r>
      <w:r w:rsidR="006F526D">
        <w:rPr>
          <w:rFonts w:ascii="Traditional Arabic" w:hAnsi="Traditional Arabic" w:cs="Traditional Arabic" w:hint="cs"/>
          <w:sz w:val="36"/>
          <w:szCs w:val="36"/>
          <w:rtl/>
          <w:lang w:bidi="ar-EG"/>
        </w:rPr>
        <w:t xml:space="preserve"> لأنه رأى قتالهم لا قتلهم , وعلم قدر أم المؤمنين رضي الله عنها , وعلم أنها </w:t>
      </w:r>
      <w:r w:rsidR="0067031A">
        <w:rPr>
          <w:rFonts w:ascii="Traditional Arabic" w:hAnsi="Traditional Arabic" w:cs="Traditional Arabic" w:hint="cs"/>
          <w:sz w:val="36"/>
          <w:szCs w:val="36"/>
          <w:rtl/>
          <w:lang w:bidi="ar-EG"/>
        </w:rPr>
        <w:t xml:space="preserve">لا تستحق ذلك مطلقا , ولا تستحق التكفير و التبديع , و غير ذلك من الصفات التي أطلقها الشيعة عليها , ونسبوها زورا و بهتانا إلى علي </w:t>
      </w:r>
      <w:r w:rsidR="0067031A">
        <w:rPr>
          <w:rFonts w:ascii="Traditional Arabic" w:hAnsi="Traditional Arabic" w:cs="Traditional Arabic"/>
          <w:sz w:val="36"/>
          <w:szCs w:val="36"/>
          <w:rtl/>
          <w:lang w:bidi="ar-EG"/>
        </w:rPr>
        <w:t>–</w:t>
      </w:r>
      <w:r w:rsidR="0067031A">
        <w:rPr>
          <w:rFonts w:ascii="Traditional Arabic" w:hAnsi="Traditional Arabic" w:cs="Traditional Arabic" w:hint="cs"/>
          <w:sz w:val="36"/>
          <w:szCs w:val="36"/>
          <w:rtl/>
          <w:lang w:bidi="ar-EG"/>
        </w:rPr>
        <w:t xml:space="preserve"> </w:t>
      </w:r>
      <w:r w:rsidR="0067031A">
        <w:rPr>
          <w:rFonts w:ascii="Traditional Arabic" w:hAnsi="Traditional Arabic" w:cs="Traditional Arabic" w:hint="cs"/>
          <w:sz w:val="36"/>
          <w:szCs w:val="36"/>
          <w:rtl/>
          <w:lang w:bidi="ar-EG"/>
        </w:rPr>
        <w:lastRenderedPageBreak/>
        <w:t>عليه السلام -</w:t>
      </w:r>
      <w:r>
        <w:rPr>
          <w:rFonts w:ascii="Traditional Arabic" w:hAnsi="Traditional Arabic" w:cs="Traditional Arabic" w:hint="cs"/>
          <w:sz w:val="36"/>
          <w:szCs w:val="36"/>
          <w:rtl/>
          <w:lang w:bidi="ar-EG"/>
        </w:rPr>
        <w:t xml:space="preserve"> </w:t>
      </w:r>
      <w:r w:rsidR="006F526D">
        <w:rPr>
          <w:rFonts w:ascii="Traditional Arabic" w:hAnsi="Traditional Arabic" w:cs="Traditional Arabic" w:hint="cs"/>
          <w:sz w:val="36"/>
          <w:szCs w:val="36"/>
          <w:rtl/>
          <w:lang w:bidi="ar-EG"/>
        </w:rPr>
        <w:t xml:space="preserve">, </w:t>
      </w:r>
      <w:r>
        <w:rPr>
          <w:rFonts w:ascii="Traditional Arabic" w:hAnsi="Traditional Arabic" w:cs="Traditional Arabic" w:hint="cs"/>
          <w:sz w:val="36"/>
          <w:szCs w:val="36"/>
          <w:rtl/>
          <w:lang w:bidi="ar-EG"/>
        </w:rPr>
        <w:t>وهذا ظاهر , فلابد أن تجمع الآثار</w:t>
      </w:r>
      <w:r w:rsidR="00292352">
        <w:rPr>
          <w:rFonts w:ascii="Traditional Arabic" w:hAnsi="Traditional Arabic" w:cs="Traditional Arabic" w:hint="cs"/>
          <w:sz w:val="36"/>
          <w:szCs w:val="36"/>
          <w:rtl/>
          <w:lang w:bidi="ar-EG"/>
        </w:rPr>
        <w:t xml:space="preserve"> في الحادث الواحد , ثم تحقق بموضوعية شديدة , ثم</w:t>
      </w:r>
      <w:r>
        <w:rPr>
          <w:rFonts w:ascii="Traditional Arabic" w:hAnsi="Traditional Arabic" w:cs="Traditional Arabic" w:hint="cs"/>
          <w:sz w:val="36"/>
          <w:szCs w:val="36"/>
          <w:rtl/>
          <w:lang w:bidi="ar-EG"/>
        </w:rPr>
        <w:t xml:space="preserve">  تفهم </w:t>
      </w:r>
      <w:r w:rsidR="006F526D">
        <w:rPr>
          <w:rFonts w:ascii="Traditional Arabic" w:hAnsi="Traditional Arabic" w:cs="Traditional Arabic" w:hint="cs"/>
          <w:sz w:val="36"/>
          <w:szCs w:val="36"/>
          <w:rtl/>
          <w:lang w:bidi="ar-EG"/>
        </w:rPr>
        <w:t>ف</w:t>
      </w:r>
      <w:r>
        <w:rPr>
          <w:rFonts w:ascii="Traditional Arabic" w:hAnsi="Traditional Arabic" w:cs="Traditional Arabic" w:hint="cs"/>
          <w:sz w:val="36"/>
          <w:szCs w:val="36"/>
          <w:rtl/>
          <w:lang w:bidi="ar-EG"/>
        </w:rPr>
        <w:t>هما سليما</w:t>
      </w:r>
      <w:r w:rsidR="006F526D">
        <w:rPr>
          <w:rFonts w:ascii="Traditional Arabic" w:hAnsi="Traditional Arabic" w:cs="Traditional Arabic" w:hint="cs"/>
          <w:sz w:val="36"/>
          <w:szCs w:val="36"/>
          <w:rtl/>
          <w:lang w:bidi="ar-EG"/>
        </w:rPr>
        <w:t xml:space="preserve"> , </w:t>
      </w:r>
      <w:r w:rsidR="0067031A">
        <w:rPr>
          <w:rFonts w:ascii="Traditional Arabic" w:hAnsi="Traditional Arabic" w:cs="Traditional Arabic" w:hint="cs"/>
          <w:sz w:val="36"/>
          <w:szCs w:val="36"/>
          <w:rtl/>
          <w:lang w:bidi="ar-EG"/>
        </w:rPr>
        <w:t xml:space="preserve">منضبطا </w:t>
      </w:r>
      <w:r w:rsidR="00292352">
        <w:rPr>
          <w:rFonts w:ascii="Traditional Arabic" w:hAnsi="Traditional Arabic" w:cs="Traditional Arabic" w:hint="cs"/>
          <w:sz w:val="36"/>
          <w:szCs w:val="36"/>
          <w:rtl/>
          <w:lang w:bidi="ar-EG"/>
        </w:rPr>
        <w:t>.</w:t>
      </w:r>
      <w:r>
        <w:rPr>
          <w:rFonts w:ascii="Traditional Arabic" w:hAnsi="Traditional Arabic" w:cs="Traditional Arabic" w:hint="cs"/>
          <w:sz w:val="36"/>
          <w:szCs w:val="36"/>
          <w:rtl/>
          <w:lang w:bidi="ar-EG"/>
        </w:rPr>
        <w:t xml:space="preserve"> </w:t>
      </w:r>
    </w:p>
    <w:p w:rsidR="00E93BAA" w:rsidRDefault="00E93BAA"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وما سبق من أحاديث من الناحية الإسنادية , مقبولة , لا ينبغي أن يطعن فيها , فنحن نقبل في الروايات التاريخية </w:t>
      </w:r>
      <w:r w:rsidR="00016F80">
        <w:rPr>
          <w:rFonts w:ascii="Traditional Arabic" w:hAnsi="Traditional Arabic" w:cs="Traditional Arabic" w:hint="cs"/>
          <w:sz w:val="36"/>
          <w:szCs w:val="36"/>
          <w:rtl/>
          <w:lang w:bidi="ar-EG"/>
        </w:rPr>
        <w:t>ما لا نقبله في الأحاديث النبوية , كما قدّمنا قبل ذلك , خاصّة تلك التي ضعفها خفيف , و ليس في أسانيدها متهم , ولا كذّاب , والحاجة تدعونا إلى ذلك لسدّ ال</w:t>
      </w:r>
      <w:r w:rsidR="00F53DC6">
        <w:rPr>
          <w:rFonts w:ascii="Traditional Arabic" w:hAnsi="Traditional Arabic" w:cs="Traditional Arabic" w:hint="cs"/>
          <w:sz w:val="36"/>
          <w:szCs w:val="36"/>
          <w:rtl/>
          <w:lang w:bidi="ar-EG"/>
        </w:rPr>
        <w:t>فجوات التاريخية قدر المستطاع , وتفسير ما يلبس علينا , وكلّ ذلك لابد أن يكون تحت شرط :</w:t>
      </w:r>
    </w:p>
    <w:p w:rsidR="00F53DC6" w:rsidRDefault="00F53DC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حسن الظنّ بصحابة رسول الله صلّى الله عليه وسلّم , وحسن الاعتقاد </w:t>
      </w:r>
      <w:r w:rsidR="00B47FC5">
        <w:rPr>
          <w:rFonts w:ascii="Traditional Arabic" w:hAnsi="Traditional Arabic" w:cs="Traditional Arabic" w:hint="cs"/>
          <w:sz w:val="36"/>
          <w:szCs w:val="36"/>
          <w:rtl/>
          <w:lang w:bidi="ar-EG"/>
        </w:rPr>
        <w:t>, والله الموفق .</w:t>
      </w:r>
    </w:p>
    <w:p w:rsidR="00BF33FC" w:rsidRDefault="00721D7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ونختم هذه النقطة بقول الله تعالى </w:t>
      </w:r>
      <w:r w:rsidRPr="00721D7E">
        <w:rPr>
          <w:rFonts w:ascii="Traditional Arabic" w:hAnsi="Traditional Arabic" w:cs="Traditional Arabic"/>
          <w:sz w:val="36"/>
          <w:szCs w:val="36"/>
          <w:rtl/>
          <w:lang w:bidi="ar-EG"/>
        </w:rPr>
        <w:t>﴿وَإِن طَائِفَتَانِ مِنَ</w:t>
      </w:r>
      <w:r w:rsidRPr="00721D7E">
        <w:rPr>
          <w:rFonts w:ascii="Traditional Arabic" w:hAnsi="Traditional Arabic" w:cs="Traditional Arabic"/>
          <w:sz w:val="36"/>
          <w:szCs w:val="36"/>
          <w:lang w:bidi="ar-EG"/>
        </w:rPr>
        <w:t xml:space="preserve"> </w:t>
      </w:r>
      <w:r w:rsidRPr="00721D7E">
        <w:rPr>
          <w:rFonts w:ascii="Traditional Arabic" w:hAnsi="Traditional Arabic" w:cs="Traditional Arabic"/>
          <w:sz w:val="36"/>
          <w:szCs w:val="36"/>
          <w:rtl/>
          <w:lang w:bidi="ar-EG"/>
        </w:rPr>
        <w:t>الْمُؤْمِنِينَ اقْتَتَلُوا فَأَصْلِحُوا بَيْنَهُمَا فَإِن بَغَتْ إِحْدَاهُمَا</w:t>
      </w:r>
      <w:r w:rsidRPr="00721D7E">
        <w:rPr>
          <w:rFonts w:ascii="Traditional Arabic" w:hAnsi="Traditional Arabic" w:cs="Traditional Arabic"/>
          <w:sz w:val="36"/>
          <w:szCs w:val="36"/>
          <w:lang w:bidi="ar-EG"/>
        </w:rPr>
        <w:t xml:space="preserve"> </w:t>
      </w:r>
      <w:r w:rsidRPr="00721D7E">
        <w:rPr>
          <w:rFonts w:ascii="Traditional Arabic" w:hAnsi="Traditional Arabic" w:cs="Traditional Arabic"/>
          <w:sz w:val="36"/>
          <w:szCs w:val="36"/>
          <w:rtl/>
          <w:lang w:bidi="ar-EG"/>
        </w:rPr>
        <w:t>عَلَى الأُخْرَى فَقَاتِلُوا الَّتِي تَبْغِي حَتَّى تَفِيءَ إِلَى أَمْرِ اللَّهِ</w:t>
      </w:r>
      <w:r w:rsidRPr="00721D7E">
        <w:rPr>
          <w:rFonts w:ascii="Traditional Arabic" w:hAnsi="Traditional Arabic" w:cs="Traditional Arabic"/>
          <w:sz w:val="36"/>
          <w:szCs w:val="36"/>
          <w:lang w:bidi="ar-EG"/>
        </w:rPr>
        <w:t xml:space="preserve"> </w:t>
      </w:r>
      <w:r w:rsidRPr="00721D7E">
        <w:rPr>
          <w:rFonts w:ascii="Traditional Arabic" w:hAnsi="Traditional Arabic" w:cs="Traditional Arabic"/>
          <w:sz w:val="36"/>
          <w:szCs w:val="36"/>
          <w:rtl/>
          <w:lang w:bidi="ar-EG"/>
        </w:rPr>
        <w:t>فَإِن فَاءَتْ فَأَصْلِحُوا بَيْنَهُمَا بِالْعَدْلِ وَأَقْسِطُوا إِنَّ اللَّهَ</w:t>
      </w:r>
      <w:r w:rsidRPr="00721D7E">
        <w:rPr>
          <w:rFonts w:ascii="Traditional Arabic" w:hAnsi="Traditional Arabic" w:cs="Traditional Arabic"/>
          <w:sz w:val="36"/>
          <w:szCs w:val="36"/>
          <w:lang w:bidi="ar-EG"/>
        </w:rPr>
        <w:t xml:space="preserve"> </w:t>
      </w:r>
      <w:r w:rsidRPr="00721D7E">
        <w:rPr>
          <w:rFonts w:ascii="Traditional Arabic" w:hAnsi="Traditional Arabic" w:cs="Traditional Arabic"/>
          <w:sz w:val="36"/>
          <w:szCs w:val="36"/>
          <w:rtl/>
          <w:lang w:bidi="ar-EG"/>
        </w:rPr>
        <w:t>يُحِبُّ الْمُقْسِطِينَ</w:t>
      </w:r>
      <w:r w:rsidRPr="00721D7E">
        <w:rPr>
          <w:rFonts w:ascii="Traditional Arabic" w:hAnsi="Traditional Arabic" w:cs="Traditional Arabic"/>
          <w:sz w:val="36"/>
          <w:szCs w:val="36"/>
          <w:lang w:bidi="ar-EG"/>
        </w:rPr>
        <w:t xml:space="preserve"> * </w:t>
      </w:r>
      <w:r w:rsidRPr="00721D7E">
        <w:rPr>
          <w:rFonts w:ascii="Traditional Arabic" w:hAnsi="Traditional Arabic" w:cs="Traditional Arabic"/>
          <w:sz w:val="36"/>
          <w:szCs w:val="36"/>
          <w:rtl/>
          <w:lang w:bidi="ar-EG"/>
        </w:rPr>
        <w:t>إِنَّمَا الْمُؤْمِنُونَ</w:t>
      </w:r>
      <w:r w:rsidRPr="00721D7E">
        <w:rPr>
          <w:rFonts w:ascii="Traditional Arabic" w:hAnsi="Traditional Arabic" w:cs="Traditional Arabic"/>
          <w:sz w:val="36"/>
          <w:szCs w:val="36"/>
          <w:lang w:bidi="ar-EG"/>
        </w:rPr>
        <w:t xml:space="preserve"> </w:t>
      </w:r>
      <w:r w:rsidRPr="00721D7E">
        <w:rPr>
          <w:rFonts w:ascii="Traditional Arabic" w:hAnsi="Traditional Arabic" w:cs="Traditional Arabic"/>
          <w:sz w:val="36"/>
          <w:szCs w:val="36"/>
          <w:rtl/>
          <w:lang w:bidi="ar-EG"/>
        </w:rPr>
        <w:t>إِخْوَةٌ فَأَصْلِحُوا بَيْنَ أَخَوَيْكُمْ﴾</w:t>
      </w:r>
      <w:r w:rsidR="00EC1061">
        <w:rPr>
          <w:rStyle w:val="a4"/>
          <w:rFonts w:ascii="Traditional Arabic" w:hAnsi="Traditional Arabic" w:cs="Traditional Arabic"/>
          <w:sz w:val="36"/>
          <w:szCs w:val="36"/>
          <w:rtl/>
          <w:lang w:bidi="ar-EG"/>
        </w:rPr>
        <w:footnoteReference w:id="246"/>
      </w:r>
      <w:r>
        <w:rPr>
          <w:rFonts w:ascii="Traditional Arabic" w:hAnsi="Traditional Arabic" w:cs="Traditional Arabic" w:hint="cs"/>
          <w:sz w:val="36"/>
          <w:szCs w:val="36"/>
          <w:rtl/>
          <w:lang w:bidi="ar-EG"/>
        </w:rPr>
        <w:t xml:space="preserve"> .</w:t>
      </w:r>
    </w:p>
    <w:p w:rsidR="00721D7E" w:rsidRDefault="00721D7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فهذا قرآن يتلى آناء الليل و أطراف النهار , </w:t>
      </w:r>
      <w:r w:rsidR="00252E7E">
        <w:rPr>
          <w:rFonts w:ascii="Traditional Arabic" w:hAnsi="Traditional Arabic" w:cs="Traditional Arabic" w:hint="cs"/>
          <w:sz w:val="36"/>
          <w:szCs w:val="36"/>
          <w:rtl/>
          <w:lang w:bidi="ar-EG"/>
        </w:rPr>
        <w:t>سمّى الله عزّ و جلّ فيه من اقتتل ( اخوة ) , وهذا في كلّ مسلم , فمن باب أولى أن يقدّم فيه صحابة رسول الله صلّى الله عليه وسلم , ونقول هم أخوة , مع كلّ ما حدث , والحمد لله .</w:t>
      </w:r>
    </w:p>
    <w:p w:rsidR="00B9305A" w:rsidRDefault="00B9305A" w:rsidP="00567451">
      <w:pPr>
        <w:autoSpaceDE w:val="0"/>
        <w:autoSpaceDN w:val="0"/>
        <w:adjustRightInd w:val="0"/>
        <w:spacing w:after="0" w:line="240" w:lineRule="auto"/>
        <w:jc w:val="center"/>
        <w:rPr>
          <w:rFonts w:ascii="Traditional Arabic" w:hAnsi="Traditional Arabic" w:cs="Traditional Arabic"/>
          <w:b/>
          <w:bCs/>
          <w:sz w:val="36"/>
          <w:szCs w:val="36"/>
          <w:rtl/>
          <w:lang w:bidi="ar-EG"/>
        </w:rPr>
      </w:pPr>
    </w:p>
    <w:p w:rsidR="00065DA3" w:rsidRPr="00065DA3" w:rsidRDefault="003D0D5F" w:rsidP="00567451">
      <w:pPr>
        <w:autoSpaceDE w:val="0"/>
        <w:autoSpaceDN w:val="0"/>
        <w:adjustRightInd w:val="0"/>
        <w:spacing w:after="0" w:line="240" w:lineRule="auto"/>
        <w:jc w:val="center"/>
        <w:rPr>
          <w:rFonts w:ascii="Traditional Arabic" w:hAnsi="Traditional Arabic" w:cs="Traditional Arabic"/>
          <w:b/>
          <w:bCs/>
          <w:sz w:val="36"/>
          <w:szCs w:val="36"/>
          <w:rtl/>
          <w:lang w:bidi="ar-EG"/>
        </w:rPr>
      </w:pPr>
      <w:r w:rsidRPr="00065DA3">
        <w:rPr>
          <w:rFonts w:ascii="Traditional Arabic" w:hAnsi="Traditional Arabic" w:cs="Traditional Arabic" w:hint="cs"/>
          <w:b/>
          <w:bCs/>
          <w:sz w:val="36"/>
          <w:szCs w:val="36"/>
          <w:rtl/>
          <w:lang w:bidi="ar-EG"/>
        </w:rPr>
        <w:t>ش</w:t>
      </w:r>
      <w:r w:rsidR="00EF557B" w:rsidRPr="00065DA3">
        <w:rPr>
          <w:rFonts w:ascii="Traditional Arabic" w:hAnsi="Traditional Arabic" w:cs="Traditional Arabic" w:hint="cs"/>
          <w:b/>
          <w:bCs/>
          <w:sz w:val="36"/>
          <w:szCs w:val="36"/>
          <w:rtl/>
          <w:lang w:bidi="ar-EG"/>
        </w:rPr>
        <w:t>ـ</w:t>
      </w:r>
      <w:r w:rsidRPr="00065DA3">
        <w:rPr>
          <w:rFonts w:ascii="Traditional Arabic" w:hAnsi="Traditional Arabic" w:cs="Traditional Arabic" w:hint="cs"/>
          <w:b/>
          <w:bCs/>
          <w:sz w:val="36"/>
          <w:szCs w:val="36"/>
          <w:rtl/>
          <w:lang w:bidi="ar-EG"/>
        </w:rPr>
        <w:t>بهـات فـي تـفسـيـر بـعـض الأيـات الـقـرآنـيـة</w:t>
      </w:r>
      <w:r w:rsidR="00896850">
        <w:rPr>
          <w:rStyle w:val="a4"/>
          <w:rFonts w:ascii="Traditional Arabic" w:hAnsi="Traditional Arabic" w:cs="Traditional Arabic"/>
          <w:b/>
          <w:bCs/>
          <w:sz w:val="36"/>
          <w:szCs w:val="36"/>
          <w:rtl/>
          <w:lang w:bidi="ar-EG"/>
        </w:rPr>
        <w:footnoteReference w:id="247"/>
      </w:r>
    </w:p>
    <w:p w:rsidR="003D0D5F" w:rsidRDefault="00EF557B"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1</w:t>
      </w:r>
      <w:r w:rsidRPr="00911E97">
        <w:rPr>
          <w:rFonts w:ascii="Traditional Arabic" w:hAnsi="Traditional Arabic" w:cs="Traditional Arabic" w:hint="cs"/>
          <w:b/>
          <w:bCs/>
          <w:sz w:val="36"/>
          <w:szCs w:val="36"/>
          <w:rtl/>
          <w:lang w:bidi="ar-EG"/>
        </w:rPr>
        <w:t>- قوله تعالى{</w:t>
      </w:r>
      <w:r w:rsidRPr="00911E97">
        <w:rPr>
          <w:rFonts w:ascii="Traditional Arabic" w:hAnsi="Traditional Arabic" w:cs="Traditional Arabic"/>
          <w:b/>
          <w:bCs/>
          <w:sz w:val="36"/>
          <w:szCs w:val="36"/>
          <w:rtl/>
          <w:lang w:bidi="ar-EG"/>
        </w:rPr>
        <w:t xml:space="preserve"> وَإِذْ أَسَرَّ النَّبِيُّ إِلَى بَعْضِ أَزْوَاجِهِ حَدِيثًا فَلَمَّا نَبَّأَتْ بِهِ وَأَظْهَرَهُ اللَّهُ عَلَيْهِ عَرَّفَ بَعْضَهُ وَأَعْرَضَ عَنْ بَعْضٍ فَلَمَّا نَبَّأَهَا بِهِ قَالَتْ مَنْ أَنْبَأَكَ هَذَا قَالَ نَبَّأَنِيَ الْعَلِيمُ الْخَبِيرُ (3) إِنْ تَتُوبَا إِلَى اللَّهِ فَقَدْ صَغَتْ قُلُوبُكُمَا وَإِنْ تَظَاهَرَا عَلَيْهِ فَإِنَّ اللَّهَ هُوَ مَوْلَاهُ وَجِبْرِيلُ وَصَالِحُ الْمُؤْمِنِينَ وَالْمَلَائِكَةُ بَعْدَ ذَلِكَ ظَهِيرٌ (4)</w:t>
      </w:r>
      <w:r w:rsidRPr="00911E97">
        <w:rPr>
          <w:rFonts w:ascii="Traditional Arabic" w:hAnsi="Traditional Arabic" w:cs="Traditional Arabic" w:hint="cs"/>
          <w:b/>
          <w:bCs/>
          <w:sz w:val="36"/>
          <w:szCs w:val="36"/>
          <w:rtl/>
          <w:lang w:bidi="ar-EG"/>
        </w:rPr>
        <w:t>}</w:t>
      </w:r>
      <w:r w:rsidR="0088590B" w:rsidRPr="00911E97">
        <w:rPr>
          <w:rStyle w:val="a4"/>
          <w:rFonts w:ascii="Traditional Arabic" w:hAnsi="Traditional Arabic" w:cs="Traditional Arabic"/>
          <w:b/>
          <w:bCs/>
          <w:sz w:val="36"/>
          <w:szCs w:val="36"/>
          <w:rtl/>
          <w:lang w:bidi="ar-EG"/>
        </w:rPr>
        <w:footnoteReference w:id="248"/>
      </w:r>
      <w:r w:rsidR="00065DA3" w:rsidRPr="00911E97">
        <w:rPr>
          <w:rFonts w:ascii="Traditional Arabic" w:hAnsi="Traditional Arabic" w:cs="Traditional Arabic" w:hint="cs"/>
          <w:b/>
          <w:bCs/>
          <w:sz w:val="36"/>
          <w:szCs w:val="36"/>
          <w:rtl/>
          <w:lang w:bidi="ar-EG"/>
        </w:rPr>
        <w:t>.</w:t>
      </w:r>
    </w:p>
    <w:p w:rsidR="00271A49" w:rsidRDefault="00114CF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قالوا أذاعت عائشة سرّ رسول الله صلّى الله عليه وسلّم , وقالوا أن النبيّ أسرّ لها بخلافة أبي بكر و عمر </w:t>
      </w:r>
      <w:r w:rsidR="00AC4AD9">
        <w:rPr>
          <w:rFonts w:ascii="Traditional Arabic" w:hAnsi="Traditional Arabic" w:cs="Traditional Arabic" w:hint="cs"/>
          <w:sz w:val="36"/>
          <w:szCs w:val="36"/>
          <w:rtl/>
          <w:lang w:bidi="ar-EG"/>
        </w:rPr>
        <w:t xml:space="preserve"> , فتظاهروا على رسول الله صلّى الله عليه وسلّم لقتله!!.</w:t>
      </w:r>
      <w:r>
        <w:rPr>
          <w:rFonts w:ascii="Traditional Arabic" w:hAnsi="Traditional Arabic" w:cs="Traditional Arabic" w:hint="cs"/>
          <w:sz w:val="36"/>
          <w:szCs w:val="36"/>
          <w:rtl/>
          <w:lang w:bidi="ar-EG"/>
        </w:rPr>
        <w:t xml:space="preserve"> وزعموا أن عائشة و حفصة كفرتا لقوله تعالى </w:t>
      </w:r>
      <w:r w:rsidR="004E246E">
        <w:rPr>
          <w:rFonts w:ascii="Traditional Arabic" w:hAnsi="Traditional Arabic" w:cs="Traditional Arabic" w:hint="cs"/>
          <w:sz w:val="36"/>
          <w:szCs w:val="36"/>
          <w:rtl/>
          <w:lang w:bidi="ar-EG"/>
        </w:rPr>
        <w:t>{</w:t>
      </w:r>
      <w:r w:rsidR="00034A99" w:rsidRPr="0088590B">
        <w:rPr>
          <w:rFonts w:ascii="Traditional Arabic" w:hAnsi="Traditional Arabic" w:cs="Traditional Arabic"/>
          <w:sz w:val="36"/>
          <w:szCs w:val="36"/>
          <w:rtl/>
          <w:lang w:bidi="ar-EG"/>
        </w:rPr>
        <w:t>إِنْ تَتُوبَا إِلَى اللَّهِ فَقَدْ صَغَتْ قُلُوبُكُمَا</w:t>
      </w:r>
      <w:r w:rsidR="00034A99">
        <w:rPr>
          <w:rFonts w:ascii="Traditional Arabic" w:hAnsi="Traditional Arabic" w:cs="Traditional Arabic" w:hint="cs"/>
          <w:sz w:val="36"/>
          <w:szCs w:val="36"/>
          <w:rtl/>
          <w:lang w:bidi="ar-EG"/>
        </w:rPr>
        <w:t>} .</w:t>
      </w:r>
    </w:p>
    <w:p w:rsidR="004E246E" w:rsidRDefault="00034A99"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ونحن نقول</w:t>
      </w:r>
      <w:r w:rsidR="004E246E">
        <w:rPr>
          <w:rFonts w:ascii="Traditional Arabic" w:hAnsi="Traditional Arabic" w:cs="Traditional Arabic" w:hint="cs"/>
          <w:sz w:val="36"/>
          <w:szCs w:val="36"/>
          <w:rtl/>
          <w:lang w:bidi="ar-EG"/>
        </w:rPr>
        <w:t xml:space="preserve"> , والله المستعان على ما تصفون </w:t>
      </w:r>
      <w:r w:rsidR="00E66C4E">
        <w:rPr>
          <w:rFonts w:ascii="Traditional Arabic" w:hAnsi="Traditional Arabic" w:cs="Traditional Arabic" w:hint="cs"/>
          <w:sz w:val="36"/>
          <w:szCs w:val="36"/>
          <w:rtl/>
          <w:lang w:bidi="ar-EG"/>
        </w:rPr>
        <w:t>:</w:t>
      </w:r>
    </w:p>
    <w:p w:rsidR="00034A99" w:rsidRDefault="00034A99"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 أولا :</w:t>
      </w:r>
      <w:r w:rsidR="004E246E">
        <w:rPr>
          <w:rFonts w:ascii="Traditional Arabic" w:hAnsi="Traditional Arabic" w:cs="Traditional Arabic" w:hint="cs"/>
          <w:sz w:val="36"/>
          <w:szCs w:val="36"/>
          <w:rtl/>
          <w:lang w:bidi="ar-EG"/>
        </w:rPr>
        <w:t xml:space="preserve"> أهل السنّة لا ينكرون أن هذه الآيات نزلت في عائشة و حفصة رضي الله تعالى عنهما , وهناك سببان لأهل العلم لنزول </w:t>
      </w:r>
      <w:r w:rsidR="00BA7A9C">
        <w:rPr>
          <w:rFonts w:ascii="Traditional Arabic" w:hAnsi="Traditional Arabic" w:cs="Traditional Arabic" w:hint="cs"/>
          <w:sz w:val="36"/>
          <w:szCs w:val="36"/>
          <w:rtl/>
          <w:lang w:bidi="ar-EG"/>
        </w:rPr>
        <w:t xml:space="preserve">تلك الآيات , </w:t>
      </w:r>
    </w:p>
    <w:p w:rsidR="00BA7A9C" w:rsidRDefault="00BA7A9C"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تحريم النبيّ صلّى الله عليه وسلّم لماريّة على نفسه</w:t>
      </w:r>
      <w:r w:rsidR="00DB6FC4">
        <w:rPr>
          <w:rStyle w:val="a4"/>
          <w:rFonts w:ascii="Traditional Arabic" w:hAnsi="Traditional Arabic" w:cs="Traditional Arabic"/>
          <w:sz w:val="36"/>
          <w:szCs w:val="36"/>
          <w:rtl/>
          <w:lang w:bidi="ar-EG"/>
        </w:rPr>
        <w:footnoteReference w:id="249"/>
      </w:r>
      <w:r>
        <w:rPr>
          <w:rFonts w:ascii="Traditional Arabic" w:hAnsi="Traditional Arabic" w:cs="Traditional Arabic" w:hint="cs"/>
          <w:sz w:val="36"/>
          <w:szCs w:val="36"/>
          <w:rtl/>
          <w:lang w:bidi="ar-EG"/>
        </w:rPr>
        <w:t xml:space="preserve"> , واخباره بذلك لحفصة وقال لها " لا تخبري أحدا " , فأخبرت حفصة عائشة , فنزلت الآية , وهذا اختيار الأكثر من المفسرين </w:t>
      </w:r>
      <w:r w:rsidR="00905197">
        <w:rPr>
          <w:rFonts w:ascii="Traditional Arabic" w:hAnsi="Traditional Arabic" w:cs="Traditional Arabic" w:hint="cs"/>
          <w:sz w:val="36"/>
          <w:szCs w:val="36"/>
          <w:rtl/>
          <w:lang w:bidi="ar-EG"/>
        </w:rPr>
        <w:t>.</w:t>
      </w:r>
    </w:p>
    <w:p w:rsidR="00905197" w:rsidRDefault="0090519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2- قصة المغافير و هي في الصحيحين</w:t>
      </w:r>
      <w:r w:rsidR="0017794B">
        <w:rPr>
          <w:rStyle w:val="a4"/>
          <w:rFonts w:ascii="Traditional Arabic" w:hAnsi="Traditional Arabic" w:cs="Traditional Arabic"/>
          <w:sz w:val="36"/>
          <w:szCs w:val="36"/>
          <w:rtl/>
          <w:lang w:bidi="ar-EG"/>
        </w:rPr>
        <w:footnoteReference w:id="250"/>
      </w:r>
      <w:r>
        <w:rPr>
          <w:rFonts w:ascii="Traditional Arabic" w:hAnsi="Traditional Arabic" w:cs="Traditional Arabic" w:hint="cs"/>
          <w:sz w:val="36"/>
          <w:szCs w:val="36"/>
          <w:rtl/>
          <w:lang w:bidi="ar-EG"/>
        </w:rPr>
        <w:t xml:space="preserve"> , من حديث عائشة رضي الله عنها نفسها , </w:t>
      </w:r>
      <w:r w:rsidR="00703BEC">
        <w:rPr>
          <w:rFonts w:ascii="Traditional Arabic" w:hAnsi="Traditional Arabic" w:cs="Traditional Arabic" w:hint="cs"/>
          <w:sz w:val="36"/>
          <w:szCs w:val="36"/>
          <w:rtl/>
          <w:lang w:bidi="ar-EG"/>
        </w:rPr>
        <w:t>وملخصّها أنّها لما علمت أن رسول الله صلّى الله عليه وسلم يشرب عسلا عند زينب بنت جحش , تواطأت مع حفصة أن يقولا له , " أكلت مغافير</w:t>
      </w:r>
      <w:r w:rsidR="00133CFF">
        <w:rPr>
          <w:rStyle w:val="a4"/>
          <w:rFonts w:ascii="Traditional Arabic" w:hAnsi="Traditional Arabic" w:cs="Traditional Arabic"/>
          <w:sz w:val="36"/>
          <w:szCs w:val="36"/>
          <w:rtl/>
          <w:lang w:bidi="ar-EG"/>
        </w:rPr>
        <w:footnoteReference w:id="251"/>
      </w:r>
      <w:r w:rsidR="00703BEC">
        <w:rPr>
          <w:rFonts w:ascii="Traditional Arabic" w:hAnsi="Traditional Arabic" w:cs="Traditional Arabic" w:hint="cs"/>
          <w:sz w:val="36"/>
          <w:szCs w:val="36"/>
          <w:rtl/>
          <w:lang w:bidi="ar-EG"/>
        </w:rPr>
        <w:t xml:space="preserve"> ؟" </w:t>
      </w:r>
      <w:r w:rsidR="00E55B3E">
        <w:rPr>
          <w:rFonts w:ascii="Traditional Arabic" w:hAnsi="Traditional Arabic" w:cs="Traditional Arabic" w:hint="cs"/>
          <w:sz w:val="36"/>
          <w:szCs w:val="36"/>
          <w:rtl/>
          <w:lang w:bidi="ar-EG"/>
        </w:rPr>
        <w:t>, وكان صلّى الله عليه وسلّم لا يحب أن تنبعث منه رائحة كريهة , فقالا " لا أشربه أبدا " , وفي رواية أن النبيّ شرب العسل عند حفصة</w:t>
      </w:r>
      <w:r w:rsidR="002F6ABA">
        <w:rPr>
          <w:rStyle w:val="a4"/>
          <w:rFonts w:ascii="Traditional Arabic" w:hAnsi="Traditional Arabic" w:cs="Traditional Arabic"/>
          <w:sz w:val="36"/>
          <w:szCs w:val="36"/>
          <w:rtl/>
          <w:lang w:bidi="ar-EG"/>
        </w:rPr>
        <w:footnoteReference w:id="252"/>
      </w:r>
      <w:r w:rsidR="00E55B3E">
        <w:rPr>
          <w:rFonts w:ascii="Traditional Arabic" w:hAnsi="Traditional Arabic" w:cs="Traditional Arabic" w:hint="cs"/>
          <w:sz w:val="36"/>
          <w:szCs w:val="36"/>
          <w:rtl/>
          <w:lang w:bidi="ar-EG"/>
        </w:rPr>
        <w:t xml:space="preserve"> , فتواط</w:t>
      </w:r>
      <w:r w:rsidR="00133CFF">
        <w:rPr>
          <w:rFonts w:ascii="Traditional Arabic" w:hAnsi="Traditional Arabic" w:cs="Traditional Arabic" w:hint="cs"/>
          <w:sz w:val="36"/>
          <w:szCs w:val="36"/>
          <w:rtl/>
          <w:lang w:bidi="ar-EG"/>
        </w:rPr>
        <w:t>أ</w:t>
      </w:r>
      <w:r w:rsidR="00E55B3E">
        <w:rPr>
          <w:rFonts w:ascii="Traditional Arabic" w:hAnsi="Traditional Arabic" w:cs="Traditional Arabic" w:hint="cs"/>
          <w:sz w:val="36"/>
          <w:szCs w:val="36"/>
          <w:rtl/>
          <w:lang w:bidi="ar-EG"/>
        </w:rPr>
        <w:t>ت عائشة و سودة .</w:t>
      </w:r>
    </w:p>
    <w:p w:rsidR="00E55B3E" w:rsidRDefault="00E55B3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وفي </w:t>
      </w:r>
      <w:r w:rsidR="0017794B">
        <w:rPr>
          <w:rFonts w:ascii="Traditional Arabic" w:hAnsi="Traditional Arabic" w:cs="Traditional Arabic" w:hint="cs"/>
          <w:sz w:val="36"/>
          <w:szCs w:val="36"/>
          <w:rtl/>
          <w:lang w:bidi="ar-EG"/>
        </w:rPr>
        <w:t>سؤال ابن عباس عن هاتين المرأتين في الآية لعمر بن الخطّاب , أنهما حفصة و عائشة في حديث طويل</w:t>
      </w:r>
      <w:r w:rsidR="00FA57A7">
        <w:rPr>
          <w:rStyle w:val="a4"/>
          <w:rFonts w:ascii="Traditional Arabic" w:hAnsi="Traditional Arabic" w:cs="Traditional Arabic"/>
          <w:sz w:val="36"/>
          <w:szCs w:val="36"/>
          <w:rtl/>
          <w:lang w:bidi="ar-EG"/>
        </w:rPr>
        <w:footnoteReference w:id="253"/>
      </w:r>
      <w:r w:rsidR="0017794B">
        <w:rPr>
          <w:rFonts w:ascii="Traditional Arabic" w:hAnsi="Traditional Arabic" w:cs="Traditional Arabic" w:hint="cs"/>
          <w:sz w:val="36"/>
          <w:szCs w:val="36"/>
          <w:rtl/>
          <w:lang w:bidi="ar-EG"/>
        </w:rPr>
        <w:t xml:space="preserve"> .</w:t>
      </w:r>
    </w:p>
    <w:p w:rsidR="00065DA3" w:rsidRDefault="00024B6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هذا هو الصحيح في نزول هاتين الآيتين , عند أهل السنّة , و لا شأن لنا ببهتان الشيعة !</w:t>
      </w:r>
    </w:p>
    <w:p w:rsidR="00024B64" w:rsidRDefault="00024B6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الأمر الثاني : </w:t>
      </w:r>
      <w:r w:rsidR="00BF1308">
        <w:rPr>
          <w:rFonts w:ascii="Traditional Arabic" w:hAnsi="Traditional Arabic" w:cs="Traditional Arabic" w:hint="cs"/>
          <w:sz w:val="36"/>
          <w:szCs w:val="36"/>
          <w:rtl/>
          <w:lang w:bidi="ar-EG"/>
        </w:rPr>
        <w:t xml:space="preserve">قال ابن تيميّة في ردّ هذه الشبهة " أولا : هؤلاء يعمدون إلى نصوص القرآن </w:t>
      </w:r>
      <w:r w:rsidR="008B1117">
        <w:rPr>
          <w:rFonts w:ascii="Traditional Arabic" w:hAnsi="Traditional Arabic" w:cs="Traditional Arabic" w:hint="cs"/>
          <w:sz w:val="36"/>
          <w:szCs w:val="36"/>
          <w:rtl/>
          <w:lang w:bidi="ar-EG"/>
        </w:rPr>
        <w:t xml:space="preserve">التي فيها ذكر ذنوب ومعاص بيّنة لمن نصّت عنه من المتقدمين , يتأولون النصوص بأنواع التأويلات , و أهل السنّة يقولون : بل أصحاب الذنوب تابوا منها , </w:t>
      </w:r>
      <w:r w:rsidR="00687DE0">
        <w:rPr>
          <w:rFonts w:ascii="Traditional Arabic" w:hAnsi="Traditional Arabic" w:cs="Traditional Arabic" w:hint="cs"/>
          <w:sz w:val="36"/>
          <w:szCs w:val="36"/>
          <w:rtl/>
          <w:lang w:bidi="ar-EG"/>
        </w:rPr>
        <w:t>ورفع الله درجاتهم بالتوبة .</w:t>
      </w:r>
    </w:p>
    <w:p w:rsidR="00687DE0" w:rsidRDefault="00687DE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وهذه الآية ليست بأولى في دلالتها على الذنوب من تلك الآيات</w:t>
      </w:r>
      <w:r w:rsidR="00194699">
        <w:rPr>
          <w:rStyle w:val="a4"/>
          <w:rFonts w:ascii="Traditional Arabic" w:hAnsi="Traditional Arabic" w:cs="Traditional Arabic"/>
          <w:sz w:val="36"/>
          <w:szCs w:val="36"/>
          <w:rtl/>
          <w:lang w:bidi="ar-EG"/>
        </w:rPr>
        <w:footnoteReference w:id="254"/>
      </w:r>
      <w:r>
        <w:rPr>
          <w:rFonts w:ascii="Traditional Arabic" w:hAnsi="Traditional Arabic" w:cs="Traditional Arabic" w:hint="cs"/>
          <w:sz w:val="36"/>
          <w:szCs w:val="36"/>
          <w:rtl/>
          <w:lang w:bidi="ar-EG"/>
        </w:rPr>
        <w:t xml:space="preserve">, </w:t>
      </w:r>
      <w:r w:rsidR="00215EC6">
        <w:rPr>
          <w:rFonts w:ascii="Traditional Arabic" w:hAnsi="Traditional Arabic" w:cs="Traditional Arabic" w:hint="cs"/>
          <w:sz w:val="36"/>
          <w:szCs w:val="36"/>
          <w:rtl/>
          <w:lang w:bidi="ar-EG"/>
        </w:rPr>
        <w:t>فإن كان تأويل ذلك سائغا كان تأويل هذه كذلك , وإن كان تأويل هذه باطلا , فتأويل تلك أبطل .</w:t>
      </w:r>
    </w:p>
    <w:p w:rsidR="004E526E" w:rsidRDefault="004E526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ويقال ثانيا : بتقدير أن يكون هناك ذنب لعائشة و حفصة , فيكونان قد تابتا منه . وهذا ظاهر لقوله تعالى {إن تتوبا إلى الله فقد صغت قلوبكما } </w:t>
      </w:r>
      <w:r w:rsidR="008A3E7D">
        <w:rPr>
          <w:rFonts w:ascii="Traditional Arabic" w:hAnsi="Traditional Arabic" w:cs="Traditional Arabic" w:hint="cs"/>
          <w:sz w:val="36"/>
          <w:szCs w:val="36"/>
          <w:rtl/>
          <w:lang w:bidi="ar-EG"/>
        </w:rPr>
        <w:t xml:space="preserve">فدعاهما الله تعالى إلى التوبة , فلا يظن بهما أنهما لم يتوبا , مع ما ثبت من علو درجتهما , و أنهما زوجتا نبينا في الجنّة , </w:t>
      </w:r>
      <w:r w:rsidR="005C0E46">
        <w:rPr>
          <w:rFonts w:ascii="Traditional Arabic" w:hAnsi="Traditional Arabic" w:cs="Traditional Arabic" w:hint="cs"/>
          <w:sz w:val="36"/>
          <w:szCs w:val="36"/>
          <w:rtl/>
          <w:lang w:bidi="ar-EG"/>
        </w:rPr>
        <w:t xml:space="preserve">وأنّ الله عزّ وجلّ خيرهن بين الحياة الدنيا و بين الآخرة , فاخترن الآخرة , و لذلك حرّم عليه أن يتبدّل بهنّ غيرهنّ , </w:t>
      </w:r>
      <w:r w:rsidR="00A16DE2">
        <w:rPr>
          <w:rFonts w:ascii="Traditional Arabic" w:hAnsi="Traditional Arabic" w:cs="Traditional Arabic" w:hint="cs"/>
          <w:sz w:val="36"/>
          <w:szCs w:val="36"/>
          <w:rtl/>
          <w:lang w:bidi="ar-EG"/>
        </w:rPr>
        <w:t xml:space="preserve">و حرّم عليه أن يتزوج عليهنّ , ومات عنهنّ وهن أمهات المؤمنين بنصّ القرآن .ثم تقدّم أنّ الذنب يغفر </w:t>
      </w:r>
      <w:r w:rsidR="00B34894">
        <w:rPr>
          <w:rFonts w:ascii="Traditional Arabic" w:hAnsi="Traditional Arabic" w:cs="Traditional Arabic" w:hint="cs"/>
          <w:sz w:val="36"/>
          <w:szCs w:val="36"/>
          <w:rtl/>
          <w:lang w:bidi="ar-EG"/>
        </w:rPr>
        <w:t>, ويعفى عنه بالتوبة و الحسنات الماحية و المصائب المكفرة .</w:t>
      </w:r>
    </w:p>
    <w:p w:rsidR="00B34894" w:rsidRDefault="00B3489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ويقال ثالثا : المذكور عن أزواجه </w:t>
      </w:r>
      <w:r w:rsidR="00F63D26">
        <w:rPr>
          <w:rFonts w:ascii="Traditional Arabic" w:hAnsi="Traditional Arabic" w:cs="Traditional Arabic" w:hint="cs"/>
          <w:sz w:val="36"/>
          <w:szCs w:val="36"/>
          <w:rtl/>
          <w:lang w:bidi="ar-EG"/>
        </w:rPr>
        <w:t xml:space="preserve">كالمذكور عمّن شهد له بالجنّة , من أهل بيته و غيرهم من الصحابة , فإنّ عليا لما خطب ابنة أبي جهل على فاطمة , </w:t>
      </w:r>
      <w:r w:rsidR="004B05AF">
        <w:rPr>
          <w:rFonts w:ascii="Traditional Arabic" w:hAnsi="Traditional Arabic" w:cs="Traditional Arabic" w:hint="cs"/>
          <w:sz w:val="36"/>
          <w:szCs w:val="36"/>
          <w:rtl/>
          <w:lang w:bidi="ar-EG"/>
        </w:rPr>
        <w:t xml:space="preserve">و قام النبيّ صلّى الله خطيبا فقال " إن بني المغيرة استأذنوني أن ينكحوا عليا ابنتهم , و إني لا آذن ثم لا آذن ثم لا آذن , إلا أن يريد ابن أبي طالب أن </w:t>
      </w:r>
      <w:r w:rsidR="00C50A34">
        <w:rPr>
          <w:rFonts w:ascii="Traditional Arabic" w:hAnsi="Traditional Arabic" w:cs="Traditional Arabic" w:hint="cs"/>
          <w:sz w:val="36"/>
          <w:szCs w:val="36"/>
          <w:rtl/>
          <w:lang w:bidi="ar-EG"/>
        </w:rPr>
        <w:t xml:space="preserve">يطلق ابنتي و يتزوج ابنتهم , و إنما فاطمة بضعة مني يريبني ما رابها , ويؤذيني ما آذاها " فلا يظنّ بعلي رضي الله عنه أنه ترك الخطبة في الظاهر فقط , </w:t>
      </w:r>
      <w:r w:rsidR="008D70D9">
        <w:rPr>
          <w:rFonts w:ascii="Traditional Arabic" w:hAnsi="Traditional Arabic" w:cs="Traditional Arabic" w:hint="cs"/>
          <w:sz w:val="36"/>
          <w:szCs w:val="36"/>
          <w:rtl/>
          <w:lang w:bidi="ar-EG"/>
        </w:rPr>
        <w:t>بل تركها بقلبه , وتاب بقلبه عما كان طلبه و سعى فيه .ا.هـ."</w:t>
      </w:r>
      <w:r w:rsidR="008D70D9">
        <w:rPr>
          <w:rStyle w:val="a4"/>
          <w:rFonts w:ascii="Traditional Arabic" w:hAnsi="Traditional Arabic" w:cs="Traditional Arabic"/>
          <w:sz w:val="36"/>
          <w:szCs w:val="36"/>
          <w:rtl/>
          <w:lang w:bidi="ar-EG"/>
        </w:rPr>
        <w:footnoteReference w:id="255"/>
      </w:r>
    </w:p>
    <w:p w:rsidR="00A86557" w:rsidRDefault="00A8655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وحسبك بهذا الردّ قوّة </w:t>
      </w:r>
      <w:r w:rsidR="00434CF4">
        <w:rPr>
          <w:rFonts w:ascii="Traditional Arabic" w:hAnsi="Traditional Arabic" w:cs="Traditional Arabic" w:hint="cs"/>
          <w:sz w:val="36"/>
          <w:szCs w:val="36"/>
          <w:rtl/>
          <w:lang w:bidi="ar-EG"/>
        </w:rPr>
        <w:t>.</w:t>
      </w:r>
    </w:p>
    <w:p w:rsidR="00434CF4" w:rsidRDefault="00434CF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قال النسفى فى تفسير</w:t>
      </w:r>
      <w:r w:rsidRPr="00434CF4">
        <w:rPr>
          <w:rFonts w:ascii="Traditional Arabic" w:hAnsi="Traditional Arabic" w:cs="Traditional Arabic" w:hint="cs"/>
          <w:sz w:val="36"/>
          <w:szCs w:val="36"/>
          <w:rtl/>
          <w:lang w:bidi="ar-EG"/>
        </w:rPr>
        <w:t>ه "</w:t>
      </w:r>
      <w:r w:rsidRPr="00434CF4">
        <w:rPr>
          <w:rFonts w:ascii="Traditional Arabic" w:hAnsi="Traditional Arabic" w:cs="Traditional Arabic"/>
          <w:sz w:val="36"/>
          <w:szCs w:val="36"/>
          <w:rtl/>
          <w:lang w:bidi="ar-EG"/>
        </w:rPr>
        <w:t>فإن قلت : كيف تكون المبدلات خيراً منهن ولم يكن على وجه الأرض نساء خير من أمهات المؤمنين؟ قلت : إذا طلقهن رسول الله صلى الله عليه وسلم لإيذائهن إياه لم يبقين على تلك الصفة ، وكان غيرهن من الموصوفات بهذه الأوصاف خيراً منهن { مسلمات مؤمنات } مقرات مخلصات { قانتات } مطيعات</w:t>
      </w:r>
      <w:r w:rsidR="00911E97">
        <w:rPr>
          <w:rFonts w:ascii="Traditional Arabic" w:hAnsi="Traditional Arabic" w:cs="Traditional Arabic" w:hint="cs"/>
          <w:sz w:val="36"/>
          <w:szCs w:val="36"/>
          <w:rtl/>
          <w:lang w:bidi="ar-EG"/>
        </w:rPr>
        <w:t xml:space="preserve"> ا.هـ.</w:t>
      </w:r>
      <w:r w:rsidRPr="00434CF4">
        <w:rPr>
          <w:rFonts w:ascii="Traditional Arabic" w:hAnsi="Traditional Arabic" w:cs="Traditional Arabic" w:hint="cs"/>
          <w:sz w:val="36"/>
          <w:szCs w:val="36"/>
          <w:rtl/>
          <w:lang w:bidi="ar-EG"/>
        </w:rPr>
        <w:t>"</w:t>
      </w:r>
    </w:p>
    <w:p w:rsidR="0092519E" w:rsidRPr="00157368" w:rsidRDefault="0092519E" w:rsidP="00567451">
      <w:pPr>
        <w:autoSpaceDE w:val="0"/>
        <w:autoSpaceDN w:val="0"/>
        <w:adjustRightInd w:val="0"/>
        <w:spacing w:after="0" w:line="240" w:lineRule="auto"/>
        <w:rPr>
          <w:rFonts w:ascii="Traditional Arabic" w:hAnsi="Traditional Arabic" w:cs="Traditional Arabic"/>
          <w:b/>
          <w:bCs/>
          <w:sz w:val="36"/>
          <w:szCs w:val="36"/>
          <w:lang w:bidi="ar-EG"/>
        </w:rPr>
      </w:pPr>
      <w:r>
        <w:rPr>
          <w:rFonts w:ascii="Traditional Arabic" w:hAnsi="Traditional Arabic" w:cs="Traditional Arabic" w:hint="cs"/>
          <w:sz w:val="36"/>
          <w:szCs w:val="36"/>
          <w:rtl/>
          <w:lang w:bidi="ar-EG"/>
        </w:rPr>
        <w:t>2-</w:t>
      </w:r>
      <w:r w:rsidR="00157368" w:rsidRPr="00157368">
        <w:rPr>
          <w:rFonts w:ascii="Traditional Arabic" w:hAnsi="Traditional Arabic" w:cs="Traditional Arabic" w:hint="cs"/>
          <w:b/>
          <w:bCs/>
          <w:sz w:val="36"/>
          <w:szCs w:val="36"/>
          <w:rtl/>
          <w:lang w:bidi="ar-EG"/>
        </w:rPr>
        <w:t>قوله</w:t>
      </w:r>
      <w:r w:rsidRPr="00157368">
        <w:rPr>
          <w:rFonts w:ascii="Traditional Arabic" w:hAnsi="Traditional Arabic" w:cs="Traditional Arabic" w:hint="cs"/>
          <w:b/>
          <w:bCs/>
          <w:sz w:val="36"/>
          <w:szCs w:val="36"/>
          <w:rtl/>
          <w:lang w:bidi="ar-EG"/>
        </w:rPr>
        <w:t xml:space="preserve"> تعالى "</w:t>
      </w:r>
      <w:r w:rsidRPr="00157368">
        <w:rPr>
          <w:rFonts w:ascii="Traditional Arabic" w:hAnsi="Traditional Arabic" w:cs="Traditional Arabic"/>
          <w:b/>
          <w:bCs/>
          <w:sz w:val="36"/>
          <w:szCs w:val="36"/>
          <w:rtl/>
          <w:lang w:bidi="ar-EG"/>
        </w:rPr>
        <w:t>{ وَقَرْنَ فِي بُيُوتِكُنَّ وَلا تَبَرَّجْنَ تَبَرُّجَ الْجَاهِلِيَّةِ الأُولَى }</w:t>
      </w:r>
      <w:r w:rsidRPr="00157368">
        <w:rPr>
          <w:rStyle w:val="a4"/>
          <w:rFonts w:ascii="Traditional Arabic" w:hAnsi="Traditional Arabic" w:cs="Traditional Arabic"/>
          <w:b/>
          <w:bCs/>
          <w:sz w:val="36"/>
          <w:szCs w:val="36"/>
          <w:lang w:bidi="ar-EG"/>
        </w:rPr>
        <w:footnoteReference w:id="256"/>
      </w:r>
    </w:p>
    <w:p w:rsidR="0092519E" w:rsidRPr="0092519E" w:rsidRDefault="0092519E" w:rsidP="00567451">
      <w:pPr>
        <w:autoSpaceDE w:val="0"/>
        <w:autoSpaceDN w:val="0"/>
        <w:adjustRightInd w:val="0"/>
        <w:spacing w:after="0" w:line="240" w:lineRule="auto"/>
        <w:rPr>
          <w:rFonts w:ascii="Traditional Arabic" w:hAnsi="Traditional Arabic" w:cs="Traditional Arabic"/>
          <w:sz w:val="36"/>
          <w:szCs w:val="36"/>
          <w:lang w:bidi="ar-EG"/>
        </w:rPr>
      </w:pPr>
      <w:r w:rsidRPr="0092519E">
        <w:rPr>
          <w:rFonts w:ascii="Traditional Arabic" w:hAnsi="Traditional Arabic" w:cs="Traditional Arabic" w:hint="cs"/>
          <w:sz w:val="36"/>
          <w:szCs w:val="36"/>
          <w:rtl/>
          <w:lang w:bidi="ar-EG"/>
        </w:rPr>
        <w:t xml:space="preserve">قالوا </w:t>
      </w:r>
      <w:r w:rsidR="00DF5443">
        <w:rPr>
          <w:rFonts w:ascii="Traditional Arabic" w:hAnsi="Traditional Arabic" w:cs="Traditional Arabic" w:hint="cs"/>
          <w:sz w:val="36"/>
          <w:szCs w:val="36"/>
          <w:rtl/>
          <w:lang w:bidi="ar-EG"/>
        </w:rPr>
        <w:t>عائشة خالفت أمر الله , و خرجت من بيتها , و تبرّجت بعد الجاهلية !</w:t>
      </w:r>
    </w:p>
    <w:p w:rsidR="0092519E" w:rsidRPr="0092519E" w:rsidRDefault="0092519E" w:rsidP="00567451">
      <w:pPr>
        <w:autoSpaceDE w:val="0"/>
        <w:autoSpaceDN w:val="0"/>
        <w:adjustRightInd w:val="0"/>
        <w:spacing w:after="0" w:line="240" w:lineRule="auto"/>
        <w:rPr>
          <w:rFonts w:ascii="Traditional Arabic" w:hAnsi="Traditional Arabic" w:cs="Traditional Arabic"/>
          <w:sz w:val="36"/>
          <w:szCs w:val="36"/>
          <w:rtl/>
          <w:lang w:bidi="ar-EG"/>
        </w:rPr>
      </w:pPr>
      <w:r w:rsidRPr="0092519E">
        <w:rPr>
          <w:rFonts w:ascii="Traditional Arabic" w:hAnsi="Traditional Arabic" w:cs="Traditional Arabic" w:hint="cs"/>
          <w:sz w:val="36"/>
          <w:szCs w:val="36"/>
          <w:rtl/>
          <w:lang w:bidi="ar-EG"/>
        </w:rPr>
        <w:t xml:space="preserve">قال </w:t>
      </w:r>
      <w:r w:rsidR="00DF5443">
        <w:rPr>
          <w:rFonts w:ascii="Traditional Arabic" w:hAnsi="Traditional Arabic" w:cs="Traditional Arabic" w:hint="cs"/>
          <w:sz w:val="36"/>
          <w:szCs w:val="36"/>
          <w:rtl/>
          <w:lang w:bidi="ar-EG"/>
        </w:rPr>
        <w:t>بن تيميّة رحمه الله :</w:t>
      </w:r>
    </w:p>
    <w:p w:rsidR="0092519E" w:rsidRDefault="00896850"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92519E" w:rsidRPr="0092519E">
        <w:rPr>
          <w:rFonts w:ascii="Traditional Arabic" w:hAnsi="Traditional Arabic" w:cs="Traditional Arabic"/>
          <w:sz w:val="36"/>
          <w:szCs w:val="36"/>
          <w:rtl/>
          <w:lang w:bidi="ar-EG"/>
        </w:rPr>
        <w:t xml:space="preserve">فهي رضي الله عنها لم تتبرج تبرج الجاهلية الأولى. والأمر بالاستقراء في البيوت لا ينافي الخروج لمصلحة مأمور بها، كما لو خرجت للحج والعمرة، أو خرجت مع زوجها في سفرة، فإن هذه الآية قد نزلت في حياة النبي صلّى الله عليه وسلّم، وقد سافر بهن رسول الله صلّى الله عليه وسلّم بعد ذلك، كما سافر في حجة الوداع بعائشة رضي الله عنها وغيرها، وأرسلها مع عبد الرحمن </w:t>
      </w:r>
      <w:r w:rsidR="0092519E" w:rsidRPr="0092519E">
        <w:rPr>
          <w:rFonts w:ascii="Traditional Arabic" w:hAnsi="Traditional Arabic" w:cs="Traditional Arabic"/>
          <w:sz w:val="36"/>
          <w:szCs w:val="36"/>
          <w:rtl/>
          <w:lang w:bidi="ar-EG"/>
        </w:rPr>
        <w:lastRenderedPageBreak/>
        <w:t>أخيها فأردفها خلفه، وأعمرها من التنعيم. وحجة الوداع كانت قبل وفاة النبي صلّى الله عليه وسلّم بأقل من ثلاثة أشهر بعد نزول هذه الآية، ولهذا كان أزواج النبي صلّى الله عليه وسلّم يحججن كما كن يحججن معه في خلافة عمر رضي الله عنه وغيره، وكان عمر يوكّل بقطارهن عثمان أو عبد الرحمن بن عوف، وإذا كان سفرهن لمصلحة جائزاً فعائشة اعتقدت أن ذلك السفر مصلحة للمسلمين فتأولت في ذلك</w:t>
      </w:r>
      <w:r w:rsidR="0092519E" w:rsidRPr="0092519E">
        <w:rPr>
          <w:rFonts w:ascii="Traditional Arabic" w:hAnsi="Traditional Arabic" w:cs="Traditional Arabic" w:hint="cs"/>
          <w:sz w:val="36"/>
          <w:szCs w:val="36"/>
          <w:rtl/>
          <w:lang w:bidi="ar-EG"/>
        </w:rPr>
        <w:t>.</w:t>
      </w:r>
      <w:r w:rsidR="000757ED">
        <w:rPr>
          <w:rFonts w:ascii="Traditional Arabic" w:hAnsi="Traditional Arabic" w:cs="Traditional Arabic" w:hint="cs"/>
          <w:sz w:val="36"/>
          <w:szCs w:val="36"/>
          <w:rtl/>
          <w:lang w:bidi="ar-EG"/>
        </w:rPr>
        <w:t xml:space="preserve"> </w:t>
      </w:r>
    </w:p>
    <w:p w:rsidR="000757ED" w:rsidRDefault="000757ED"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كقوله تعالى { لا تقتلوا أنفسكم } , وقوله عليه الصلاة و السلام " </w:t>
      </w:r>
      <w:r w:rsidR="0063347C">
        <w:rPr>
          <w:rFonts w:ascii="Traditional Arabic" w:hAnsi="Traditional Arabic" w:cs="Traditional Arabic" w:hint="cs"/>
          <w:sz w:val="36"/>
          <w:szCs w:val="36"/>
          <w:rtl/>
          <w:lang w:bidi="ar-EG"/>
        </w:rPr>
        <w:t xml:space="preserve">إذا التقى المسلمان بسيفيهما فالقاتل و المقتول في النار " قيل : يا رسول الله : هذا القاتل فما بال المقتول ؟ قال </w:t>
      </w:r>
      <w:r w:rsidR="004D78F7">
        <w:rPr>
          <w:rFonts w:ascii="Traditional Arabic" w:hAnsi="Traditional Arabic" w:cs="Traditional Arabic" w:hint="cs"/>
          <w:sz w:val="36"/>
          <w:szCs w:val="36"/>
          <w:rtl/>
          <w:lang w:bidi="ar-EG"/>
        </w:rPr>
        <w:t>" كان حريصا على قتل صاحبه "</w:t>
      </w:r>
      <w:r w:rsidR="00521A1A">
        <w:rPr>
          <w:rStyle w:val="a4"/>
          <w:rFonts w:ascii="Traditional Arabic" w:hAnsi="Traditional Arabic" w:cs="Traditional Arabic"/>
          <w:sz w:val="36"/>
          <w:szCs w:val="36"/>
          <w:rtl/>
          <w:lang w:bidi="ar-EG"/>
        </w:rPr>
        <w:footnoteReference w:id="257"/>
      </w:r>
      <w:r w:rsidR="004D78F7">
        <w:rPr>
          <w:rFonts w:ascii="Traditional Arabic" w:hAnsi="Traditional Arabic" w:cs="Traditional Arabic" w:hint="cs"/>
          <w:sz w:val="36"/>
          <w:szCs w:val="36"/>
          <w:rtl/>
          <w:lang w:bidi="ar-EG"/>
        </w:rPr>
        <w:t xml:space="preserve"> .</w:t>
      </w:r>
    </w:p>
    <w:p w:rsidR="004D78F7" w:rsidRDefault="004D78F7"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فلو قال قائل " إن عليا ومن قاتله قد القيا بسيفيهما , وقد استحلّوا دماء المسلمين , </w:t>
      </w:r>
      <w:r w:rsidR="00C24D72">
        <w:rPr>
          <w:rFonts w:ascii="Traditional Arabic" w:hAnsi="Traditional Arabic" w:cs="Traditional Arabic" w:hint="cs"/>
          <w:sz w:val="36"/>
          <w:szCs w:val="36"/>
          <w:rtl/>
          <w:lang w:bidi="ar-EG"/>
        </w:rPr>
        <w:t>فيجب أن يلحقهم الوعيد , لكان جوابه :</w:t>
      </w:r>
    </w:p>
    <w:p w:rsidR="00C24D72" w:rsidRDefault="00C24D72"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أن الوعيد لا يتناول المجتهد المتأول , و إن كان مخطئا , فإن الله تعالى يقول { </w:t>
      </w:r>
      <w:r w:rsidR="00797A5A">
        <w:rPr>
          <w:rFonts w:ascii="Traditional Arabic" w:hAnsi="Traditional Arabic" w:cs="Traditional Arabic" w:hint="cs"/>
          <w:sz w:val="36"/>
          <w:szCs w:val="36"/>
          <w:rtl/>
          <w:lang w:bidi="ar-EG"/>
        </w:rPr>
        <w:t xml:space="preserve">ربنا لا تؤاخذنا إن نسينا أو أخطأنا } قال : </w:t>
      </w:r>
      <w:r w:rsidR="00991290">
        <w:rPr>
          <w:rFonts w:ascii="Traditional Arabic" w:hAnsi="Traditional Arabic" w:cs="Traditional Arabic" w:hint="cs"/>
          <w:sz w:val="36"/>
          <w:szCs w:val="36"/>
          <w:rtl/>
          <w:lang w:bidi="ar-EG"/>
        </w:rPr>
        <w:t xml:space="preserve">" </w:t>
      </w:r>
      <w:r w:rsidR="00797A5A">
        <w:rPr>
          <w:rFonts w:ascii="Traditional Arabic" w:hAnsi="Traditional Arabic" w:cs="Traditional Arabic" w:hint="cs"/>
          <w:sz w:val="36"/>
          <w:szCs w:val="36"/>
          <w:rtl/>
          <w:lang w:bidi="ar-EG"/>
        </w:rPr>
        <w:t>قد فعلت</w:t>
      </w:r>
      <w:r w:rsidR="00991290">
        <w:rPr>
          <w:rFonts w:ascii="Traditional Arabic" w:hAnsi="Traditional Arabic" w:cs="Traditional Arabic" w:hint="cs"/>
          <w:sz w:val="36"/>
          <w:szCs w:val="36"/>
          <w:rtl/>
          <w:lang w:bidi="ar-EG"/>
        </w:rPr>
        <w:t xml:space="preserve"> "</w:t>
      </w:r>
      <w:r w:rsidR="0025609C">
        <w:rPr>
          <w:rStyle w:val="a4"/>
          <w:rFonts w:ascii="Traditional Arabic" w:hAnsi="Traditional Arabic" w:cs="Traditional Arabic"/>
          <w:sz w:val="36"/>
          <w:szCs w:val="36"/>
          <w:rtl/>
          <w:lang w:bidi="ar-EG"/>
        </w:rPr>
        <w:footnoteReference w:id="258"/>
      </w:r>
      <w:r w:rsidR="00797A5A">
        <w:rPr>
          <w:rFonts w:ascii="Traditional Arabic" w:hAnsi="Traditional Arabic" w:cs="Traditional Arabic" w:hint="cs"/>
          <w:sz w:val="36"/>
          <w:szCs w:val="36"/>
          <w:rtl/>
          <w:lang w:bidi="ar-EG"/>
        </w:rPr>
        <w:t xml:space="preserve"> , فقد عفي للمؤمنين عن النسيان و الخطأ </w:t>
      </w:r>
      <w:r w:rsidR="008D7315">
        <w:rPr>
          <w:rFonts w:ascii="Traditional Arabic" w:hAnsi="Traditional Arabic" w:cs="Traditional Arabic" w:hint="cs"/>
          <w:sz w:val="36"/>
          <w:szCs w:val="36"/>
          <w:rtl/>
          <w:lang w:bidi="ar-EG"/>
        </w:rPr>
        <w:t>, والمجتهد المخطيء مغفور له خطؤه , وإذا غفر خطا هؤلاء في قتال المؤمنين , فالمغفرة لعائشة لكونها لم تقرّ في بيتها إذا كانت مجتهدة أولى</w:t>
      </w:r>
      <w:r w:rsidR="008D7315">
        <w:rPr>
          <w:rStyle w:val="a4"/>
          <w:rFonts w:ascii="Traditional Arabic" w:hAnsi="Traditional Arabic" w:cs="Traditional Arabic"/>
          <w:sz w:val="36"/>
          <w:szCs w:val="36"/>
          <w:rtl/>
          <w:lang w:bidi="ar-EG"/>
        </w:rPr>
        <w:footnoteReference w:id="259"/>
      </w:r>
      <w:r w:rsidR="008D7315">
        <w:rPr>
          <w:rFonts w:ascii="Traditional Arabic" w:hAnsi="Traditional Arabic" w:cs="Traditional Arabic" w:hint="cs"/>
          <w:sz w:val="36"/>
          <w:szCs w:val="36"/>
          <w:rtl/>
          <w:lang w:bidi="ar-EG"/>
        </w:rPr>
        <w:t xml:space="preserve"> </w:t>
      </w:r>
      <w:r w:rsidR="00217484">
        <w:rPr>
          <w:rFonts w:ascii="Traditional Arabic" w:hAnsi="Traditional Arabic" w:cs="Traditional Arabic" w:hint="cs"/>
          <w:sz w:val="36"/>
          <w:szCs w:val="36"/>
          <w:rtl/>
          <w:lang w:bidi="ar-EG"/>
        </w:rPr>
        <w:t>.</w:t>
      </w:r>
    </w:p>
    <w:p w:rsidR="00217484" w:rsidRDefault="0021748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وايضا فلو قال قائل إن النبي صلّى الله عليه وسلّم </w:t>
      </w:r>
      <w:r w:rsidR="00797C81">
        <w:rPr>
          <w:rFonts w:ascii="Traditional Arabic" w:hAnsi="Traditional Arabic" w:cs="Traditional Arabic" w:hint="cs"/>
          <w:sz w:val="36"/>
          <w:szCs w:val="36"/>
          <w:rtl/>
          <w:lang w:bidi="ar-EG"/>
        </w:rPr>
        <w:t>قال " إنها طيبة و إنها تنفي الرجال كما تنفي النار خبث الحديد "</w:t>
      </w:r>
      <w:r w:rsidR="00991290">
        <w:rPr>
          <w:rStyle w:val="a4"/>
          <w:rFonts w:ascii="Traditional Arabic" w:hAnsi="Traditional Arabic" w:cs="Traditional Arabic"/>
          <w:sz w:val="36"/>
          <w:szCs w:val="36"/>
          <w:rtl/>
          <w:lang w:bidi="ar-EG"/>
        </w:rPr>
        <w:footnoteReference w:id="260"/>
      </w:r>
      <w:r w:rsidR="00797C81">
        <w:rPr>
          <w:rFonts w:ascii="Traditional Arabic" w:hAnsi="Traditional Arabic" w:cs="Traditional Arabic" w:hint="cs"/>
          <w:sz w:val="36"/>
          <w:szCs w:val="36"/>
          <w:rtl/>
          <w:lang w:bidi="ar-EG"/>
        </w:rPr>
        <w:t xml:space="preserve"> , وقال إن عليا خرج عنها و لم يقم بها , </w:t>
      </w:r>
      <w:r w:rsidR="00B41EC4">
        <w:rPr>
          <w:rFonts w:ascii="Traditional Arabic" w:hAnsi="Traditional Arabic" w:cs="Traditional Arabic" w:hint="cs"/>
          <w:sz w:val="36"/>
          <w:szCs w:val="36"/>
          <w:rtl/>
          <w:lang w:bidi="ar-EG"/>
        </w:rPr>
        <w:t>كما أقام الخلفاء من قبله , ولهذا لم تجتمع عليه الكلمة .</w:t>
      </w:r>
    </w:p>
    <w:p w:rsidR="00B41EC4" w:rsidRDefault="00B41EC4"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لكان الجواب : أن المجتهد إذا كان دون عليّ لم يتناوله الوعيد </w:t>
      </w:r>
      <w:r w:rsidR="00CD0E37">
        <w:rPr>
          <w:rFonts w:ascii="Traditional Arabic" w:hAnsi="Traditional Arabic" w:cs="Traditional Arabic" w:hint="cs"/>
          <w:sz w:val="36"/>
          <w:szCs w:val="36"/>
          <w:rtl/>
          <w:lang w:bidi="ar-EG"/>
        </w:rPr>
        <w:t>, فعلي أولى أن لا يتناوله الوعيد لاجتهاده , وبهذا يجاب عن خروج عائشة رضي الله تعالى عنها , و إذا كان المجتهد مخطئا فالخطأ مغفور بالكتاب و السنّة .</w:t>
      </w:r>
      <w:r w:rsidR="00DC52C1">
        <w:rPr>
          <w:rFonts w:ascii="Traditional Arabic" w:hAnsi="Traditional Arabic" w:cs="Traditional Arabic" w:hint="cs"/>
          <w:sz w:val="36"/>
          <w:szCs w:val="36"/>
          <w:rtl/>
          <w:lang w:bidi="ar-EG"/>
        </w:rPr>
        <w:t>ا.هـ."</w:t>
      </w:r>
      <w:r w:rsidR="00DC52C1">
        <w:rPr>
          <w:rStyle w:val="a4"/>
          <w:rFonts w:ascii="Traditional Arabic" w:hAnsi="Traditional Arabic" w:cs="Traditional Arabic"/>
          <w:sz w:val="36"/>
          <w:szCs w:val="36"/>
          <w:rtl/>
          <w:lang w:bidi="ar-EG"/>
        </w:rPr>
        <w:footnoteReference w:id="261"/>
      </w:r>
    </w:p>
    <w:p w:rsidR="00B15FA6" w:rsidRDefault="007C1398" w:rsidP="00567451">
      <w:pPr>
        <w:autoSpaceDE w:val="0"/>
        <w:autoSpaceDN w:val="0"/>
        <w:adjustRightInd w:val="0"/>
        <w:spacing w:after="0" w:line="240" w:lineRule="auto"/>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lang w:bidi="ar-EG"/>
        </w:rPr>
        <w:lastRenderedPageBreak/>
        <w:t>3-</w:t>
      </w:r>
      <w:r w:rsidR="00B15FA6" w:rsidRPr="00B15FA6">
        <w:rPr>
          <w:rFonts w:ascii="Traditional Arabic" w:hAnsi="Traditional Arabic" w:cs="Traditional Arabic" w:hint="cs"/>
          <w:b/>
          <w:bCs/>
          <w:sz w:val="36"/>
          <w:szCs w:val="36"/>
          <w:rtl/>
          <w:lang w:bidi="ar-EG"/>
        </w:rPr>
        <w:t xml:space="preserve"> قوله تعالى {</w:t>
      </w:r>
      <w:r w:rsidR="00B15FA6" w:rsidRPr="00B15FA6">
        <w:rPr>
          <w:rFonts w:ascii="Traditional Arabic" w:hAnsi="Traditional Arabic" w:cs="Traditional Arabic"/>
          <w:b/>
          <w:bCs/>
          <w:sz w:val="36"/>
          <w:szCs w:val="36"/>
          <w:rtl/>
          <w:lang w:bidi="ar-EG"/>
        </w:rPr>
        <w:t>ضَرَبَ اللَّهُ مَثَلًا لِلَّذِينَ كَفَرُوا امْرَأَتَ نُوحٍ وَامْرَأَتَ لُوطٍ كَانَتَا تَحْتَ عَبْدَيْنِ مِنْ عِبَادِنَا صَالِحَيْنِ فَخَانَتَاهُمَا فَلَمْ يُغْنِيَا عَنْهُمَا مِنَ اللَّهِ شَيْئًا وَقِيلَ ادْخُلَا النَّارَ مَعَ الدَّاخِلِينَ (10)</w:t>
      </w:r>
      <w:r w:rsidR="00B15FA6" w:rsidRPr="00B15FA6">
        <w:rPr>
          <w:rFonts w:ascii="Traditional Arabic" w:hAnsi="Traditional Arabic" w:cs="Traditional Arabic" w:hint="cs"/>
          <w:b/>
          <w:bCs/>
          <w:sz w:val="36"/>
          <w:szCs w:val="36"/>
          <w:rtl/>
          <w:lang w:bidi="ar-EG"/>
        </w:rPr>
        <w:t>}</w:t>
      </w:r>
      <w:r w:rsidR="00124806">
        <w:rPr>
          <w:rStyle w:val="a4"/>
          <w:rFonts w:ascii="Traditional Arabic" w:hAnsi="Traditional Arabic" w:cs="Traditional Arabic"/>
          <w:b/>
          <w:bCs/>
          <w:sz w:val="36"/>
          <w:szCs w:val="36"/>
          <w:rtl/>
          <w:lang w:bidi="ar-EG"/>
        </w:rPr>
        <w:footnoteReference w:id="262"/>
      </w:r>
    </w:p>
    <w:p w:rsidR="000676FE" w:rsidRDefault="00B15FA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قال الشيعة , هذا مثل ضربه الله عزّ و جلّ لحفصة و عائشة !</w:t>
      </w:r>
      <w:r w:rsidR="000676FE" w:rsidRPr="000676FE">
        <w:rPr>
          <w:rFonts w:ascii="Traditional Arabic" w:hAnsi="Traditional Arabic" w:cs="Traditional Arabic" w:hint="cs"/>
          <w:sz w:val="36"/>
          <w:szCs w:val="36"/>
          <w:rtl/>
          <w:lang w:bidi="ar-EG"/>
        </w:rPr>
        <w:t xml:space="preserve"> </w:t>
      </w:r>
    </w:p>
    <w:p w:rsidR="004A5497" w:rsidRDefault="000676F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ووالله لا أدري من أين أتوا بهذا التفسير , اللّهم إلا أن يكون التفسير الباطني لهم , الذي لا يعرفه أحد إلا هم ّ !</w:t>
      </w:r>
    </w:p>
    <w:p w:rsidR="005C2B24" w:rsidRDefault="00E2308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قال بن تيميّة في منهاج السنّة " </w:t>
      </w:r>
      <w:r w:rsidRPr="00E2308F">
        <w:rPr>
          <w:rFonts w:ascii="Traditional Arabic" w:hAnsi="Traditional Arabic" w:cs="Traditional Arabic" w:hint="cs"/>
          <w:sz w:val="36"/>
          <w:szCs w:val="36"/>
          <w:rtl/>
          <w:lang w:bidi="ar-EG"/>
        </w:rPr>
        <w:t>ثم إنهم لفرط جهلهم يدعون ذلك في غيرها من نساء الأنبياء فيزعمون أن امرأة نوح كانت بغيا وأن الابن الذي دعاه نوح لم يكن منه وإنما كان منها وإن معنى قوله إنه عمل غير صالح أن هذا الولد من عمل غير صالح ومنهم من يق</w:t>
      </w:r>
      <w:r w:rsidR="004A5497">
        <w:rPr>
          <w:rFonts w:ascii="Traditional Arabic" w:hAnsi="Traditional Arabic" w:cs="Traditional Arabic" w:hint="cs"/>
          <w:sz w:val="36"/>
          <w:szCs w:val="36"/>
          <w:rtl/>
          <w:lang w:bidi="ar-EG"/>
        </w:rPr>
        <w:t>ر</w:t>
      </w:r>
      <w:r w:rsidRPr="00E2308F">
        <w:rPr>
          <w:rFonts w:ascii="Traditional Arabic" w:hAnsi="Traditional Arabic" w:cs="Traditional Arabic" w:hint="cs"/>
          <w:sz w:val="36"/>
          <w:szCs w:val="36"/>
          <w:rtl/>
          <w:lang w:bidi="ar-EG"/>
        </w:rPr>
        <w:t xml:space="preserve">أ </w:t>
      </w:r>
      <w:r w:rsidR="00D84B4B">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ونادى نوح ابنه</w:t>
      </w:r>
      <w:r w:rsidR="00D84B4B">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يريدون ابنها وي</w:t>
      </w:r>
      <w:r w:rsidR="00D84B4B">
        <w:rPr>
          <w:rFonts w:ascii="Traditional Arabic" w:hAnsi="Traditional Arabic" w:cs="Traditional Arabic" w:hint="cs"/>
          <w:sz w:val="36"/>
          <w:szCs w:val="36"/>
          <w:rtl/>
          <w:lang w:bidi="ar-EG"/>
        </w:rPr>
        <w:t>ح</w:t>
      </w:r>
      <w:r w:rsidRPr="00E2308F">
        <w:rPr>
          <w:rFonts w:ascii="Traditional Arabic" w:hAnsi="Traditional Arabic" w:cs="Traditional Arabic" w:hint="cs"/>
          <w:sz w:val="36"/>
          <w:szCs w:val="36"/>
          <w:rtl/>
          <w:lang w:bidi="ar-EG"/>
        </w:rPr>
        <w:t xml:space="preserve">تجون بقوله إنه ليس من أهلك ويتأولون قوله تعالى </w:t>
      </w:r>
      <w:r w:rsidR="00D84B4B">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ضرب الله مثلا للذين كفروا امرأة نوح وامرأة لوط كانتا تحت عبدين من عبادنا صالحين فخانتاهما</w:t>
      </w:r>
      <w:r w:rsidR="00D84B4B">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على أن امرأة نوح </w:t>
      </w:r>
      <w:r w:rsidR="00C170E2">
        <w:rPr>
          <w:rFonts w:ascii="Traditional Arabic" w:hAnsi="Traditional Arabic" w:cs="Traditional Arabic" w:hint="cs"/>
          <w:sz w:val="36"/>
          <w:szCs w:val="36"/>
          <w:rtl/>
          <w:lang w:bidi="ar-EG"/>
        </w:rPr>
        <w:t xml:space="preserve">خانته في فراشه وأنها كانت قحبة , </w:t>
      </w:r>
      <w:r w:rsidRPr="00E2308F">
        <w:rPr>
          <w:rFonts w:ascii="Traditional Arabic" w:hAnsi="Traditional Arabic" w:cs="Traditional Arabic" w:hint="cs"/>
          <w:sz w:val="36"/>
          <w:szCs w:val="36"/>
          <w:rtl/>
          <w:lang w:bidi="ar-EG"/>
        </w:rPr>
        <w:t xml:space="preserve">وضاهوا في ذلك المنافقين والفاسقين أهل الإفك الذين رموا عائشة بالإفك والفاحشة ولم يتوبوا وفيهم خطب النبي صلى الله عليه و سلم فقال </w:t>
      </w:r>
      <w:r w:rsidR="005C2B24">
        <w:rPr>
          <w:rFonts w:ascii="Traditional Arabic" w:hAnsi="Traditional Arabic" w:cs="Traditional Arabic" w:hint="cs"/>
          <w:sz w:val="36"/>
          <w:szCs w:val="36"/>
          <w:rtl/>
          <w:lang w:bidi="ar-EG"/>
        </w:rPr>
        <w:t xml:space="preserve">" </w:t>
      </w:r>
      <w:r w:rsidRPr="00E2308F">
        <w:rPr>
          <w:rFonts w:ascii="Traditional Arabic" w:hAnsi="Traditional Arabic" w:cs="Traditional Arabic" w:hint="cs"/>
          <w:sz w:val="36"/>
          <w:szCs w:val="36"/>
          <w:rtl/>
          <w:lang w:bidi="ar-EG"/>
        </w:rPr>
        <w:t>أيها الناس من يعذرني من رجل بلغني أذاه في أهلي والله ما علمت على أهلي إلا خيرا ولقد ذكروا رج</w:t>
      </w:r>
      <w:r w:rsidR="00C170E2">
        <w:rPr>
          <w:rFonts w:ascii="Traditional Arabic" w:hAnsi="Traditional Arabic" w:cs="Traditional Arabic" w:hint="cs"/>
          <w:sz w:val="36"/>
          <w:szCs w:val="36"/>
          <w:rtl/>
          <w:lang w:bidi="ar-EG"/>
        </w:rPr>
        <w:t xml:space="preserve">لا والله ما علمت عليه إلا خيرا </w:t>
      </w:r>
      <w:r w:rsidR="005C2B24">
        <w:rPr>
          <w:rFonts w:ascii="Traditional Arabic" w:hAnsi="Traditional Arabic" w:cs="Traditional Arabic" w:hint="cs"/>
          <w:sz w:val="36"/>
          <w:szCs w:val="36"/>
          <w:rtl/>
          <w:lang w:bidi="ar-EG"/>
        </w:rPr>
        <w:t xml:space="preserve">" </w:t>
      </w:r>
      <w:r w:rsidR="00C170E2">
        <w:rPr>
          <w:rFonts w:ascii="Traditional Arabic" w:hAnsi="Traditional Arabic" w:cs="Traditional Arabic" w:hint="cs"/>
          <w:sz w:val="36"/>
          <w:szCs w:val="36"/>
          <w:rtl/>
          <w:lang w:bidi="ar-EG"/>
        </w:rPr>
        <w:t xml:space="preserve"> </w:t>
      </w:r>
      <w:r w:rsidR="005C2B24">
        <w:rPr>
          <w:rFonts w:ascii="Traditional Arabic" w:hAnsi="Traditional Arabic" w:cs="Traditional Arabic" w:hint="cs"/>
          <w:sz w:val="36"/>
          <w:szCs w:val="36"/>
          <w:rtl/>
          <w:lang w:bidi="ar-EG"/>
        </w:rPr>
        <w:t>.</w:t>
      </w:r>
    </w:p>
    <w:p w:rsidR="00A94C76" w:rsidRDefault="00E2308F" w:rsidP="00567451">
      <w:pPr>
        <w:autoSpaceDE w:val="0"/>
        <w:autoSpaceDN w:val="0"/>
        <w:adjustRightInd w:val="0"/>
        <w:spacing w:after="0" w:line="240" w:lineRule="auto"/>
        <w:rPr>
          <w:rFonts w:ascii="Traditional Arabic" w:hAnsi="Traditional Arabic" w:cs="Traditional Arabic"/>
          <w:sz w:val="36"/>
          <w:szCs w:val="36"/>
          <w:rtl/>
          <w:lang w:bidi="ar-EG"/>
        </w:rPr>
      </w:pPr>
      <w:r w:rsidRPr="00E2308F">
        <w:rPr>
          <w:rFonts w:ascii="Traditional Arabic" w:hAnsi="Traditional Arabic" w:cs="Traditional Arabic" w:hint="cs"/>
          <w:sz w:val="36"/>
          <w:szCs w:val="36"/>
          <w:rtl/>
          <w:lang w:bidi="ar-EG"/>
        </w:rPr>
        <w:t>ومن المعلوم أنه من أعظم أنواع الأذى للإنسان أن يكذب على امرأته رجل ويقول إنها بغى ويجعل الزوج زوج قحبة فإن هذا من أعظم ما يشتم به الناس بعضهم بعضا حتى أنهم يقولون في المبالغة شتم</w:t>
      </w:r>
      <w:r w:rsidR="00C170E2">
        <w:rPr>
          <w:rFonts w:ascii="Traditional Arabic" w:hAnsi="Traditional Arabic" w:cs="Traditional Arabic" w:hint="cs"/>
          <w:sz w:val="36"/>
          <w:szCs w:val="36"/>
          <w:rtl/>
          <w:lang w:bidi="ar-EG"/>
        </w:rPr>
        <w:t xml:space="preserve">ه بالزاى والقاف مبالغة في شتمه , </w:t>
      </w:r>
      <w:r w:rsidRPr="00E2308F">
        <w:rPr>
          <w:rFonts w:ascii="Traditional Arabic" w:hAnsi="Traditional Arabic" w:cs="Traditional Arabic" w:hint="cs"/>
          <w:sz w:val="36"/>
          <w:szCs w:val="36"/>
          <w:rtl/>
          <w:lang w:bidi="ar-EG"/>
        </w:rPr>
        <w:t>والرمى بالفاحشة دون سائر المعاصى جعل الله فيه حد القذف لأن الأذى الذي يحصل به للمرمى لا يحصل مثله بغيره فإنه لو رمى بالكفر أمكنه تكذيب الرامي بما يظهره من الإسلام بخلاف الرمى بالفاحشة فإنه لا يمكنه تكذيب المفترى بما يضاد ذلك فإن الفاحشة تخفى وتكتم مع تظاهر الإنسان بخلاف ذلك والله تعالى قد ذ</w:t>
      </w:r>
      <w:r w:rsidR="00A94C76">
        <w:rPr>
          <w:rFonts w:ascii="Traditional Arabic" w:hAnsi="Traditional Arabic" w:cs="Traditional Arabic" w:hint="cs"/>
          <w:sz w:val="36"/>
          <w:szCs w:val="36"/>
          <w:rtl/>
          <w:lang w:bidi="ar-EG"/>
        </w:rPr>
        <w:t>م</w:t>
      </w:r>
      <w:r w:rsidRPr="00E2308F">
        <w:rPr>
          <w:rFonts w:ascii="Traditional Arabic" w:hAnsi="Traditional Arabic" w:cs="Traditional Arabic" w:hint="cs"/>
          <w:sz w:val="36"/>
          <w:szCs w:val="36"/>
          <w:rtl/>
          <w:lang w:bidi="ar-EG"/>
        </w:rPr>
        <w:t xml:space="preserve"> من يحب إشاعتها في المؤمنين لما في إشاعتها من أذى الناس وظلمهم ولما في ذلك من إغراء النفوس بها لما فيها من التشبه والاقتداء فإذا رأى الانسان أن غيره فعلها تشبه به ففي القذف بها من الظلم والفواحش ما ليس في القذف بغيرها لأن النفوس تشتهيها بخلاف الكفر والقتل ولأن إظهار الكفر والقتل فيه التحذير للنفوس من مضرة ذلك فمصلحة إظهار فعل فاعله في الجملة راجحة على مصلحة كتمان ذلك </w:t>
      </w:r>
      <w:r w:rsidRPr="00E2308F">
        <w:rPr>
          <w:rFonts w:ascii="Traditional Arabic" w:hAnsi="Traditional Arabic" w:cs="Traditional Arabic" w:hint="cs"/>
          <w:sz w:val="36"/>
          <w:szCs w:val="36"/>
          <w:rtl/>
          <w:lang w:bidi="ar-EG"/>
        </w:rPr>
        <w:lastRenderedPageBreak/>
        <w:t>ولهذا يقبل فيه شاهدان ويقام الحد فيه بإقراره مرة واحدة بخلاف الفاحشة فإنها لا تثبت إلا بأربعة شهداء بالاتفاق ولا تثبت بالإقرار إلا بإقرار</w:t>
      </w:r>
      <w:r w:rsidR="004448A6">
        <w:rPr>
          <w:rFonts w:ascii="Traditional Arabic" w:hAnsi="Traditional Arabic" w:cs="Traditional Arabic" w:hint="cs"/>
          <w:sz w:val="36"/>
          <w:szCs w:val="36"/>
          <w:rtl/>
          <w:lang w:bidi="ar-EG"/>
        </w:rPr>
        <w:t xml:space="preserve"> أربع مرات عند كثير من العلماء  . </w:t>
      </w:r>
    </w:p>
    <w:p w:rsidR="00A12D4E" w:rsidRDefault="00E2308F" w:rsidP="00567451">
      <w:pPr>
        <w:autoSpaceDE w:val="0"/>
        <w:autoSpaceDN w:val="0"/>
        <w:adjustRightInd w:val="0"/>
        <w:spacing w:after="0" w:line="240" w:lineRule="auto"/>
        <w:rPr>
          <w:rFonts w:ascii="Traditional Arabic" w:hAnsi="Traditional Arabic" w:cs="Traditional Arabic"/>
          <w:sz w:val="36"/>
          <w:szCs w:val="36"/>
          <w:rtl/>
          <w:lang w:bidi="ar-EG"/>
        </w:rPr>
      </w:pPr>
      <w:r w:rsidRPr="00E2308F">
        <w:rPr>
          <w:rFonts w:ascii="Traditional Arabic" w:hAnsi="Traditional Arabic" w:cs="Traditional Arabic" w:hint="cs"/>
          <w:sz w:val="36"/>
          <w:szCs w:val="36"/>
          <w:rtl/>
          <w:lang w:bidi="ar-EG"/>
        </w:rPr>
        <w:t>والرجل يتأذى برمي امرأته بالفاحشة كما يتأذى بفعل امرأته للفاحشه ولهذا شرع له الشارع اللعان إذا قذف امرأته وأن يدفع عنه حد القذف باللعان دون غيره فإنه إذا قذف محصنة لم يكن بد من إقامة الشهادة وإما الحد إن طلب ذلك المقذوف ولهذا لو قذفت إمرأة غير محصنة ولها زوج محصن وجب حد القذف على القاذف في أحد قولى العل</w:t>
      </w:r>
      <w:r w:rsidR="004448A6">
        <w:rPr>
          <w:rFonts w:ascii="Traditional Arabic" w:hAnsi="Traditional Arabic" w:cs="Traditional Arabic" w:hint="cs"/>
          <w:sz w:val="36"/>
          <w:szCs w:val="36"/>
          <w:rtl/>
          <w:lang w:bidi="ar-EG"/>
        </w:rPr>
        <w:t xml:space="preserve">ماء وهو إحدى الروايتين عن أحمد , </w:t>
      </w:r>
      <w:r w:rsidRPr="00E2308F">
        <w:rPr>
          <w:rFonts w:ascii="Traditional Arabic" w:hAnsi="Traditional Arabic" w:cs="Traditional Arabic" w:hint="cs"/>
          <w:sz w:val="36"/>
          <w:szCs w:val="36"/>
          <w:rtl/>
          <w:lang w:bidi="ar-EG"/>
        </w:rPr>
        <w:t xml:space="preserve">فهذه الشواهد الشرعية والعرفية مما يبين أن تأذى الإنسان برمى امرأته بالفاحشة أعظم من تأذيه بإخراجها من منزلها لمصلحة عامة يظنها المخرج مع أن طلحة والزبير لم يخرجاها من منزلها بل لما قتل عثمان رضي اله عنه كانت عائشة بمكة ولم تكن بالمدينة ولم تشهد قتله فذهب </w:t>
      </w:r>
      <w:r w:rsidR="004448A6">
        <w:rPr>
          <w:rFonts w:ascii="Traditional Arabic" w:hAnsi="Traditional Arabic" w:cs="Traditional Arabic" w:hint="cs"/>
          <w:sz w:val="36"/>
          <w:szCs w:val="36"/>
          <w:rtl/>
          <w:lang w:bidi="ar-EG"/>
        </w:rPr>
        <w:t xml:space="preserve">طلحة والزبير فاجتمعا بها في مكة . </w:t>
      </w:r>
      <w:r w:rsidRPr="00E2308F">
        <w:rPr>
          <w:rFonts w:ascii="Traditional Arabic" w:hAnsi="Traditional Arabic" w:cs="Traditional Arabic" w:hint="cs"/>
          <w:sz w:val="36"/>
          <w:szCs w:val="36"/>
          <w:rtl/>
          <w:lang w:bidi="ar-EG"/>
        </w:rPr>
        <w:t>وهؤلاء الرافضة يرمون أزواج الأنبياء عائشة وامرأة نوح بالفاحشة فيؤذون نبينا صلى الله عليه و سلم وغيره من الأنبياء من الأذى بما هو من جنس أذى المنافقين المكذبين للرسل ثم ينكرون على طلحة والزبير أخذهما لعائشة معهما لما سافرا معها من مكة إلى البصرة ولم يكن في ذلك ريبة فاحشة بوجه من الوجوه فهل هؤلاء إلا من أعظم الناس جهلا وتناقضا</w:t>
      </w:r>
      <w:r w:rsidR="001E1B99">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w:t>
      </w:r>
      <w:r w:rsidRPr="00E2308F">
        <w:rPr>
          <w:rFonts w:ascii="Traditional Arabic" w:hAnsi="Traditional Arabic" w:cs="Traditional Arabic" w:hint="cs"/>
          <w:sz w:val="36"/>
          <w:szCs w:val="36"/>
          <w:rtl/>
          <w:lang w:bidi="ar-EG"/>
        </w:rPr>
        <w:br/>
        <w:t xml:space="preserve">وأما أهل السنة فعندهم أنه ما بغت امرأة نبي قط وأن ابن نوح كان ابنه كما قال تعالى وهو أصدق القائلين </w:t>
      </w:r>
      <w:r w:rsidR="001E1B99">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ونادى نوح ابنه </w:t>
      </w:r>
      <w:r w:rsidR="001E1B99">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وكما قال نوح</w:t>
      </w:r>
      <w:r w:rsidR="001E1B99">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يا بنى اركب معنا</w:t>
      </w:r>
      <w:r w:rsidR="001E1B99">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وقال </w:t>
      </w:r>
      <w:r w:rsidR="001E1B99">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إن ابنى من أهلي</w:t>
      </w:r>
      <w:r w:rsidR="001E1B99">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فالله ورسوله يقولان إنه ابنه وهؤلاء الكذابون المفتورن المؤذون للأنبياء يقولون إنه ليس ابنه والله تعالى لم يقل إنه ليس ابنك ولكن قال </w:t>
      </w:r>
      <w:r w:rsidR="001E1B99">
        <w:rPr>
          <w:rFonts w:ascii="Traditional Arabic" w:hAnsi="Traditional Arabic" w:cs="Traditional Arabic" w:hint="cs"/>
          <w:sz w:val="36"/>
          <w:szCs w:val="36"/>
          <w:rtl/>
          <w:lang w:bidi="ar-EG"/>
        </w:rPr>
        <w:t>{إنه ليس من أهلك}.</w:t>
      </w:r>
      <w:r w:rsidRPr="00E2308F">
        <w:rPr>
          <w:rFonts w:ascii="Traditional Arabic" w:hAnsi="Traditional Arabic" w:cs="Traditional Arabic" w:hint="cs"/>
          <w:sz w:val="36"/>
          <w:szCs w:val="36"/>
          <w:rtl/>
          <w:lang w:bidi="ar-EG"/>
        </w:rPr>
        <w:br/>
        <w:t xml:space="preserve">وهو سبحانه وتعالى قال </w:t>
      </w:r>
      <w:r w:rsidR="00530C8F">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قلنا إحمل فيها من كل زوجين اثنين وأهلك إلا من سبق عليه القول</w:t>
      </w:r>
      <w:r w:rsidR="00530C8F">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ثم قال </w:t>
      </w:r>
      <w:r w:rsidR="00530C8F">
        <w:rPr>
          <w:rFonts w:ascii="Traditional Arabic" w:hAnsi="Traditional Arabic" w:cs="Traditional Arabic" w:hint="cs"/>
          <w:sz w:val="36"/>
          <w:szCs w:val="36"/>
          <w:rtl/>
          <w:lang w:bidi="ar-EG"/>
        </w:rPr>
        <w:t>{ومن آ</w:t>
      </w:r>
      <w:r w:rsidRPr="00E2308F">
        <w:rPr>
          <w:rFonts w:ascii="Traditional Arabic" w:hAnsi="Traditional Arabic" w:cs="Traditional Arabic" w:hint="cs"/>
          <w:sz w:val="36"/>
          <w:szCs w:val="36"/>
          <w:rtl/>
          <w:lang w:bidi="ar-EG"/>
        </w:rPr>
        <w:t>من</w:t>
      </w:r>
      <w:r w:rsidR="00530C8F">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أي واحمل من امن فلم يأمره بحمل أهله كلهم بل استثنة من سبق عليه القول منهم وكان ابنه قد سبق عليه القول ولم يكن نوح يعلم ذلك فلذلك قال </w:t>
      </w:r>
      <w:r w:rsidR="00530C8F">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رب إن ابنى من أهلى</w:t>
      </w:r>
      <w:r w:rsidR="00530C8F">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 xml:space="preserve"> ظانا أنه دخل في جملة من وعد بنجاتهم ولهذا قال من قال من العلماء إنه ليس من أهلك الذين وعدت بإنجائهم وهو وإن كان من الأهل نسبا فليس هو منهم دينا والكفر قطع الموالاة بين المؤمنين والكافرين كما نقول إن أبا لهب ليس من </w:t>
      </w:r>
      <w:r w:rsidR="00F40B01">
        <w:rPr>
          <w:rFonts w:ascii="Traditional Arabic" w:hAnsi="Traditional Arabic" w:cs="Traditional Arabic" w:hint="cs"/>
          <w:sz w:val="36"/>
          <w:szCs w:val="36"/>
          <w:rtl/>
          <w:lang w:bidi="ar-EG"/>
        </w:rPr>
        <w:t>آ</w:t>
      </w:r>
      <w:r w:rsidRPr="00E2308F">
        <w:rPr>
          <w:rFonts w:ascii="Traditional Arabic" w:hAnsi="Traditional Arabic" w:cs="Traditional Arabic" w:hint="cs"/>
          <w:sz w:val="36"/>
          <w:szCs w:val="36"/>
          <w:rtl/>
          <w:lang w:bidi="ar-EG"/>
        </w:rPr>
        <w:t>ل محمد ولا من أهل بيته وإن كان من أقاربه فلا يدخل في قولنا ا</w:t>
      </w:r>
      <w:r w:rsidR="00F40B01">
        <w:rPr>
          <w:rFonts w:ascii="Traditional Arabic" w:hAnsi="Traditional Arabic" w:cs="Traditional Arabic" w:hint="cs"/>
          <w:sz w:val="36"/>
          <w:szCs w:val="36"/>
          <w:rtl/>
          <w:lang w:bidi="ar-EG"/>
        </w:rPr>
        <w:t>للهم صلى على محمد وعلى آ</w:t>
      </w:r>
      <w:r w:rsidR="001D6E98">
        <w:rPr>
          <w:rFonts w:ascii="Traditional Arabic" w:hAnsi="Traditional Arabic" w:cs="Traditional Arabic" w:hint="cs"/>
          <w:sz w:val="36"/>
          <w:szCs w:val="36"/>
          <w:rtl/>
          <w:lang w:bidi="ar-EG"/>
        </w:rPr>
        <w:t xml:space="preserve">ل محمد </w:t>
      </w:r>
      <w:r w:rsidRPr="00E2308F">
        <w:rPr>
          <w:rFonts w:ascii="Traditional Arabic" w:hAnsi="Traditional Arabic" w:cs="Traditional Arabic" w:hint="cs"/>
          <w:sz w:val="36"/>
          <w:szCs w:val="36"/>
          <w:rtl/>
          <w:lang w:bidi="ar-EG"/>
        </w:rPr>
        <w:t>وخيانة امرأة نوح لزوجها كانت في الدين فإنها كانت تقول إنه مجنون وخيانة امرأة لو</w:t>
      </w:r>
      <w:r w:rsidR="00F40B01">
        <w:rPr>
          <w:rFonts w:ascii="Traditional Arabic" w:hAnsi="Traditional Arabic" w:cs="Traditional Arabic" w:hint="cs"/>
          <w:sz w:val="36"/>
          <w:szCs w:val="36"/>
          <w:rtl/>
          <w:lang w:bidi="ar-EG"/>
        </w:rPr>
        <w:t>ط</w:t>
      </w:r>
      <w:r w:rsidRPr="00E2308F">
        <w:rPr>
          <w:rFonts w:ascii="Traditional Arabic" w:hAnsi="Traditional Arabic" w:cs="Traditional Arabic" w:hint="cs"/>
          <w:sz w:val="36"/>
          <w:szCs w:val="36"/>
          <w:rtl/>
          <w:lang w:bidi="ar-EG"/>
        </w:rPr>
        <w:t xml:space="preserve"> أيضا كانت في الدين فإنها كانت تدل قومها </w:t>
      </w:r>
      <w:r w:rsidRPr="00E2308F">
        <w:rPr>
          <w:rFonts w:ascii="Traditional Arabic" w:hAnsi="Traditional Arabic" w:cs="Traditional Arabic" w:hint="cs"/>
          <w:sz w:val="36"/>
          <w:szCs w:val="36"/>
          <w:rtl/>
          <w:lang w:bidi="ar-EG"/>
        </w:rPr>
        <w:lastRenderedPageBreak/>
        <w:t xml:space="preserve">على الأضياف وقومها كانوا يأتون الذكران </w:t>
      </w:r>
      <w:r w:rsidR="00F40B01">
        <w:rPr>
          <w:rFonts w:ascii="Traditional Arabic" w:hAnsi="Traditional Arabic" w:cs="Traditional Arabic" w:hint="cs"/>
          <w:sz w:val="36"/>
          <w:szCs w:val="36"/>
          <w:rtl/>
          <w:lang w:bidi="ar-EG"/>
        </w:rPr>
        <w:t>,</w:t>
      </w:r>
      <w:r w:rsidRPr="00E2308F">
        <w:rPr>
          <w:rFonts w:ascii="Traditional Arabic" w:hAnsi="Traditional Arabic" w:cs="Traditional Arabic" w:hint="cs"/>
          <w:sz w:val="36"/>
          <w:szCs w:val="36"/>
          <w:rtl/>
          <w:lang w:bidi="ar-EG"/>
        </w:rPr>
        <w:t>لم تكن معصيتهم الزنا بالنساء حتى ي</w:t>
      </w:r>
      <w:r w:rsidR="00A12D4E">
        <w:rPr>
          <w:rFonts w:ascii="Traditional Arabic" w:hAnsi="Traditional Arabic" w:cs="Traditional Arabic" w:hint="cs"/>
          <w:sz w:val="36"/>
          <w:szCs w:val="36"/>
          <w:rtl/>
          <w:lang w:bidi="ar-EG"/>
        </w:rPr>
        <w:t>ظ</w:t>
      </w:r>
      <w:r w:rsidRPr="00E2308F">
        <w:rPr>
          <w:rFonts w:ascii="Traditional Arabic" w:hAnsi="Traditional Arabic" w:cs="Traditional Arabic" w:hint="cs"/>
          <w:sz w:val="36"/>
          <w:szCs w:val="36"/>
          <w:rtl/>
          <w:lang w:bidi="ar-EG"/>
        </w:rPr>
        <w:t xml:space="preserve">ن أنها أتت فاحشة بل كانت </w:t>
      </w:r>
      <w:r w:rsidR="001D6E98">
        <w:rPr>
          <w:rFonts w:ascii="Traditional Arabic" w:hAnsi="Traditional Arabic" w:cs="Traditional Arabic" w:hint="cs"/>
          <w:sz w:val="36"/>
          <w:szCs w:val="36"/>
          <w:rtl/>
          <w:lang w:bidi="ar-EG"/>
        </w:rPr>
        <w:t xml:space="preserve">تعينهم على المعصية وترضى عملهم </w:t>
      </w:r>
      <w:r w:rsidR="00A12D4E">
        <w:rPr>
          <w:rFonts w:ascii="Traditional Arabic" w:hAnsi="Traditional Arabic" w:cs="Traditional Arabic" w:hint="cs"/>
          <w:sz w:val="36"/>
          <w:szCs w:val="36"/>
          <w:rtl/>
          <w:lang w:bidi="ar-EG"/>
        </w:rPr>
        <w:t>.</w:t>
      </w:r>
    </w:p>
    <w:p w:rsidR="00B15FA6" w:rsidRDefault="001D6E98"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 </w:t>
      </w:r>
      <w:r w:rsidR="00E2308F" w:rsidRPr="00E2308F">
        <w:rPr>
          <w:rFonts w:ascii="Traditional Arabic" w:hAnsi="Traditional Arabic" w:cs="Traditional Arabic" w:hint="cs"/>
          <w:sz w:val="36"/>
          <w:szCs w:val="36"/>
          <w:rtl/>
          <w:lang w:bidi="ar-EG"/>
        </w:rPr>
        <w:t>ثم من جهل الرافضة أنهم يعظمون أنساب الأنبياء اباءهم وأبناءهم ويقدحون في أزواجهم كل ذلك عصبية واتباع هوى حتى يعظمون فاطمة والحسن والحسين ويقدحون في عائشة أم المؤمنين فيقولون أو من يقول منهم إن ازر أبا إبراهيم كان مؤمنا وإن أبوي النبي صلى الله عليه و سلم كانا مؤمنين حتى لا يقولون إن النبي يكون أبوه كافرا فإذا كان أبوه كافرا أمكن أن يكون ابنه كافر</w:t>
      </w:r>
      <w:r w:rsidR="00E2308F">
        <w:rPr>
          <w:rFonts w:ascii="Traditional Arabic" w:hAnsi="Traditional Arabic" w:cs="Traditional Arabic" w:hint="cs"/>
          <w:sz w:val="36"/>
          <w:szCs w:val="36"/>
          <w:rtl/>
          <w:lang w:bidi="ar-EG"/>
        </w:rPr>
        <w:t xml:space="preserve">ا فلا يكون في مجرد النسب فصيلة , </w:t>
      </w:r>
      <w:r w:rsidR="00E2308F" w:rsidRPr="00E2308F">
        <w:rPr>
          <w:rFonts w:ascii="Traditional Arabic" w:hAnsi="Traditional Arabic" w:cs="Traditional Arabic" w:hint="cs"/>
          <w:sz w:val="36"/>
          <w:szCs w:val="36"/>
          <w:rtl/>
          <w:lang w:bidi="ar-EG"/>
        </w:rPr>
        <w:t xml:space="preserve">وهذا مما يدفعون به أن ابن نوح كان كافرا لكونه ابن نبى فلا يجعلونه كافرا مع كونه ابنه ويقولون أيضا إن أبا طالب كان مؤمنا ومنهم من يقول كان اسمه عمران وهو المذكور في قوله تعالى </w:t>
      </w:r>
      <w:r w:rsidR="00A12D4E">
        <w:rPr>
          <w:rFonts w:ascii="Traditional Arabic" w:hAnsi="Traditional Arabic" w:cs="Traditional Arabic" w:hint="cs"/>
          <w:sz w:val="36"/>
          <w:szCs w:val="36"/>
          <w:rtl/>
          <w:lang w:bidi="ar-EG"/>
        </w:rPr>
        <w:t>{</w:t>
      </w:r>
      <w:r w:rsidR="00E2308F" w:rsidRPr="00E2308F">
        <w:rPr>
          <w:rFonts w:ascii="Traditional Arabic" w:hAnsi="Traditional Arabic" w:cs="Traditional Arabic" w:hint="cs"/>
          <w:sz w:val="36"/>
          <w:szCs w:val="36"/>
          <w:rtl/>
          <w:lang w:bidi="ar-EG"/>
        </w:rPr>
        <w:t xml:space="preserve">إن الله اصطفى </w:t>
      </w:r>
      <w:r w:rsidR="00A12D4E">
        <w:rPr>
          <w:rFonts w:ascii="Traditional Arabic" w:hAnsi="Traditional Arabic" w:cs="Traditional Arabic" w:hint="cs"/>
          <w:sz w:val="36"/>
          <w:szCs w:val="36"/>
          <w:rtl/>
          <w:lang w:bidi="ar-EG"/>
        </w:rPr>
        <w:t>آدم ونوحا وآ</w:t>
      </w:r>
      <w:r w:rsidR="00E2308F" w:rsidRPr="00E2308F">
        <w:rPr>
          <w:rFonts w:ascii="Traditional Arabic" w:hAnsi="Traditional Arabic" w:cs="Traditional Arabic" w:hint="cs"/>
          <w:sz w:val="36"/>
          <w:szCs w:val="36"/>
          <w:rtl/>
          <w:lang w:bidi="ar-EG"/>
        </w:rPr>
        <w:t xml:space="preserve">ل </w:t>
      </w:r>
      <w:r w:rsidR="00A12D4E">
        <w:rPr>
          <w:rFonts w:ascii="Traditional Arabic" w:hAnsi="Traditional Arabic" w:cs="Traditional Arabic" w:hint="cs"/>
          <w:sz w:val="36"/>
          <w:szCs w:val="36"/>
          <w:rtl/>
          <w:lang w:bidi="ar-EG"/>
        </w:rPr>
        <w:t>إبراهيم وآ</w:t>
      </w:r>
      <w:r w:rsidR="00E2308F">
        <w:rPr>
          <w:rFonts w:ascii="Traditional Arabic" w:hAnsi="Traditional Arabic" w:cs="Traditional Arabic" w:hint="cs"/>
          <w:sz w:val="36"/>
          <w:szCs w:val="36"/>
          <w:rtl/>
          <w:lang w:bidi="ar-EG"/>
        </w:rPr>
        <w:t>ل عمران على العالمين</w:t>
      </w:r>
      <w:r w:rsidR="00A12D4E">
        <w:rPr>
          <w:rFonts w:ascii="Traditional Arabic" w:hAnsi="Traditional Arabic" w:cs="Traditional Arabic" w:hint="cs"/>
          <w:sz w:val="36"/>
          <w:szCs w:val="36"/>
          <w:rtl/>
          <w:lang w:bidi="ar-EG"/>
        </w:rPr>
        <w:t>}</w:t>
      </w:r>
      <w:r w:rsidR="00E2308F">
        <w:rPr>
          <w:rFonts w:ascii="Traditional Arabic" w:hAnsi="Traditional Arabic" w:cs="Traditional Arabic" w:hint="cs"/>
          <w:sz w:val="36"/>
          <w:szCs w:val="36"/>
          <w:rtl/>
          <w:lang w:bidi="ar-EG"/>
        </w:rPr>
        <w:t xml:space="preserve"> , </w:t>
      </w:r>
      <w:r w:rsidR="00E2308F" w:rsidRPr="00E2308F">
        <w:rPr>
          <w:rFonts w:ascii="Traditional Arabic" w:hAnsi="Traditional Arabic" w:cs="Traditional Arabic" w:hint="cs"/>
          <w:sz w:val="36"/>
          <w:szCs w:val="36"/>
          <w:rtl/>
          <w:lang w:bidi="ar-EG"/>
        </w:rPr>
        <w:t>وهذا الذي فعلوه مع ما فيه من الافتراء والبهتان ففيه من التناقض وعدم حصول حقصودهم مالا يخفى وذلك أن كون الرجل أبيه أو ابنه كافرا لا ينقصه ذلك عند الله شيئا فإن الله يخرج الح</w:t>
      </w:r>
      <w:r w:rsidR="00E2308F">
        <w:rPr>
          <w:rFonts w:ascii="Traditional Arabic" w:hAnsi="Traditional Arabic" w:cs="Traditional Arabic" w:hint="cs"/>
          <w:sz w:val="36"/>
          <w:szCs w:val="36"/>
          <w:rtl/>
          <w:lang w:bidi="ar-EG"/>
        </w:rPr>
        <w:t xml:space="preserve">ي من الميت ويخرج الميت من الحى . </w:t>
      </w:r>
      <w:r w:rsidR="00E2308F" w:rsidRPr="00E2308F">
        <w:rPr>
          <w:rFonts w:ascii="Traditional Arabic" w:hAnsi="Traditional Arabic" w:cs="Traditional Arabic" w:hint="cs"/>
          <w:sz w:val="36"/>
          <w:szCs w:val="36"/>
          <w:rtl/>
          <w:lang w:bidi="ar-EG"/>
        </w:rPr>
        <w:t>ومن المعلوم أن الصحابة أفضل من ابائهم وكان اباؤهم كفارا بخلاف من كونه زوج بغى قحبة فإن هذا من أعظم ما يذم به ويعاب لأن مضرة ذلك تدخل عليه بخلاف كفر أبيه أو ابنه</w:t>
      </w:r>
      <w:r w:rsidR="00C170E2">
        <w:rPr>
          <w:rFonts w:cs="Simplified Arabic" w:hint="cs"/>
          <w:sz w:val="27"/>
          <w:szCs w:val="27"/>
          <w:rtl/>
        </w:rPr>
        <w:t xml:space="preserve"> ا.هـ. "</w:t>
      </w:r>
      <w:r w:rsidR="00F100CD">
        <w:rPr>
          <w:rStyle w:val="a4"/>
          <w:rFonts w:cs="Simplified Arabic"/>
          <w:sz w:val="27"/>
          <w:szCs w:val="27"/>
          <w:rtl/>
        </w:rPr>
        <w:footnoteReference w:id="263"/>
      </w:r>
      <w:r w:rsidR="00E2308F">
        <w:rPr>
          <w:rFonts w:cs="Simplified Arabic" w:hint="cs"/>
          <w:sz w:val="27"/>
          <w:szCs w:val="27"/>
          <w:rtl/>
        </w:rPr>
        <w:t xml:space="preserve"> </w:t>
      </w:r>
      <w:r w:rsidR="00E2308F">
        <w:rPr>
          <w:rFonts w:cs="Simplified Arabic" w:hint="cs"/>
          <w:sz w:val="27"/>
          <w:szCs w:val="27"/>
          <w:rtl/>
        </w:rPr>
        <w:br/>
      </w:r>
    </w:p>
    <w:p w:rsidR="007C1398" w:rsidRDefault="0017066E" w:rsidP="00567451">
      <w:pPr>
        <w:autoSpaceDE w:val="0"/>
        <w:autoSpaceDN w:val="0"/>
        <w:adjustRightInd w:val="0"/>
        <w:spacing w:after="0" w:line="240" w:lineRule="auto"/>
        <w:rPr>
          <w:rFonts w:ascii="Traditional Arabic" w:hAnsi="Traditional Arabic" w:cs="Traditional Arabic"/>
          <w:b/>
          <w:bCs/>
          <w:sz w:val="36"/>
          <w:szCs w:val="36"/>
          <w:rtl/>
          <w:lang w:bidi="ar-EG"/>
        </w:rPr>
      </w:pPr>
      <w:r w:rsidRPr="00373DE2">
        <w:rPr>
          <w:rFonts w:ascii="Traditional Arabic" w:hAnsi="Traditional Arabic" w:cs="Traditional Arabic" w:hint="cs"/>
          <w:b/>
          <w:bCs/>
          <w:sz w:val="36"/>
          <w:szCs w:val="36"/>
          <w:rtl/>
          <w:lang w:bidi="ar-EG"/>
        </w:rPr>
        <w:t xml:space="preserve">4- </w:t>
      </w:r>
      <w:r w:rsidR="007C1398" w:rsidRPr="00373DE2">
        <w:rPr>
          <w:rFonts w:ascii="Traditional Arabic" w:hAnsi="Traditional Arabic" w:cs="Traditional Arabic" w:hint="cs"/>
          <w:b/>
          <w:bCs/>
          <w:sz w:val="36"/>
          <w:szCs w:val="36"/>
          <w:rtl/>
          <w:lang w:bidi="ar-EG"/>
        </w:rPr>
        <w:t>وقوله تعالى</w:t>
      </w:r>
      <w:r w:rsidR="007C1398">
        <w:rPr>
          <w:rFonts w:ascii="Traditional Arabic" w:hAnsi="Traditional Arabic" w:cs="Traditional Arabic" w:hint="cs"/>
          <w:sz w:val="36"/>
          <w:szCs w:val="36"/>
          <w:rtl/>
          <w:lang w:bidi="ar-EG"/>
        </w:rPr>
        <w:t xml:space="preserve"> </w:t>
      </w:r>
      <w:r w:rsidR="007C1398" w:rsidRPr="007C1398">
        <w:rPr>
          <w:rFonts w:ascii="Traditional Arabic" w:hAnsi="Traditional Arabic" w:cs="Traditional Arabic" w:hint="cs"/>
          <w:b/>
          <w:bCs/>
          <w:sz w:val="36"/>
          <w:szCs w:val="36"/>
          <w:rtl/>
          <w:lang w:bidi="ar-EG"/>
        </w:rPr>
        <w:t>{</w:t>
      </w:r>
      <w:r w:rsidR="007C1398" w:rsidRPr="007C1398">
        <w:rPr>
          <w:rFonts w:ascii="Traditional Arabic" w:hAnsi="Traditional Arabic" w:cs="Traditional Arabic"/>
          <w:b/>
          <w:bCs/>
          <w:sz w:val="36"/>
          <w:szCs w:val="36"/>
          <w:rtl/>
          <w:lang w:bidi="ar-EG"/>
        </w:rPr>
        <w:t>يَا نِسَاءَ النَّبِيِّ لَسْتُنَّ كَأَحَدٍ مِنَ النِّسَاءِ إِنِ اتَّقَيْتُنَّ فَلَا تَخْضَعْنَ بِالْقَوْلِ فَيَطْمَعَ الَّذِي فِي قَلْبِهِ مَرَضٌ وَقُلْنَ قَوْلًا مَعْرُوفًا (32) وَقَرْنَ فِي بُيُوتِكُنَّ وَلَا تَبَرَّجْنَ تَبَرُّجَ الْجَاهِلِيَّةِ الْأُولَى وَأَقِمْنَ الصَّلَاةَ وَآتِينَ الزَّكَاةَ وَأَطِعْنَ اللَّهَ وَرَسُولَهُ إِنَّمَا يُرِيدُ اللَّهُ لِيُذْهِبَ عَنْكُمُ الرِّجْسَ أَهْلَ الْبَيْتِ وَيُطَهِّرَكُمْ تَطْهِيرًا (33)</w:t>
      </w:r>
      <w:r w:rsidR="007C1398">
        <w:rPr>
          <w:rFonts w:ascii="Traditional Arabic" w:hAnsi="Traditional Arabic" w:cs="Traditional Arabic" w:hint="cs"/>
          <w:b/>
          <w:bCs/>
          <w:sz w:val="36"/>
          <w:szCs w:val="36"/>
          <w:rtl/>
          <w:lang w:bidi="ar-EG"/>
        </w:rPr>
        <w:t>}</w:t>
      </w:r>
      <w:r w:rsidR="00124806">
        <w:rPr>
          <w:rStyle w:val="a4"/>
          <w:rFonts w:ascii="Traditional Arabic" w:hAnsi="Traditional Arabic" w:cs="Traditional Arabic"/>
          <w:b/>
          <w:bCs/>
          <w:sz w:val="36"/>
          <w:szCs w:val="36"/>
          <w:rtl/>
          <w:lang w:bidi="ar-EG"/>
        </w:rPr>
        <w:footnoteReference w:id="264"/>
      </w:r>
    </w:p>
    <w:p w:rsidR="005E3706" w:rsidRDefault="005E3706"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قالوا أن </w:t>
      </w:r>
      <w:r w:rsidR="00421DE9">
        <w:rPr>
          <w:rFonts w:ascii="Traditional Arabic" w:hAnsi="Traditional Arabic" w:cs="Traditional Arabic" w:hint="cs"/>
          <w:sz w:val="36"/>
          <w:szCs w:val="36"/>
          <w:rtl/>
          <w:lang w:bidi="ar-EG"/>
        </w:rPr>
        <w:t>نساء النبي</w:t>
      </w:r>
      <w:r>
        <w:rPr>
          <w:rFonts w:ascii="Traditional Arabic" w:hAnsi="Traditional Arabic" w:cs="Traditional Arabic" w:hint="cs"/>
          <w:sz w:val="36"/>
          <w:szCs w:val="36"/>
          <w:rtl/>
          <w:lang w:bidi="ar-EG"/>
        </w:rPr>
        <w:t xml:space="preserve"> ل</w:t>
      </w:r>
      <w:r w:rsidR="00421DE9">
        <w:rPr>
          <w:rFonts w:ascii="Traditional Arabic" w:hAnsi="Traditional Arabic" w:cs="Traditional Arabic" w:hint="cs"/>
          <w:sz w:val="36"/>
          <w:szCs w:val="36"/>
          <w:rtl/>
          <w:lang w:bidi="ar-EG"/>
        </w:rPr>
        <w:t>سن</w:t>
      </w:r>
      <w:r>
        <w:rPr>
          <w:rFonts w:ascii="Traditional Arabic" w:hAnsi="Traditional Arabic" w:cs="Traditional Arabic" w:hint="cs"/>
          <w:sz w:val="36"/>
          <w:szCs w:val="36"/>
          <w:rtl/>
          <w:lang w:bidi="ar-EG"/>
        </w:rPr>
        <w:t xml:space="preserve"> من أهل البيت ؟!!</w:t>
      </w:r>
    </w:p>
    <w:p w:rsidR="00373DE2" w:rsidRDefault="00702709"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في الحقيقة قول لا حظّ له مع تسلسل الآيات التي توضح جليّا أن نساء النبيّ صلّى الله عليه وسلّم من أهله , </w:t>
      </w:r>
      <w:r w:rsidR="009E44F0">
        <w:rPr>
          <w:rFonts w:ascii="Traditional Arabic" w:hAnsi="Traditional Arabic" w:cs="Traditional Arabic" w:hint="cs"/>
          <w:sz w:val="36"/>
          <w:szCs w:val="36"/>
          <w:rtl/>
          <w:lang w:bidi="ar-EG"/>
        </w:rPr>
        <w:t xml:space="preserve">هذا أيضا من عنادهم , وأخذهم لجزء من النص </w:t>
      </w:r>
      <w:r w:rsidR="00160A42">
        <w:rPr>
          <w:rFonts w:ascii="Traditional Arabic" w:hAnsi="Traditional Arabic" w:cs="Traditional Arabic" w:hint="cs"/>
          <w:sz w:val="36"/>
          <w:szCs w:val="36"/>
          <w:rtl/>
          <w:lang w:bidi="ar-EG"/>
        </w:rPr>
        <w:t>, ليبنوا عليه اعتقادهم و طعنهم وترك بقية النص !</w:t>
      </w:r>
    </w:p>
    <w:p w:rsidR="0007756E" w:rsidRDefault="009B4FBF"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قال الحافظ بن كثير</w:t>
      </w:r>
      <w:r w:rsidR="004C523B">
        <w:rPr>
          <w:rStyle w:val="a4"/>
          <w:rFonts w:ascii="Traditional Arabic" w:hAnsi="Traditional Arabic" w:cs="Traditional Arabic"/>
          <w:sz w:val="36"/>
          <w:szCs w:val="36"/>
          <w:rtl/>
          <w:lang w:bidi="ar-EG"/>
        </w:rPr>
        <w:footnoteReference w:id="265"/>
      </w:r>
      <w:r>
        <w:rPr>
          <w:rFonts w:ascii="Traditional Arabic" w:hAnsi="Traditional Arabic" w:cs="Traditional Arabic" w:hint="cs"/>
          <w:sz w:val="36"/>
          <w:szCs w:val="36"/>
          <w:rtl/>
          <w:lang w:bidi="ar-EG"/>
        </w:rPr>
        <w:t xml:space="preserve"> في هذه الآية </w:t>
      </w:r>
      <w:r w:rsidR="00282731">
        <w:rPr>
          <w:rFonts w:ascii="Traditional Arabic" w:hAnsi="Traditional Arabic" w:cs="Traditional Arabic" w:hint="cs"/>
          <w:sz w:val="36"/>
          <w:szCs w:val="36"/>
          <w:rtl/>
          <w:lang w:bidi="ar-EG"/>
        </w:rPr>
        <w:t xml:space="preserve">{ إنما يريد الله ليذهب عنكم الرجس أهل البيت } وهذا نصّ في دخول أزواج النبيّ صلّى الله عليه وسلّم في أهل البيت ههنا لأنهن سبب نزول هذه الآية </w:t>
      </w:r>
      <w:r w:rsidR="004C523B">
        <w:rPr>
          <w:rFonts w:ascii="Traditional Arabic" w:hAnsi="Traditional Arabic" w:cs="Traditional Arabic" w:hint="cs"/>
          <w:sz w:val="36"/>
          <w:szCs w:val="36"/>
          <w:rtl/>
          <w:lang w:bidi="ar-EG"/>
        </w:rPr>
        <w:t xml:space="preserve">و سبب النزول داخل فيه قولا واحدا , إما وحده على قول , أو مع غيره على الصحيح </w:t>
      </w:r>
      <w:r w:rsidR="0036164F">
        <w:rPr>
          <w:rFonts w:ascii="Traditional Arabic" w:hAnsi="Traditional Arabic" w:cs="Traditional Arabic" w:hint="cs"/>
          <w:sz w:val="36"/>
          <w:szCs w:val="36"/>
          <w:rtl/>
          <w:lang w:bidi="ar-EG"/>
        </w:rPr>
        <w:t>ثم ذكر أن ذلك قول ابن عباس , وقول عكرمة " من شاء باهلته أنها نزلت في شأن نساء النبيّ صلّى الله عليه وسلّم ا.هـ. "</w:t>
      </w:r>
    </w:p>
    <w:p w:rsidR="0007756E" w:rsidRDefault="0007756E"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ولا شكّ أنّ أهل البيت في هذه الآية هم , </w:t>
      </w:r>
      <w:r w:rsidR="00B75100">
        <w:rPr>
          <w:rFonts w:ascii="Traditional Arabic" w:hAnsi="Traditional Arabic" w:cs="Traditional Arabic" w:hint="cs"/>
          <w:sz w:val="36"/>
          <w:szCs w:val="36"/>
          <w:rtl/>
          <w:lang w:bidi="ar-EG"/>
        </w:rPr>
        <w:t xml:space="preserve">من </w:t>
      </w:r>
      <w:r w:rsidR="0010631A">
        <w:rPr>
          <w:rFonts w:ascii="Traditional Arabic" w:hAnsi="Traditional Arabic" w:cs="Traditional Arabic" w:hint="cs"/>
          <w:sz w:val="36"/>
          <w:szCs w:val="36"/>
          <w:rtl/>
          <w:lang w:bidi="ar-EG"/>
        </w:rPr>
        <w:t>ذكرهم زيد بن أرقم كما أخرج مسلم</w:t>
      </w:r>
      <w:r w:rsidR="00CE0702">
        <w:rPr>
          <w:rStyle w:val="a4"/>
          <w:rFonts w:ascii="Traditional Arabic" w:hAnsi="Traditional Arabic" w:cs="Traditional Arabic"/>
          <w:sz w:val="36"/>
          <w:szCs w:val="36"/>
          <w:rtl/>
          <w:lang w:bidi="ar-EG"/>
        </w:rPr>
        <w:footnoteReference w:id="266"/>
      </w:r>
      <w:r w:rsidR="0010631A">
        <w:rPr>
          <w:rFonts w:ascii="Traditional Arabic" w:hAnsi="Traditional Arabic" w:cs="Traditional Arabic" w:hint="cs"/>
          <w:sz w:val="36"/>
          <w:szCs w:val="36"/>
          <w:rtl/>
          <w:lang w:bidi="ar-EG"/>
        </w:rPr>
        <w:t xml:space="preserve"> في صحيحه , في حديث طويل عنه ,</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رسول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صلى</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عليه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وسلم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يوما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فينا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خطيبا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بماء</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يدعى</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خما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مكة</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والمدينة</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فحمد</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وأثنى</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عليه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ووعظ</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وذكر</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ثم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قال</w:t>
      </w:r>
      <w:r w:rsidR="0010631A" w:rsidRPr="0010631A">
        <w:rPr>
          <w:rFonts w:ascii="Traditional Arabic" w:hAnsi="Traditional Arabic" w:cs="Traditional Arabic"/>
          <w:sz w:val="36"/>
          <w:szCs w:val="36"/>
          <w:rtl/>
          <w:lang w:bidi="ar-EG"/>
        </w:rPr>
        <w:t xml:space="preserve"> : " </w:t>
      </w:r>
      <w:r w:rsidR="0010631A" w:rsidRPr="0010631A">
        <w:rPr>
          <w:rFonts w:ascii="Traditional Arabic" w:hAnsi="Traditional Arabic" w:cs="Traditional Arabic" w:hint="cs"/>
          <w:sz w:val="36"/>
          <w:szCs w:val="36"/>
          <w:rtl/>
          <w:lang w:bidi="ar-EG"/>
        </w:rPr>
        <w:t>أما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بعد</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ألا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أيها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الناس</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فإنما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أنا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بشر</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يوشك</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يأتي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رسول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ربي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فأجيب</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وأنا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تارك</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فيكم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ثقلين</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أولهما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كتاب</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فيه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الهدى</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والنور</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فخذوا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بكتاب</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واستمسكوا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به</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فحث</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على</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كتاب</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ورغب</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فيه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ثم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قال</w:t>
      </w:r>
      <w:r w:rsidR="0010631A" w:rsidRPr="0010631A">
        <w:rPr>
          <w:rFonts w:ascii="Traditional Arabic" w:hAnsi="Traditional Arabic" w:cs="Traditional Arabic"/>
          <w:sz w:val="36"/>
          <w:szCs w:val="36"/>
          <w:rtl/>
          <w:lang w:bidi="ar-EG"/>
        </w:rPr>
        <w:t xml:space="preserve"> : " </w:t>
      </w:r>
      <w:r w:rsidR="0010631A" w:rsidRPr="0010631A">
        <w:rPr>
          <w:rFonts w:ascii="Traditional Arabic" w:hAnsi="Traditional Arabic" w:cs="Traditional Arabic" w:hint="cs"/>
          <w:sz w:val="36"/>
          <w:szCs w:val="36"/>
          <w:rtl/>
          <w:lang w:bidi="ar-EG"/>
        </w:rPr>
        <w:t>وأهل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أذكركم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أذكركم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أذكركم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في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بيتي</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فقال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له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حصين</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ومن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يا</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زيد</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أليس</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نساؤه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من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قال</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نساؤه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من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ولكن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أهل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بيته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من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حرم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الصدقة</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بعده</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قال</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ومن</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هم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قال</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هم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آل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علي</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وآل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عقيل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وآل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جعفر</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وآل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عباس</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قال</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كل</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هؤلاء</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حرم</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الصدقة</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w:t>
      </w:r>
      <w:r w:rsidR="0010631A" w:rsidRPr="0010631A">
        <w:rPr>
          <w:rFonts w:ascii="Traditional Arabic" w:hAnsi="Traditional Arabic" w:cs="Traditional Arabic"/>
          <w:sz w:val="36"/>
          <w:szCs w:val="36"/>
          <w:rtl/>
          <w:lang w:bidi="ar-EG"/>
        </w:rPr>
        <w:t xml:space="preserve"> </w:t>
      </w:r>
      <w:r w:rsidR="0010631A" w:rsidRPr="0010631A">
        <w:rPr>
          <w:rFonts w:ascii="Traditional Arabic" w:hAnsi="Traditional Arabic" w:cs="Traditional Arabic" w:hint="cs"/>
          <w:sz w:val="36"/>
          <w:szCs w:val="36"/>
          <w:rtl/>
          <w:lang w:bidi="ar-EG"/>
        </w:rPr>
        <w:t>قال</w:t>
      </w:r>
      <w:r w:rsidR="0010631A" w:rsidRPr="0010631A">
        <w:rPr>
          <w:rFonts w:ascii="Traditional Arabic" w:hAnsi="Traditional Arabic" w:cs="Traditional Arabic"/>
          <w:sz w:val="36"/>
          <w:szCs w:val="36"/>
          <w:rtl/>
          <w:lang w:bidi="ar-EG"/>
        </w:rPr>
        <w:t xml:space="preserve"> : </w:t>
      </w:r>
      <w:r w:rsidR="0010631A" w:rsidRPr="0010631A">
        <w:rPr>
          <w:rFonts w:ascii="Traditional Arabic" w:hAnsi="Traditional Arabic" w:cs="Traditional Arabic" w:hint="cs"/>
          <w:sz w:val="36"/>
          <w:szCs w:val="36"/>
          <w:rtl/>
          <w:lang w:bidi="ar-EG"/>
        </w:rPr>
        <w:t>نعم</w:t>
      </w:r>
      <w:r w:rsidR="0010631A">
        <w:rPr>
          <w:rFonts w:ascii="Traditional Arabic" w:hAnsi="Traditional Arabic" w:cs="Traditional Arabic" w:hint="cs"/>
          <w:sz w:val="36"/>
          <w:szCs w:val="36"/>
          <w:rtl/>
          <w:lang w:bidi="ar-EG"/>
        </w:rPr>
        <w:t xml:space="preserve">" </w:t>
      </w:r>
    </w:p>
    <w:p w:rsidR="00547B3B" w:rsidRDefault="00547B3B"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وكذلك قد عبّر القرآن عن نساء الأنبياء بلفظ الأهل , كما قال تعالى </w:t>
      </w:r>
      <w:r w:rsidR="00D67F84">
        <w:rPr>
          <w:rFonts w:ascii="Traditional Arabic" w:hAnsi="Traditional Arabic" w:cs="Traditional Arabic" w:hint="cs"/>
          <w:sz w:val="36"/>
          <w:szCs w:val="36"/>
          <w:rtl/>
          <w:lang w:bidi="ar-EG"/>
        </w:rPr>
        <w:t>في شأن امرأة ابراهيم عليه السلام {</w:t>
      </w:r>
      <w:r w:rsidR="00D67F84" w:rsidRPr="00D67F84">
        <w:rPr>
          <w:rFonts w:ascii="Traditional Arabic" w:hAnsi="Traditional Arabic" w:cs="Traditional Arabic"/>
          <w:b/>
          <w:bCs/>
          <w:color w:val="000000"/>
          <w:sz w:val="44"/>
          <w:szCs w:val="44"/>
          <w:rtl/>
          <w:lang w:bidi="ar-EG"/>
        </w:rPr>
        <w:t xml:space="preserve"> </w:t>
      </w:r>
      <w:r w:rsidR="00D67F84" w:rsidRPr="00D67F84">
        <w:rPr>
          <w:rFonts w:ascii="Traditional Arabic" w:hAnsi="Traditional Arabic" w:cs="Traditional Arabic"/>
          <w:sz w:val="36"/>
          <w:szCs w:val="36"/>
          <w:rtl/>
          <w:lang w:bidi="ar-EG"/>
        </w:rPr>
        <w:t xml:space="preserve">قَالُوا أَتَعْجَبِينَ مِنْ أَمْرِ اللَّهِ رَحْمَتُ اللَّهِ وَبَرَكَاتُهُ عَلَيْكُمْ أَهْلَ الْبَيْتِ إِنَّهُ حَمِيدٌ مَجِيدٌ </w:t>
      </w:r>
      <w:r w:rsidR="00D67F84">
        <w:rPr>
          <w:rFonts w:ascii="Traditional Arabic" w:hAnsi="Traditional Arabic" w:cs="Traditional Arabic" w:hint="cs"/>
          <w:sz w:val="36"/>
          <w:szCs w:val="36"/>
          <w:rtl/>
          <w:lang w:bidi="ar-EG"/>
        </w:rPr>
        <w:t>}</w:t>
      </w:r>
      <w:r w:rsidR="00D67F84">
        <w:rPr>
          <w:rStyle w:val="a4"/>
          <w:rFonts w:ascii="Traditional Arabic" w:hAnsi="Traditional Arabic" w:cs="Traditional Arabic"/>
          <w:sz w:val="36"/>
          <w:szCs w:val="36"/>
          <w:rtl/>
          <w:lang w:bidi="ar-EG"/>
        </w:rPr>
        <w:footnoteReference w:id="267"/>
      </w:r>
      <w:r w:rsidR="00771131">
        <w:rPr>
          <w:rFonts w:ascii="Traditional Arabic" w:hAnsi="Traditional Arabic" w:cs="Traditional Arabic" w:hint="cs"/>
          <w:sz w:val="36"/>
          <w:szCs w:val="36"/>
          <w:rtl/>
          <w:lang w:bidi="ar-EG"/>
        </w:rPr>
        <w:t xml:space="preserve"> , وقال تعالى في شأن موسى و زوجه {</w:t>
      </w:r>
      <w:r w:rsidR="00771131" w:rsidRPr="00771131">
        <w:rPr>
          <w:rFonts w:ascii="Traditional Arabic" w:hAnsi="Traditional Arabic" w:cs="Traditional Arabic"/>
          <w:sz w:val="36"/>
          <w:szCs w:val="36"/>
          <w:rtl/>
          <w:lang w:bidi="ar-EG"/>
        </w:rPr>
        <w:t xml:space="preserve"> فَلَمَّا قَضَى مُوسَى الْأَجَلَ وَسَارَ بِأَهْلِهِ آنَسَ مِنْ جَانِبِ الطُّورِ نَارًا قَالَ لِأَهْلِهِ امْكُثُوا إِنِّي آنَسْتُ نَارًا لَعَلِّي آتِيكُمْ مِنْهَا بِخَبَرٍ أَوْ جَذْوَةٍ مِنَ النَّارِ لَعَلَّكُمْ تَصْطَلُونَ</w:t>
      </w:r>
      <w:r w:rsidR="00771131">
        <w:rPr>
          <w:rFonts w:ascii="Traditional Arabic" w:hAnsi="Traditional Arabic" w:cs="Traditional Arabic" w:hint="cs"/>
          <w:sz w:val="36"/>
          <w:szCs w:val="36"/>
          <w:rtl/>
          <w:lang w:bidi="ar-EG"/>
        </w:rPr>
        <w:t>}</w:t>
      </w:r>
      <w:r w:rsidR="00BF1BEB">
        <w:rPr>
          <w:rStyle w:val="a4"/>
          <w:rFonts w:ascii="Traditional Arabic" w:hAnsi="Traditional Arabic" w:cs="Traditional Arabic"/>
          <w:sz w:val="36"/>
          <w:szCs w:val="36"/>
          <w:rtl/>
          <w:lang w:bidi="ar-EG"/>
        </w:rPr>
        <w:footnoteReference w:id="268"/>
      </w:r>
      <w:r w:rsidR="00D50E8F">
        <w:rPr>
          <w:rFonts w:ascii="Traditional Arabic" w:hAnsi="Traditional Arabic" w:cs="Traditional Arabic" w:hint="cs"/>
          <w:sz w:val="36"/>
          <w:szCs w:val="36"/>
          <w:rtl/>
          <w:lang w:bidi="ar-EG"/>
        </w:rPr>
        <w:t xml:space="preserve"> , فمن ينفي معنى الأهل هناك , أو أنه غير مراد به الأزواج , أو غير داخلين فيه , فلينفيه ههنا , وهذا وجه من تناقض أقوالهم , وهذا كثير عندهم !</w:t>
      </w:r>
    </w:p>
    <w:p w:rsidR="00FA2608" w:rsidRDefault="003529BC" w:rsidP="00567451">
      <w:pPr>
        <w:autoSpaceDE w:val="0"/>
        <w:autoSpaceDN w:val="0"/>
        <w:adjustRightInd w:val="0"/>
        <w:spacing w:after="0" w:line="240" w:lineRule="auto"/>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ويزعم الشيعة أن التذكير في الآيات {عنكم} , {يطهركم} ,</w:t>
      </w:r>
      <w:r w:rsidR="000E097E">
        <w:rPr>
          <w:rFonts w:ascii="Traditional Arabic" w:hAnsi="Traditional Arabic" w:cs="Traditional Arabic" w:hint="cs"/>
          <w:sz w:val="36"/>
          <w:szCs w:val="36"/>
          <w:rtl/>
          <w:lang w:bidi="ar-EG"/>
        </w:rPr>
        <w:t xml:space="preserve"> يمنع  من دخول أمهات المؤمنين في أهل البيت , وهذا باطل لغة , و شرعا , و يردّه أنّه إذا اجتمع المذكّر و المؤنث في جملة غلّب المذكّر , و الآية عامّة في جميع أهل البيت , فناسب أن يعبّر عنهم بصيغة المذكّر </w:t>
      </w:r>
      <w:r w:rsidR="004B089D">
        <w:rPr>
          <w:rFonts w:ascii="Traditional Arabic" w:hAnsi="Traditional Arabic" w:cs="Traditional Arabic" w:hint="cs"/>
          <w:sz w:val="36"/>
          <w:szCs w:val="36"/>
          <w:rtl/>
          <w:lang w:bidi="ar-EG"/>
        </w:rPr>
        <w:t xml:space="preserve">, وعلى هذا فلا </w:t>
      </w:r>
      <w:r w:rsidR="004B089D">
        <w:rPr>
          <w:rFonts w:ascii="Traditional Arabic" w:hAnsi="Traditional Arabic" w:cs="Traditional Arabic" w:hint="cs"/>
          <w:sz w:val="36"/>
          <w:szCs w:val="36"/>
          <w:rtl/>
          <w:lang w:bidi="ar-EG"/>
        </w:rPr>
        <w:lastRenderedPageBreak/>
        <w:t xml:space="preserve">حجّة للشيعة في إخراجهم نساء النبيّ صلى الله عليه وسلّم من أهل بيته , وقد حملن لقب أمهات المؤمنين , وهذا الشرف باق لهنّ إلى يوم القيامة </w:t>
      </w:r>
      <w:r w:rsidR="000E097E">
        <w:rPr>
          <w:rFonts w:ascii="Traditional Arabic" w:hAnsi="Traditional Arabic" w:cs="Traditional Arabic" w:hint="cs"/>
          <w:sz w:val="36"/>
          <w:szCs w:val="36"/>
          <w:rtl/>
          <w:lang w:bidi="ar-EG"/>
        </w:rPr>
        <w:t>.</w:t>
      </w:r>
      <w:r w:rsidR="000E097E">
        <w:rPr>
          <w:rStyle w:val="a4"/>
          <w:rFonts w:ascii="Traditional Arabic" w:hAnsi="Traditional Arabic" w:cs="Traditional Arabic"/>
          <w:sz w:val="36"/>
          <w:szCs w:val="36"/>
          <w:rtl/>
          <w:lang w:bidi="ar-EG"/>
        </w:rPr>
        <w:footnoteReference w:id="269"/>
      </w:r>
    </w:p>
    <w:p w:rsidR="009135AC" w:rsidRPr="009135AC" w:rsidRDefault="00C12F74" w:rsidP="00B9305A">
      <w:pPr>
        <w:spacing w:after="0"/>
        <w:rPr>
          <w:rFonts w:ascii="Traditional Arabic" w:hAnsi="Traditional Arabic" w:cs="Traditional Arabic"/>
          <w:b/>
          <w:bCs/>
          <w:sz w:val="44"/>
          <w:szCs w:val="44"/>
          <w:u w:val="single"/>
          <w:rtl/>
          <w:lang w:bidi="ar-EG"/>
        </w:rPr>
      </w:pPr>
      <w:r>
        <w:rPr>
          <w:rFonts w:ascii="Traditional Arabic" w:hAnsi="Traditional Arabic" w:cs="Traditional Arabic" w:hint="cs"/>
          <w:b/>
          <w:bCs/>
          <w:sz w:val="44"/>
          <w:szCs w:val="44"/>
          <w:u w:val="single"/>
          <w:rtl/>
          <w:lang w:bidi="ar-EG"/>
        </w:rPr>
        <w:t xml:space="preserve">أكاذيب و </w:t>
      </w:r>
      <w:r w:rsidR="009135AC" w:rsidRPr="009135AC">
        <w:rPr>
          <w:rFonts w:ascii="Traditional Arabic" w:hAnsi="Traditional Arabic" w:cs="Traditional Arabic" w:hint="cs"/>
          <w:b/>
          <w:bCs/>
          <w:sz w:val="44"/>
          <w:szCs w:val="44"/>
          <w:u w:val="single"/>
          <w:rtl/>
          <w:lang w:bidi="ar-EG"/>
        </w:rPr>
        <w:t>أباطيل عن عائشة رضي الله عنها</w:t>
      </w:r>
    </w:p>
    <w:p w:rsidR="00A72445" w:rsidRDefault="009135AC" w:rsidP="00031E2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نتناول في هذا الفصل </w:t>
      </w:r>
      <w:r w:rsidR="001F0C2A">
        <w:rPr>
          <w:rFonts w:ascii="Traditional Arabic" w:hAnsi="Traditional Arabic" w:cs="Traditional Arabic" w:hint="cs"/>
          <w:sz w:val="36"/>
          <w:szCs w:val="36"/>
          <w:rtl/>
          <w:lang w:bidi="ar-EG"/>
        </w:rPr>
        <w:t xml:space="preserve">جملة من الأكاذيب التي اتهمت بها عائشة رضي الله عنها , و رميت بها ظلما وزورا و بهتانا , من أهل التشيع , </w:t>
      </w:r>
      <w:r w:rsidR="0098070E">
        <w:rPr>
          <w:rFonts w:ascii="Traditional Arabic" w:hAnsi="Traditional Arabic" w:cs="Traditional Arabic" w:hint="cs"/>
          <w:sz w:val="36"/>
          <w:szCs w:val="36"/>
          <w:rtl/>
          <w:lang w:bidi="ar-EG"/>
        </w:rPr>
        <w:t xml:space="preserve">و كذلك ما ورد في بعض كتب التاريخ , وهو باطل عنها قطعا , و ننقل أقوال أهل العلم إن وجدنا ذلك , </w:t>
      </w:r>
      <w:r w:rsidR="00FC7B48">
        <w:rPr>
          <w:rFonts w:ascii="Traditional Arabic" w:hAnsi="Traditional Arabic" w:cs="Traditional Arabic" w:hint="cs"/>
          <w:sz w:val="36"/>
          <w:szCs w:val="36"/>
          <w:rtl/>
          <w:lang w:bidi="ar-EG"/>
        </w:rPr>
        <w:t>ونبين إن شاء الله وجه الكذب و الضلال فيها ,</w:t>
      </w:r>
    </w:p>
    <w:p w:rsidR="00FC7B48" w:rsidRPr="00731C49" w:rsidRDefault="00FC7B48" w:rsidP="00567451">
      <w:pPr>
        <w:spacing w:after="0"/>
        <w:rPr>
          <w:rFonts w:ascii="Traditional Arabic" w:hAnsi="Traditional Arabic" w:cs="Traditional Arabic"/>
          <w:b/>
          <w:bCs/>
          <w:sz w:val="36"/>
          <w:szCs w:val="36"/>
          <w:rtl/>
          <w:lang w:bidi="ar-EG"/>
        </w:rPr>
      </w:pPr>
      <w:r w:rsidRPr="00731C49">
        <w:rPr>
          <w:rFonts w:ascii="Traditional Arabic" w:hAnsi="Traditional Arabic" w:cs="Traditional Arabic" w:hint="cs"/>
          <w:b/>
          <w:bCs/>
          <w:sz w:val="36"/>
          <w:szCs w:val="36"/>
          <w:rtl/>
          <w:lang w:bidi="ar-EG"/>
        </w:rPr>
        <w:t>فمن تلك الأكاذيب :</w:t>
      </w:r>
    </w:p>
    <w:p w:rsidR="00B85F0F" w:rsidRDefault="0004218C"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1- </w:t>
      </w:r>
      <w:r w:rsidR="00FC7B48">
        <w:rPr>
          <w:rFonts w:ascii="Traditional Arabic" w:hAnsi="Traditional Arabic" w:cs="Traditional Arabic" w:hint="cs"/>
          <w:sz w:val="36"/>
          <w:szCs w:val="36"/>
          <w:rtl/>
          <w:lang w:bidi="ar-EG"/>
        </w:rPr>
        <w:t xml:space="preserve">قولهم أن عائشة و حفصة </w:t>
      </w:r>
      <w:r>
        <w:rPr>
          <w:rFonts w:ascii="Traditional Arabic" w:hAnsi="Traditional Arabic" w:cs="Traditional Arabic" w:hint="cs"/>
          <w:sz w:val="36"/>
          <w:szCs w:val="36"/>
          <w:rtl/>
          <w:lang w:bidi="ar-EG"/>
        </w:rPr>
        <w:t xml:space="preserve"> و أبي بكر و عمر </w:t>
      </w:r>
      <w:r w:rsidR="00FC7B48">
        <w:rPr>
          <w:rFonts w:ascii="Traditional Arabic" w:hAnsi="Traditional Arabic" w:cs="Traditional Arabic" w:hint="cs"/>
          <w:sz w:val="36"/>
          <w:szCs w:val="36"/>
          <w:rtl/>
          <w:lang w:bidi="ar-EG"/>
        </w:rPr>
        <w:t>هم من</w:t>
      </w:r>
      <w:r w:rsidR="00854356">
        <w:rPr>
          <w:rFonts w:ascii="Traditional Arabic" w:hAnsi="Traditional Arabic" w:cs="Traditional Arabic" w:hint="cs"/>
          <w:sz w:val="36"/>
          <w:szCs w:val="36"/>
          <w:rtl/>
          <w:lang w:bidi="ar-EG"/>
        </w:rPr>
        <w:t xml:space="preserve"> قتل رسول الله صلّى الله عليه وسلم بالسّم ,</w:t>
      </w:r>
      <w:r>
        <w:rPr>
          <w:rFonts w:ascii="Traditional Arabic" w:hAnsi="Traditional Arabic" w:cs="Traditional Arabic" w:hint="cs"/>
          <w:sz w:val="36"/>
          <w:szCs w:val="36"/>
          <w:rtl/>
          <w:lang w:bidi="ar-EG"/>
        </w:rPr>
        <w:t xml:space="preserve"> و</w:t>
      </w:r>
      <w:r w:rsidR="002C1626">
        <w:rPr>
          <w:rFonts w:ascii="Traditional Arabic" w:hAnsi="Traditional Arabic" w:cs="Traditional Arabic" w:hint="cs"/>
          <w:sz w:val="36"/>
          <w:szCs w:val="36"/>
          <w:rtl/>
          <w:lang w:bidi="ar-EG"/>
        </w:rPr>
        <w:t>استدلّوا بقوله تعالى {</w:t>
      </w:r>
      <w:r w:rsidR="002C1626" w:rsidRPr="004B6A77">
        <w:rPr>
          <w:rFonts w:ascii="Traditional Arabic" w:hAnsi="Traditional Arabic" w:cs="Traditional Arabic"/>
          <w:sz w:val="36"/>
          <w:szCs w:val="36"/>
          <w:rtl/>
          <w:lang w:bidi="ar-EG"/>
        </w:rPr>
        <w:t>وَمَا مُحَمَّدٌ إِلَّا رَسُولٌ قَدْ خَلَتْ مِنْ قَبْلِهِ الرُّسُلُ أَفَإِنْ مَاتَ أَوْ قُتِلَ انْقَلَبْتُمْ عَلَى أَعْقَابِكُمْ</w:t>
      </w:r>
      <w:r w:rsidR="002C1626">
        <w:rPr>
          <w:rFonts w:ascii="Traditional Arabic" w:hAnsi="Traditional Arabic" w:cs="Traditional Arabic" w:hint="cs"/>
          <w:sz w:val="36"/>
          <w:szCs w:val="36"/>
          <w:rtl/>
          <w:lang w:bidi="ar-EG"/>
        </w:rPr>
        <w:t>... الآية }</w:t>
      </w:r>
      <w:r w:rsidR="004B6A77">
        <w:rPr>
          <w:rStyle w:val="a4"/>
          <w:rFonts w:ascii="Traditional Arabic" w:hAnsi="Traditional Arabic" w:cs="Traditional Arabic"/>
          <w:sz w:val="36"/>
          <w:szCs w:val="36"/>
          <w:rtl/>
          <w:lang w:bidi="ar-EG"/>
        </w:rPr>
        <w:footnoteReference w:id="270"/>
      </w:r>
      <w:r w:rsidR="004B6A77">
        <w:rPr>
          <w:rFonts w:ascii="Traditional Arabic" w:hAnsi="Traditional Arabic" w:cs="Traditional Arabic" w:hint="cs"/>
          <w:sz w:val="36"/>
          <w:szCs w:val="36"/>
          <w:rtl/>
          <w:lang w:bidi="ar-EG"/>
        </w:rPr>
        <w:t xml:space="preserve"> , و أسند بعضهم ذلك إلى جعفر الصادق</w:t>
      </w:r>
      <w:r w:rsidR="005C7816">
        <w:rPr>
          <w:rStyle w:val="a4"/>
          <w:rFonts w:ascii="Traditional Arabic" w:hAnsi="Traditional Arabic" w:cs="Traditional Arabic"/>
          <w:sz w:val="36"/>
          <w:szCs w:val="36"/>
          <w:rtl/>
          <w:lang w:bidi="ar-EG"/>
        </w:rPr>
        <w:footnoteReference w:id="271"/>
      </w:r>
      <w:r w:rsidR="004B6A77">
        <w:rPr>
          <w:rFonts w:ascii="Traditional Arabic" w:hAnsi="Traditional Arabic" w:cs="Traditional Arabic" w:hint="cs"/>
          <w:sz w:val="36"/>
          <w:szCs w:val="36"/>
          <w:rtl/>
          <w:lang w:bidi="ar-EG"/>
        </w:rPr>
        <w:t xml:space="preserve"> , وهذا من أفجر الكذب و أبينه , و لا أعلم كيف تصل الجرأة بهذا الذي يدّعي أنّ عائشة</w:t>
      </w:r>
      <w:r w:rsidR="00C14BB9">
        <w:rPr>
          <w:rFonts w:ascii="Traditional Arabic" w:hAnsi="Traditional Arabic" w:cs="Traditional Arabic" w:hint="cs"/>
          <w:sz w:val="36"/>
          <w:szCs w:val="36"/>
          <w:rtl/>
          <w:lang w:bidi="ar-EG"/>
        </w:rPr>
        <w:t xml:space="preserve"> </w:t>
      </w:r>
      <w:r w:rsidR="007A793B">
        <w:rPr>
          <w:rFonts w:ascii="Traditional Arabic" w:hAnsi="Traditional Arabic" w:cs="Traditional Arabic" w:hint="cs"/>
          <w:sz w:val="36"/>
          <w:szCs w:val="36"/>
          <w:rtl/>
          <w:lang w:bidi="ar-EG"/>
        </w:rPr>
        <w:t>و أبي بكر و حفصة و عمر , تآمروا على قت</w:t>
      </w:r>
      <w:r w:rsidR="00F63D41">
        <w:rPr>
          <w:rFonts w:ascii="Traditional Arabic" w:hAnsi="Traditional Arabic" w:cs="Traditional Arabic" w:hint="cs"/>
          <w:sz w:val="36"/>
          <w:szCs w:val="36"/>
          <w:rtl/>
          <w:lang w:bidi="ar-EG"/>
        </w:rPr>
        <w:t>ل</w:t>
      </w:r>
      <w:r w:rsidR="007A793B">
        <w:rPr>
          <w:rFonts w:ascii="Traditional Arabic" w:hAnsi="Traditional Arabic" w:cs="Traditional Arabic" w:hint="cs"/>
          <w:sz w:val="36"/>
          <w:szCs w:val="36"/>
          <w:rtl/>
          <w:lang w:bidi="ar-EG"/>
        </w:rPr>
        <w:t xml:space="preserve"> رسول الله صلّى الله عليه وسلم , </w:t>
      </w:r>
      <w:r w:rsidR="00F63D41">
        <w:rPr>
          <w:rFonts w:ascii="Traditional Arabic" w:hAnsi="Traditional Arabic" w:cs="Traditional Arabic" w:hint="cs"/>
          <w:sz w:val="36"/>
          <w:szCs w:val="36"/>
          <w:rtl/>
          <w:lang w:bidi="ar-EG"/>
        </w:rPr>
        <w:t>لكنه</w:t>
      </w:r>
      <w:r w:rsidR="007A793B">
        <w:rPr>
          <w:rFonts w:ascii="Traditional Arabic" w:hAnsi="Traditional Arabic" w:cs="Traditional Arabic" w:hint="cs"/>
          <w:sz w:val="36"/>
          <w:szCs w:val="36"/>
          <w:rtl/>
          <w:lang w:bidi="ar-EG"/>
        </w:rPr>
        <w:t xml:space="preserve"> الغلو , و تسويل الشيطان , الذي</w:t>
      </w:r>
      <w:r w:rsidR="009E4F9A">
        <w:rPr>
          <w:rFonts w:ascii="Traditional Arabic" w:hAnsi="Traditional Arabic" w:cs="Traditional Arabic" w:hint="cs"/>
          <w:sz w:val="36"/>
          <w:szCs w:val="36"/>
          <w:rtl/>
          <w:lang w:bidi="ar-EG"/>
        </w:rPr>
        <w:t xml:space="preserve"> يصل بالإنسان إلى أقصى درجات التطرف العقائدي , حتى يبلغ به إلى الشرك , و العياذ بالله , وهذا هو الهدف الأسمى لإبليس و أعوانه , </w:t>
      </w:r>
      <w:r w:rsidR="005C7816">
        <w:rPr>
          <w:rFonts w:ascii="Traditional Arabic" w:hAnsi="Traditional Arabic" w:cs="Traditional Arabic" w:hint="cs"/>
          <w:sz w:val="36"/>
          <w:szCs w:val="36"/>
          <w:rtl/>
          <w:lang w:bidi="ar-EG"/>
        </w:rPr>
        <w:t>و لولا التنبيه على هذا الكذب , ما</w:t>
      </w:r>
      <w:r w:rsidR="005550F9">
        <w:rPr>
          <w:rFonts w:ascii="Traditional Arabic" w:hAnsi="Traditional Arabic" w:cs="Traditional Arabic" w:hint="cs"/>
          <w:sz w:val="36"/>
          <w:szCs w:val="36"/>
          <w:rtl/>
          <w:lang w:bidi="ar-EG"/>
        </w:rPr>
        <w:t xml:space="preserve"> استحللت أن أكتبه في هذا البحث , واستدلّوا على ذلك </w:t>
      </w:r>
      <w:r w:rsidR="0091079E">
        <w:rPr>
          <w:rFonts w:ascii="Traditional Arabic" w:hAnsi="Traditional Arabic" w:cs="Traditional Arabic" w:hint="cs"/>
          <w:sz w:val="36"/>
          <w:szCs w:val="36"/>
          <w:rtl/>
          <w:lang w:bidi="ar-EG"/>
        </w:rPr>
        <w:t>بما في الصحيحن</w:t>
      </w:r>
      <w:r w:rsidR="00B82E32">
        <w:rPr>
          <w:rStyle w:val="a4"/>
          <w:rFonts w:ascii="Traditional Arabic" w:hAnsi="Traditional Arabic" w:cs="Traditional Arabic"/>
          <w:sz w:val="36"/>
          <w:szCs w:val="36"/>
          <w:rtl/>
          <w:lang w:bidi="ar-EG"/>
        </w:rPr>
        <w:footnoteReference w:id="272"/>
      </w:r>
      <w:r w:rsidR="0091079E">
        <w:rPr>
          <w:rFonts w:ascii="Traditional Arabic" w:hAnsi="Traditional Arabic" w:cs="Traditional Arabic" w:hint="cs"/>
          <w:sz w:val="36"/>
          <w:szCs w:val="36"/>
          <w:rtl/>
          <w:lang w:bidi="ar-EG"/>
        </w:rPr>
        <w:t xml:space="preserve"> </w:t>
      </w:r>
      <w:r w:rsidR="008C2C1F">
        <w:rPr>
          <w:rFonts w:ascii="Traditional Arabic" w:hAnsi="Traditional Arabic" w:cs="Traditional Arabic" w:hint="cs"/>
          <w:sz w:val="36"/>
          <w:szCs w:val="36"/>
          <w:rtl/>
          <w:lang w:bidi="ar-EG"/>
        </w:rPr>
        <w:t>عن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عائشة</w:t>
      </w:r>
      <w:r w:rsidR="008C2C1F">
        <w:rPr>
          <w:rFonts w:ascii="Traditional Arabic" w:hAnsi="Traditional Arabic" w:cs="Traditional Arabic" w:hint="cs"/>
          <w:sz w:val="36"/>
          <w:szCs w:val="36"/>
          <w:rtl/>
          <w:lang w:bidi="ar-EG"/>
        </w:rPr>
        <w:t xml:space="preserve"> قالت عن رسول الله صلّى الله عليه وسلّم</w:t>
      </w:r>
      <w:r w:rsidR="008C2C1F" w:rsidRPr="008C2C1F">
        <w:rPr>
          <w:rFonts w:ascii="Traditional Arabic" w:hAnsi="Traditional Arabic" w:cs="Traditional Arabic"/>
          <w:sz w:val="36"/>
          <w:szCs w:val="36"/>
          <w:rtl/>
          <w:lang w:bidi="ar-EG"/>
        </w:rPr>
        <w:t xml:space="preserve"> : </w:t>
      </w:r>
      <w:r w:rsidR="008C2C1F" w:rsidRPr="008C2C1F">
        <w:rPr>
          <w:rFonts w:ascii="Traditional Arabic" w:hAnsi="Traditional Arabic" w:cs="Traditional Arabic" w:hint="cs"/>
          <w:sz w:val="36"/>
          <w:szCs w:val="36"/>
          <w:rtl/>
          <w:lang w:bidi="ar-EG"/>
        </w:rPr>
        <w:t>لددناه</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في</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مرضه</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فجعل</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يشير</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إلينا</w:t>
      </w:r>
      <w:r w:rsidR="008C2C1F" w:rsidRPr="008C2C1F">
        <w:rPr>
          <w:rFonts w:ascii="Traditional Arabic" w:hAnsi="Traditional Arabic" w:cs="Traditional Arabic"/>
          <w:sz w:val="36"/>
          <w:szCs w:val="36"/>
          <w:rtl/>
          <w:lang w:bidi="ar-EG"/>
        </w:rPr>
        <w:t xml:space="preserve"> : " </w:t>
      </w:r>
      <w:r w:rsidR="008C2C1F" w:rsidRPr="008C2C1F">
        <w:rPr>
          <w:rFonts w:ascii="Traditional Arabic" w:hAnsi="Traditional Arabic" w:cs="Traditional Arabic" w:hint="cs"/>
          <w:sz w:val="36"/>
          <w:szCs w:val="36"/>
          <w:rtl/>
          <w:lang w:bidi="ar-EG"/>
        </w:rPr>
        <w:t>أن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لا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تلدوني</w:t>
      </w:r>
      <w:r w:rsidR="008C2C1F" w:rsidRPr="008C2C1F">
        <w:rPr>
          <w:rFonts w:ascii="Traditional Arabic" w:hAnsi="Traditional Arabic" w:cs="Traditional Arabic"/>
          <w:sz w:val="36"/>
          <w:szCs w:val="36"/>
          <w:rtl/>
          <w:lang w:bidi="ar-EG"/>
        </w:rPr>
        <w:t xml:space="preserve"> " </w:t>
      </w:r>
      <w:r w:rsidR="008C2C1F" w:rsidRPr="008C2C1F">
        <w:rPr>
          <w:rFonts w:ascii="Traditional Arabic" w:hAnsi="Traditional Arabic" w:cs="Traditional Arabic" w:hint="cs"/>
          <w:sz w:val="36"/>
          <w:szCs w:val="36"/>
          <w:rtl/>
          <w:lang w:bidi="ar-EG"/>
        </w:rPr>
        <w:t>فقلنا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كراهية</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المريض</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للدواء</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فلما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أفاق</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قال</w:t>
      </w:r>
      <w:r w:rsidR="008C2C1F" w:rsidRPr="008C2C1F">
        <w:rPr>
          <w:rFonts w:ascii="Traditional Arabic" w:hAnsi="Traditional Arabic" w:cs="Traditional Arabic"/>
          <w:sz w:val="36"/>
          <w:szCs w:val="36"/>
          <w:rtl/>
          <w:lang w:bidi="ar-EG"/>
        </w:rPr>
        <w:t xml:space="preserve"> : " </w:t>
      </w:r>
      <w:r w:rsidR="008C2C1F" w:rsidRPr="008C2C1F">
        <w:rPr>
          <w:rFonts w:ascii="Traditional Arabic" w:hAnsi="Traditional Arabic" w:cs="Traditional Arabic" w:hint="cs"/>
          <w:sz w:val="36"/>
          <w:szCs w:val="36"/>
          <w:rtl/>
          <w:lang w:bidi="ar-EG"/>
        </w:rPr>
        <w:t>ألم</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أنهكم</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أن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تلدوني</w:t>
      </w:r>
      <w:r w:rsidR="008C2C1F" w:rsidRPr="008C2C1F">
        <w:rPr>
          <w:rFonts w:ascii="Traditional Arabic" w:hAnsi="Traditional Arabic" w:cs="Traditional Arabic"/>
          <w:sz w:val="36"/>
          <w:szCs w:val="36"/>
          <w:rtl/>
          <w:lang w:bidi="ar-EG"/>
        </w:rPr>
        <w:t xml:space="preserve"> " </w:t>
      </w:r>
      <w:r w:rsidR="008C2C1F" w:rsidRPr="008C2C1F">
        <w:rPr>
          <w:rFonts w:ascii="Traditional Arabic" w:hAnsi="Traditional Arabic" w:cs="Traditional Arabic" w:hint="cs"/>
          <w:sz w:val="36"/>
          <w:szCs w:val="36"/>
          <w:rtl/>
          <w:lang w:bidi="ar-EG"/>
        </w:rPr>
        <w:t>،</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قلنا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كراهية</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المريض</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للدواء</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فقال</w:t>
      </w:r>
      <w:r w:rsidR="008C2C1F" w:rsidRPr="008C2C1F">
        <w:rPr>
          <w:rFonts w:ascii="Traditional Arabic" w:hAnsi="Traditional Arabic" w:cs="Traditional Arabic"/>
          <w:sz w:val="36"/>
          <w:szCs w:val="36"/>
          <w:rtl/>
          <w:lang w:bidi="ar-EG"/>
        </w:rPr>
        <w:t xml:space="preserve"> : " </w:t>
      </w:r>
      <w:r w:rsidR="008C2C1F" w:rsidRPr="008C2C1F">
        <w:rPr>
          <w:rFonts w:ascii="Traditional Arabic" w:hAnsi="Traditional Arabic" w:cs="Traditional Arabic" w:hint="cs"/>
          <w:sz w:val="36"/>
          <w:szCs w:val="36"/>
          <w:rtl/>
          <w:lang w:bidi="ar-EG"/>
        </w:rPr>
        <w:t>لا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يبقى</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أحد</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في</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البيت</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إلا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لد</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وأنا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أنظر</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إلا</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العباس</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فإنه</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لم</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يشهدكم</w:t>
      </w:r>
      <w:r w:rsidR="008C2C1F" w:rsidRPr="008C2C1F">
        <w:rPr>
          <w:rFonts w:ascii="Traditional Arabic" w:hAnsi="Traditional Arabic" w:cs="Traditional Arabic"/>
          <w:sz w:val="36"/>
          <w:szCs w:val="36"/>
          <w:rtl/>
          <w:lang w:bidi="ar-EG"/>
        </w:rPr>
        <w:t xml:space="preserve"> " </w:t>
      </w:r>
      <w:r w:rsidR="008C2C1F" w:rsidRPr="008C2C1F">
        <w:rPr>
          <w:rFonts w:ascii="Traditional Arabic" w:hAnsi="Traditional Arabic" w:cs="Traditional Arabic" w:hint="cs"/>
          <w:sz w:val="36"/>
          <w:szCs w:val="36"/>
          <w:rtl/>
          <w:lang w:bidi="ar-EG"/>
        </w:rPr>
        <w:t>رواه</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ابن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أبي</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الزناد</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عن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هشام</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عن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أبيه</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عن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عائشة</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عن</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النبي</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صلى</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الله</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عليه</w:t>
      </w:r>
      <w:r w:rsidR="008C2C1F" w:rsidRPr="008C2C1F">
        <w:rPr>
          <w:rFonts w:ascii="Traditional Arabic" w:hAnsi="Traditional Arabic" w:cs="Traditional Arabic"/>
          <w:sz w:val="36"/>
          <w:szCs w:val="36"/>
          <w:rtl/>
          <w:lang w:bidi="ar-EG"/>
        </w:rPr>
        <w:t xml:space="preserve"> </w:t>
      </w:r>
      <w:r w:rsidR="008C2C1F" w:rsidRPr="008C2C1F">
        <w:rPr>
          <w:rFonts w:ascii="Traditional Arabic" w:hAnsi="Traditional Arabic" w:cs="Traditional Arabic" w:hint="cs"/>
          <w:sz w:val="36"/>
          <w:szCs w:val="36"/>
          <w:rtl/>
          <w:lang w:bidi="ar-EG"/>
        </w:rPr>
        <w:t>وسلم</w:t>
      </w:r>
    </w:p>
    <w:p w:rsidR="000B6D9D" w:rsidRDefault="0019278D"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وهذا الذي زعموه , يرفع العصمة عن النبيّ صلّى الله عليه وسلّم , وهم يقولون بعصمة الأنبياء , ويجعلون رسول الله جاهلا إن كان هذا سم</w:t>
      </w:r>
      <w:r w:rsidR="005550F9">
        <w:rPr>
          <w:rFonts w:ascii="Traditional Arabic" w:hAnsi="Traditional Arabic" w:cs="Traditional Arabic" w:hint="cs"/>
          <w:sz w:val="36"/>
          <w:szCs w:val="36"/>
          <w:rtl/>
          <w:lang w:bidi="ar-EG"/>
        </w:rPr>
        <w:t xml:space="preserve">ّ أو دواء , </w:t>
      </w:r>
      <w:r w:rsidR="00583444">
        <w:rPr>
          <w:rFonts w:ascii="Traditional Arabic" w:hAnsi="Traditional Arabic" w:cs="Traditional Arabic" w:hint="cs"/>
          <w:sz w:val="36"/>
          <w:szCs w:val="36"/>
          <w:rtl/>
          <w:lang w:bidi="ar-EG"/>
        </w:rPr>
        <w:t>وهل علموا هم ما لم يعلمه رسول الله أنّ هذا سمّ , وهل أهل السنّة , بهذه السذاجة ليخرجوا هذا الحديث</w:t>
      </w:r>
      <w:r w:rsidR="00A03F8C">
        <w:rPr>
          <w:rFonts w:ascii="Traditional Arabic" w:hAnsi="Traditional Arabic" w:cs="Traditional Arabic" w:hint="cs"/>
          <w:sz w:val="36"/>
          <w:szCs w:val="36"/>
          <w:rtl/>
          <w:lang w:bidi="ar-EG"/>
        </w:rPr>
        <w:t xml:space="preserve"> في كتبهم</w:t>
      </w:r>
      <w:r w:rsidR="00583444">
        <w:rPr>
          <w:rFonts w:ascii="Traditional Arabic" w:hAnsi="Traditional Arabic" w:cs="Traditional Arabic" w:hint="cs"/>
          <w:sz w:val="36"/>
          <w:szCs w:val="36"/>
          <w:rtl/>
          <w:lang w:bidi="ar-EG"/>
        </w:rPr>
        <w:t xml:space="preserve"> </w:t>
      </w:r>
      <w:r w:rsidR="00A03F8C">
        <w:rPr>
          <w:rFonts w:ascii="Traditional Arabic" w:hAnsi="Traditional Arabic" w:cs="Traditional Arabic" w:hint="cs"/>
          <w:sz w:val="36"/>
          <w:szCs w:val="36"/>
          <w:rtl/>
          <w:lang w:bidi="ar-EG"/>
        </w:rPr>
        <w:t>؟</w:t>
      </w:r>
      <w:r w:rsidR="00583444">
        <w:rPr>
          <w:rFonts w:ascii="Traditional Arabic" w:hAnsi="Traditional Arabic" w:cs="Traditional Arabic" w:hint="cs"/>
          <w:sz w:val="36"/>
          <w:szCs w:val="36"/>
          <w:rtl/>
          <w:lang w:bidi="ar-EG"/>
        </w:rPr>
        <w:t>!</w:t>
      </w:r>
    </w:p>
    <w:p w:rsidR="0060243F" w:rsidRPr="00731C49" w:rsidRDefault="0060243F" w:rsidP="00567451">
      <w:pPr>
        <w:spacing w:after="0"/>
        <w:rPr>
          <w:rFonts w:ascii="Traditional Arabic" w:hAnsi="Traditional Arabic" w:cs="Traditional Arabic"/>
          <w:b/>
          <w:bCs/>
          <w:sz w:val="36"/>
          <w:szCs w:val="36"/>
          <w:rtl/>
          <w:lang w:bidi="ar-EG"/>
        </w:rPr>
      </w:pPr>
      <w:r w:rsidRPr="00731C49">
        <w:rPr>
          <w:rFonts w:ascii="Traditional Arabic" w:hAnsi="Traditional Arabic" w:cs="Traditional Arabic" w:hint="cs"/>
          <w:b/>
          <w:bCs/>
          <w:sz w:val="36"/>
          <w:szCs w:val="36"/>
          <w:rtl/>
          <w:lang w:bidi="ar-EG"/>
        </w:rPr>
        <w:t>وم</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ن</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ه</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ا ,</w:t>
      </w:r>
    </w:p>
    <w:p w:rsidR="00697877" w:rsidRDefault="00697877"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2- </w:t>
      </w:r>
      <w:r w:rsidR="00723FAE">
        <w:rPr>
          <w:rFonts w:ascii="Traditional Arabic" w:hAnsi="Traditional Arabic" w:cs="Traditional Arabic" w:hint="cs"/>
          <w:sz w:val="36"/>
          <w:szCs w:val="36"/>
          <w:rtl/>
          <w:lang w:bidi="ar-EG"/>
        </w:rPr>
        <w:t xml:space="preserve">زعمهم أن عائشة و حفصة قذفتا ماريّة القبطية بالزنى , و أن آيات سورة النور نزلت في تبرأة ماريّة , لا عائشة , وهذا أيضا من </w:t>
      </w:r>
      <w:r w:rsidR="004A4CE7">
        <w:rPr>
          <w:rFonts w:ascii="Traditional Arabic" w:hAnsi="Traditional Arabic" w:cs="Traditional Arabic" w:hint="cs"/>
          <w:sz w:val="36"/>
          <w:szCs w:val="36"/>
          <w:rtl/>
          <w:lang w:bidi="ar-EG"/>
        </w:rPr>
        <w:t>أبين الكذب , و لا يعرف ذلك عند أهل السنّة</w:t>
      </w:r>
      <w:r w:rsidR="00723FAE">
        <w:rPr>
          <w:rFonts w:ascii="Traditional Arabic" w:hAnsi="Traditional Arabic" w:cs="Traditional Arabic" w:hint="cs"/>
          <w:sz w:val="36"/>
          <w:szCs w:val="36"/>
          <w:rtl/>
          <w:lang w:bidi="ar-EG"/>
        </w:rPr>
        <w:t xml:space="preserve"> قطّ , بل هو من خيال انسان كذاب , خياله خصب</w:t>
      </w:r>
      <w:r w:rsidR="004A4CE7">
        <w:rPr>
          <w:rFonts w:ascii="Traditional Arabic" w:hAnsi="Traditional Arabic" w:cs="Traditional Arabic" w:hint="cs"/>
          <w:sz w:val="36"/>
          <w:szCs w:val="36"/>
          <w:rtl/>
          <w:lang w:bidi="ar-EG"/>
        </w:rPr>
        <w:t xml:space="preserve"> , خصّبه الشيطان </w:t>
      </w:r>
      <w:r w:rsidR="00210D1B">
        <w:rPr>
          <w:rFonts w:ascii="Traditional Arabic" w:hAnsi="Traditional Arabic" w:cs="Traditional Arabic" w:hint="cs"/>
          <w:sz w:val="36"/>
          <w:szCs w:val="36"/>
          <w:rtl/>
          <w:lang w:bidi="ar-EG"/>
        </w:rPr>
        <w:t>, و لا يعلم لهذا عند أهل السنة , أي أصل , و لا حتى إسناد موضوع , بل هو في كلام بعضهم , ليس كل</w:t>
      </w:r>
      <w:r w:rsidR="00655650">
        <w:rPr>
          <w:rFonts w:ascii="Traditional Arabic" w:hAnsi="Traditional Arabic" w:cs="Traditional Arabic" w:hint="cs"/>
          <w:sz w:val="36"/>
          <w:szCs w:val="36"/>
          <w:rtl/>
          <w:lang w:bidi="ar-EG"/>
        </w:rPr>
        <w:t>ّ الشيعة يقول به , وهذا من الأدلة على تناقضهم , و أنّهم يتعمدون الكذب , و يستحلّونه نصرة لمذهبهم</w:t>
      </w:r>
      <w:r w:rsidR="00216DEF">
        <w:rPr>
          <w:rStyle w:val="a4"/>
          <w:rFonts w:ascii="Traditional Arabic" w:hAnsi="Traditional Arabic" w:cs="Traditional Arabic"/>
          <w:sz w:val="36"/>
          <w:szCs w:val="36"/>
          <w:rtl/>
          <w:lang w:bidi="ar-EG"/>
        </w:rPr>
        <w:footnoteReference w:id="273"/>
      </w:r>
      <w:r w:rsidR="00655650">
        <w:rPr>
          <w:rFonts w:ascii="Traditional Arabic" w:hAnsi="Traditional Arabic" w:cs="Traditional Arabic" w:hint="cs"/>
          <w:sz w:val="36"/>
          <w:szCs w:val="36"/>
          <w:rtl/>
          <w:lang w:bidi="ar-EG"/>
        </w:rPr>
        <w:t xml:space="preserve"> , وهذا من أصولهم , و الله المستعان .</w:t>
      </w:r>
    </w:p>
    <w:p w:rsidR="0060243F" w:rsidRPr="00731C49" w:rsidRDefault="0060243F" w:rsidP="00567451">
      <w:pPr>
        <w:spacing w:after="0"/>
        <w:rPr>
          <w:rFonts w:ascii="Traditional Arabic" w:hAnsi="Traditional Arabic" w:cs="Traditional Arabic"/>
          <w:b/>
          <w:bCs/>
          <w:sz w:val="36"/>
          <w:szCs w:val="36"/>
          <w:rtl/>
          <w:lang w:bidi="ar-EG"/>
        </w:rPr>
      </w:pPr>
      <w:r w:rsidRPr="00731C49">
        <w:rPr>
          <w:rFonts w:ascii="Traditional Arabic" w:hAnsi="Traditional Arabic" w:cs="Traditional Arabic" w:hint="cs"/>
          <w:b/>
          <w:bCs/>
          <w:sz w:val="36"/>
          <w:szCs w:val="36"/>
          <w:rtl/>
          <w:lang w:bidi="ar-EG"/>
        </w:rPr>
        <w:t>وم</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ن</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ه</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 xml:space="preserve">ا </w:t>
      </w:r>
      <w:r w:rsidR="00D343FC" w:rsidRPr="00731C49">
        <w:rPr>
          <w:rFonts w:ascii="Traditional Arabic" w:hAnsi="Traditional Arabic" w:cs="Traditional Arabic" w:hint="cs"/>
          <w:b/>
          <w:bCs/>
          <w:sz w:val="36"/>
          <w:szCs w:val="36"/>
          <w:rtl/>
          <w:lang w:bidi="ar-EG"/>
        </w:rPr>
        <w:t>,</w:t>
      </w:r>
    </w:p>
    <w:p w:rsidR="00384F2A" w:rsidRDefault="00731C4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3- </w:t>
      </w:r>
      <w:r w:rsidR="00D343FC">
        <w:rPr>
          <w:rFonts w:ascii="Traditional Arabic" w:hAnsi="Traditional Arabic" w:cs="Traditional Arabic" w:hint="cs"/>
          <w:sz w:val="36"/>
          <w:szCs w:val="36"/>
          <w:rtl/>
          <w:lang w:bidi="ar-EG"/>
        </w:rPr>
        <w:t>زعمهم أنها أفشت شرّ رسول الله صلّى الله عليه وسلم , إشارة إلى قوله تعالى {</w:t>
      </w:r>
      <w:r w:rsidR="00384F2A" w:rsidRPr="00384F2A">
        <w:rPr>
          <w:rFonts w:ascii="Traditional Arabic" w:hAnsi="Traditional Arabic" w:cs="Traditional Arabic"/>
          <w:sz w:val="36"/>
          <w:szCs w:val="36"/>
          <w:rtl/>
          <w:lang w:bidi="ar-EG"/>
        </w:rPr>
        <w:t>وَإِذْ أَسَرَّ النَّبِيُّ إِلَى بَعْضِ أَزْوَاجِهِ حَدِيثًا فَلَمَّا نَبَّأَتْ بِهِ وَأَظْهَرَهُ اللَّهُ عَلَيْهِ عَرَّفَ بَعْضَهُ وَأَعْرَضَ عَنْ بَعْضٍ فَلَمَّا نَبَّأَهَا بِهِ قَالَتْ مَنْ أَنْبَأَكَ هَذَا قَالَ نَبَّأَنِيَ الْعَلِيمُ الْخَبِيرُ</w:t>
      </w:r>
      <w:r w:rsidR="00384F2A">
        <w:rPr>
          <w:rFonts w:ascii="Traditional Arabic" w:hAnsi="Traditional Arabic" w:cs="Traditional Arabic" w:hint="cs"/>
          <w:sz w:val="36"/>
          <w:szCs w:val="36"/>
          <w:rtl/>
          <w:lang w:bidi="ar-EG"/>
        </w:rPr>
        <w:t>}</w:t>
      </w:r>
      <w:r w:rsidR="00384F2A">
        <w:rPr>
          <w:rStyle w:val="a4"/>
          <w:rFonts w:ascii="Traditional Arabic" w:hAnsi="Traditional Arabic" w:cs="Traditional Arabic"/>
          <w:sz w:val="36"/>
          <w:szCs w:val="36"/>
          <w:rtl/>
          <w:lang w:bidi="ar-EG"/>
        </w:rPr>
        <w:footnoteReference w:id="274"/>
      </w:r>
      <w:r w:rsidR="00384F2A">
        <w:rPr>
          <w:rFonts w:ascii="Traditional Arabic" w:hAnsi="Traditional Arabic" w:cs="Traditional Arabic" w:hint="cs"/>
          <w:sz w:val="36"/>
          <w:szCs w:val="36"/>
          <w:rtl/>
          <w:lang w:bidi="ar-EG"/>
        </w:rPr>
        <w:t xml:space="preserve"> , </w:t>
      </w:r>
      <w:r w:rsidR="0031521C">
        <w:rPr>
          <w:rFonts w:ascii="Traditional Arabic" w:hAnsi="Traditional Arabic" w:cs="Traditional Arabic" w:hint="cs"/>
          <w:sz w:val="36"/>
          <w:szCs w:val="36"/>
          <w:rtl/>
          <w:lang w:bidi="ar-EG"/>
        </w:rPr>
        <w:t>و ذكروا روايات مكذوبة عن عائشة و حفصة , أن النبيّ أطلعهما على من يلي الخلافة</w:t>
      </w:r>
      <w:r w:rsidR="00C40C89">
        <w:rPr>
          <w:rFonts w:ascii="Traditional Arabic" w:hAnsi="Traditional Arabic" w:cs="Traditional Arabic" w:hint="cs"/>
          <w:sz w:val="36"/>
          <w:szCs w:val="36"/>
          <w:rtl/>
          <w:lang w:bidi="ar-EG"/>
        </w:rPr>
        <w:t xml:space="preserve"> , يعني أبو بكر و عمر  ,</w:t>
      </w:r>
      <w:r w:rsidR="0031521C">
        <w:rPr>
          <w:rFonts w:ascii="Traditional Arabic" w:hAnsi="Traditional Arabic" w:cs="Traditional Arabic" w:hint="cs"/>
          <w:sz w:val="36"/>
          <w:szCs w:val="36"/>
          <w:rtl/>
          <w:lang w:bidi="ar-EG"/>
        </w:rPr>
        <w:t xml:space="preserve"> بعده فأخبرا أبويهما</w:t>
      </w:r>
      <w:r w:rsidR="00C40C89">
        <w:rPr>
          <w:rFonts w:ascii="Traditional Arabic" w:hAnsi="Traditional Arabic" w:cs="Traditional Arabic" w:hint="cs"/>
          <w:sz w:val="36"/>
          <w:szCs w:val="36"/>
          <w:rtl/>
          <w:lang w:bidi="ar-EG"/>
        </w:rPr>
        <w:t xml:space="preserve"> , ثمّ تآمروا على قتل النبيّ صلّى الله عليه وسلّم </w:t>
      </w:r>
      <w:r w:rsidR="0031521C">
        <w:rPr>
          <w:rFonts w:ascii="Traditional Arabic" w:hAnsi="Traditional Arabic" w:cs="Traditional Arabic" w:hint="cs"/>
          <w:sz w:val="36"/>
          <w:szCs w:val="36"/>
          <w:rtl/>
          <w:lang w:bidi="ar-EG"/>
        </w:rPr>
        <w:t xml:space="preserve"> , </w:t>
      </w:r>
      <w:r w:rsidR="008F0E1D">
        <w:rPr>
          <w:rFonts w:ascii="Traditional Arabic" w:hAnsi="Traditional Arabic" w:cs="Traditional Arabic" w:hint="cs"/>
          <w:sz w:val="36"/>
          <w:szCs w:val="36"/>
          <w:rtl/>
          <w:lang w:bidi="ar-EG"/>
        </w:rPr>
        <w:t>و زعم بعضهم أن هذا الحديث المسرّ هو أنّ عليا هو الوصيّ</w:t>
      </w:r>
      <w:r w:rsidR="00DB2898">
        <w:rPr>
          <w:rFonts w:ascii="Traditional Arabic" w:hAnsi="Traditional Arabic" w:cs="Traditional Arabic" w:hint="cs"/>
          <w:sz w:val="36"/>
          <w:szCs w:val="36"/>
          <w:rtl/>
          <w:lang w:bidi="ar-EG"/>
        </w:rPr>
        <w:t xml:space="preserve"> , وكلّ هذا كذب و باطل لا أصل له , و لا إسناد , و لا أي شيء , بل هو في كتبه</w:t>
      </w:r>
      <w:r w:rsidR="009337C5">
        <w:rPr>
          <w:rFonts w:ascii="Traditional Arabic" w:hAnsi="Traditional Arabic" w:cs="Traditional Arabic" w:hint="cs"/>
          <w:sz w:val="36"/>
          <w:szCs w:val="36"/>
          <w:rtl/>
          <w:lang w:bidi="ar-EG"/>
        </w:rPr>
        <w:t xml:space="preserve">م بأسانيد لا تعرف </w:t>
      </w:r>
      <w:r w:rsidR="005C5270">
        <w:rPr>
          <w:rFonts w:ascii="Traditional Arabic" w:hAnsi="Traditional Arabic" w:cs="Traditional Arabic" w:hint="cs"/>
          <w:sz w:val="36"/>
          <w:szCs w:val="36"/>
          <w:rtl/>
          <w:lang w:bidi="ar-EG"/>
        </w:rPr>
        <w:t xml:space="preserve">, والكذب فيها واضح ظاهر </w:t>
      </w:r>
      <w:r w:rsidR="00337748">
        <w:rPr>
          <w:rFonts w:ascii="Traditional Arabic" w:hAnsi="Traditional Arabic" w:cs="Traditional Arabic" w:hint="cs"/>
          <w:sz w:val="36"/>
          <w:szCs w:val="36"/>
          <w:rtl/>
          <w:lang w:bidi="ar-EG"/>
        </w:rPr>
        <w:t>.</w:t>
      </w:r>
      <w:r w:rsidR="0031521C">
        <w:rPr>
          <w:rFonts w:ascii="Traditional Arabic" w:hAnsi="Traditional Arabic" w:cs="Traditional Arabic" w:hint="cs"/>
          <w:sz w:val="36"/>
          <w:szCs w:val="36"/>
          <w:rtl/>
          <w:lang w:bidi="ar-EG"/>
        </w:rPr>
        <w:t xml:space="preserve">  </w:t>
      </w:r>
    </w:p>
    <w:p w:rsidR="00492C4C" w:rsidRPr="00731C49" w:rsidRDefault="00492C4C" w:rsidP="00567451">
      <w:pPr>
        <w:spacing w:after="0"/>
        <w:rPr>
          <w:rFonts w:ascii="Traditional Arabic" w:hAnsi="Traditional Arabic" w:cs="Traditional Arabic"/>
          <w:b/>
          <w:bCs/>
          <w:sz w:val="36"/>
          <w:szCs w:val="36"/>
          <w:rtl/>
          <w:lang w:bidi="ar-EG"/>
        </w:rPr>
      </w:pPr>
      <w:r w:rsidRPr="00731C49">
        <w:rPr>
          <w:rFonts w:ascii="Traditional Arabic" w:hAnsi="Traditional Arabic" w:cs="Traditional Arabic" w:hint="cs"/>
          <w:b/>
          <w:bCs/>
          <w:sz w:val="36"/>
          <w:szCs w:val="36"/>
          <w:rtl/>
          <w:lang w:bidi="ar-EG"/>
        </w:rPr>
        <w:t>وم</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ن</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ه</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ا ,</w:t>
      </w:r>
    </w:p>
    <w:p w:rsidR="00D636E7" w:rsidRDefault="00731C4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4- </w:t>
      </w:r>
      <w:r w:rsidR="008951DF">
        <w:rPr>
          <w:rFonts w:ascii="Traditional Arabic" w:hAnsi="Traditional Arabic" w:cs="Traditional Arabic" w:hint="cs"/>
          <w:sz w:val="36"/>
          <w:szCs w:val="36"/>
          <w:rtl/>
          <w:lang w:bidi="ar-EG"/>
        </w:rPr>
        <w:t>قولهم</w:t>
      </w:r>
      <w:r w:rsidR="00D636E7">
        <w:rPr>
          <w:rFonts w:ascii="Traditional Arabic" w:hAnsi="Traditional Arabic" w:cs="Traditional Arabic" w:hint="cs"/>
          <w:sz w:val="36"/>
          <w:szCs w:val="36"/>
          <w:rtl/>
          <w:lang w:bidi="ar-EG"/>
        </w:rPr>
        <w:t xml:space="preserve"> "</w:t>
      </w:r>
      <w:r w:rsidR="008951DF">
        <w:rPr>
          <w:rFonts w:ascii="Traditional Arabic" w:hAnsi="Traditional Arabic" w:cs="Traditional Arabic" w:hint="cs"/>
          <w:sz w:val="36"/>
          <w:szCs w:val="36"/>
          <w:rtl/>
          <w:lang w:bidi="ar-EG"/>
        </w:rPr>
        <w:t xml:space="preserve"> إن عائشة كانت في كلّ وقت تأمر بقتل عثمان , وتقول في كلّ وقت , اقتلوا نعثلا , قتل الله نعثلا , ولما بلغها قتله , فرحت بذلك .</w:t>
      </w:r>
      <w:r w:rsidR="00D636E7">
        <w:rPr>
          <w:rFonts w:ascii="Traditional Arabic" w:hAnsi="Traditional Arabic" w:cs="Traditional Arabic" w:hint="cs"/>
          <w:sz w:val="36"/>
          <w:szCs w:val="36"/>
          <w:rtl/>
          <w:lang w:bidi="ar-EG"/>
        </w:rPr>
        <w:t>ا.هـ "</w:t>
      </w:r>
    </w:p>
    <w:p w:rsidR="00D636E7" w:rsidRDefault="00D636E7"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قال ابن تيميّة رحمه الله</w:t>
      </w:r>
      <w:r w:rsidR="00BF0596">
        <w:rPr>
          <w:rFonts w:ascii="Traditional Arabic" w:hAnsi="Traditional Arabic" w:cs="Traditional Arabic" w:hint="cs"/>
          <w:sz w:val="36"/>
          <w:szCs w:val="36"/>
          <w:rtl/>
          <w:lang w:bidi="ar-EG"/>
        </w:rPr>
        <w:t xml:space="preserve"> , ردا على ذلك </w:t>
      </w:r>
      <w:r>
        <w:rPr>
          <w:rFonts w:ascii="Traditional Arabic" w:hAnsi="Traditional Arabic" w:cs="Traditional Arabic" w:hint="cs"/>
          <w:sz w:val="36"/>
          <w:szCs w:val="36"/>
          <w:rtl/>
          <w:lang w:bidi="ar-EG"/>
        </w:rPr>
        <w:t xml:space="preserve"> :</w:t>
      </w:r>
    </w:p>
    <w:p w:rsidR="00D636E7" w:rsidRDefault="00D636E7"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فيقال </w:t>
      </w:r>
      <w:r w:rsidR="00BF0596">
        <w:rPr>
          <w:rFonts w:ascii="Traditional Arabic" w:hAnsi="Traditional Arabic" w:cs="Traditional Arabic" w:hint="cs"/>
          <w:sz w:val="36"/>
          <w:szCs w:val="36"/>
          <w:rtl/>
          <w:lang w:bidi="ar-EG"/>
        </w:rPr>
        <w:t>أولا : أين النقل الثابت عن عائشة بذلك ؟</w:t>
      </w:r>
    </w:p>
    <w:p w:rsidR="00BF0596" w:rsidRDefault="00BF059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ويقال ثانيا : المنقول الثابت عنها يكذّب ذلك , و يبين أنّها أنكرت قتله , </w:t>
      </w:r>
      <w:r w:rsidR="00A76196">
        <w:rPr>
          <w:rFonts w:ascii="Traditional Arabic" w:hAnsi="Traditional Arabic" w:cs="Traditional Arabic" w:hint="cs"/>
          <w:sz w:val="36"/>
          <w:szCs w:val="36"/>
          <w:rtl/>
          <w:lang w:bidi="ar-EG"/>
        </w:rPr>
        <w:t>وذمّت من قتله , ودعت على أخيها محمد و غيره لمشاركتهم في ذلك .</w:t>
      </w:r>
    </w:p>
    <w:p w:rsidR="00A76196" w:rsidRDefault="00A76196"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ويقال ثالثا : هب أن واحدا من الصحابة , عائشة أو غيرها , </w:t>
      </w:r>
      <w:r w:rsidR="00300F63">
        <w:rPr>
          <w:rFonts w:ascii="Traditional Arabic" w:hAnsi="Traditional Arabic" w:cs="Traditional Arabic" w:hint="cs"/>
          <w:sz w:val="36"/>
          <w:szCs w:val="36"/>
          <w:rtl/>
          <w:lang w:bidi="ar-EG"/>
        </w:rPr>
        <w:t xml:space="preserve">قال في ذلك على وجه الغضب , لإنكاره بعض ما ينكر , فليس قوله حجّة , ولا يقدح ذلك في إيمان القائل , ولا المقول له , بل قد يكون كلاهما وليّا لله تعالى من أهل الجنة , </w:t>
      </w:r>
      <w:r w:rsidR="009B325D">
        <w:rPr>
          <w:rFonts w:ascii="Traditional Arabic" w:hAnsi="Traditional Arabic" w:cs="Traditional Arabic" w:hint="cs"/>
          <w:sz w:val="36"/>
          <w:szCs w:val="36"/>
          <w:rtl/>
          <w:lang w:bidi="ar-EG"/>
        </w:rPr>
        <w:t>و يظن أحدهما جواز قتل الآخر بل يظن كفره , وهو مخطيء في هذا الظنّ .</w:t>
      </w:r>
      <w:r w:rsidR="00DD3E7B">
        <w:rPr>
          <w:rFonts w:ascii="Traditional Arabic" w:hAnsi="Traditional Arabic" w:cs="Traditional Arabic" w:hint="cs"/>
          <w:sz w:val="36"/>
          <w:szCs w:val="36"/>
          <w:rtl/>
          <w:lang w:bidi="ar-EG"/>
        </w:rPr>
        <w:t>.. الخ كلامه رحمه الله .</w:t>
      </w:r>
      <w:r w:rsidR="00DD3E7B">
        <w:rPr>
          <w:rStyle w:val="a4"/>
          <w:rFonts w:ascii="Traditional Arabic" w:hAnsi="Traditional Arabic" w:cs="Traditional Arabic"/>
          <w:sz w:val="36"/>
          <w:szCs w:val="36"/>
          <w:rtl/>
          <w:lang w:bidi="ar-EG"/>
        </w:rPr>
        <w:footnoteReference w:id="275"/>
      </w:r>
    </w:p>
    <w:p w:rsidR="00492C4C" w:rsidRPr="00731C49" w:rsidRDefault="00492C4C" w:rsidP="00567451">
      <w:pPr>
        <w:spacing w:after="0"/>
        <w:rPr>
          <w:rFonts w:ascii="Traditional Arabic" w:hAnsi="Traditional Arabic" w:cs="Traditional Arabic"/>
          <w:b/>
          <w:bCs/>
          <w:sz w:val="36"/>
          <w:szCs w:val="36"/>
          <w:rtl/>
          <w:lang w:bidi="ar-EG"/>
        </w:rPr>
      </w:pPr>
      <w:r w:rsidRPr="00731C49">
        <w:rPr>
          <w:rFonts w:ascii="Traditional Arabic" w:hAnsi="Traditional Arabic" w:cs="Traditional Arabic" w:hint="cs"/>
          <w:b/>
          <w:bCs/>
          <w:sz w:val="36"/>
          <w:szCs w:val="36"/>
          <w:rtl/>
          <w:lang w:bidi="ar-EG"/>
        </w:rPr>
        <w:t>وم</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ن</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ه</w:t>
      </w:r>
      <w:r w:rsidR="00731C49">
        <w:rPr>
          <w:rFonts w:ascii="Traditional Arabic" w:hAnsi="Traditional Arabic" w:cs="Traditional Arabic" w:hint="cs"/>
          <w:b/>
          <w:bCs/>
          <w:sz w:val="36"/>
          <w:szCs w:val="36"/>
          <w:rtl/>
          <w:lang w:bidi="ar-EG"/>
        </w:rPr>
        <w:t>ـ</w:t>
      </w:r>
      <w:r w:rsidRPr="00731C49">
        <w:rPr>
          <w:rFonts w:ascii="Traditional Arabic" w:hAnsi="Traditional Arabic" w:cs="Traditional Arabic" w:hint="cs"/>
          <w:b/>
          <w:bCs/>
          <w:sz w:val="36"/>
          <w:szCs w:val="36"/>
          <w:rtl/>
          <w:lang w:bidi="ar-EG"/>
        </w:rPr>
        <w:t>ا,</w:t>
      </w:r>
    </w:p>
    <w:p w:rsidR="00B252E3" w:rsidRDefault="00731C49"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5- </w:t>
      </w:r>
      <w:r w:rsidR="00E0119C">
        <w:rPr>
          <w:rFonts w:ascii="Traditional Arabic" w:hAnsi="Traditional Arabic" w:cs="Traditional Arabic" w:hint="cs"/>
          <w:sz w:val="36"/>
          <w:szCs w:val="36"/>
          <w:rtl/>
          <w:lang w:bidi="ar-EG"/>
        </w:rPr>
        <w:t xml:space="preserve">زعمهم أن رسول الله صلّى الله عليه وسلّم قال لها " تقاتلين عليّا و أنت ظالمة له </w:t>
      </w:r>
      <w:r w:rsidR="00B7692F">
        <w:rPr>
          <w:rFonts w:ascii="Traditional Arabic" w:hAnsi="Traditional Arabic" w:cs="Traditional Arabic" w:hint="cs"/>
          <w:sz w:val="36"/>
          <w:szCs w:val="36"/>
          <w:rtl/>
          <w:lang w:bidi="ar-EG"/>
        </w:rPr>
        <w:t>" , قال ابن تيميّة رحمه الله تعالى :</w:t>
      </w:r>
    </w:p>
    <w:p w:rsidR="00B7692F" w:rsidRDefault="00B7692F"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فهذا لا يعرف </w:t>
      </w:r>
      <w:r w:rsidR="007A2643">
        <w:rPr>
          <w:rFonts w:ascii="Traditional Arabic" w:hAnsi="Traditional Arabic" w:cs="Traditional Arabic" w:hint="cs"/>
          <w:sz w:val="36"/>
          <w:szCs w:val="36"/>
          <w:rtl/>
          <w:lang w:bidi="ar-EG"/>
        </w:rPr>
        <w:t xml:space="preserve">في شيء من كتب العلم المعتمدة , ولا له إسناد معروف , و هو بالموضوعات المكذوبات أشبه منه بالأحاديث الصحيحة , بل هو كذب قطعا , </w:t>
      </w:r>
      <w:r w:rsidR="00B34D95">
        <w:rPr>
          <w:rFonts w:ascii="Traditional Arabic" w:hAnsi="Traditional Arabic" w:cs="Traditional Arabic" w:hint="cs"/>
          <w:sz w:val="36"/>
          <w:szCs w:val="36"/>
          <w:rtl/>
          <w:lang w:bidi="ar-EG"/>
        </w:rPr>
        <w:t>فإن عائشة لم تقاتل و لم تخرج لقتال , و إنما</w:t>
      </w:r>
      <w:r w:rsidR="003D348C">
        <w:rPr>
          <w:rFonts w:ascii="Traditional Arabic" w:hAnsi="Traditional Arabic" w:cs="Traditional Arabic" w:hint="cs"/>
          <w:sz w:val="36"/>
          <w:szCs w:val="36"/>
          <w:rtl/>
          <w:lang w:bidi="ar-EG"/>
        </w:rPr>
        <w:t xml:space="preserve"> خرجت لقصد الإصلاح بين المسلمين , و ظنّت أن في خروجها مصلحة للمسلمين , ثم تبين </w:t>
      </w:r>
      <w:r w:rsidR="009C520A">
        <w:rPr>
          <w:rFonts w:ascii="Traditional Arabic" w:hAnsi="Traditional Arabic" w:cs="Traditional Arabic" w:hint="cs"/>
          <w:sz w:val="36"/>
          <w:szCs w:val="36"/>
          <w:rtl/>
          <w:lang w:bidi="ar-EG"/>
        </w:rPr>
        <w:t>لها فيما بعد أن ترك الخروج كان أولى , فكانت إذا ذكرت خروجها تبكي حتى تبل خمارها .</w:t>
      </w:r>
      <w:r w:rsidR="009C520A">
        <w:rPr>
          <w:rStyle w:val="a4"/>
          <w:rFonts w:ascii="Traditional Arabic" w:hAnsi="Traditional Arabic" w:cs="Traditional Arabic"/>
          <w:sz w:val="36"/>
          <w:szCs w:val="36"/>
          <w:rtl/>
          <w:lang w:bidi="ar-EG"/>
        </w:rPr>
        <w:footnoteReference w:id="276"/>
      </w:r>
    </w:p>
    <w:p w:rsidR="0060243F" w:rsidRPr="004163D8" w:rsidRDefault="0060243F" w:rsidP="00567451">
      <w:pPr>
        <w:spacing w:after="0"/>
        <w:rPr>
          <w:rFonts w:ascii="Traditional Arabic" w:hAnsi="Traditional Arabic" w:cs="Traditional Arabic"/>
          <w:b/>
          <w:bCs/>
          <w:sz w:val="36"/>
          <w:szCs w:val="36"/>
          <w:rtl/>
          <w:lang w:bidi="ar-EG"/>
        </w:rPr>
      </w:pPr>
      <w:r w:rsidRPr="004163D8">
        <w:rPr>
          <w:rFonts w:ascii="Traditional Arabic" w:hAnsi="Traditional Arabic" w:cs="Traditional Arabic" w:hint="cs"/>
          <w:b/>
          <w:bCs/>
          <w:sz w:val="36"/>
          <w:szCs w:val="36"/>
          <w:rtl/>
          <w:lang w:bidi="ar-EG"/>
        </w:rPr>
        <w:t>وم</w:t>
      </w:r>
      <w:r w:rsidR="004163D8">
        <w:rPr>
          <w:rFonts w:ascii="Traditional Arabic" w:hAnsi="Traditional Arabic" w:cs="Traditional Arabic" w:hint="cs"/>
          <w:b/>
          <w:bCs/>
          <w:sz w:val="36"/>
          <w:szCs w:val="36"/>
          <w:rtl/>
          <w:lang w:bidi="ar-EG"/>
        </w:rPr>
        <w:t>ـ</w:t>
      </w:r>
      <w:r w:rsidRPr="004163D8">
        <w:rPr>
          <w:rFonts w:ascii="Traditional Arabic" w:hAnsi="Traditional Arabic" w:cs="Traditional Arabic" w:hint="cs"/>
          <w:b/>
          <w:bCs/>
          <w:sz w:val="36"/>
          <w:szCs w:val="36"/>
          <w:rtl/>
          <w:lang w:bidi="ar-EG"/>
        </w:rPr>
        <w:t>ن</w:t>
      </w:r>
      <w:r w:rsidR="004163D8">
        <w:rPr>
          <w:rFonts w:ascii="Traditional Arabic" w:hAnsi="Traditional Arabic" w:cs="Traditional Arabic" w:hint="cs"/>
          <w:b/>
          <w:bCs/>
          <w:sz w:val="36"/>
          <w:szCs w:val="36"/>
          <w:rtl/>
          <w:lang w:bidi="ar-EG"/>
        </w:rPr>
        <w:t>ـ</w:t>
      </w:r>
      <w:r w:rsidRPr="004163D8">
        <w:rPr>
          <w:rFonts w:ascii="Traditional Arabic" w:hAnsi="Traditional Arabic" w:cs="Traditional Arabic" w:hint="cs"/>
          <w:b/>
          <w:bCs/>
          <w:sz w:val="36"/>
          <w:szCs w:val="36"/>
          <w:rtl/>
          <w:lang w:bidi="ar-EG"/>
        </w:rPr>
        <w:t>ه</w:t>
      </w:r>
      <w:r w:rsidR="004163D8">
        <w:rPr>
          <w:rFonts w:ascii="Traditional Arabic" w:hAnsi="Traditional Arabic" w:cs="Traditional Arabic" w:hint="cs"/>
          <w:b/>
          <w:bCs/>
          <w:sz w:val="36"/>
          <w:szCs w:val="36"/>
          <w:rtl/>
          <w:lang w:bidi="ar-EG"/>
        </w:rPr>
        <w:t>ـ</w:t>
      </w:r>
      <w:r w:rsidRPr="004163D8">
        <w:rPr>
          <w:rFonts w:ascii="Traditional Arabic" w:hAnsi="Traditional Arabic" w:cs="Traditional Arabic" w:hint="cs"/>
          <w:b/>
          <w:bCs/>
          <w:sz w:val="36"/>
          <w:szCs w:val="36"/>
          <w:rtl/>
          <w:lang w:bidi="ar-EG"/>
        </w:rPr>
        <w:t>ا ,</w:t>
      </w:r>
    </w:p>
    <w:p w:rsidR="0060243F" w:rsidRDefault="004163D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6- </w:t>
      </w:r>
      <w:r w:rsidR="001C3E2E">
        <w:rPr>
          <w:rFonts w:ascii="Traditional Arabic" w:hAnsi="Traditional Arabic" w:cs="Traditional Arabic" w:hint="cs"/>
          <w:sz w:val="36"/>
          <w:szCs w:val="36"/>
          <w:rtl/>
          <w:lang w:bidi="ar-EG"/>
        </w:rPr>
        <w:t xml:space="preserve">ما أخرجه ابن شبّه </w:t>
      </w:r>
      <w:r w:rsidR="00B43562">
        <w:rPr>
          <w:rFonts w:ascii="Traditional Arabic" w:hAnsi="Traditional Arabic" w:cs="Traditional Arabic" w:hint="cs"/>
          <w:sz w:val="36"/>
          <w:szCs w:val="36"/>
          <w:rtl/>
          <w:lang w:bidi="ar-EG"/>
        </w:rPr>
        <w:t xml:space="preserve">في تاريخ المدينة قال </w:t>
      </w:r>
      <w:r w:rsidR="00D6623C">
        <w:rPr>
          <w:rFonts w:ascii="Traditional Arabic" w:hAnsi="Traditional Arabic" w:cs="Traditional Arabic" w:hint="cs"/>
          <w:sz w:val="36"/>
          <w:szCs w:val="36"/>
          <w:rtl/>
          <w:lang w:bidi="ar-EG"/>
        </w:rPr>
        <w:t xml:space="preserve">: </w:t>
      </w:r>
      <w:r w:rsidR="00B43562" w:rsidRPr="00B43562">
        <w:rPr>
          <w:rFonts w:ascii="Traditional Arabic" w:hAnsi="Traditional Arabic" w:cs="Traditional Arabic" w:hint="cs"/>
          <w:sz w:val="36"/>
          <w:szCs w:val="36"/>
          <w:rtl/>
          <w:lang w:bidi="ar-EG"/>
        </w:rPr>
        <w:t>قال</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ابن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دأب</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قال</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الحارث</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بن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خليف</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سألت</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سعدا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قتل</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عثمان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رضي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الله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عنه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فقال</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قتل</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بسيف</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سلته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عائشة</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رضي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الله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عنها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وشحذه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طلحة</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رضي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الله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عنه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وسمه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ابن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أبي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طالب</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رضي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الله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عنه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قلت</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فالزبير</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قال</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فسكت</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وأشار</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بيده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وأمسكنا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ولو</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شئنا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لرفعنا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ولكن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عثمان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رضي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الله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عنه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تغير</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وتغير</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وأساء</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وأحسن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ولم</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يجد</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lastRenderedPageBreak/>
        <w:t>متقدما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فإن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كنا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أحسنا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فقد</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أحسنا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وإن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كنا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أسأنا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فنستغفر</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الله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وقال</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وكان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الزبير</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لي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صديقا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فأتيته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فقال</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ما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أقدمك</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فقلت</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جئت</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لأقتدي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بك</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قال</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فارجع</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قلت</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فأنت</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قال</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تالله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إني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لمغلوب</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مطلوب</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يغلبني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أهلي</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وأطلب</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بذنبي</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قلت</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فصاحبكم</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قال</w:t>
      </w:r>
      <w:r w:rsidR="00B43562" w:rsidRPr="00B43562">
        <w:rPr>
          <w:rFonts w:ascii="Traditional Arabic" w:hAnsi="Traditional Arabic" w:cs="Traditional Arabic"/>
          <w:sz w:val="36"/>
          <w:szCs w:val="36"/>
          <w:rtl/>
          <w:lang w:bidi="ar-EG"/>
        </w:rPr>
        <w:t xml:space="preserve"> : </w:t>
      </w:r>
      <w:r w:rsidR="00B43562" w:rsidRPr="00B43562">
        <w:rPr>
          <w:rFonts w:ascii="Traditional Arabic" w:hAnsi="Traditional Arabic" w:cs="Traditional Arabic" w:hint="cs"/>
          <w:sz w:val="36"/>
          <w:szCs w:val="36"/>
          <w:rtl/>
          <w:lang w:bidi="ar-EG"/>
        </w:rPr>
        <w:t>لو</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لم</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يجد</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إلا</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أن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يشق</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بطنه</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من</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حب</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الإمارة</w:t>
      </w:r>
      <w:r w:rsidR="00B43562" w:rsidRPr="00B43562">
        <w:rPr>
          <w:rFonts w:ascii="Traditional Arabic" w:hAnsi="Traditional Arabic" w:cs="Traditional Arabic"/>
          <w:sz w:val="36"/>
          <w:szCs w:val="36"/>
          <w:rtl/>
          <w:lang w:bidi="ar-EG"/>
        </w:rPr>
        <w:t xml:space="preserve"> </w:t>
      </w:r>
      <w:r w:rsidR="00B43562" w:rsidRPr="00B43562">
        <w:rPr>
          <w:rFonts w:ascii="Traditional Arabic" w:hAnsi="Traditional Arabic" w:cs="Traditional Arabic" w:hint="cs"/>
          <w:sz w:val="36"/>
          <w:szCs w:val="36"/>
          <w:rtl/>
          <w:lang w:bidi="ar-EG"/>
        </w:rPr>
        <w:t>لشقه</w:t>
      </w:r>
      <w:r w:rsidR="00D6623C">
        <w:rPr>
          <w:rFonts w:ascii="Traditional Arabic" w:hAnsi="Traditional Arabic" w:cs="Traditional Arabic" w:hint="cs"/>
          <w:sz w:val="36"/>
          <w:szCs w:val="36"/>
          <w:rtl/>
          <w:lang w:bidi="ar-EG"/>
        </w:rPr>
        <w:t xml:space="preserve"> .</w:t>
      </w:r>
      <w:r w:rsidR="00881DE5">
        <w:rPr>
          <w:rStyle w:val="a4"/>
          <w:rFonts w:ascii="Traditional Arabic" w:hAnsi="Traditional Arabic" w:cs="Traditional Arabic"/>
          <w:sz w:val="36"/>
          <w:szCs w:val="36"/>
          <w:rtl/>
          <w:lang w:bidi="ar-EG"/>
        </w:rPr>
        <w:footnoteReference w:id="277"/>
      </w:r>
    </w:p>
    <w:p w:rsidR="00742EBF" w:rsidRDefault="00D6623C"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وهذا اسناد مجهول , لا يعرف أي راو فيه , و الكذب فيه ظاهر , فضلا عن أنّ بن شبّه قد أخرجه معلّقا , </w:t>
      </w:r>
      <w:r w:rsidR="001508D7">
        <w:rPr>
          <w:rFonts w:ascii="Traditional Arabic" w:hAnsi="Traditional Arabic" w:cs="Traditional Arabic" w:hint="cs"/>
          <w:sz w:val="36"/>
          <w:szCs w:val="36"/>
          <w:rtl/>
          <w:lang w:bidi="ar-EG"/>
        </w:rPr>
        <w:t>ولا يقبل تعليقه فهو ليس من الحفاظ</w:t>
      </w:r>
      <w:r w:rsidR="00742EBF">
        <w:rPr>
          <w:rFonts w:ascii="Traditional Arabic" w:hAnsi="Traditional Arabic" w:cs="Traditional Arabic" w:hint="cs"/>
          <w:sz w:val="36"/>
          <w:szCs w:val="36"/>
          <w:rtl/>
          <w:lang w:bidi="ar-EG"/>
        </w:rPr>
        <w:t xml:space="preserve"> من أهل الحديث , على ثقته , إلا أنّي لم أجد من عدّه في الحفاظ , وعلى أي حال , فالإسناد تالف , كلّه مجاهيل لا يعرفون .</w:t>
      </w:r>
    </w:p>
    <w:p w:rsidR="00C27232" w:rsidRPr="004163D8" w:rsidRDefault="00C27232" w:rsidP="00567451">
      <w:pPr>
        <w:spacing w:after="0"/>
        <w:rPr>
          <w:rFonts w:ascii="Traditional Arabic" w:hAnsi="Traditional Arabic" w:cs="Traditional Arabic"/>
          <w:b/>
          <w:bCs/>
          <w:sz w:val="36"/>
          <w:szCs w:val="36"/>
          <w:rtl/>
          <w:lang w:bidi="ar-EG"/>
        </w:rPr>
      </w:pPr>
      <w:r w:rsidRPr="004163D8">
        <w:rPr>
          <w:rFonts w:ascii="Traditional Arabic" w:hAnsi="Traditional Arabic" w:cs="Traditional Arabic" w:hint="cs"/>
          <w:b/>
          <w:bCs/>
          <w:sz w:val="36"/>
          <w:szCs w:val="36"/>
          <w:rtl/>
          <w:lang w:bidi="ar-EG"/>
        </w:rPr>
        <w:t>وم</w:t>
      </w:r>
      <w:r w:rsidR="004163D8">
        <w:rPr>
          <w:rFonts w:ascii="Traditional Arabic" w:hAnsi="Traditional Arabic" w:cs="Traditional Arabic" w:hint="cs"/>
          <w:b/>
          <w:bCs/>
          <w:sz w:val="36"/>
          <w:szCs w:val="36"/>
          <w:rtl/>
          <w:lang w:bidi="ar-EG"/>
        </w:rPr>
        <w:t>ـ</w:t>
      </w:r>
      <w:r w:rsidRPr="004163D8">
        <w:rPr>
          <w:rFonts w:ascii="Traditional Arabic" w:hAnsi="Traditional Arabic" w:cs="Traditional Arabic" w:hint="cs"/>
          <w:b/>
          <w:bCs/>
          <w:sz w:val="36"/>
          <w:szCs w:val="36"/>
          <w:rtl/>
          <w:lang w:bidi="ar-EG"/>
        </w:rPr>
        <w:t>ن</w:t>
      </w:r>
      <w:r w:rsidR="004163D8">
        <w:rPr>
          <w:rFonts w:ascii="Traditional Arabic" w:hAnsi="Traditional Arabic" w:cs="Traditional Arabic" w:hint="cs"/>
          <w:b/>
          <w:bCs/>
          <w:sz w:val="36"/>
          <w:szCs w:val="36"/>
          <w:rtl/>
          <w:lang w:bidi="ar-EG"/>
        </w:rPr>
        <w:t>ـ</w:t>
      </w:r>
      <w:r w:rsidRPr="004163D8">
        <w:rPr>
          <w:rFonts w:ascii="Traditional Arabic" w:hAnsi="Traditional Arabic" w:cs="Traditional Arabic" w:hint="cs"/>
          <w:b/>
          <w:bCs/>
          <w:sz w:val="36"/>
          <w:szCs w:val="36"/>
          <w:rtl/>
          <w:lang w:bidi="ar-EG"/>
        </w:rPr>
        <w:t>ه</w:t>
      </w:r>
      <w:r w:rsidR="004163D8">
        <w:rPr>
          <w:rFonts w:ascii="Traditional Arabic" w:hAnsi="Traditional Arabic" w:cs="Traditional Arabic" w:hint="cs"/>
          <w:b/>
          <w:bCs/>
          <w:sz w:val="36"/>
          <w:szCs w:val="36"/>
          <w:rtl/>
          <w:lang w:bidi="ar-EG"/>
        </w:rPr>
        <w:t>ـ</w:t>
      </w:r>
      <w:r w:rsidRPr="004163D8">
        <w:rPr>
          <w:rFonts w:ascii="Traditional Arabic" w:hAnsi="Traditional Arabic" w:cs="Traditional Arabic" w:hint="cs"/>
          <w:b/>
          <w:bCs/>
          <w:sz w:val="36"/>
          <w:szCs w:val="36"/>
          <w:rtl/>
          <w:lang w:bidi="ar-EG"/>
        </w:rPr>
        <w:t>ا ,</w:t>
      </w:r>
    </w:p>
    <w:p w:rsidR="00C27232" w:rsidRDefault="004163D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 xml:space="preserve">7- </w:t>
      </w:r>
      <w:r w:rsidR="00195DC8">
        <w:rPr>
          <w:rFonts w:ascii="Traditional Arabic" w:hAnsi="Traditional Arabic" w:cs="Traditional Arabic" w:hint="cs"/>
          <w:sz w:val="36"/>
          <w:szCs w:val="36"/>
          <w:rtl/>
          <w:lang w:bidi="ar-EG"/>
        </w:rPr>
        <w:t xml:space="preserve">ما رواه أيضا ابن شبّة , في تاريخه قال : </w:t>
      </w:r>
      <w:r w:rsidR="00195DC8" w:rsidRPr="00195DC8">
        <w:rPr>
          <w:rFonts w:ascii="Traditional Arabic" w:hAnsi="Traditional Arabic" w:cs="Traditional Arabic" w:hint="cs"/>
          <w:sz w:val="36"/>
          <w:szCs w:val="36"/>
          <w:rtl/>
          <w:lang w:bidi="ar-EG"/>
        </w:rPr>
        <w:t>حدثنا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علي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محمد</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سعيد</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عبد</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الله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الأنصاري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أبيه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سعيد</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عبد</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الرحمن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حسان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النعمان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بشير</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رضي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الله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عنه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قال</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دخلت</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على</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عائشة</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رضي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الله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عنها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وعندها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قوم</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من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المهاجرين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يذكرون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عثمان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رضي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الله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عنه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أول</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ما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حصر</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فقالت</w:t>
      </w:r>
      <w:r w:rsidR="00195DC8" w:rsidRPr="00195DC8">
        <w:rPr>
          <w:rFonts w:ascii="Traditional Arabic" w:hAnsi="Traditional Arabic" w:cs="Traditional Arabic"/>
          <w:sz w:val="36"/>
          <w:szCs w:val="36"/>
          <w:rtl/>
          <w:lang w:bidi="ar-EG"/>
        </w:rPr>
        <w:t xml:space="preserve"> : " </w:t>
      </w:r>
      <w:r w:rsidR="00195DC8" w:rsidRPr="00195DC8">
        <w:rPr>
          <w:rFonts w:ascii="Traditional Arabic" w:hAnsi="Traditional Arabic" w:cs="Traditional Arabic" w:hint="cs"/>
          <w:sz w:val="36"/>
          <w:szCs w:val="36"/>
          <w:rtl/>
          <w:lang w:bidi="ar-EG"/>
        </w:rPr>
        <w:t>أنا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أمكم</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تريدون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أمرا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إن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عمل</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رأيتم</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ما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تكرهون</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فنظرت</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إلي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عائشة</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فقالت</w:t>
      </w:r>
      <w:r w:rsidR="00195DC8" w:rsidRPr="00195DC8">
        <w:rPr>
          <w:rFonts w:ascii="Traditional Arabic" w:hAnsi="Traditional Arabic" w:cs="Traditional Arabic"/>
          <w:sz w:val="36"/>
          <w:szCs w:val="36"/>
          <w:rtl/>
          <w:lang w:bidi="ar-EG"/>
        </w:rPr>
        <w:t xml:space="preserve"> : " </w:t>
      </w:r>
      <w:r w:rsidR="00195DC8" w:rsidRPr="00195DC8">
        <w:rPr>
          <w:rFonts w:ascii="Traditional Arabic" w:hAnsi="Traditional Arabic" w:cs="Traditional Arabic" w:hint="cs"/>
          <w:sz w:val="36"/>
          <w:szCs w:val="36"/>
          <w:rtl/>
          <w:lang w:bidi="ar-EG"/>
        </w:rPr>
        <w:t>نعمان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قلت</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نعم</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قالت</w:t>
      </w:r>
      <w:r w:rsidR="00195DC8" w:rsidRPr="00195DC8">
        <w:rPr>
          <w:rFonts w:ascii="Traditional Arabic" w:hAnsi="Traditional Arabic" w:cs="Traditional Arabic"/>
          <w:sz w:val="36"/>
          <w:szCs w:val="36"/>
          <w:rtl/>
          <w:lang w:bidi="ar-EG"/>
        </w:rPr>
        <w:t xml:space="preserve"> : " </w:t>
      </w:r>
      <w:r w:rsidR="00195DC8" w:rsidRPr="00195DC8">
        <w:rPr>
          <w:rFonts w:ascii="Traditional Arabic" w:hAnsi="Traditional Arabic" w:cs="Traditional Arabic" w:hint="cs"/>
          <w:sz w:val="36"/>
          <w:szCs w:val="36"/>
          <w:rtl/>
          <w:lang w:bidi="ar-EG"/>
        </w:rPr>
        <w:t>تعلمني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بك</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أي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عدو</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الله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والله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لوددت</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أن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قريشا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ردتك</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تكرها</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اضربوه</w:t>
      </w:r>
      <w:r w:rsidR="00195DC8" w:rsidRPr="00195DC8">
        <w:rPr>
          <w:rFonts w:ascii="Traditional Arabic" w:hAnsi="Traditional Arabic" w:cs="Traditional Arabic"/>
          <w:sz w:val="36"/>
          <w:szCs w:val="36"/>
          <w:rtl/>
          <w:lang w:bidi="ar-EG"/>
        </w:rPr>
        <w:t xml:space="preserve"> " . </w:t>
      </w:r>
      <w:r w:rsidR="00195DC8" w:rsidRPr="00195DC8">
        <w:rPr>
          <w:rFonts w:ascii="Traditional Arabic" w:hAnsi="Traditional Arabic" w:cs="Traditional Arabic" w:hint="cs"/>
          <w:sz w:val="36"/>
          <w:szCs w:val="36"/>
          <w:rtl/>
          <w:lang w:bidi="ar-EG"/>
        </w:rPr>
        <w:t>قال</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فضربوني</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فقلت</w:t>
      </w:r>
      <w:r w:rsidR="00195DC8" w:rsidRPr="00195DC8">
        <w:rPr>
          <w:rFonts w:ascii="Traditional Arabic" w:hAnsi="Traditional Arabic" w:cs="Traditional Arabic"/>
          <w:sz w:val="36"/>
          <w:szCs w:val="36"/>
          <w:rtl/>
          <w:lang w:bidi="ar-EG"/>
        </w:rPr>
        <w:t xml:space="preserve"> : </w:t>
      </w:r>
      <w:r w:rsidR="00195DC8" w:rsidRPr="00195DC8">
        <w:rPr>
          <w:rFonts w:ascii="Traditional Arabic" w:hAnsi="Traditional Arabic" w:cs="Traditional Arabic" w:hint="cs"/>
          <w:sz w:val="36"/>
          <w:szCs w:val="36"/>
          <w:rtl/>
          <w:lang w:bidi="ar-EG"/>
        </w:rPr>
        <w:t>لا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جرم</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والله</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لا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آتي</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هذا</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المكان</w:t>
      </w:r>
      <w:r w:rsidR="00195DC8" w:rsidRPr="00195DC8">
        <w:rPr>
          <w:rFonts w:ascii="Traditional Arabic" w:hAnsi="Traditional Arabic" w:cs="Traditional Arabic"/>
          <w:sz w:val="36"/>
          <w:szCs w:val="36"/>
          <w:rtl/>
          <w:lang w:bidi="ar-EG"/>
        </w:rPr>
        <w:t xml:space="preserve"> </w:t>
      </w:r>
      <w:r w:rsidR="00195DC8" w:rsidRPr="00195DC8">
        <w:rPr>
          <w:rFonts w:ascii="Traditional Arabic" w:hAnsi="Traditional Arabic" w:cs="Traditional Arabic" w:hint="cs"/>
          <w:sz w:val="36"/>
          <w:szCs w:val="36"/>
          <w:rtl/>
          <w:lang w:bidi="ar-EG"/>
        </w:rPr>
        <w:t>أبدا</w:t>
      </w:r>
      <w:r w:rsidR="00195DC8">
        <w:rPr>
          <w:rFonts w:ascii="Traditional Arabic" w:hAnsi="Traditional Arabic" w:cs="Traditional Arabic" w:hint="cs"/>
          <w:sz w:val="36"/>
          <w:szCs w:val="36"/>
          <w:rtl/>
          <w:lang w:bidi="ar-EG"/>
        </w:rPr>
        <w:t xml:space="preserve"> .</w:t>
      </w:r>
    </w:p>
    <w:p w:rsidR="00026BF4" w:rsidRPr="00031E25" w:rsidRDefault="00195DC8" w:rsidP="00031E25">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هذا أيضا اسناد مجاهيل , لم أعرف فيه سوى , سعيد بن عبد الرحمن هذا , ولعلّه بن حسّان بن ثابت , وقد ذكره ابن أبي حاتم في الجرح و التعديل</w:t>
      </w:r>
      <w:r w:rsidR="00C44929">
        <w:rPr>
          <w:rStyle w:val="a4"/>
          <w:rFonts w:ascii="Traditional Arabic" w:hAnsi="Traditional Arabic" w:cs="Traditional Arabic"/>
          <w:sz w:val="36"/>
          <w:szCs w:val="36"/>
          <w:rtl/>
          <w:lang w:bidi="ar-EG"/>
        </w:rPr>
        <w:footnoteReference w:id="278"/>
      </w:r>
      <w:r>
        <w:rPr>
          <w:rFonts w:ascii="Traditional Arabic" w:hAnsi="Traditional Arabic" w:cs="Traditional Arabic" w:hint="cs"/>
          <w:sz w:val="36"/>
          <w:szCs w:val="36"/>
          <w:rtl/>
          <w:lang w:bidi="ar-EG"/>
        </w:rPr>
        <w:t xml:space="preserve"> , وذكر عن أبيه , أن محمد بن اسحاق روى عنه , و روى هو عن جابر بن عبد الله , ولم يذكر فيه جرحا و لا تعديلا , فإن كان هو , فهو من مجهول الحال أيضا , ف</w:t>
      </w:r>
      <w:r w:rsidR="007359BD">
        <w:rPr>
          <w:rFonts w:ascii="Traditional Arabic" w:hAnsi="Traditional Arabic" w:cs="Traditional Arabic" w:hint="cs"/>
          <w:sz w:val="36"/>
          <w:szCs w:val="36"/>
          <w:rtl/>
          <w:lang w:bidi="ar-EG"/>
        </w:rPr>
        <w:t xml:space="preserve">محمد بن اسحاق ليس بالثبت الذي يعتبر به إذا روى عمن لا يعرف , وكذلك هنا الرواية عن النعمان بن بشير , و ليس جابر , فلعلّه آخر , و إن كان , فهو مجهول قطعا , ولم أجد في الرواة عن النعمان من اسمه </w:t>
      </w:r>
      <w:r w:rsidR="00405BE0">
        <w:rPr>
          <w:rFonts w:ascii="Traditional Arabic" w:hAnsi="Traditional Arabic" w:cs="Traditional Arabic" w:hint="cs"/>
          <w:sz w:val="36"/>
          <w:szCs w:val="36"/>
          <w:rtl/>
          <w:lang w:bidi="ar-EG"/>
        </w:rPr>
        <w:t>سعيد أصلا , فالأثر تالف أيضا .</w:t>
      </w:r>
      <w:r w:rsidR="00026BF4" w:rsidRPr="00731C49">
        <w:rPr>
          <w:rFonts w:ascii="Traditional Arabic" w:hAnsi="Traditional Arabic" w:cs="Traditional Arabic" w:hint="cs"/>
          <w:b/>
          <w:bCs/>
          <w:sz w:val="36"/>
          <w:szCs w:val="36"/>
          <w:rtl/>
          <w:lang w:bidi="ar-EG"/>
        </w:rPr>
        <w:t>وم</w:t>
      </w:r>
      <w:r w:rsidR="00731C49">
        <w:rPr>
          <w:rFonts w:ascii="Traditional Arabic" w:hAnsi="Traditional Arabic" w:cs="Traditional Arabic" w:hint="cs"/>
          <w:b/>
          <w:bCs/>
          <w:sz w:val="36"/>
          <w:szCs w:val="36"/>
          <w:rtl/>
          <w:lang w:bidi="ar-EG"/>
        </w:rPr>
        <w:t>ـ</w:t>
      </w:r>
      <w:r w:rsidR="00026BF4" w:rsidRPr="00731C49">
        <w:rPr>
          <w:rFonts w:ascii="Traditional Arabic" w:hAnsi="Traditional Arabic" w:cs="Traditional Arabic" w:hint="cs"/>
          <w:b/>
          <w:bCs/>
          <w:sz w:val="36"/>
          <w:szCs w:val="36"/>
          <w:rtl/>
          <w:lang w:bidi="ar-EG"/>
        </w:rPr>
        <w:t>ن</w:t>
      </w:r>
      <w:r w:rsidR="00731C49">
        <w:rPr>
          <w:rFonts w:ascii="Traditional Arabic" w:hAnsi="Traditional Arabic" w:cs="Traditional Arabic" w:hint="cs"/>
          <w:b/>
          <w:bCs/>
          <w:sz w:val="36"/>
          <w:szCs w:val="36"/>
          <w:rtl/>
          <w:lang w:bidi="ar-EG"/>
        </w:rPr>
        <w:t>ـ</w:t>
      </w:r>
      <w:r w:rsidR="00026BF4" w:rsidRPr="00731C49">
        <w:rPr>
          <w:rFonts w:ascii="Traditional Arabic" w:hAnsi="Traditional Arabic" w:cs="Traditional Arabic" w:hint="cs"/>
          <w:b/>
          <w:bCs/>
          <w:sz w:val="36"/>
          <w:szCs w:val="36"/>
          <w:rtl/>
          <w:lang w:bidi="ar-EG"/>
        </w:rPr>
        <w:t>ه</w:t>
      </w:r>
      <w:r w:rsidR="00731C49">
        <w:rPr>
          <w:rFonts w:ascii="Traditional Arabic" w:hAnsi="Traditional Arabic" w:cs="Traditional Arabic" w:hint="cs"/>
          <w:b/>
          <w:bCs/>
          <w:sz w:val="36"/>
          <w:szCs w:val="36"/>
          <w:rtl/>
          <w:lang w:bidi="ar-EG"/>
        </w:rPr>
        <w:t>ـ</w:t>
      </w:r>
      <w:r w:rsidR="00026BF4" w:rsidRPr="00731C49">
        <w:rPr>
          <w:rFonts w:ascii="Traditional Arabic" w:hAnsi="Traditional Arabic" w:cs="Traditional Arabic" w:hint="cs"/>
          <w:b/>
          <w:bCs/>
          <w:sz w:val="36"/>
          <w:szCs w:val="36"/>
          <w:rtl/>
          <w:lang w:bidi="ar-EG"/>
        </w:rPr>
        <w:t>ا ,</w:t>
      </w:r>
    </w:p>
    <w:p w:rsidR="00026BF4" w:rsidRDefault="004163D8"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lastRenderedPageBreak/>
        <w:t xml:space="preserve">8- </w:t>
      </w:r>
      <w:r w:rsidR="00026BF4">
        <w:rPr>
          <w:rFonts w:ascii="Traditional Arabic" w:hAnsi="Traditional Arabic" w:cs="Traditional Arabic" w:hint="cs"/>
          <w:sz w:val="36"/>
          <w:szCs w:val="36"/>
          <w:rtl/>
          <w:lang w:bidi="ar-EG"/>
        </w:rPr>
        <w:t xml:space="preserve">قول الشيعة أن عائشة منعت الحسن من الدفن في بيتها </w:t>
      </w:r>
      <w:r w:rsidR="00992BD8">
        <w:rPr>
          <w:rFonts w:ascii="Traditional Arabic" w:hAnsi="Traditional Arabic" w:cs="Traditional Arabic" w:hint="cs"/>
          <w:sz w:val="36"/>
          <w:szCs w:val="36"/>
          <w:rtl/>
          <w:lang w:bidi="ar-EG"/>
        </w:rPr>
        <w:t xml:space="preserve">, و أنها خرجت إلى جنازته , على بغل , و أنها </w:t>
      </w:r>
      <w:r w:rsidR="006F3D83">
        <w:rPr>
          <w:rFonts w:ascii="Traditional Arabic" w:hAnsi="Traditional Arabic" w:cs="Traditional Arabic" w:hint="cs"/>
          <w:sz w:val="36"/>
          <w:szCs w:val="36"/>
          <w:rtl/>
          <w:lang w:bidi="ar-EG"/>
        </w:rPr>
        <w:t>قامت بدفع ذلك</w:t>
      </w:r>
      <w:r w:rsidR="00ED7785">
        <w:rPr>
          <w:rFonts w:ascii="Traditional Arabic" w:hAnsi="Traditional Arabic" w:cs="Traditional Arabic" w:hint="cs"/>
          <w:sz w:val="36"/>
          <w:szCs w:val="36"/>
          <w:rtl/>
          <w:lang w:bidi="ar-EG"/>
        </w:rPr>
        <w:t xml:space="preserve"> , بالقتال و الرمي بالسهام</w:t>
      </w:r>
      <w:r w:rsidR="006F3D83">
        <w:rPr>
          <w:rFonts w:ascii="Traditional Arabic" w:hAnsi="Traditional Arabic" w:cs="Traditional Arabic" w:hint="cs"/>
          <w:sz w:val="36"/>
          <w:szCs w:val="36"/>
          <w:rtl/>
          <w:lang w:bidi="ar-EG"/>
        </w:rPr>
        <w:t xml:space="preserve"> , وكلّ ذلك كذب ,</w:t>
      </w:r>
    </w:p>
    <w:p w:rsidR="006F3D83" w:rsidRDefault="006F3D83" w:rsidP="00567451">
      <w:pPr>
        <w:spacing w:after="0"/>
        <w:rPr>
          <w:rFonts w:ascii="Traditional Arabic" w:hAnsi="Traditional Arabic" w:cs="Traditional Arabic"/>
          <w:sz w:val="36"/>
          <w:szCs w:val="36"/>
          <w:rtl/>
          <w:lang w:bidi="ar-EG"/>
        </w:rPr>
      </w:pPr>
      <w:r>
        <w:rPr>
          <w:rFonts w:ascii="Traditional Arabic" w:hAnsi="Traditional Arabic" w:cs="Traditional Arabic" w:hint="cs"/>
          <w:sz w:val="36"/>
          <w:szCs w:val="36"/>
          <w:rtl/>
          <w:lang w:bidi="ar-EG"/>
        </w:rPr>
        <w:t>قال الشيخ الندوي رحمه الله</w:t>
      </w:r>
      <w:r w:rsidR="000E4E33">
        <w:rPr>
          <w:rStyle w:val="a4"/>
          <w:rFonts w:ascii="Traditional Arabic" w:hAnsi="Traditional Arabic" w:cs="Traditional Arabic"/>
          <w:sz w:val="36"/>
          <w:szCs w:val="36"/>
          <w:rtl/>
          <w:lang w:bidi="ar-EG"/>
        </w:rPr>
        <w:footnoteReference w:id="279"/>
      </w:r>
      <w:r>
        <w:rPr>
          <w:rFonts w:ascii="Traditional Arabic" w:hAnsi="Traditional Arabic" w:cs="Traditional Arabic" w:hint="cs"/>
          <w:sz w:val="36"/>
          <w:szCs w:val="36"/>
          <w:rtl/>
          <w:lang w:bidi="ar-EG"/>
        </w:rPr>
        <w:t xml:space="preserve"> :</w:t>
      </w:r>
    </w:p>
    <w:p w:rsidR="00A72445" w:rsidRDefault="006F3D83" w:rsidP="00A77C6A">
      <w:pPr>
        <w:spacing w:after="0"/>
        <w:rPr>
          <w:rFonts w:ascii="Traditional Arabic" w:hAnsi="Traditional Arabic" w:cs="Traditional Arabic"/>
          <w:sz w:val="36"/>
          <w:szCs w:val="36"/>
          <w:rtl/>
        </w:rPr>
      </w:pPr>
      <w:r>
        <w:rPr>
          <w:rFonts w:ascii="Traditional Arabic" w:hAnsi="Traditional Arabic" w:cs="Traditional Arabic" w:hint="cs"/>
          <w:sz w:val="36"/>
          <w:szCs w:val="36"/>
          <w:rtl/>
          <w:lang w:bidi="ar-EG"/>
        </w:rPr>
        <w:t>"</w:t>
      </w:r>
      <w:r w:rsidR="00297C8E">
        <w:rPr>
          <w:rFonts w:ascii="Traditional Arabic" w:hAnsi="Traditional Arabic" w:cs="Traditional Arabic" w:hint="cs"/>
          <w:sz w:val="36"/>
          <w:szCs w:val="36"/>
          <w:rtl/>
          <w:lang w:bidi="ar-EG"/>
        </w:rPr>
        <w:t xml:space="preserve"> هذه الرواية موجودة في نسخ مترجمة إلى اللغة الفارسية من تاريخ الطبري , المطبوعة في الهند , و أمّا النسخة العربية و هي الأصل , فلا توجد فيها هذه الرواية , و الواقع أن هذه الترجمة الفارسية لاريخ الطبري مليئة بالزيادات </w:t>
      </w:r>
      <w:r w:rsidR="00ED7785">
        <w:rPr>
          <w:rFonts w:ascii="Traditional Arabic" w:hAnsi="Traditional Arabic" w:cs="Traditional Arabic" w:hint="cs"/>
          <w:sz w:val="36"/>
          <w:szCs w:val="36"/>
          <w:rtl/>
          <w:lang w:bidi="ar-EG"/>
        </w:rPr>
        <w:t xml:space="preserve">و الإضافات , و الحذوفات التي لا توجد في النسخة العربي , وقد صرّح بذلك المترجم نفسه في المقدمة , إلا أن اليعقوبي (المؤرخ الشيعي من القرن الثالث الهجري ) قد نقل هذه القصة دون أن يسوق لها إسنادا , و ذكرها بكلمة "قيل" , كما أنه لم يذكر قتال و لا رمي بالسهام </w:t>
      </w:r>
      <w:r w:rsidR="00504E4B">
        <w:rPr>
          <w:rFonts w:ascii="Traditional Arabic" w:hAnsi="Traditional Arabic" w:cs="Traditional Arabic" w:hint="cs"/>
          <w:sz w:val="36"/>
          <w:szCs w:val="36"/>
          <w:rtl/>
          <w:lang w:bidi="ar-EG"/>
        </w:rPr>
        <w:t>.. إلى أن قال , إنما الصحيح من ذلك , ما صرّح به ابن الأثير و غيره من المؤرخين الثقات , قال الإمام</w:t>
      </w:r>
      <w:r w:rsidR="00A9302B">
        <w:rPr>
          <w:rFonts w:ascii="Traditional Arabic" w:hAnsi="Traditional Arabic" w:cs="Traditional Arabic" w:hint="cs"/>
          <w:sz w:val="36"/>
          <w:szCs w:val="36"/>
          <w:rtl/>
          <w:lang w:bidi="ar-EG"/>
        </w:rPr>
        <w:t xml:space="preserve"> بن الأثير في الكامل " ووصّى أن يدفن عند النبيّ صلّى الله عليه وسلّم , إلا أن تخاف فتنة , فينقل إلى مقابر المسلمين , </w:t>
      </w:r>
      <w:r w:rsidR="00A9302B">
        <w:rPr>
          <w:rFonts w:ascii="Traditional Arabic" w:hAnsi="Traditional Arabic" w:cs="Traditional Arabic" w:hint="cs"/>
          <w:sz w:val="36"/>
          <w:szCs w:val="36"/>
          <w:rtl/>
        </w:rPr>
        <w:t xml:space="preserve">فاستأذن الحسين عائشة فأذنت له , فلما توفّى ارادوا دفنه عند النبيّ صلّى الله عليه وسلّم , فلم يعرض </w:t>
      </w:r>
      <w:r w:rsidR="00D51EAC">
        <w:rPr>
          <w:rFonts w:ascii="Traditional Arabic" w:hAnsi="Traditional Arabic" w:cs="Traditional Arabic" w:hint="cs"/>
          <w:sz w:val="36"/>
          <w:szCs w:val="36"/>
          <w:rtl/>
        </w:rPr>
        <w:t>لهم سعيد بن العاص ... الخ " , ثم قال , وقد روى الإمام بن عبد البرّ</w:t>
      </w:r>
      <w:r w:rsidR="00B73077">
        <w:rPr>
          <w:rStyle w:val="a4"/>
          <w:rFonts w:ascii="Traditional Arabic" w:hAnsi="Traditional Arabic" w:cs="Traditional Arabic"/>
          <w:sz w:val="36"/>
          <w:szCs w:val="36"/>
          <w:rtl/>
        </w:rPr>
        <w:footnoteReference w:id="280"/>
      </w:r>
      <w:r w:rsidR="00D51EAC">
        <w:rPr>
          <w:rFonts w:ascii="Traditional Arabic" w:hAnsi="Traditional Arabic" w:cs="Traditional Arabic" w:hint="cs"/>
          <w:sz w:val="36"/>
          <w:szCs w:val="36"/>
          <w:rtl/>
        </w:rPr>
        <w:t xml:space="preserve"> و ابن الأثير في (أسد الغابة) , و السيوطي في </w:t>
      </w:r>
      <w:r w:rsidR="00764832">
        <w:rPr>
          <w:rFonts w:ascii="Traditional Arabic" w:hAnsi="Traditional Arabic" w:cs="Traditional Arabic" w:hint="cs"/>
          <w:sz w:val="36"/>
          <w:szCs w:val="36"/>
          <w:rtl/>
        </w:rPr>
        <w:t>(</w:t>
      </w:r>
      <w:r w:rsidR="00D51EAC">
        <w:rPr>
          <w:rFonts w:ascii="Traditional Arabic" w:hAnsi="Traditional Arabic" w:cs="Traditional Arabic" w:hint="cs"/>
          <w:sz w:val="36"/>
          <w:szCs w:val="36"/>
          <w:rtl/>
        </w:rPr>
        <w:t>تاريخ الخلفاء</w:t>
      </w:r>
      <w:r w:rsidR="00764832">
        <w:rPr>
          <w:rFonts w:ascii="Traditional Arabic" w:hAnsi="Traditional Arabic" w:cs="Traditional Arabic" w:hint="cs"/>
          <w:sz w:val="36"/>
          <w:szCs w:val="36"/>
          <w:rtl/>
        </w:rPr>
        <w:t xml:space="preserve">) بعبارة واحدة ونصها " قد كنت طلبت إلى عائشة إذا متّ أن تأذن لي فأدفن في بيتها مع رسول الله صلّى الله عليه وسلّم , فقالت : نعم , وإني لا أدري لعل ذلك كان منها حياء , فإذا أنا متّ فاطلب ذلك إليها , </w:t>
      </w:r>
      <w:r w:rsidR="006638A5">
        <w:rPr>
          <w:rFonts w:ascii="Traditional Arabic" w:hAnsi="Traditional Arabic" w:cs="Traditional Arabic" w:hint="cs"/>
          <w:sz w:val="36"/>
          <w:szCs w:val="36"/>
          <w:rtl/>
        </w:rPr>
        <w:t xml:space="preserve">فإن طابت نفسها فادفنّي في بيتها , و ما أظنّ إلا القوم سيمنعونك إذا أردت ذلك , فإن فعلوا فلا تراجعهم في ذلك , وادفنّي في بقيع الغرقد , فإن فيمن فيه أسوة , فلمّا مات الحسن , أتى الحسين عائشة فطلب ذلك إليها فقالت : نعم و كرامة , فبلغ ذلك مروان , </w:t>
      </w:r>
      <w:r w:rsidR="00481255">
        <w:rPr>
          <w:rFonts w:ascii="Traditional Arabic" w:hAnsi="Traditional Arabic" w:cs="Traditional Arabic" w:hint="cs"/>
          <w:sz w:val="36"/>
          <w:szCs w:val="36"/>
          <w:rtl/>
        </w:rPr>
        <w:t>فقال مروان : كذب و كذبت , والله لا يدفن هناك أبدا , منعوا عثمان من دفنه في المقبرة , و يريدون دفن الحسن في بيت عائشة .ا.هـ."</w:t>
      </w:r>
    </w:p>
    <w:p w:rsidR="00292F41" w:rsidRDefault="00292F41" w:rsidP="00A77C6A">
      <w:pPr>
        <w:spacing w:after="0"/>
        <w:rPr>
          <w:rFonts w:ascii="Traditional Arabic" w:hAnsi="Traditional Arabic" w:cs="Traditional Arabic"/>
          <w:b/>
          <w:bCs/>
          <w:sz w:val="36"/>
          <w:szCs w:val="36"/>
          <w:rtl/>
        </w:rPr>
      </w:pPr>
    </w:p>
    <w:p w:rsidR="00A77C6A" w:rsidRDefault="004163D8" w:rsidP="00A77C6A">
      <w:pPr>
        <w:spacing w:after="0"/>
        <w:rPr>
          <w:rFonts w:ascii="Traditional Arabic" w:hAnsi="Traditional Arabic" w:cs="Traditional Arabic"/>
          <w:b/>
          <w:bCs/>
          <w:sz w:val="36"/>
          <w:szCs w:val="36"/>
          <w:rtl/>
        </w:rPr>
      </w:pPr>
      <w:r w:rsidRPr="00184162">
        <w:rPr>
          <w:rFonts w:ascii="Traditional Arabic" w:hAnsi="Traditional Arabic" w:cs="Traditional Arabic" w:hint="cs"/>
          <w:b/>
          <w:bCs/>
          <w:sz w:val="36"/>
          <w:szCs w:val="36"/>
          <w:rtl/>
        </w:rPr>
        <w:lastRenderedPageBreak/>
        <w:t>وم</w:t>
      </w:r>
      <w:r w:rsidR="00184162">
        <w:rPr>
          <w:rFonts w:ascii="Traditional Arabic" w:hAnsi="Traditional Arabic" w:cs="Traditional Arabic" w:hint="cs"/>
          <w:b/>
          <w:bCs/>
          <w:sz w:val="36"/>
          <w:szCs w:val="36"/>
          <w:rtl/>
        </w:rPr>
        <w:t>ـ</w:t>
      </w:r>
      <w:r w:rsidRPr="00184162">
        <w:rPr>
          <w:rFonts w:ascii="Traditional Arabic" w:hAnsi="Traditional Arabic" w:cs="Traditional Arabic" w:hint="cs"/>
          <w:b/>
          <w:bCs/>
          <w:sz w:val="36"/>
          <w:szCs w:val="36"/>
          <w:rtl/>
        </w:rPr>
        <w:t>ن</w:t>
      </w:r>
      <w:r w:rsidR="00184162">
        <w:rPr>
          <w:rFonts w:ascii="Traditional Arabic" w:hAnsi="Traditional Arabic" w:cs="Traditional Arabic" w:hint="cs"/>
          <w:b/>
          <w:bCs/>
          <w:sz w:val="36"/>
          <w:szCs w:val="36"/>
          <w:rtl/>
        </w:rPr>
        <w:t>ـ</w:t>
      </w:r>
      <w:r w:rsidRPr="00184162">
        <w:rPr>
          <w:rFonts w:ascii="Traditional Arabic" w:hAnsi="Traditional Arabic" w:cs="Traditional Arabic" w:hint="cs"/>
          <w:b/>
          <w:bCs/>
          <w:sz w:val="36"/>
          <w:szCs w:val="36"/>
          <w:rtl/>
        </w:rPr>
        <w:t>ه</w:t>
      </w:r>
      <w:r w:rsidR="00184162">
        <w:rPr>
          <w:rFonts w:ascii="Traditional Arabic" w:hAnsi="Traditional Arabic" w:cs="Traditional Arabic" w:hint="cs"/>
          <w:b/>
          <w:bCs/>
          <w:sz w:val="36"/>
          <w:szCs w:val="36"/>
          <w:rtl/>
        </w:rPr>
        <w:t>ـ</w:t>
      </w:r>
      <w:r w:rsidRPr="00184162">
        <w:rPr>
          <w:rFonts w:ascii="Traditional Arabic" w:hAnsi="Traditional Arabic" w:cs="Traditional Arabic" w:hint="cs"/>
          <w:b/>
          <w:bCs/>
          <w:sz w:val="36"/>
          <w:szCs w:val="36"/>
          <w:rtl/>
        </w:rPr>
        <w:t>ا ,</w:t>
      </w:r>
    </w:p>
    <w:p w:rsidR="004163D8" w:rsidRPr="00A77C6A" w:rsidRDefault="004163D8" w:rsidP="00A77C6A">
      <w:pPr>
        <w:spacing w:after="0"/>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9- </w:t>
      </w:r>
      <w:r w:rsidR="009003A8">
        <w:rPr>
          <w:rFonts w:ascii="Traditional Arabic" w:hAnsi="Traditional Arabic" w:cs="Traditional Arabic" w:hint="cs"/>
          <w:sz w:val="36"/>
          <w:szCs w:val="36"/>
          <w:rtl/>
        </w:rPr>
        <w:t>أنها سمت عبد</w:t>
      </w:r>
      <w:r w:rsidR="00F63477">
        <w:rPr>
          <w:rFonts w:ascii="Traditional Arabic" w:hAnsi="Traditional Arabic" w:cs="Traditional Arabic" w:hint="cs"/>
          <w:sz w:val="36"/>
          <w:szCs w:val="36"/>
          <w:rtl/>
        </w:rPr>
        <w:t>ا</w:t>
      </w:r>
      <w:r w:rsidR="009003A8">
        <w:rPr>
          <w:rFonts w:ascii="Traditional Arabic" w:hAnsi="Traditional Arabic" w:cs="Traditional Arabic" w:hint="cs"/>
          <w:sz w:val="36"/>
          <w:szCs w:val="36"/>
          <w:rtl/>
        </w:rPr>
        <w:t xml:space="preserve"> لها , بعبد الرحمن , لحبها لعبد الرحمن بن ملجم قاتل علي</w:t>
      </w:r>
      <w:r w:rsidR="00F63477">
        <w:rPr>
          <w:rStyle w:val="a4"/>
          <w:rFonts w:ascii="Traditional Arabic" w:hAnsi="Traditional Arabic" w:cs="Traditional Arabic"/>
          <w:sz w:val="36"/>
          <w:szCs w:val="36"/>
          <w:rtl/>
        </w:rPr>
        <w:footnoteReference w:id="281"/>
      </w:r>
      <w:r w:rsidR="009003A8">
        <w:rPr>
          <w:rFonts w:ascii="Traditional Arabic" w:hAnsi="Traditional Arabic" w:cs="Traditional Arabic" w:hint="cs"/>
          <w:sz w:val="36"/>
          <w:szCs w:val="36"/>
          <w:rtl/>
        </w:rPr>
        <w:t xml:space="preserve"> , وهذا من كذب الشيعة عليها أيضا , </w:t>
      </w:r>
      <w:r w:rsidR="00DC52FB">
        <w:rPr>
          <w:rFonts w:ascii="Traditional Arabic" w:hAnsi="Traditional Arabic" w:cs="Traditional Arabic" w:hint="cs"/>
          <w:sz w:val="36"/>
          <w:szCs w:val="36"/>
          <w:rtl/>
        </w:rPr>
        <w:t xml:space="preserve">وما حدث لها هذا , وأين إسناده , وهذا لا غرابة منه عليهم , وكلّ روايتهم المكذوبة هذه , لا تحتاج والله إلى ناقد بارع , و لا محقق </w:t>
      </w:r>
      <w:r w:rsidR="00184162">
        <w:rPr>
          <w:rFonts w:ascii="Traditional Arabic" w:hAnsi="Traditional Arabic" w:cs="Traditional Arabic" w:hint="cs"/>
          <w:sz w:val="36"/>
          <w:szCs w:val="36"/>
          <w:rtl/>
        </w:rPr>
        <w:t>حاذق , فالعبارات نفسها في غاية الركاكة اللغوية , وصيغة قصصها , من أسفه الصياغة , التي لا يشكّ عاقل أبدا من أول وهلة أنها مكذوبة و مختلقة .</w:t>
      </w:r>
    </w:p>
    <w:p w:rsidR="008C2DF0" w:rsidRPr="00184162" w:rsidRDefault="008C2DF0" w:rsidP="00567451">
      <w:pPr>
        <w:spacing w:after="0"/>
        <w:rPr>
          <w:rFonts w:ascii="Traditional Arabic" w:hAnsi="Traditional Arabic" w:cs="Traditional Arabic"/>
          <w:b/>
          <w:bCs/>
          <w:sz w:val="36"/>
          <w:szCs w:val="36"/>
          <w:rtl/>
        </w:rPr>
      </w:pPr>
      <w:r w:rsidRPr="00184162">
        <w:rPr>
          <w:rFonts w:ascii="Traditional Arabic" w:hAnsi="Traditional Arabic" w:cs="Traditional Arabic" w:hint="cs"/>
          <w:b/>
          <w:bCs/>
          <w:sz w:val="36"/>
          <w:szCs w:val="36"/>
          <w:rtl/>
        </w:rPr>
        <w:t>وم</w:t>
      </w:r>
      <w:r>
        <w:rPr>
          <w:rFonts w:ascii="Traditional Arabic" w:hAnsi="Traditional Arabic" w:cs="Traditional Arabic" w:hint="cs"/>
          <w:b/>
          <w:bCs/>
          <w:sz w:val="36"/>
          <w:szCs w:val="36"/>
          <w:rtl/>
        </w:rPr>
        <w:t>ـ</w:t>
      </w:r>
      <w:r w:rsidRPr="00184162">
        <w:rPr>
          <w:rFonts w:ascii="Traditional Arabic" w:hAnsi="Traditional Arabic" w:cs="Traditional Arabic" w:hint="cs"/>
          <w:b/>
          <w:bCs/>
          <w:sz w:val="36"/>
          <w:szCs w:val="36"/>
          <w:rtl/>
        </w:rPr>
        <w:t>ن</w:t>
      </w:r>
      <w:r>
        <w:rPr>
          <w:rFonts w:ascii="Traditional Arabic" w:hAnsi="Traditional Arabic" w:cs="Traditional Arabic" w:hint="cs"/>
          <w:b/>
          <w:bCs/>
          <w:sz w:val="36"/>
          <w:szCs w:val="36"/>
          <w:rtl/>
        </w:rPr>
        <w:t>ـ</w:t>
      </w:r>
      <w:r w:rsidRPr="00184162">
        <w:rPr>
          <w:rFonts w:ascii="Traditional Arabic" w:hAnsi="Traditional Arabic" w:cs="Traditional Arabic" w:hint="cs"/>
          <w:b/>
          <w:bCs/>
          <w:sz w:val="36"/>
          <w:szCs w:val="36"/>
          <w:rtl/>
        </w:rPr>
        <w:t>ه</w:t>
      </w:r>
      <w:r>
        <w:rPr>
          <w:rFonts w:ascii="Traditional Arabic" w:hAnsi="Traditional Arabic" w:cs="Traditional Arabic" w:hint="cs"/>
          <w:b/>
          <w:bCs/>
          <w:sz w:val="36"/>
          <w:szCs w:val="36"/>
          <w:rtl/>
        </w:rPr>
        <w:t>ـ</w:t>
      </w:r>
      <w:r w:rsidRPr="00184162">
        <w:rPr>
          <w:rFonts w:ascii="Traditional Arabic" w:hAnsi="Traditional Arabic" w:cs="Traditional Arabic" w:hint="cs"/>
          <w:b/>
          <w:bCs/>
          <w:sz w:val="36"/>
          <w:szCs w:val="36"/>
          <w:rtl/>
        </w:rPr>
        <w:t>ا ,</w:t>
      </w:r>
    </w:p>
    <w:p w:rsidR="008C2DF0" w:rsidRDefault="008C2DF0" w:rsidP="00567451">
      <w:pPr>
        <w:spacing w:after="0"/>
        <w:rPr>
          <w:rFonts w:ascii="Traditional Arabic" w:hAnsi="Traditional Arabic" w:cs="Traditional Arabic"/>
          <w:sz w:val="36"/>
          <w:szCs w:val="36"/>
          <w:rtl/>
        </w:rPr>
      </w:pPr>
      <w:r>
        <w:rPr>
          <w:rFonts w:ascii="Traditional Arabic" w:hAnsi="Traditional Arabic" w:cs="Traditional Arabic" w:hint="cs"/>
          <w:sz w:val="36"/>
          <w:szCs w:val="36"/>
          <w:rtl/>
        </w:rPr>
        <w:t>10- أنها قالت " أسقطت من النبيّ صلّى الله عليه وسلّم سقطا , فسمّاه عبد الله و كنّاني بأم عبد الله "</w:t>
      </w:r>
      <w:r w:rsidR="00FE1356">
        <w:rPr>
          <w:rStyle w:val="a4"/>
          <w:rFonts w:ascii="Traditional Arabic" w:hAnsi="Traditional Arabic" w:cs="Traditional Arabic"/>
          <w:sz w:val="36"/>
          <w:szCs w:val="36"/>
          <w:rtl/>
        </w:rPr>
        <w:footnoteReference w:id="282"/>
      </w:r>
      <w:r>
        <w:rPr>
          <w:rFonts w:ascii="Traditional Arabic" w:hAnsi="Traditional Arabic" w:cs="Traditional Arabic" w:hint="cs"/>
          <w:sz w:val="36"/>
          <w:szCs w:val="36"/>
          <w:rtl/>
        </w:rPr>
        <w:t xml:space="preserve"> </w:t>
      </w:r>
      <w:r w:rsidR="00FE1356">
        <w:rPr>
          <w:rFonts w:ascii="Traditional Arabic" w:hAnsi="Traditional Arabic" w:cs="Traditional Arabic" w:hint="cs"/>
          <w:sz w:val="36"/>
          <w:szCs w:val="36"/>
          <w:rtl/>
        </w:rPr>
        <w:t xml:space="preserve">قال ابن الجوزي رحمه الله " </w:t>
      </w:r>
      <w:r w:rsidR="00FC362E">
        <w:rPr>
          <w:rFonts w:ascii="Traditional Arabic" w:hAnsi="Traditional Arabic" w:cs="Traditional Arabic" w:hint="cs"/>
          <w:sz w:val="36"/>
          <w:szCs w:val="36"/>
          <w:rtl/>
        </w:rPr>
        <w:t xml:space="preserve">هذا حديث موضوع , قال أبو حاتم بن حبان , محمد بن عروة بن هشام بن عروة يروي عن جده هشام ما ليس من حديثه حتى يسبق إلى القلب أنه المتعمد لذلك , </w:t>
      </w:r>
      <w:r w:rsidR="006928D9">
        <w:rPr>
          <w:rFonts w:ascii="Traditional Arabic" w:hAnsi="Traditional Arabic" w:cs="Traditional Arabic" w:hint="cs"/>
          <w:sz w:val="36"/>
          <w:szCs w:val="36"/>
          <w:rtl/>
        </w:rPr>
        <w:t>لا يجوز الاحتجاج به .</w:t>
      </w:r>
    </w:p>
    <w:p w:rsidR="006928D9" w:rsidRDefault="006928D9" w:rsidP="00567451">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 وداود بن المحبر يضع </w:t>
      </w:r>
      <w:r w:rsidR="009039E5">
        <w:rPr>
          <w:rFonts w:ascii="Traditional Arabic" w:hAnsi="Traditional Arabic" w:cs="Traditional Arabic" w:hint="cs"/>
          <w:sz w:val="36"/>
          <w:szCs w:val="36"/>
          <w:rtl/>
        </w:rPr>
        <w:t>يضع الحديث على الثقات , ويروي عن الجاهيل المقلوبات .</w:t>
      </w:r>
    </w:p>
    <w:p w:rsidR="009039E5" w:rsidRDefault="009039E5" w:rsidP="00567451">
      <w:pPr>
        <w:spacing w:after="0"/>
        <w:rPr>
          <w:rFonts w:ascii="Traditional Arabic" w:hAnsi="Traditional Arabic" w:cs="Traditional Arabic"/>
          <w:sz w:val="36"/>
          <w:szCs w:val="36"/>
          <w:rtl/>
        </w:rPr>
      </w:pPr>
      <w:r>
        <w:rPr>
          <w:rFonts w:ascii="Traditional Arabic" w:hAnsi="Traditional Arabic" w:cs="Traditional Arabic" w:hint="cs"/>
          <w:sz w:val="36"/>
          <w:szCs w:val="36"/>
          <w:rtl/>
        </w:rPr>
        <w:t>وكان أحمد يقول : هو كذّاب .</w:t>
      </w:r>
    </w:p>
    <w:p w:rsidR="00596B82" w:rsidRDefault="009039E5" w:rsidP="00031E25">
      <w:pPr>
        <w:spacing w:after="0"/>
        <w:rPr>
          <w:rFonts w:ascii="Traditional Arabic" w:hAnsi="Traditional Arabic" w:cs="Traditional Arabic"/>
          <w:sz w:val="36"/>
          <w:szCs w:val="36"/>
          <w:rtl/>
        </w:rPr>
      </w:pPr>
      <w:r>
        <w:rPr>
          <w:rFonts w:ascii="Traditional Arabic" w:hAnsi="Traditional Arabic" w:cs="Traditional Arabic" w:hint="cs"/>
          <w:sz w:val="36"/>
          <w:szCs w:val="36"/>
          <w:rtl/>
        </w:rPr>
        <w:t xml:space="preserve">وأما كنية عائشة , فإن رسول الله صلّى الله عليه وسلّم كنّاها بابن أختها </w:t>
      </w:r>
      <w:r w:rsidR="008C36A0">
        <w:rPr>
          <w:rFonts w:ascii="Traditional Arabic" w:hAnsi="Traditional Arabic" w:cs="Traditional Arabic" w:hint="cs"/>
          <w:sz w:val="36"/>
          <w:szCs w:val="36"/>
          <w:rtl/>
        </w:rPr>
        <w:t>عبد الله بن الزبير , وما ولدت قطّ و لا أسقطت .ا.هـ.</w:t>
      </w:r>
      <w:r w:rsidR="008C36A0">
        <w:rPr>
          <w:rStyle w:val="a4"/>
          <w:rFonts w:ascii="Traditional Arabic" w:hAnsi="Traditional Arabic" w:cs="Traditional Arabic"/>
          <w:sz w:val="36"/>
          <w:szCs w:val="36"/>
          <w:rtl/>
        </w:rPr>
        <w:footnoteReference w:id="283"/>
      </w:r>
    </w:p>
    <w:p w:rsidR="00596B82" w:rsidRPr="00596B82" w:rsidRDefault="00596B82" w:rsidP="00430664">
      <w:pPr>
        <w:spacing w:after="0"/>
        <w:jc w:val="center"/>
        <w:rPr>
          <w:rFonts w:ascii="Traditional Arabic" w:hAnsi="Traditional Arabic" w:cs="Traditional Arabic"/>
          <w:b/>
          <w:bCs/>
          <w:sz w:val="36"/>
          <w:szCs w:val="36"/>
          <w:rtl/>
        </w:rPr>
      </w:pPr>
      <w:r w:rsidRPr="00596B82">
        <w:rPr>
          <w:rFonts w:ascii="Traditional Arabic" w:hAnsi="Traditional Arabic" w:cs="Traditional Arabic" w:hint="cs"/>
          <w:b/>
          <w:bCs/>
          <w:sz w:val="36"/>
          <w:szCs w:val="36"/>
          <w:rtl/>
        </w:rPr>
        <w:t xml:space="preserve">هذا ما أدّى به اجتهادي في هذا البحث </w:t>
      </w:r>
      <w:r w:rsidR="00A77C6A">
        <w:rPr>
          <w:rFonts w:ascii="Traditional Arabic" w:hAnsi="Traditional Arabic" w:cs="Traditional Arabic" w:hint="cs"/>
          <w:b/>
          <w:bCs/>
          <w:sz w:val="36"/>
          <w:szCs w:val="36"/>
          <w:rtl/>
        </w:rPr>
        <w:t xml:space="preserve">, </w:t>
      </w:r>
      <w:r w:rsidRPr="00596B82">
        <w:rPr>
          <w:rFonts w:ascii="Traditional Arabic" w:hAnsi="Traditional Arabic" w:cs="Traditional Arabic" w:hint="cs"/>
          <w:b/>
          <w:bCs/>
          <w:sz w:val="36"/>
          <w:szCs w:val="36"/>
          <w:rtl/>
        </w:rPr>
        <w:t>و لم آلو , و ما أبريء نفسي , إنّ النفس أمارة بالسوء , وفوق كلّ ذي علم عليم .</w:t>
      </w:r>
    </w:p>
    <w:p w:rsidR="00DB7ACF" w:rsidRDefault="00985C87" w:rsidP="00DB7ACF">
      <w:pPr>
        <w:pStyle w:val="a7"/>
        <w:spacing w:after="0"/>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 </w:t>
      </w:r>
      <w:r w:rsidR="00430664" w:rsidRPr="00596B82">
        <w:rPr>
          <w:rFonts w:ascii="Traditional Arabic" w:hAnsi="Traditional Arabic" w:cs="Traditional Arabic" w:hint="cs"/>
          <w:b/>
          <w:bCs/>
          <w:sz w:val="36"/>
          <w:szCs w:val="36"/>
          <w:rtl/>
        </w:rPr>
        <w:t>انـتـهـى البـحـث</w:t>
      </w:r>
      <w:r w:rsidR="00596B82" w:rsidRPr="00596B82">
        <w:rPr>
          <w:rFonts w:ascii="Traditional Arabic" w:hAnsi="Traditional Arabic" w:cs="Traditional Arabic" w:hint="cs"/>
          <w:b/>
          <w:bCs/>
          <w:sz w:val="36"/>
          <w:szCs w:val="36"/>
          <w:rtl/>
        </w:rPr>
        <w:t xml:space="preserve"> *</w:t>
      </w:r>
    </w:p>
    <w:p w:rsidR="007F795F" w:rsidRDefault="007F795F" w:rsidP="007F795F">
      <w:pPr>
        <w:pStyle w:val="a7"/>
        <w:spacing w:after="0"/>
        <w:rPr>
          <w:rFonts w:ascii="Traditional Arabic" w:hAnsi="Traditional Arabic" w:cs="Traditional Arabic"/>
          <w:b/>
          <w:bCs/>
          <w:sz w:val="36"/>
          <w:szCs w:val="36"/>
          <w:rtl/>
        </w:rPr>
      </w:pPr>
    </w:p>
    <w:p w:rsidR="007F795F" w:rsidRDefault="007F795F" w:rsidP="007F795F">
      <w:pPr>
        <w:pStyle w:val="a7"/>
        <w:spacing w:after="0"/>
        <w:rPr>
          <w:rFonts w:ascii="Traditional Arabic" w:hAnsi="Traditional Arabic" w:cs="Traditional Arabic"/>
          <w:b/>
          <w:bCs/>
          <w:sz w:val="36"/>
          <w:szCs w:val="36"/>
          <w:rtl/>
        </w:rPr>
      </w:pPr>
    </w:p>
    <w:p w:rsidR="007F795F" w:rsidRDefault="007F795F" w:rsidP="007F795F">
      <w:pPr>
        <w:pStyle w:val="a7"/>
        <w:spacing w:after="0"/>
        <w:rPr>
          <w:rFonts w:ascii="Traditional Arabic" w:hAnsi="Traditional Arabic" w:cs="Traditional Arabic"/>
          <w:b/>
          <w:bCs/>
          <w:sz w:val="36"/>
          <w:szCs w:val="36"/>
          <w:rtl/>
        </w:rPr>
      </w:pPr>
    </w:p>
    <w:sectPr w:rsidR="007F795F" w:rsidSect="00260254">
      <w:footerReference w:type="default" r:id="rId10"/>
      <w:footnotePr>
        <w:numRestart w:val="eachPage"/>
      </w:footnotePr>
      <w:pgSz w:w="11906" w:h="16838"/>
      <w:pgMar w:top="1134" w:right="1418" w:bottom="1134" w:left="1418" w:header="709" w:footer="709" w:gutter="0"/>
      <w:pgBorders w:offsetFrom="page">
        <w:top w:val="single" w:sz="12" w:space="24" w:color="auto"/>
        <w:left w:val="single" w:sz="12" w:space="24" w:color="auto"/>
        <w:bottom w:val="single" w:sz="12" w:space="24" w:color="auto"/>
        <w:right w:val="single" w:sz="12"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3F0" w:rsidRDefault="003E53F0" w:rsidP="00D07BC2">
      <w:pPr>
        <w:spacing w:after="0" w:line="240" w:lineRule="auto"/>
      </w:pPr>
      <w:r>
        <w:separator/>
      </w:r>
    </w:p>
  </w:endnote>
  <w:endnote w:type="continuationSeparator" w:id="0">
    <w:p w:rsidR="003E53F0" w:rsidRDefault="003E53F0" w:rsidP="00D07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593377"/>
      <w:docPartObj>
        <w:docPartGallery w:val="Page Numbers (Bottom of Page)"/>
        <w:docPartUnique/>
      </w:docPartObj>
    </w:sdtPr>
    <w:sdtEndPr/>
    <w:sdtContent>
      <w:p w:rsidR="001000E8" w:rsidRDefault="003E53F0">
        <w:pPr>
          <w:pStyle w:val="a6"/>
          <w:jc w:val="center"/>
        </w:pPr>
        <w:r>
          <w:fldChar w:fldCharType="begin"/>
        </w:r>
        <w:r>
          <w:instrText xml:space="preserve"> PAGE   \* MERGEFORMAT </w:instrText>
        </w:r>
        <w:r>
          <w:fldChar w:fldCharType="separate"/>
        </w:r>
        <w:r w:rsidR="00D64F4D">
          <w:rPr>
            <w:noProof/>
            <w:rtl/>
          </w:rPr>
          <w:t>87</w:t>
        </w:r>
        <w:r>
          <w:rPr>
            <w:noProof/>
          </w:rPr>
          <w:fldChar w:fldCharType="end"/>
        </w:r>
      </w:p>
    </w:sdtContent>
  </w:sdt>
  <w:p w:rsidR="001000E8" w:rsidRDefault="001000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3F0" w:rsidRDefault="003E53F0" w:rsidP="00D07BC2">
      <w:pPr>
        <w:spacing w:after="0" w:line="240" w:lineRule="auto"/>
      </w:pPr>
      <w:r>
        <w:separator/>
      </w:r>
    </w:p>
  </w:footnote>
  <w:footnote w:type="continuationSeparator" w:id="0">
    <w:p w:rsidR="003E53F0" w:rsidRDefault="003E53F0" w:rsidP="00D07BC2">
      <w:pPr>
        <w:spacing w:after="0" w:line="240" w:lineRule="auto"/>
      </w:pPr>
      <w:r>
        <w:continuationSeparator/>
      </w:r>
    </w:p>
  </w:footnote>
  <w:footnote w:id="1">
    <w:p w:rsidR="001000E8" w:rsidRPr="007F795F" w:rsidRDefault="001000E8" w:rsidP="00D10727">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الأعراف 164 , 165</w:t>
      </w:r>
    </w:p>
  </w:footnote>
  <w:footnote w:id="2">
    <w:p w:rsidR="001000E8" w:rsidRPr="007F795F" w:rsidRDefault="001000E8" w:rsidP="007555C6">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كذا كان يقول عنها مسروق بن الأجدع أحد أجل الرواة عنها , كما في  الطبقات الكبرى لابن سعد  - طبقات البدريين من الأنصار -  ذكر أزواج رسول الله صلى الله عليه وسلم -  عائشة بنت أبي بكر الصديق بن أبي قحافة بن عامر  , من حديث الأعمش ، عن مسلم ، عن مسروق ، أنه كان إذا حدث عن عائشة قال : حدثتني الصديقة بنت الصديق حبيبة حبيب الله , المبرأة</w:t>
      </w:r>
    </w:p>
  </w:footnote>
  <w:footnote w:id="3">
    <w:p w:rsidR="001000E8" w:rsidRPr="007F795F" w:rsidRDefault="001000E8" w:rsidP="00D712BF">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 أبو داود في الأدب , باب في المرأة تكنّى , و البخاري في الأدب المفرد , باب كنية النساء , أخرجه البخاري من طريق وهيب بن خالد عن هشام ، عن عباد بن حمزة بن عبد الله بن الزبير ، عن عائشة , قالت : يا نبيّ الله , ألا تكنيني ؟ فقال " اكتني بابنك " يعني عبد الله بن الزبير , فكانت تكنّى أم عبد الله , وأخرجه أبو داود بنحوه , من طريق حمّاد بن زيد عن هشام بن عروة عن أبيه عن عائشة رضي الله عنه , وهذا لعله خطأ , وقد اشار أبو داود إلى ذلك , فقال : وهكذا قال قران بن تمام ، ومعمر ، جميعا عن هشام ، نحوه ورواه أبو أسامة ، عن هشام ، عن عباد بن حمزة ، وكذلك حماد بن سلمة ، ومسلمة بن قعنب , ( قلت : ووهيب و هي رواية البخاري في الأدب المفرد ) ، عن هشام كما قال : أبو أسامة , فسلك حمّاد الجادة , وحفظ غيره , ولعل الحديث حديث أبو أسامة ومن تابعه , وهو اختيار البخاري في الأدب المفرد كما رأيت .</w:t>
      </w:r>
    </w:p>
  </w:footnote>
  <w:footnote w:id="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حديث عمرو بن العاص</w:t>
      </w:r>
    </w:p>
  </w:footnote>
  <w:footnote w:id="5">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حديث ابن عباس , كتاب تفسير القرآن , باب : ولولا إذ سمعتموه قلتم ما يكون لنا أن نتكلم بهذا</w:t>
      </w:r>
    </w:p>
  </w:footnote>
  <w:footnote w:id="6">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النكاح , باب : نكاح الأبكار .</w:t>
      </w:r>
    </w:p>
  </w:footnote>
  <w:footnote w:id="7">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د. أكرم العمري , </w:t>
      </w:r>
      <w:r w:rsidRPr="007F795F">
        <w:rPr>
          <w:rFonts w:ascii="Traditional Arabic" w:hAnsi="Traditional Arabic" w:cs="Traditional Arabic"/>
          <w:sz w:val="28"/>
          <w:szCs w:val="28"/>
          <w:rtl/>
          <w:lang w:bidi="ar-EG"/>
        </w:rPr>
        <w:t>السيرة النبوية الصحيحة , ط . مكتبة أضواء البيان (طبعة خاصّة بمصر) , ص646</w:t>
      </w:r>
    </w:p>
  </w:footnote>
  <w:footnote w:id="8">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قطعة من الحرير</w:t>
      </w:r>
    </w:p>
  </w:footnote>
  <w:footnote w:id="9">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حديث 4573</w:t>
      </w:r>
    </w:p>
  </w:footnote>
  <w:footnote w:id="1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حديث 3581</w:t>
      </w:r>
    </w:p>
  </w:footnote>
  <w:footnote w:id="11">
    <w:p w:rsidR="001000E8" w:rsidRPr="007F795F" w:rsidRDefault="001000E8" w:rsidP="00FD64BD">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حديث4194</w:t>
      </w:r>
    </w:p>
  </w:footnote>
  <w:footnote w:id="1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أنظر فتح الباري 9/297</w:t>
      </w:r>
    </w:p>
  </w:footnote>
  <w:footnote w:id="13">
    <w:p w:rsidR="001000E8" w:rsidRPr="007F795F" w:rsidRDefault="001000E8" w:rsidP="00F368B5">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كما ورد ذلك في بعض طرق الحديث , صحيح البخاري , كتاب الهبة , باب : هبة المرأة لغير زوجها . </w:t>
      </w:r>
    </w:p>
  </w:footnote>
  <w:footnote w:id="14">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طريقتها وهذيها</w:t>
      </w:r>
    </w:p>
  </w:footnote>
  <w:footnote w:id="15">
    <w:p w:rsidR="001000E8" w:rsidRPr="007F795F" w:rsidRDefault="001000E8" w:rsidP="00DC371F">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 كتاب الرضاع , باب : جواز هبتها نوبتها لضرتها , صحيح البخاري , كتاب النكاح , باب : المرأة تهب يومها من زوجها لضرتها .</w:t>
      </w:r>
    </w:p>
  </w:footnote>
  <w:footnote w:id="16">
    <w:p w:rsidR="001000E8" w:rsidRPr="007F795F" w:rsidRDefault="001000E8" w:rsidP="00344C00">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وهنا يجب أن ننبه على أنه ورد في هذا الصدد أن عليا رضي الله عنه هو الذي مات النبي صلى الله عليه وسلم بين سحره و نحره , ورد ذلك عند ابن سعد في الطبقات , في باب : ذكر من قال توفي صلى الله عليه وسلم في حجر عليّ رضي الله عنه , وذكر عدة أحاديث كلّها ضعيفة , مع ما فيها من رواة شيعة , ولقد تكلّم عليها الحافظ بن حجر في الفتح (7/936) وقال " وهذا الحديث (يعني حديث عائشة ) يعارض ما أخرجه الحاكم و ابن سعد من طرق أن النبي صلى الله عليه وسلم مات و رأسه في حجر علي , وكل طريق منها لا يخلو من شيعي ( قلت : ومن ضعف أيضا كما بيّن هو رحمه الله ) فلا يلتفت إليهم , وقد رأيت بيان حال الأحاديث التي أشرت إليها دفعا لتوهم التعصب .. الخ كلامه رحمه الله في بيان أحاديث بن سعد في الطبقات وضعفها فليرجع إليه من أراد الاستزادة . قلت و أحسن أسانيد الباب هذا ما أخرجه البزار كما في البحر الزخار (3886) , من طريق  - غسان بن عبيد الله ، قال : نا يوسف بن نافع ، قال : نا عبد الرحمن بن أبي الموالي ، عن عبيد الله بن أبي رافع ، عن أبيه رضي الله عنه ، قال : توفي رسول الله صلى الله عليه وسلم ورأسه في حجر علي بن أبي طالب وهو يقول لعلي : " الله الله وما ملكت أيمانكم ، الله الله والصلاة " فكان آخر ما تكلم به رسول الله صلى الله عليه وسلم , وغسّان و يوسف بن نافع لم أجد لهما ترجمة , وعبد الرحمن هذا هو أبو محمد مولى آل علي , أخرج له البخاري و الأربعة  , ووثقه ابن معين و الترمذي و النسائي ولم يضعّف بل قالوا يخطيء و أنكر عليه أحمد حديثا في الاستخارة , وقال الحافظ في صدوق ربما أخطا في تقريبه , وقال الهيثمي في المجمع 1/293 رواه البزار و فيه غسّان , لم أجد من ترجمه و بقية رجاله ثقات , فهذا اسناد أيضا ضعيف لجهالة غسّان و يوسف بن نافع , فإذا ذهبنا إلى الترجيح فحديث عائشة أثبت و أرجح و هو مخرج في الصحيحين و كتب السنة , و اذا افترضنا صحّة حديث علي , وذهبنا إلى الجمع بين الأحاديث , فلقد قال الحافظ بن حجر في الفتح ( 7/937) بعد أن ذكر رواية لأم سلمة أخرجها الحاكم في الإكليل , وهو كتاب له في السيرة مفقود , وفيها أن عليّ آخرهم عهدا برسول الله صلى الله عليه وسلم , قال " ويمكن الجمع بأن يكون عليّ آخرهم عهدا به و أنه لم يفارقهم حتى مال فلمّا مال ظنّ أنه مات ثم افاق بعد أن توجه فأسندته عائشة بعده إلى صدرها فقبض وو قع عند أحمد من طريق يزيد بن بابنوس عنها في أثناء حديث طويل "  ، فبينما رأسه ذات يوم على منكبي إذ مال رأسه نحو رأسي ، فظننت أنه يريد من رأسي حاجة ، فخرجت من فيه نطفة باردة ، فوقعت على ثغرة نحري ، فاقشعر لها جلدي ، فظننت أنه غشي عليه فسجيته ثوبا " ا.هـ. قلت و اسناد هذا الحديث يمكن أن يحسّن , فيزيد هذا قال فيه الحافظ مقبول , وأظن أنه أعلى من ذلك , و بقية الإسناد ثقات مشاهير , والمتن ليس فيه ما يستنكر , فالحافظ يستشهد به أن عائشة تركت النبي صلّى الله عليه وسلم بعد ما مات , ثم دخل أصحابه عليه فربما يكون تلقاه عليّ بعدها مباشرة , و يعكّر على ذلك رواية البزار , ففيها أن النبي صلّى الله عليه وسلم تكلّم و هو في حجر عليّ ثم مات , كذا ظاهر الرواية , و يمكن أن يقال أن عليّا تناوب مع عائشة النبي صلّى الله علي وسلّم , حتى مات أخيرا في حجرها , وهذا ممكن , إن قلنا بالجمع , و جاء في الصحيحين , أنهم ذكروا عند عائشة= =أن عليا رضي الله عنهما كان وصيا ، فقالت : " متى أوصى إليه ، وقد كنت مسندته إلى صدري ؟ - أو قالت : حجري - فدعا بالطست ، فلقد انخنث في حجري ، فما شعرت أنه قد مات ، فمتى أوصى إليه "  , فعلى أي حال ما في الصحيح أصحّ , إن أردت الترجيح , وإن أردت الجمع فما قلناه ليس ببعيد , بل هو المتجه إذ لابد أن يدخل الناس على رسول الله و هو في مرضه كما جاء في غير ما حديث , فلعل عائشة كانت تحتجب منهم لما دخلوا فكان يستند على صدر علي رضي الله عنه , والله الموفق . </w:t>
      </w:r>
    </w:p>
  </w:footnote>
  <w:footnote w:id="17">
    <w:p w:rsidR="001000E8" w:rsidRPr="007F795F" w:rsidRDefault="001000E8" w:rsidP="00270D7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حديث 3587 , قال ابن كثير في التفسير 3/502 " قال بعض العلماء : لأنه لم يتزوج بكرا غيرها , ولم ينم معها رجل في فراشها سواه صلّى الله عليه وسلم , ورضي الله عنها , فناسب أن تخصص بهذه المزية , وأن تفرد بهذه المرتبة العالية ا.هـ."</w:t>
      </w:r>
    </w:p>
  </w:footnote>
  <w:footnote w:id="18">
    <w:p w:rsidR="001000E8" w:rsidRPr="007F795F" w:rsidRDefault="001000E8" w:rsidP="00270D7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3580</w:t>
      </w:r>
    </w:p>
  </w:footnote>
  <w:footnote w:id="19">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مريم 64</w:t>
      </w:r>
    </w:p>
  </w:footnote>
  <w:footnote w:id="20">
    <w:p w:rsidR="001000E8" w:rsidRPr="007F795F" w:rsidRDefault="001000E8" w:rsidP="000979DA">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التيمم - باب إذا لم يجد ماء ولا ترابا - , و</w:t>
      </w:r>
      <w:r w:rsidRPr="007F795F">
        <w:rPr>
          <w:rFonts w:ascii="Traditional Arabic" w:hAnsi="Traditional Arabic" w:cs="Traditional Arabic"/>
          <w:sz w:val="28"/>
          <w:szCs w:val="28"/>
          <w:rtl/>
          <w:lang w:bidi="ar-EG"/>
        </w:rPr>
        <w:t xml:space="preserve">روي عن أبي بكر أنه قال لها ذلك , ولكنه منقطع بين عبيد الله بن عبد الله بن عتبة و عمار بن ياسر (مسند أحمد 18888 , ابن ماجة 565 ) , و سيأتي معنا عن ابن عباس رضي الله عنه أيضا في خبر دخوله عليها عند موتها رضي الله عنها </w:t>
      </w:r>
    </w:p>
  </w:footnote>
  <w:footnote w:id="21">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الأحزاب الآية 6 </w:t>
      </w:r>
    </w:p>
  </w:footnote>
  <w:footnote w:id="2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أحمد في فضائل الصحابة  (1630) , في جامع معمر بن راشد و في تاريخ المدينة لا بن شبّة(2037) , من طريق عبد الرزاق عن معمر عن الزهري عن أبي ادريس الخولاني , عن أبي مسلم الخولاني به , و فيه قصّة , وهو اسناد صحيح .</w:t>
      </w:r>
    </w:p>
  </w:footnote>
  <w:footnote w:id="23">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حديث 3584</w:t>
      </w:r>
    </w:p>
  </w:footnote>
  <w:footnote w:id="2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حديث 3905</w:t>
      </w:r>
    </w:p>
  </w:footnote>
  <w:footnote w:id="2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السابق</w:t>
      </w:r>
    </w:p>
  </w:footnote>
  <w:footnote w:id="26">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أي مرضت</w:t>
      </w:r>
    </w:p>
  </w:footnote>
  <w:footnote w:id="27">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يعني انتتف شعري أو تساقط</w:t>
      </w:r>
    </w:p>
  </w:footnote>
  <w:footnote w:id="28">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أي فشفيت من وعكتي فكثر شعري و تربى , وجميمة تصغير جمة وهي مجتمع شعر الناصية , ويقال للشعر اذا سقط عن المنكبين جمة , وهو المراد هنا , والله أعلم .</w:t>
      </w:r>
    </w:p>
  </w:footnote>
  <w:footnote w:id="2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البخاري حديث 3894 , مسلم (1422\69-72)</w:t>
      </w:r>
    </w:p>
  </w:footnote>
  <w:footnote w:id="30">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تقدم </w:t>
      </w:r>
    </w:p>
  </w:footnote>
  <w:footnote w:id="31">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البخاري حديث 3896</w:t>
      </w:r>
    </w:p>
  </w:footnote>
  <w:footnote w:id="3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أحمد 25769 , أبو داود مختصرا جدا حديث 4937 , و غيرهما , من حديث محمد بن عمرو بن علقمة بن وقّاص الليثيّ , عن أبي سلمة و يحيى بن عبد الرحمن بن حاطب عن عائشة رضي الله عنها , و صورة الإسناد عند أحمد الإرسال , فلم يذكر فيه عائشة في أوله , وهي مذكورة في آخر الحديث , فظنّ البعض أنه مرسل و ليس كذلك , وقد رواه عن محمد بن عمرو جماعة من الثقات , قالوا فيه عن يحيى بن عبد الرحمن عن عائشة , كمعاذ بن معاذ بن نصر العنبري , كما هو عند أبي داود , و كعبد الله بن إدريس الأودي , عند البيهقي في الكبرى (ك النكاح , باب لا ولاية لأحد مع أب ) , وعبدة بن سليمان كما عند ابن راهوية حديث 1135, و قد أشار الحافظ إلى اتصاله كما في الفتح (7/316) و حسّنه , واشكال الإسناد في محمد بن عمرو , وفيه كلام كثير , و قول الحافظ في تقريبه عنه " صدوق له أوهام " قول عدل , وكذا قول الذهبي في الميزان له " هو حسن الحديث , ومن ينظر في حديثه يجد ان له بعض المنكرات , و خلاصة القول عندي فيه أن محمد بن عمرو بن علقمة ثقة , إلا فيم يخالف روايته الثقات , وخاصة في روايته عن أبي سلمة " , فعلى هذا , فهذا الإسناد حسن محتج به , خاصّة و أن فيه من حديث عائشة في الصحيح , كما في حديث عائشة السالف ذكره في المصدر السابق ,</w:t>
      </w:r>
    </w:p>
  </w:footnote>
  <w:footnote w:id="33">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وأنظر فتح الباري 7/316 , ولقد استدلّ الحافظ لهذا الجمع برواية للطبراني في الكبير ح23/24 , وفيها أنه دخل بسودة قبل عائشة , فقال له أبو بكر : ما يمنعك أن تبني بأهلك .. الحديث , وهذه الرواية فيها محمد بن الحسن بن زبالة وقد كذّبوه , وفيه أيضا عبد الرحمن بن أبي الزناد , وفيه ضعف .</w:t>
      </w:r>
    </w:p>
  </w:footnote>
  <w:footnote w:id="3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مسلم كتاب النكاح , باب استحباب التزوج و التزويج في شوّال .</w:t>
      </w:r>
    </w:p>
  </w:footnote>
  <w:footnote w:id="3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أبو داود 3903 , و ابن ماجه , والحاكم في المستدرك وقال صحيح على شرط مسلم , وليس كذلك فابن اسحاق ليس من شرطه , وأبو يعلى , كلهم من طريق هشام بن عروة عن أبيه عن عائشة , و رواه عن هشام , يونس بن بكير , وهو صدوق , وهي رواية ابن ماجة و أبو يعلى , و رواه عنه أيضا محمد بن اسحاق بن يسار المطلبي , وهو صدوق , رواه عنه , ابراهيم بن سعد الزهري , ومن رواه عن ابراهيم بن سعد عن هشام مباشرة لعله أخطأ , وإلا فهو من المزيد في متصل الأسانيد , والله أعلم , فابراهيم بن سعد سمع من هشام , وعلى أي حال فالحديث صحيح. .</w:t>
      </w:r>
    </w:p>
  </w:footnote>
  <w:footnote w:id="3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أحمد ح 24118 و الحميدي ح 261 و النسائي في الكبرى ح8893 , و ابن ماجه ح 1979  , وأبو داود ح 2578, كلهم من طرق عن هشام بن عروة عن أبيه عن عائشة رضي الله عنها , وعن هشام عن أبي سلمة بن عبد الرحمن , عن عائشة , والحديث صحيح .</w:t>
      </w:r>
    </w:p>
  </w:footnote>
  <w:footnote w:id="3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تقدم تخريجه</w:t>
      </w:r>
    </w:p>
  </w:footnote>
  <w:footnote w:id="38">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البخاري في أدبه المفرد , باب : سخاوة النفس , من حديث عليّ بن مسهر , عن هشام بن عروة , عن القاسم بن محمد , عن عبد الله بن الزبير به , و هذا اسناد صحيح .</w:t>
      </w:r>
    </w:p>
  </w:footnote>
  <w:footnote w:id="39">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البخاري في صحيحه كتاب الزكاة , باب : اتقوا النار و لو بشق تمرة , ومسلم في صحيحه , كتاب البرّ و الصلة و الأداب .</w:t>
      </w:r>
    </w:p>
  </w:footnote>
  <w:footnote w:id="40">
    <w:p w:rsidR="001000E8" w:rsidRPr="007F795F" w:rsidRDefault="001000E8" w:rsidP="00EF3B93">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البخاري في الأدب المفرد , باب الوالدات رحيمات , من طريق مسلم بن ابراهيم , عن ابن فضالة هو مبارك فيم أحسب , عن بكر بن عبد الله المزني , عن أنس به , وهذا اسناد صحيح , إلا مبارك بن فضالة فهو صدوق و قد صرّح بالتحديث , فانتفت شبهة تدليسه , و صرّح الحاكم في المستدرك(ح 7349) أن ابن فضالة هنا هو عبد الرحمن , وكذلك ابو نعيم في الحلية 2/231 , و لا أظن ذلك , فمسلم بن ابراهيم معروف بالرواية عن مبارك بن فضالة , ليس عبد الرحمن , ولو كان غير مبارك , ما ترك البخاري تسميته , وكذلم عبد الرحمن ليس من رجال التهذيب , والله أعلم .</w:t>
      </w:r>
    </w:p>
  </w:footnote>
  <w:footnote w:id="41">
    <w:p w:rsidR="001000E8" w:rsidRPr="007F795F" w:rsidRDefault="001000E8" w:rsidP="00495F63">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بن سعد في طبقاته , طبقات البدريين من الأنصار , ذكر أزواج رسول الله صلى الله عليه و سلم , من طريق أبو معاوية الضرير ، حدثنا هشام بن عروة ، عن محمد بن المنكدر ، عن أم ذرة , وهذا اسناد صحيح , و أم درة , هي مولاة لعائشة رضي الله عنها , قال عنها الحافظ في تقريبه مقبولة , وقد روى عنها ابن المنكدر و عائشة بنت سعد بن أبي وقاص , وغيرهما .</w:t>
      </w:r>
    </w:p>
  </w:footnote>
  <w:footnote w:id="42">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البخاري في صحيحه , كتاب الأدب , باب : الهجرة و قو ل النبيّ صلّى الله عليه وسلم " لا يحل لرجل أن يهجر أخاه فوق ثلاث "</w:t>
      </w:r>
    </w:p>
  </w:footnote>
  <w:footnote w:id="43">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بشرط أن يكون له دليل من الكتاب أو السنة , و إلا فهو ردّ على صاحبه .</w:t>
      </w:r>
    </w:p>
  </w:footnote>
  <w:footnote w:id="44">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متفق عليه , البخاري , كتاب المناقب , باب : هجرة النبي صلى الله عليه وسلم إلى المدينة , مسلم , كتاب فضائل الصحابة , باب من فضائل أبي بكر الصديق </w:t>
      </w:r>
    </w:p>
  </w:footnote>
  <w:footnote w:id="45">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البخاري في صحيحه , كتاب الهبة و فضلها و التحريض عليها , و مسلم في كتاب الزهد و الرقائق</w:t>
      </w:r>
    </w:p>
  </w:footnote>
  <w:footnote w:id="46">
    <w:p w:rsidR="001000E8" w:rsidRPr="007F795F" w:rsidRDefault="001000E8" w:rsidP="00D225D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البخاري في الأدب المفرد , باب : الرفق في المعيشة , من طريق عبد الواحد بن زياد العبدي , عن سعيد بن كثير بن عبيد عنها , وهذا اسناد صحيح , و كثير بن عبيد  هو رضيع عائشة , روى عنه جمع من الثقات , و تتعت جملة من حديثه فوجدتها مستقيمة , فهو أعلى من أن يقال فيه مقبول , كما قال الحافظ في التقريب و الله أعلم .</w:t>
      </w:r>
    </w:p>
  </w:footnote>
  <w:footnote w:id="47">
    <w:p w:rsidR="001000E8" w:rsidRPr="007F795F" w:rsidRDefault="001000E8" w:rsidP="006415B3">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الأدب – باب الحياء , من حديث ابن شهاب ، عن سالم ، عن عبد الله بن عمر رضي الله عنهما ، مر النبي صلى الله عليه وسلم على رجل ، وهو يعاتب أخاه في الحياء ، يقول : إنك لتستحيي ، حتى كأنه يقول : قد أضر بك ، فقال رسول الله صلى الله عليه وسلم : " دعه ، فإن الحياء من الإيمان "</w:t>
      </w:r>
    </w:p>
  </w:footnote>
  <w:footnote w:id="48">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الحج – باب طواف النساء مع الرجال</w:t>
      </w:r>
    </w:p>
  </w:footnote>
  <w:footnote w:id="49">
    <w:p w:rsidR="001000E8" w:rsidRPr="007F795F" w:rsidRDefault="001000E8" w:rsidP="00144A62">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السنن الصغرى  - كتاب الحيض والاستحاضة - ذكر ما كان النبي صلى الله عليه وسلم يصنعه إذا حاضت -</w:t>
      </w:r>
    </w:p>
  </w:footnote>
  <w:footnote w:id="50">
    <w:p w:rsidR="001000E8" w:rsidRPr="007F795F" w:rsidRDefault="001000E8" w:rsidP="00B96931">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الحيض -  باب مباشرة الحائض - , صحيح مسلم  - كتاب الحيض - باب مباشرة الحائض فوق الإزار -</w:t>
      </w:r>
    </w:p>
  </w:footnote>
  <w:footnote w:id="51">
    <w:p w:rsidR="001000E8" w:rsidRPr="007F795F" w:rsidRDefault="001000E8" w:rsidP="00341111">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مصنف ابن أبي شيبة  - كتاب الإيمان والرؤيا -  رؤيا عائشة رضي الله عنها –  من حديث ابن أبي مليكة ، عن عائشة بنت طلحة ، عن عائشة أم المؤمنين به ، واسناده صحيح .</w:t>
      </w:r>
    </w:p>
  </w:footnote>
  <w:footnote w:id="5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الأحزاب</w:t>
      </w:r>
    </w:p>
  </w:footnote>
  <w:footnote w:id="53">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مسلم في صحيحه كتاب الطلاق , باب : بيان أن تخيير امرأته لا يكون طلاقا إلا بنيّة .</w:t>
      </w:r>
    </w:p>
  </w:footnote>
  <w:footnote w:id="54">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هذا صحيح عنها , أخرجه بن سعد في طبقاته , طبقات البدريين من الأنصار , ذكر أزواج رسول الله صلّى الله عليه و سلم , من طريق , عبد العزيز بن محمد وسليمان بن بلال ، عن عمرو بن أبي عمرو عن القاسم بن محمد قال : والله لقد رأيت عائشة تلبس المعصفرات وتلبس خواتم الذهب " </w:t>
      </w:r>
    </w:p>
  </w:footnote>
  <w:footnote w:id="5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على العكس من الرجال , فهو محرم عليهم باتفاق </w:t>
      </w:r>
    </w:p>
  </w:footnote>
  <w:footnote w:id="56">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الأعراف</w:t>
      </w:r>
    </w:p>
  </w:footnote>
  <w:footnote w:id="57">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أنظر للتوسع في هذا المبحث كتاب , سيرة السيدة عائشة أم المؤمنين , تأليف السيد سليمان الندوي , ص227 وما بعدها</w:t>
      </w:r>
    </w:p>
  </w:footnote>
  <w:footnote w:id="58">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الترمذي في سننه ح3892 و قال : هذا حديث حسن صحيح غريب , قلت  ووجه غرابته أنه لم يرو إلا من هذا الطريق .</w:t>
      </w:r>
    </w:p>
  </w:footnote>
  <w:footnote w:id="59">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سير أعلام النبلاء للذهبي 3/428</w:t>
      </w:r>
    </w:p>
  </w:footnote>
  <w:footnote w:id="60">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السيرة النبوية الصحيحة , مصدر سابق , ص649</w:t>
      </w:r>
    </w:p>
  </w:footnote>
  <w:footnote w:id="61">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أنظر طبقات بن سعد , 2/439 , باب : ذكر من كان يفتي بالمدينة و يقتدى به من أصحاب رسول الله صلّى الله عليه وسلم , و أنظر الإعلام لابن القيم 1/22</w:t>
      </w:r>
    </w:p>
  </w:footnote>
  <w:footnote w:id="6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بن أبي شيبة في المصنف , والدارمي في سننه , وغيرهما , من حديث أو معاوية الضرير وعقبة بن خالد , عن الأعمش , عن مسلم بن صبيح , عن مسروق به , و هذا اسناد صحيح .</w:t>
      </w:r>
    </w:p>
  </w:footnote>
  <w:footnote w:id="63">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الآجريّ في الشريعة له , كتاب جامع فضائل أهل البيت , باب ذكر علم عائشة رضي الله عنها ,من حديث أبي موسى الزمن , عن أبي أسامة عن هشام , عن أبيه  به , وإسناده صحيح .</w:t>
      </w:r>
    </w:p>
  </w:footnote>
  <w:footnote w:id="64">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المصدر الساابق , من حديث عمرو بن عثمان الحمصي , عن بشر بن شعيب بن أبي حمزة , عن أبيه , عن الزهري , عن القاسم بن محمد به , واسناده صحيح , رجاله ثقات غير عمرو بن عثمان فهو صدوق .</w:t>
      </w:r>
    </w:p>
  </w:footnote>
  <w:footnote w:id="65">
    <w:p w:rsidR="001000E8" w:rsidRPr="007F795F" w:rsidRDefault="001000E8" w:rsidP="005D0DC4">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راجع , الندوي , سيرة أم المؤمنين عائشة , مصدر سابق .</w:t>
      </w:r>
    </w:p>
  </w:footnote>
  <w:footnote w:id="66">
    <w:p w:rsidR="001000E8" w:rsidRPr="007F795F" w:rsidRDefault="001000E8" w:rsidP="005D0DC4">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الترمذي في سننه ح 3893 , وقال حسن صحيح غريب .</w:t>
      </w:r>
    </w:p>
  </w:footnote>
  <w:footnote w:id="67">
    <w:p w:rsidR="001000E8" w:rsidRPr="007F795F" w:rsidRDefault="001000E8" w:rsidP="005D0DC4">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البخاري في الأدب المفرد , باب : الشعر حسن كحسن الكلام ومنه قبيح , ح 866 , من طريق ابن وهب قال : أخبرني جابر بن إسماعيل ، وغيره ، عن عقيل ، عن ابن شهاب ، عن عروة ، عن عائشة رضي الله عنها , وهذا اسناد صحيح .</w:t>
      </w:r>
    </w:p>
  </w:footnote>
  <w:footnote w:id="68">
    <w:p w:rsidR="001000E8" w:rsidRPr="007F795F" w:rsidRDefault="001000E8" w:rsidP="005D0DC4">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البخاري في الأدب المفرد , باب : ما يكره من الشعر , ح 874 , مسند ابن راهويه ح 1049 من طريق الأعمش ، عن عمرو بن مرة ، عن يوسف بن ماهك ، عن عبيد بن عمير ، عن عائشة ، عن رسول الله صلى الله عليه وسلم به , وهذا اسناد صحيح .</w:t>
      </w:r>
    </w:p>
  </w:footnote>
  <w:footnote w:id="69">
    <w:p w:rsidR="001000E8" w:rsidRPr="007F795F" w:rsidRDefault="001000E8" w:rsidP="00965821">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الأدب المفرد للبخاري , ح 1247 , من طريق ابن وهب , عن عمرو بن الحارث , عن بكير الأشج , عن أم علقمة به , وهذا اسناد رجالخ ثقات , غير أم علقمة , وقال عنها الحافظ في تقريبه مقبولة , ووثقها ابن حبان , وهي عندي أعلى من مقبولة بكثير , تتبعت حديثها فوجدته مستقيما , واحتج بها مالك في موطأه , وروى عنها بكير وهو إمام , وابنها علقمة وهو من الثقات  , فالأثر عندي صحيح .</w:t>
      </w:r>
    </w:p>
  </w:footnote>
  <w:footnote w:id="70">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الأدب المفرد للبخاري , باب الطيرة من الجنّ , ح 912 , من حديث ابن أبي الزناد , عن علقمة , عن أمه , عن عائشة به , وابن أبي الزناد فيه كلام , وعلى أي حال فهو لا ينببغي أن يضعّف في مثل هذا , فالحديث شواهده كثيرة في الصحيحين و غيرهما , وتقدم الكلام عن أم علقمة, فالأثر صحيح .</w:t>
      </w:r>
    </w:p>
  </w:footnote>
  <w:footnote w:id="71">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البخاري في الأدب المفرد , باب : الأدب و إخراج الذين يلعبون بالنرد و أهل الباطل , من طريق مالك عن علقمة بن أبي علقمة , عن أمه , عن عائشة به , وهذا اسناد صحيح .</w:t>
      </w:r>
    </w:p>
  </w:footnote>
  <w:footnote w:id="72">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التوحيد , باب ماجاء في دعاء النبي صلى الله عليه وسلم أمته .</w:t>
      </w:r>
    </w:p>
  </w:footnote>
  <w:footnote w:id="73">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الطبقات الكبرى لابن سعد , طبقات البدريين و الأنصار , تسمية النساء اللواتي لم يروين عن رسول الله صلّى الله عليه وسلم , عمرة بنت عبد الرحمن بن سعد بن رارة بن عدس .</w:t>
      </w:r>
    </w:p>
  </w:footnote>
  <w:footnote w:id="74">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بن حبان , كتاب الحظر و الإباحة , باب : الصور و المصورين .</w:t>
      </w:r>
    </w:p>
  </w:footnote>
  <w:footnote w:id="75">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مصنف عبد الرزاق الصنعاني , كتاب الزكاة , باب صدقة مال اليتيم , والالتماس فيه و اعطاء زكاته .</w:t>
      </w:r>
    </w:p>
  </w:footnote>
  <w:footnote w:id="76">
    <w:p w:rsidR="001000E8" w:rsidRPr="007F795F" w:rsidRDefault="001000E8" w:rsidP="009A13B2">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ورد عند أبي نعيم الأصبهاني فيي معرفة الصحابة , أنها كانت في حجر عائشة , وإن كان من رواية صالح بن أبي الأخضر عن الزهري , وهو ضعيف في الزهري , إلا أن هذا ليس مما يوهّهم أو يضعّف فيه صالح , فهذه زيادة لا تنافي سائر الروايات بل توضحها , وهذا هو المشهور عن عائشة رضي الله عنها أنها كانت ترعى الأيتام , ومعنى أنها كانت في حجر النبيّ , كما في سائر الروايات الأخرى , فلابد أنها كانت عند أحد أزواجه , صلّى الله عليه وسلّم , وأغلب الظنّ أنها عائشة كما في رواية صالح , والله أعلم . </w:t>
      </w:r>
    </w:p>
  </w:footnote>
  <w:footnote w:id="77">
    <w:p w:rsidR="001000E8" w:rsidRPr="007F795F" w:rsidRDefault="001000E8" w:rsidP="005677DC">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السنن الكبرى , كتاب المناسك , من مات بالمدينة .</w:t>
      </w:r>
    </w:p>
  </w:footnote>
  <w:footnote w:id="78">
    <w:p w:rsidR="001000E8" w:rsidRPr="007F795F" w:rsidRDefault="001000E8" w:rsidP="000F2837">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البخاري في أدبه المفرد , باب أدب اليتيم , من حديث مسلم الأدي , عن شعبة , عن شميسة العتكية , عن عائشة رضي الله عنها , وهذا اسناد صحيح عندي , وإن كان ابن حجر قال في شميسة مقبولة , ولكني تتبعت بعض حديثها , وهو قليل , فوجدته مستقيما , و قد روى عنها شعبة , وكفى به , وهشام بن حسّان , وثابت البناني , كلّ هؤلاء أعلام , وهي من التابعيات , حيث لم ينتشر في زمنهنّ الكذب , فحديثها محتج به إن شاء الله .</w:t>
      </w:r>
    </w:p>
  </w:footnote>
  <w:footnote w:id="79">
    <w:p w:rsidR="001000E8" w:rsidRPr="007F795F" w:rsidRDefault="001000E8" w:rsidP="00D81904">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البخاري في أدبه المفرد , باب : كن لليتيم كالأب الرحيم , من طريق  موسى المنقري قال : حدثنا سلام بن أبي مطيع ، عن أسماء بن عبيد به , وهذا اسناد صحيح .</w:t>
      </w:r>
    </w:p>
  </w:footnote>
  <w:footnote w:id="8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أنظر للتوسع , البداية و النهاية 7/177 وما بعدها </w:t>
      </w:r>
    </w:p>
  </w:footnote>
  <w:footnote w:id="81">
    <w:p w:rsidR="001000E8" w:rsidRPr="007F795F" w:rsidRDefault="001000E8" w:rsidP="00A6721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بن شبّة في تاريخ المدينة , و أبو بكر الخلال , و طبقات بن سعد , كلهم من طريق الجرّاح بن مليح , عن قيس بن مسلم الجدلي , عن أم حجاج العوفية , عن عائشة رضي الله عنها , و هو إسناد جيّد , لولا أم الحجاج , لم أجد من ترجم لها , لكن أخرجه خليفة بن خيّاط في تاريخ ص104 , من طريق محمد بن عمرو , عن أبي معاوية الضرير , عن خيثمة , عن مسروق , قال : قالت عائشة : تركتموه كالثوب النقي من الدنس ( تعني بعد أن خطب عثمان في الناس , وبرّأ نفسه , و أعذر إلى الله ,وهي خطبة مشهورة صحيحة عنه أنظر البداية و النهاية 7/184= =وما بعدها ) ثم قربتموه تذبحونه كما يذبح الكبش , قال مسروق : هذا عملك , كتبت إلى الناس تأمرينهم بالخروج عليه , فقالت عائشة : و الذي آمن به المؤمنون ... الحديث ا.هـ. وصحّح اسناده الحافظ بن كثر في البداية و النهاية 7/204</w:t>
      </w:r>
    </w:p>
  </w:footnote>
  <w:footnote w:id="82">
    <w:p w:rsidR="001000E8" w:rsidRPr="007F795F" w:rsidRDefault="001000E8" w:rsidP="00A30EFB">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أحمد في فضائل الصحابة , ابن شبّة في تاريخ المدينة 2179, و البخاري في خلق أفعال العباد 61 , وغيرهم , من طريق يونس بن يزيد , و عقيل بن خالد , عن الزهري , عن عروة , عن عائشة رضي الله عنها , والأثر صحيح</w:t>
      </w:r>
    </w:p>
  </w:footnote>
  <w:footnote w:id="83">
    <w:p w:rsidR="001000E8" w:rsidRPr="007F795F" w:rsidRDefault="001000E8" w:rsidP="00A6721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خليفة بن خيّاط في تاريخ ص104 , من طريق أبو قتيبة , عن يونس بن أبي اسحاق , عن عون بن عبد الله , عن عائشة , وهذا معضل , فيونس لم يرو عن عون , بلى روى أبو اسحاق عنه , و كذلك قيل عون لم يسمع من أحد من الصحابة . فيكون منقطعا أيضا , والحديث روي من طرق عنها يشد بعضها بعض , أنظر تاريخ المدينة لابن شبّة ح 2198 , ح2199</w:t>
      </w:r>
    </w:p>
  </w:footnote>
  <w:footnote w:id="84">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البخاري في الأدب المفرد , و أحمد في مسنده , من حديث أم كلثوم بنت ثمامة عن عائشة رضي الله عنها , روى عن أم كلثوم هذا الحديث ابناها محمد بن ابراهيم اليشكري و أخوه عمر , فالحديث حسن , لما لمعنى المتن من شواهد معروفة , فمعروف أن عثمان من كتّاب الوحي , وروت عائشة حديث دخوله على النبيّ صلّى الله عليه وسلّم فاعتدل له في جلسته و سوّى ثيابه , وغيرها .</w:t>
      </w:r>
    </w:p>
  </w:footnote>
  <w:footnote w:id="85">
    <w:p w:rsidR="001000E8" w:rsidRPr="007F795F" w:rsidRDefault="001000E8" w:rsidP="005C2652">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يعني تعتق , اذا ماتت .</w:t>
      </w:r>
    </w:p>
  </w:footnote>
  <w:footnote w:id="86">
    <w:p w:rsidR="001000E8" w:rsidRPr="007F795F" w:rsidRDefault="001000E8" w:rsidP="005C2652">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جنس من السودان أو الهنود </w:t>
      </w:r>
    </w:p>
  </w:footnote>
  <w:footnote w:id="87">
    <w:p w:rsidR="001000E8" w:rsidRPr="007F795F" w:rsidRDefault="001000E8" w:rsidP="005C2652">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البخاري في الأدب المفرد , باب : بيع الخادم من الأعراب , ح162 , من طريق حماد بن زيد , عن يحيى بن سعيد الأنصاري , عن ابن عمرة وهو محمد بن عبد الرحمن بن حارثة , عن أمه عمرة , وهذا اسناد صحيح رواته مشاهير ثقات , قصّر فيه ابن عيينة , فرواه عن يحيى بن سعيد عمّن حدّثه عن عمرة , كما عند عبد الرزاق في المصنف ح 16667 , وخالفه حمّاد بن زيد و عبد الوهاب الثقفي ( كما عند الدارقطني في سننه ح4223 ) فرووه عن يحيى , عن ابن عمرة , عنها , وكذا رواه مالك عن ابن عمرة , عنها ( مصنف عبد الرزاق ح 18749)</w:t>
      </w:r>
    </w:p>
  </w:footnote>
  <w:footnote w:id="88">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الكهف , الآية 110</w:t>
      </w:r>
    </w:p>
  </w:footnote>
  <w:footnote w:id="8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الأحزاب الآية 34</w:t>
      </w:r>
    </w:p>
  </w:footnote>
  <w:footnote w:id="9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يعني أنها من آل البيت خلاف ما يزعمه الشيعة أن أزواجه لسن من آل البيت كما سنبين إن شاء الله في فصل الشبهات  </w:t>
      </w:r>
    </w:p>
  </w:footnote>
  <w:footnote w:id="91">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تفسير ابن كثير 3/502</w:t>
      </w:r>
    </w:p>
  </w:footnote>
  <w:footnote w:id="9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  كتاب الفضائل , باب : فضل أهل البيت </w:t>
      </w:r>
    </w:p>
  </w:footnote>
  <w:footnote w:id="93">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كساء من صوف </w:t>
      </w:r>
    </w:p>
  </w:footnote>
  <w:footnote w:id="9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سيأتي تخريجه إن شاء الله</w:t>
      </w:r>
    </w:p>
  </w:footnote>
  <w:footnote w:id="95">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فتح الباري 7/619</w:t>
      </w:r>
    </w:p>
  </w:footnote>
  <w:footnote w:id="96">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حديث 4142</w:t>
      </w:r>
    </w:p>
  </w:footnote>
  <w:footnote w:id="9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السابق</w:t>
      </w:r>
    </w:p>
  </w:footnote>
  <w:footnote w:id="98">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بن أبي شيبة 37787 , و أحمد , و النسائي في الكبرى , و ابن حبّان 6920 , وابن خزيمة في صحيحه , من طريق عبد الله بن إدريس بن يزيد الأودي ,  حصين بن عبد الرحمن السلمي عن , عمر بن جاوان , عن الأحنف , قلت : وهذا حديث حسن , له شواهد , وهذا الإسناد جيّد , رجاله ثقات غير بن جاوان , وقد ذكره ابن حبّان في الثقات , وقال الذهبي في الكاشف , قد وثّق , و قال الحافظ في التقريب مقبول يعني يتابع و إلا فليّن على قاعدته , وهذا الأثر ليس من الحديث النبوي أو الأحكام و العقائد كي نتشدد فيه , وقد أخرجه ابن حبّان و ابن خزيمة في صحيحيهما , قلت : ولم يرو عنه إلا حصين بن عبد الرحمن و لم يرو إلا عن الأحنف , و لكن للحديث شواهد .</w:t>
      </w:r>
    </w:p>
  </w:footnote>
  <w:footnote w:id="9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ابن أبي شبة 37820 , وقال الحافظ في الفتح 13/83 اسناده جيّد .</w:t>
      </w:r>
    </w:p>
  </w:footnote>
  <w:footnote w:id="100">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13/81</w:t>
      </w:r>
    </w:p>
  </w:footnote>
  <w:footnote w:id="101">
    <w:p w:rsidR="001000E8" w:rsidRPr="007F795F" w:rsidRDefault="001000E8" w:rsidP="00B8127E">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أحمد في مسنده 27198 , و في اسناده كلام , فالفضيل بن سليمان , وكان يتشتيع , ولم يوثّق , و أشير إلى ضعفه , و قال الحافظ في التقريب : صدوق يتشيع , و كذلك أبو أسماء , قليل الرواية , و أخرج له مالك في الموطأ حديثا واحدا , فهذا الإسناد يحسّن إن شاء الله , و قد بيّنا استخدامنا لمعنى الحسن في أوّل البحث .</w:t>
      </w:r>
    </w:p>
  </w:footnote>
  <w:footnote w:id="10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يشير إلى قوله تعالى { وقرن في بيوتكن ..} الآية</w:t>
      </w:r>
    </w:p>
  </w:footnote>
  <w:footnote w:id="103">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هي كنية عمّار</w:t>
      </w:r>
    </w:p>
  </w:footnote>
  <w:footnote w:id="104">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الطبري في تاريخه 3/71 , ما قال عمّار بن ياسر لعائشة حين فرغ من الجمل , و صحّح اسناده الحافظ في الفتح 13/85 .</w:t>
      </w:r>
    </w:p>
  </w:footnote>
  <w:footnote w:id="105">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البداية و النهاية لابن كثير 7/257 , تاريخ الطبري 3/71 , ويراجع للأهمية فتح الباري 13/79 و ما بعدها .</w:t>
      </w:r>
      <w:r w:rsidRPr="007F795F">
        <w:rPr>
          <w:rFonts w:ascii="Traditional Arabic" w:hAnsi="Traditional Arabic" w:cs="Traditional Arabic"/>
          <w:sz w:val="28"/>
          <w:szCs w:val="28"/>
          <w:rtl/>
          <w:lang w:bidi="ar-EG"/>
        </w:rPr>
        <w:tab/>
      </w:r>
    </w:p>
  </w:footnote>
  <w:footnote w:id="10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المصدر السابق </w:t>
      </w:r>
    </w:p>
  </w:footnote>
  <w:footnote w:id="107">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صحيح مسلم , كتاب الطهارة , باب : التوقيت في المسح على الخفين </w:t>
      </w:r>
    </w:p>
  </w:footnote>
  <w:footnote w:id="108">
    <w:p w:rsidR="001000E8" w:rsidRPr="007F795F" w:rsidRDefault="001000E8" w:rsidP="00D94830">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وهذا  أثر أن عائشة رضي الله عنها أحالت سائلا عن لبس المرأة في الصلاة إلى عليّ رضي الله عنه , يرويه الأوزاعي عن مكحول عن عائشة رضي الله عنها , و اختلف فيه عن الأوزاعي , فيم وقفت عليه من الأسانيد , فرواه عنه عبد الرزاق في مصنفه (كتاب الصلاة , باب في كم تصلي المرأة من الثياب ) فقال عن الأوزاعي , عن مكحول , عمّن سمع عائشة , ورواه ابن أبي شيبة في المصنف ( كتاب صلاة التطوع , باب المرأة في ثوب تصلي ) عن عيسى بن يونس عن الأوزاعي , عن مكحول , قال : سألت عائشة , في كم تصلي المرأة ؟ , فقالت : ائت عليا فاسأله .. الحديث , ولا أظن رواية عيسى بن يونس هي الصواب , وإن كان عيسى مقدم جدا في الأوزاعي , فلعل الوهم من ابن أبي شيبة , لأمور , أولا : لم يقل أحد من أهل العلم بسماع مكحول من عائشة , فضلا عن أحد من الصحابة , فروايته عن الصحابة مرسلة  , أنظر جامع التحصيل ص443, فهذا يؤيد رواية عبد الرزاق , ثانيا : لماذا تحيل عائشة السائل في مثل هذا , فهي أعلم بحال النساء في هذا ! , كما أن الروايات الأصحّ عنها , أنه ورد من فعلها أنها قامت تصلي في درع و خمار , وهذا أصحّ عنها , أنظر مصنف ابن أبي شيبة ( كتاب الصلاة , باب المرأة في ثوب تصلي )  والله أعلم .   </w:t>
      </w:r>
    </w:p>
  </w:footnote>
  <w:footnote w:id="109">
    <w:p w:rsidR="001000E8" w:rsidRPr="007F795F" w:rsidRDefault="001000E8" w:rsidP="00903F39">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وإن لم تصرّح به الرواية , ولكن هذا المقال لا يكون غالبا إلا عند مقام عظيم , والله أعلم .</w:t>
      </w:r>
    </w:p>
  </w:footnote>
  <w:footnote w:id="11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الإمام أحمد في فضائل الصحابة , فضائل فاطمة بنت رسول الله صلّى الله عليه وسلّم , و الحاكم في مستدركه , كتاب معرفة الصحابة و منهم خديجة بنت خويلد ح 4919 , من حديث سعد بن ابراهيم بن سعد بن ابراهيم بن عبد الرحمن بن عوف , عن أبيه , عن صالح بن كيسان , عن الزهري , عن عروة , عن عائشة رضي الله تعالى عنها به , وهذا اسناد صحيح جليل , وقد وقع في نسخة الفضائل التي بين أيدينا سقط في الإسناد , ففيه : عن صالح أن عائشة , مباشرة , و أخرجه الحاكم تاما , وأنظر تعليق المحقق عليه /</w:t>
      </w:r>
    </w:p>
  </w:footnote>
  <w:footnote w:id="111">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يعني قواعد أهل العلم بالحديث في قبول الأخبار </w:t>
      </w:r>
    </w:p>
  </w:footnote>
  <w:footnote w:id="11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الاستئذان , باب من ناجى بين يدي الناس . صحيح مسلم , كتاب فضائل الصحابة , باب فضائل فاطمة بنت رسول الله صلّى الله عليه وسلّم .</w:t>
      </w:r>
    </w:p>
  </w:footnote>
  <w:footnote w:id="113">
    <w:p w:rsidR="001000E8" w:rsidRPr="007F795F" w:rsidRDefault="001000E8" w:rsidP="00626104">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إذ لما توفي النبيّ صلّى الله عليه وسلم , طالبت فاطمة رضي الله عنها بميراثها من أبي بكر رضي الله تعالى عنه , كما أخرج البخاري في كتاب المناقب , باب مناقب قرابة رسول الله صلّى الله عليه وسلم من حديث عروة بن الزبير ، عن عائشة ، أن فاطمة ، عليها السلام ، أرسلت إلى أبي بكر تسأله ميراثها من النبي صلى الله عليه وسلم فيما أفاء الله على رسوله صلى الله عليه وسلم ، تطلب صدقة النبي صلى الله عليه وسلم التي بالمدينة وفدك ، وما بقي من خمس خيبر ، فقال أبو بكر : إن رسول الله صلى الله عليه وسلم ، قال : " لا نورث ما تركنا فهو صدقة ، إنما يأكل آل محمد من هذا المال ، يعني مال الله ، ليس لهم أن يزيدوا على المأكل " ، وإني والله لا أغير شيئا من صدقات النبي صلى الله عليه وسلم التي كانت عليها في عهد النبي صلى الله عليه وسلم ، ولأعملن فيها بما عمل فيها رسول الله صلى الله عليه وسلم ، فتشهد علي ثم قال : إنا قد عرفنا يا أبا بكر فضيلتك ، وذكر قرابتهم من رسول الله صلى الله عليه وسلم وحقهم ، فتكلم أبو بكر فقال : والذي نفسي بيده ، لقرابة رسول الله صلى الله عليه وسلم أحب إلي أن أصل من قرابتي .ا.هـ فنسجت الشيعة حول هذه القصة قصص واهية و أباطيل حول ظلم أبي بكر و عمر لآل البيت و خاصّة فاطمة عليها السلام , وأنهما ضرباها و كادا أن يقتلاها بسبب ذلك , إلخ من هذه الأباطيل التي لا أصل لها , وما عندنا أهل السنة قد سقته لك .</w:t>
      </w:r>
    </w:p>
  </w:footnote>
  <w:footnote w:id="114">
    <w:p w:rsidR="001000E8" w:rsidRPr="007F795F" w:rsidRDefault="001000E8" w:rsidP="00CD066D">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الحاكم في مستدركه , كتاب فضائل الصحابة ذكر مناقب فاطمة بنت رسول الله صلّى الله عليه وسلم , ح 4820 , من حديث محمد بن إسحاق ، عن يحيى بن عباد بن عبد الله بن الزبير ، عن أبيه ، عن عائشة رضي الله عنها به , وهذا اسناد جيّد , وأعلّه الشيخ مقبل رحمه الله , بتدليس محمد بن اسحاق إذ لم يصرّح بالسماع من يحيى بن عباد , والحديث له شاهد من حديث  ، يزيد بن زريع ، حدثنا روح بن القاسم ، عن عمرو بن دينار قال : قالت عائشة : " ما رأيت أحدا قط أصدق من فاطمة غير أبيها ، وكان بينهما شيء فقالت : يا رسول الله سلها ؛ فإنها لا تكذب " , أخرجه أبو يعلى في مسنده , و الطبراني في الأوسط  ح2721 , وهو إسناد صحيح إلا أنه منقطع , فعمرو بن دينار لم يسمع من عائشة رضي الله عنها , فهذا اسناد مختلف , مخرج آخر , فالأثر صحيح إن شاء الله .</w:t>
      </w:r>
    </w:p>
  </w:footnote>
  <w:footnote w:id="11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الدلّ هو استقامة السيرة و حسن السلوك و الهيئة و الوقار .</w:t>
      </w:r>
    </w:p>
  </w:footnote>
  <w:footnote w:id="116">
    <w:p w:rsidR="001000E8" w:rsidRPr="007F795F" w:rsidRDefault="001000E8" w:rsidP="00D5337C">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الترمذي , أبواب المناقب عن رسول الله باب ما جاء في فاطمة  , أبو داود  كتاب الأدب , ابواب النوم , باب ما جاء في القيام , وقال الترمذي حسن صحيح غريب , وفي بعض النسخ حسن غريب من هذا الوجه , وقد روي هذا الحديث من غير وجه عن عائشة ا.هـ. يعني القصة التي فيه , فهي في الصحيحين كما تقدّم , أما أول الحديث , فهذا لم يخرّجاه , واسناد الترمذي و أبو داود , : من طريق عثمان بن عمر قال : أخبرنا إسرائيل ، عن ميسرة بن حبيب ، عن المنهال بن عمرو ، عن عائشة بنت طلحة ، عن عائشة أم المؤمنين , وهذا اسناد صحيح , رجاله موثقون غير المنهال , وقد وثقه النسائي , و ابن معين , إلا أنه يخشى من تفرد عثمان بن عمر به , وهو ثقة , لذلك قال عنه الترمذي غريب , وأظنّ لذلك لم يخرجاه في الصحيحين بهذا اللفظ .</w:t>
      </w:r>
    </w:p>
  </w:footnote>
  <w:footnote w:id="117">
    <w:p w:rsidR="001000E8" w:rsidRPr="007F795F" w:rsidRDefault="001000E8" w:rsidP="007E3A02">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الهبة وفضلها والتحريض عليها , باب من أهدى إلى صاحبه وتحرى بعض نسائه دون بعض , صحيح مسلم , كتاب فضائل الصحابة رضي الله تعالى عنهم, باب في فضل عائشة رضي الله تعالى عنها , وهذا لفظ مسلم , من حديث الزهري عن محمد بن عبد الرحمن بن الحارث بن هشام , عن عائشة به .</w:t>
      </w:r>
    </w:p>
  </w:footnote>
  <w:footnote w:id="118">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يحتج الشيعة , هداهم الله , بهذه اللفظة على الصديق و عائشة , بأن هذا تشبيه من النبيّ صلّى الله عليه وسلّم لهما بسوء الخلق , وها هو الحديث أمامك أيها القاريء الكريم , فلتقرأه مائة مرة , فهل هناك ما يوحي بذلك ؟</w:t>
      </w:r>
    </w:p>
  </w:footnote>
  <w:footnote w:id="11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أحمد , حديث 24986 , أبو داود حديث 4898 , وعند أبي داود أن التي جائت عائشة هي زينب , وهي رواية معاذ بن معاذ العنبري , و أزهر السمان , ولعلها هي الأرجح , إلا أن الحديث منكر .</w:t>
      </w:r>
    </w:p>
  </w:footnote>
  <w:footnote w:id="120">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تفسير ابن كثير 4/119</w:t>
      </w:r>
    </w:p>
  </w:footnote>
  <w:footnote w:id="121">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النسائي في الكبرى 8866 , ابن ماجة 1981 , البخاري في الأدب المفرد 558 , وصّحه الشيخ الألباني في الصحيحة 1862</w:t>
      </w:r>
    </w:p>
  </w:footnote>
  <w:footnote w:id="12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الصاعقة في نسف أباطيل و افتراءات الشيعة على أم المؤمنين عائشة  , ص177-119 ٍ</w:t>
      </w:r>
    </w:p>
  </w:footnote>
  <w:footnote w:id="123">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الشيعة و آل البيت , ص289 – 290 </w:t>
      </w:r>
    </w:p>
  </w:footnote>
  <w:footnote w:id="12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الفتن , باب الفتنة التي تموج كموج البحر .</w:t>
      </w:r>
    </w:p>
  </w:footnote>
  <w:footnote w:id="125">
    <w:p w:rsidR="001000E8" w:rsidRPr="007F795F" w:rsidRDefault="001000E8" w:rsidP="00A352C5">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الوضوء, باب وضع الماء عند الخلاء , صحيح مسلم  - كتاب فضائل الصحابة رضي الله تعالى عنهم , باب من فضائل عبد الله بن عباس رضي الله عنهما ,</w:t>
      </w:r>
    </w:p>
  </w:footnote>
  <w:footnote w:id="126">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هذا لم يأت في لفظ الصحيح ففي الصحيح بلفظ " اللهم فقهه في الدين " فقط , و أمّا لفظة " وعلّمه التأويل " فجائت في غير الصحيحين .</w:t>
      </w:r>
    </w:p>
  </w:footnote>
  <w:footnote w:id="127">
    <w:p w:rsidR="001000E8" w:rsidRPr="007F795F" w:rsidRDefault="001000E8" w:rsidP="0050589D">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المغازي , باب منزل النبي صلى الله عليه وسلم يوم الفتح</w:t>
      </w:r>
    </w:p>
  </w:footnote>
  <w:footnote w:id="128">
    <w:p w:rsidR="001000E8" w:rsidRPr="007F795F" w:rsidRDefault="001000E8" w:rsidP="00794C02">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أنظر على سبيل المثال صحيح البخاري  - كتاب الحج , باب من قلد القلائد بيده </w:t>
      </w:r>
    </w:p>
  </w:footnote>
  <w:footnote w:id="129">
    <w:p w:rsidR="001000E8" w:rsidRPr="007F795F" w:rsidRDefault="001000E8" w:rsidP="00760A0C">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كما سئلت عن لبس الحرير فأحالت السائلين عليه , صحيح البخاري  - كتاب اللباس ,  باب لبس الحرير وافتراشه للرجال , وقد ورد في رواية أخرى أن الذي سأل هو ابن عباس , ثم أحال الفتوى على عائشة .</w:t>
      </w:r>
    </w:p>
  </w:footnote>
  <w:footnote w:id="13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المغزي – باب وفد عبد قيس .</w:t>
      </w:r>
    </w:p>
  </w:footnote>
  <w:footnote w:id="131">
    <w:p w:rsidR="001000E8" w:rsidRPr="007F795F" w:rsidRDefault="001000E8" w:rsidP="00473379">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تفسير القرآن سورة البقرة -  باب ولولا إذ سمعتموه قلتم ما يكون لنا أن نتكلم بهذا , مختصرا , من طريق  يحيى القطان ، عن عمر بن سعيد بن أبي حسين ، قال : حدثني ابن أبي مليكة ، قال : استأذن ابن عباس قبل موتها على عائشة به , صحيح ابن حبان 16/7108 , أحمد 1/220 من طريق عبد الله بن عثمان بن خثيم ، عن ابن أبي مليكة ، قال : جاء عائشة عبد الله بن عباس به .</w:t>
      </w:r>
    </w:p>
  </w:footnote>
  <w:footnote w:id="13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مختار الصحاح ص8</w:t>
      </w:r>
    </w:p>
  </w:footnote>
  <w:footnote w:id="133">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أنظر صحيح البخاري – كتاب المغازي – باب حديث الإفك , صحيح مسلم – كتاب التوبة – باب في حديث الإفك و قبول توبة القاذف .</w:t>
      </w:r>
    </w:p>
  </w:footnote>
  <w:footnote w:id="13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يعني قوله إن لله و إنا إليه راجعون .</w:t>
      </w:r>
    </w:p>
  </w:footnote>
  <w:footnote w:id="135">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النور الآية 11</w:t>
      </w:r>
    </w:p>
  </w:footnote>
  <w:footnote w:id="13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زاد المعاد , ابن القيّم , 2\163-167</w:t>
      </w:r>
    </w:p>
  </w:footnote>
  <w:footnote w:id="13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الحصون المنيعة في براءة عائشة الصديقة بإتفاق أهل السنة و الشيعة , محمد عارف الدمشقي , ص20-21 .</w:t>
      </w:r>
    </w:p>
  </w:footnote>
  <w:footnote w:id="138">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موقف الشيعة الإثنى عشرية من الصحابة ص1270</w:t>
      </w:r>
    </w:p>
  </w:footnote>
  <w:footnote w:id="13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الآيات 11- 26</w:t>
      </w:r>
    </w:p>
  </w:footnote>
  <w:footnote w:id="140">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البقرة 214</w:t>
      </w:r>
    </w:p>
  </w:footnote>
  <w:footnote w:id="141">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آل عمران 140-141</w:t>
      </w:r>
    </w:p>
  </w:footnote>
  <w:footnote w:id="14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الأنفال 37</w:t>
      </w:r>
    </w:p>
  </w:footnote>
  <w:footnote w:id="143">
    <w:p w:rsidR="001000E8" w:rsidRPr="007F795F" w:rsidRDefault="001000E8" w:rsidP="00562A67">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أنظر صحيح مسلم – كتاب التوبة – باب في حديث الإفك و قبول توبة القاذف .</w:t>
      </w:r>
    </w:p>
    <w:p w:rsidR="001000E8" w:rsidRPr="007F795F" w:rsidRDefault="001000E8">
      <w:pPr>
        <w:pStyle w:val="a3"/>
        <w:rPr>
          <w:rFonts w:ascii="Traditional Arabic" w:hAnsi="Traditional Arabic" w:cs="Traditional Arabic"/>
          <w:sz w:val="28"/>
          <w:szCs w:val="28"/>
        </w:rPr>
      </w:pPr>
    </w:p>
  </w:footnote>
  <w:footnote w:id="14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الإيمان – باب علامة الإيمان حبّ الأنصار , من حديث عبادة بن الصامت رض الله عنه .</w:t>
      </w:r>
    </w:p>
  </w:footnote>
  <w:footnote w:id="145">
    <w:p w:rsidR="001000E8" w:rsidRPr="007F795F" w:rsidRDefault="001000E8" w:rsidP="00D77429">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أول حديث في مسند الإمام أحمد , من طريق اسماعيل بن أبي خالد عن قيس بن أبي حازم , عن أبي بكر الصديق أنه قام فحمد الله وأثنى عليه ، ثم قال : يا أيها الناس إنكم تقرؤون هذه الآية يا أيها الذين آمنوا عليكم أنفسكم لا يضركم من ضل إذا اهتديتم ، وإنا سمعنا رسول الله صلى الله عليه وسلم يقول : " إن الناس إذا رأوا المنكر فلم يغيروه أوشك أن يعمهم الله بعقابه " , وهو صحيح , وقد اختلف في وصله و إرساله و الموصول أصحّ .</w:t>
      </w:r>
    </w:p>
  </w:footnote>
  <w:footnote w:id="146">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أحاديث الأنبياء – باب قصة يأجوج و مأجوج , عن زينب بنت جحش ، رضي الله عنهن أن النبي صلى الله عليه وسلم ، دخل عليها فزعا يقول : " لا إله إلا الله ، ويل للعرب من شر قد اقترب ، فتح اليوم من ردم يأجوج ومأجوج مثل هذه " وحلق بإصبعه الإبهام والتي تليها ، قالت زينب بنت جحش فقلت يا رسول الله : أنهلك وفينا الصالحون ؟ قال : " نعم إذا كثر الخبث "</w:t>
      </w:r>
    </w:p>
  </w:footnote>
  <w:footnote w:id="14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زاد المعاد , 2/163 وبعدها </w:t>
      </w:r>
    </w:p>
  </w:footnote>
  <w:footnote w:id="148">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سيأتي الحديث عنها إن شاء الله في باب الشبهات </w:t>
      </w:r>
    </w:p>
  </w:footnote>
  <w:footnote w:id="149">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التحريم , </w:t>
      </w:r>
      <w:r w:rsidRPr="007F795F">
        <w:rPr>
          <w:rFonts w:ascii="Traditional Arabic" w:hAnsi="Traditional Arabic" w:cs="Traditional Arabic"/>
          <w:sz w:val="28"/>
          <w:szCs w:val="28"/>
          <w:rtl/>
          <w:lang w:bidi="ar-EG"/>
        </w:rPr>
        <w:t>الآيات من 1- 5</w:t>
      </w:r>
    </w:p>
  </w:footnote>
  <w:footnote w:id="150">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تيسير الكريم الرحمن ص656 , تفسير بن كثير 3/281</w:t>
      </w:r>
    </w:p>
  </w:footnote>
  <w:footnote w:id="151">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تفسير بن كثير 3/283</w:t>
      </w:r>
    </w:p>
  </w:footnote>
  <w:footnote w:id="15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تفسير بن كثير 3/283</w:t>
      </w:r>
    </w:p>
  </w:footnote>
  <w:footnote w:id="153">
    <w:p w:rsidR="001000E8" w:rsidRPr="007F795F" w:rsidRDefault="001000E8" w:rsidP="00F7514B">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سنن الترمذي  الجامع الصحيح  - الذبائح - أبواب صفة القيامة والرقائق والورع عن رسول الله صلى الله عليه -  باب , وقال حديث صحيح , سنن أبي داود  - كتاب الأدب -  باب في النهي عن البغي , من حديث أبي بكرة رضي الله عنه .</w:t>
      </w:r>
    </w:p>
  </w:footnote>
  <w:footnote w:id="15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تفسير بن كثير 3/283-284</w:t>
      </w:r>
    </w:p>
  </w:footnote>
  <w:footnote w:id="15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تفسير بن كثير 3/284</w:t>
      </w:r>
    </w:p>
  </w:footnote>
  <w:footnote w:id="156">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تفسير بن كثير 3/284</w:t>
      </w:r>
    </w:p>
  </w:footnote>
  <w:footnote w:id="15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فصلت الآيات من 19- 25</w:t>
      </w:r>
    </w:p>
  </w:footnote>
  <w:footnote w:id="158">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ص658</w:t>
      </w:r>
    </w:p>
  </w:footnote>
  <w:footnote w:id="159">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الأحزاب , الآية 30</w:t>
      </w:r>
    </w:p>
  </w:footnote>
  <w:footnote w:id="16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الزمر , الآية 65</w:t>
      </w:r>
    </w:p>
  </w:footnote>
  <w:footnote w:id="161">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الزخرف , الآية 81</w:t>
      </w:r>
    </w:p>
  </w:footnote>
  <w:footnote w:id="162">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تفسير بن كثير 3/498</w:t>
      </w:r>
    </w:p>
  </w:footnote>
  <w:footnote w:id="163">
    <w:p w:rsidR="001000E8" w:rsidRPr="007F795F" w:rsidRDefault="001000E8" w:rsidP="00102A60">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لم يستوعب البحث كلّ ما ورد من شبهات عن أم المؤمنين رضي الله عنها , لضيق المقام , لذلك انتقينا جملة من أهمّ هذه الشبه لردّها , ويأبى الله أن يكون الكمال إلا له سبحانه .</w:t>
      </w:r>
    </w:p>
  </w:footnote>
  <w:footnote w:id="16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والشبهة هي اشتباه الحقّ بالباطل , فلا يعرف .</w:t>
      </w:r>
    </w:p>
  </w:footnote>
  <w:footnote w:id="16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منهاج السنة 4/152-153</w:t>
      </w:r>
    </w:p>
  </w:footnote>
  <w:footnote w:id="16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سورة هود </w:t>
      </w:r>
    </w:p>
  </w:footnote>
  <w:footnote w:id="16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الأعراف</w:t>
      </w:r>
    </w:p>
  </w:footnote>
  <w:footnote w:id="168">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سورة الأنعام </w:t>
      </w:r>
    </w:p>
  </w:footnote>
  <w:footnote w:id="169">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منهاج السنة 4/140-142</w:t>
      </w:r>
    </w:p>
  </w:footnote>
  <w:footnote w:id="170">
    <w:p w:rsidR="001000E8" w:rsidRPr="007F795F" w:rsidRDefault="001000E8" w:rsidP="00F62D5A">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الحيض – باب مباشرة الحائض , صحيح مسلم  - كتاب الحيض -  باب مباشرة الحائض فوق الإزار</w:t>
      </w:r>
    </w:p>
  </w:footnote>
  <w:footnote w:id="171">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صحيح مسلم – كتاب العتق – باب فضل العتق </w:t>
      </w:r>
    </w:p>
  </w:footnote>
  <w:footnote w:id="17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لسان العرب 1/116</w:t>
      </w:r>
    </w:p>
  </w:footnote>
  <w:footnote w:id="173">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لسان العرب 1/116</w:t>
      </w:r>
    </w:p>
  </w:footnote>
  <w:footnote w:id="174">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فتح الباري 1/404</w:t>
      </w:r>
    </w:p>
  </w:footnote>
  <w:footnote w:id="175">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النور الآية 31</w:t>
      </w:r>
    </w:p>
  </w:footnote>
  <w:footnote w:id="176">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طه الآية 18</w:t>
      </w:r>
    </w:p>
  </w:footnote>
  <w:footnote w:id="17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صحيح البخاري – كتاب الصوم – باب المباشرة للصائم </w:t>
      </w:r>
    </w:p>
  </w:footnote>
  <w:footnote w:id="178">
    <w:p w:rsidR="001000E8" w:rsidRPr="007F795F" w:rsidRDefault="001000E8" w:rsidP="006E47FC">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صحيح مسلم  - كتاب صلاة العيدين -  باب الرخصة في اللعب الذي لا معصية فيه في أيام العيد </w:t>
      </w:r>
    </w:p>
  </w:footnote>
  <w:footnote w:id="17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4/380</w:t>
      </w:r>
    </w:p>
  </w:footnote>
  <w:footnote w:id="18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سنن الترمذي حديث 3690</w:t>
      </w:r>
    </w:p>
  </w:footnote>
  <w:footnote w:id="181">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السنن الكبرى للنسائي ح 4236 , أبوداود ح 4923</w:t>
      </w:r>
    </w:p>
  </w:footnote>
  <w:footnote w:id="182">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السنن الكبرى للنسائي ح 8902 , وقال ابن حجر اسناده صحيح </w:t>
      </w:r>
    </w:p>
  </w:footnote>
  <w:footnote w:id="183">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فتح الباري 2/444 , ط. السلفية .</w:t>
      </w:r>
    </w:p>
  </w:footnote>
  <w:footnote w:id="18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السير 2/167</w:t>
      </w:r>
    </w:p>
  </w:footnote>
  <w:footnote w:id="18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المنار المنيف ص 51</w:t>
      </w:r>
    </w:p>
  </w:footnote>
  <w:footnote w:id="18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لسان العرب 2/586</w:t>
      </w:r>
    </w:p>
  </w:footnote>
  <w:footnote w:id="187">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المصدر السابق </w:t>
      </w:r>
    </w:p>
  </w:footnote>
  <w:footnote w:id="188">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الأدب المفرد حديث 120</w:t>
      </w:r>
    </w:p>
  </w:footnote>
  <w:footnote w:id="18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يعني للثقات , هذا ما يظهر لديّ , بالتتبع فيمن قال فيهم البخاري " مقارب الحديث " وهي عبارة تفيد الراوي كثيرا , وتحتاج إلى مزيد بحث , فالله المستعان .</w:t>
      </w:r>
    </w:p>
  </w:footnote>
  <w:footnote w:id="190">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علل الترمذي الكبير ص29</w:t>
      </w:r>
    </w:p>
  </w:footnote>
  <w:footnote w:id="191">
    <w:p w:rsidR="001000E8" w:rsidRPr="007F795F" w:rsidRDefault="001000E8" w:rsidP="00917E1D">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الكامل في الضعفاء ص 1591</w:t>
      </w:r>
    </w:p>
  </w:footnote>
  <w:footnote w:id="192">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تهذيب التهذيب 7/422</w:t>
      </w:r>
    </w:p>
  </w:footnote>
  <w:footnote w:id="193">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حديث 4548</w:t>
      </w:r>
    </w:p>
  </w:footnote>
  <w:footnote w:id="19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تهذيب التهذيب 4/153</w:t>
      </w:r>
    </w:p>
  </w:footnote>
  <w:footnote w:id="19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كتاب النكاح – باب : ما قالوا الجارية يطاف و يشوّف بها</w:t>
      </w:r>
    </w:p>
  </w:footnote>
  <w:footnote w:id="19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ميزان الاعتدال للذهبي </w:t>
      </w:r>
      <w:r w:rsidRPr="007F795F">
        <w:rPr>
          <w:rFonts w:ascii="Traditional Arabic" w:hAnsi="Traditional Arabic" w:cs="Traditional Arabic"/>
          <w:sz w:val="28"/>
          <w:szCs w:val="28"/>
          <w:rtl/>
          <w:lang w:bidi="ar-EG"/>
        </w:rPr>
        <w:t>5/201</w:t>
      </w:r>
    </w:p>
  </w:footnote>
  <w:footnote w:id="197">
    <w:p w:rsidR="001000E8" w:rsidRPr="007F795F" w:rsidRDefault="001000E8" w:rsidP="00617CA2">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السنن الكبرى للنسائي  - كتاب الطهارة - كيف تمسح المرأة رأسها -</w:t>
      </w:r>
    </w:p>
  </w:footnote>
  <w:footnote w:id="198">
    <w:p w:rsidR="001000E8" w:rsidRPr="007F795F" w:rsidRDefault="001000E8" w:rsidP="00617CA2">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4/2136</w:t>
      </w:r>
    </w:p>
  </w:footnote>
  <w:footnote w:id="199">
    <w:p w:rsidR="001000E8" w:rsidRPr="007F795F" w:rsidRDefault="001000E8" w:rsidP="00617CA2">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تهذيب التهذيب 6/422</w:t>
      </w:r>
    </w:p>
  </w:footnote>
  <w:footnote w:id="200">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تفسير بن كثير 3/293 , تفسير القرطبي 12/197</w:t>
      </w:r>
    </w:p>
  </w:footnote>
  <w:footnote w:id="201">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النور , الآية 30-31</w:t>
      </w:r>
    </w:p>
  </w:footnote>
  <w:footnote w:id="202">
    <w:p w:rsidR="001000E8" w:rsidRPr="007F795F" w:rsidRDefault="001000E8" w:rsidP="00681F40">
      <w:pPr>
        <w:adjustRightInd w:val="0"/>
        <w:spacing w:after="0" w:line="240" w:lineRule="auto"/>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5 / 531</w:t>
      </w:r>
      <w:r w:rsidRPr="007F795F">
        <w:rPr>
          <w:rFonts w:ascii="Traditional Arabic" w:hAnsi="Traditional Arabic" w:cs="Traditional Arabic"/>
          <w:sz w:val="28"/>
          <w:szCs w:val="28"/>
          <w:rtl/>
        </w:rPr>
        <w:t xml:space="preserve"> , </w:t>
      </w:r>
      <w:r w:rsidRPr="007F795F">
        <w:rPr>
          <w:rFonts w:ascii="Traditional Arabic" w:hAnsi="Traditional Arabic" w:cs="Traditional Arabic"/>
          <w:sz w:val="28"/>
          <w:szCs w:val="28"/>
          <w:rtl/>
          <w:lang w:bidi="ar-EG"/>
        </w:rPr>
        <w:t xml:space="preserve">قال المجلسى فى المرآة" ج 20، ص: 368 : صحيح </w:t>
      </w:r>
    </w:p>
  </w:footnote>
  <w:footnote w:id="203">
    <w:p w:rsidR="001000E8" w:rsidRPr="007F795F" w:rsidRDefault="001000E8" w:rsidP="00F81D6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المستدرك على الصحيحين للحاكم  - كتاب معرفة الصحابة رضي الله عنهم -  ذكر سراري رسول الله صلى الله عليه وسلم فأولهن مارية القبطية</w:t>
      </w:r>
    </w:p>
  </w:footnote>
  <w:footnote w:id="20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الطبقات الكبرى لابن سعد , ذكر إبراهيم ابن رسول الله صلى الله عليه وسلم تسليما</w:t>
      </w:r>
    </w:p>
  </w:footnote>
  <w:footnote w:id="205">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الآحاد و المثاني , ومن ذكر مارية أم إبراهيم ابن النبي صلى الله عليه وسلم</w:t>
      </w:r>
    </w:p>
  </w:footnote>
  <w:footnote w:id="20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لله ثم للتاريخ ص91</w:t>
      </w:r>
    </w:p>
  </w:footnote>
  <w:footnote w:id="207">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لله ثمّ للتاريخ ص80</w:t>
      </w:r>
    </w:p>
  </w:footnote>
  <w:footnote w:id="208">
    <w:p w:rsidR="001000E8" w:rsidRPr="007F795F" w:rsidRDefault="001000E8" w:rsidP="0013272F">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مسلم  - كتاب صفة القيامة والجنة والنار- باب تحريش الشيطان وبعثه سراياه لفتنة الناس وأنه مع كل إنسان -</w:t>
      </w:r>
    </w:p>
  </w:footnote>
  <w:footnote w:id="209">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2/356</w:t>
      </w:r>
    </w:p>
  </w:footnote>
  <w:footnote w:id="210">
    <w:p w:rsidR="001000E8" w:rsidRPr="007F795F" w:rsidRDefault="001000E8" w:rsidP="00F73F23">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فرض الخمس - باب ما جاء في بيوت أزواج النبي صلى الله عليه وسلم -</w:t>
      </w:r>
    </w:p>
  </w:footnote>
  <w:footnote w:id="211">
    <w:p w:rsidR="001000E8" w:rsidRPr="007F795F" w:rsidRDefault="001000E8" w:rsidP="00367F5E">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بدء الخلق -  باب صفة إبليس وجنوده -</w:t>
      </w:r>
    </w:p>
  </w:footnote>
  <w:footnote w:id="212">
    <w:p w:rsidR="001000E8" w:rsidRPr="007F795F" w:rsidRDefault="001000E8" w:rsidP="00E731ED">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المناقب - باب نسبة اليمن إلى إسماعيل -</w:t>
      </w:r>
    </w:p>
  </w:footnote>
  <w:footnote w:id="213">
    <w:p w:rsidR="001000E8" w:rsidRPr="007F795F" w:rsidRDefault="001000E8" w:rsidP="00AD17A1">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الفتن -  باب قول النبي صلى الله عليه وسلم : " الفتنة من المشرق -</w:t>
      </w:r>
    </w:p>
  </w:footnote>
  <w:footnote w:id="214">
    <w:p w:rsidR="001000E8" w:rsidRPr="007F795F" w:rsidRDefault="001000E8" w:rsidP="00B068D5">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الفتن - باب قول النبي صلى الله عليه وسلم : " الفتنة من -</w:t>
      </w:r>
    </w:p>
  </w:footnote>
  <w:footnote w:id="215">
    <w:p w:rsidR="001000E8" w:rsidRPr="007F795F" w:rsidRDefault="001000E8" w:rsidP="00456D57">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 كتاب الفتن وأشراط الساعة - باب الفتنة من المشرق من حيث يطلع قرنا الشيطان -</w:t>
      </w:r>
    </w:p>
  </w:footnote>
  <w:footnote w:id="21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موطأ مالك – كتاب الاستئذان – باب ما جاء في المشرق </w:t>
      </w:r>
    </w:p>
  </w:footnote>
  <w:footnote w:id="21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أنظر فتح الباري 13/45-47</w:t>
      </w:r>
    </w:p>
  </w:footnote>
  <w:footnote w:id="218">
    <w:p w:rsidR="001000E8" w:rsidRPr="007F795F" w:rsidRDefault="001000E8" w:rsidP="001D7484">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الغسل -  باب الغسل بالصاع ونحوه -</w:t>
      </w:r>
    </w:p>
  </w:footnote>
  <w:footnote w:id="219">
    <w:p w:rsidR="001000E8" w:rsidRPr="007F795F" w:rsidRDefault="001000E8" w:rsidP="00A267EE">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مسلم  - كتاب الحيض -  باب القدر المستحب من الماء في غسل الجنابة  -</w:t>
      </w:r>
    </w:p>
  </w:footnote>
  <w:footnote w:id="220">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فتح الباري 1/365</w:t>
      </w:r>
    </w:p>
  </w:footnote>
  <w:footnote w:id="221">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أنظر المغني 1/96 , ط.بيت الأفكار الدولية .</w:t>
      </w:r>
    </w:p>
  </w:footnote>
  <w:footnote w:id="22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سير أعلام النبلاء 5/167</w:t>
      </w:r>
    </w:p>
  </w:footnote>
  <w:footnote w:id="223">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فتح الباري 1/365</w:t>
      </w:r>
    </w:p>
  </w:footnote>
  <w:footnote w:id="224">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حديث 175</w:t>
      </w:r>
    </w:p>
  </w:footnote>
  <w:footnote w:id="225">
    <w:p w:rsidR="001000E8" w:rsidRPr="007F795F" w:rsidRDefault="001000E8" w:rsidP="00030DF0">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الشهادات -  باب الشهادة على الأنساب  , صحيح مسلم  - كتاب الرضاع -  باب إنما الرضاعة من المجاعة -</w:t>
      </w:r>
    </w:p>
  </w:footnote>
  <w:footnote w:id="226">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وهذا اللحديث أيضا , مما وجدته قد استدركوه على أمّ المؤمنين , و أنها كانت تدخل عليها الرجال , حتى في عهد النبيّ صلّى الله عليه وسلّم , قبّحهم الله ,وها هو متن الحديث , و فيه أنها اعتذرت أنه أخيها من الرضاعة , فهل لم يقبل رسول الله صلّى الله عليه وسلّم عذرها ؟ , فما لهؤلاء كيف يحكمون !!</w:t>
      </w:r>
    </w:p>
  </w:footnote>
  <w:footnote w:id="227">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مسند أحمد حديث 25291, ط. الحديث</w:t>
      </w:r>
    </w:p>
  </w:footnote>
  <w:footnote w:id="228">
    <w:p w:rsidR="001000E8" w:rsidRPr="007F795F" w:rsidRDefault="001000E8" w:rsidP="00417E0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 كتاب الرضاع -  باب التحريم بخمس رضعات -</w:t>
      </w:r>
    </w:p>
  </w:footnote>
  <w:footnote w:id="229">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غوث المكدود بتخريج منتقى ابن الجارود , حديث 690</w:t>
      </w:r>
    </w:p>
  </w:footnote>
  <w:footnote w:id="230">
    <w:p w:rsidR="001000E8" w:rsidRPr="007F795F" w:rsidRDefault="001000E8" w:rsidP="00DD6BD0">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 كتاب السلام - باب لكل داء دواء واستحباب التداوي -</w:t>
      </w:r>
    </w:p>
  </w:footnote>
  <w:footnote w:id="231">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بتصرف من تفسير ابن كثير 3/294</w:t>
      </w:r>
    </w:p>
  </w:footnote>
  <w:footnote w:id="23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لسان العرب 5/616 </w:t>
      </w:r>
    </w:p>
  </w:footnote>
  <w:footnote w:id="233">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موطأ مالك , ص373, كتاب الرضاع – باب رضاع الصغير , ط.كتاب الشعب</w:t>
      </w:r>
    </w:p>
  </w:footnote>
  <w:footnote w:id="234">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يعني يصب اللبن في إناء ثمّ يشرب .</w:t>
      </w:r>
    </w:p>
  </w:footnote>
  <w:footnote w:id="235">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مجموع الفتاوى لابن تيمية 34/39</w:t>
      </w:r>
    </w:p>
  </w:footnote>
  <w:footnote w:id="236">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Style w:val="a4"/>
          <w:rFonts w:ascii="Traditional Arabic" w:hAnsi="Traditional Arabic" w:cs="Traditional Arabic"/>
          <w:b/>
          <w:bCs/>
          <w:sz w:val="28"/>
          <w:szCs w:val="28"/>
          <w:rtl/>
        </w:rPr>
        <w:t>( زاد المعاد 4 \257 وما بعدها)</w:t>
      </w:r>
    </w:p>
  </w:footnote>
  <w:footnote w:id="23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أحمد 24195 ط. الحديث , ابن حبّان 6732 ,  ابن عدي 4/1627 , وغيرهم , كلهم من طريق اسماعيل بن أبي خالد عن قيس بن أبي حازم  عن عائشة رضي الله عنها , واسناده صحيح .</w:t>
      </w:r>
    </w:p>
  </w:footnote>
  <w:footnote w:id="238">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البيهقي في الدلائل 2741 ط. الحديث , ابن أبي شيبة في المصنف 34724 , وغيرهما , من طريق هشام بن عروة عن أبيه عن عائشة , واسناده صحيح .</w:t>
      </w:r>
    </w:p>
  </w:footnote>
  <w:footnote w:id="239">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يراجع للأهمية , </w:t>
      </w:r>
      <w:r w:rsidRPr="007F795F">
        <w:rPr>
          <w:rFonts w:ascii="Traditional Arabic" w:hAnsi="Traditional Arabic" w:cs="Traditional Arabic"/>
          <w:sz w:val="28"/>
          <w:szCs w:val="28"/>
          <w:rtl/>
          <w:lang w:bidi="ar-EG"/>
        </w:rPr>
        <w:t>منهاج السنّة النبوية 4/144 .</w:t>
      </w:r>
    </w:p>
  </w:footnote>
  <w:footnote w:id="24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المصدر السابق</w:t>
      </w:r>
    </w:p>
  </w:footnote>
  <w:footnote w:id="241">
    <w:p w:rsidR="001000E8" w:rsidRPr="007F795F" w:rsidRDefault="001000E8" w:rsidP="00AA0C4B">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يقول بعض أهل التشيع أن عائشة لعنت عمرو بن العاص , كما ورد به مصرحا في المستدرك , وهذا من فحشها , ونقول أنّ هذا من سوؤ فهمكم أنتم , فهي لعنته لأنها ظنت أنه كذب , ولعل عمرو قتل رجلا بهذه الصفة في مصر فظنّ أنه هو , و ظنت عائشة أنه كذب , فلعنته لذلك , كما فعل ابن عمر مع ابنه في الحديث الذي أخرجه البخاري و مسلم من طريق ابن شهاب ، قال : أخبرني سالم بن عبد الله ، أن عبد الله بن عمر قال : سمعت رسول الله صلى الله عليه وسلم يقول : " لا تمنعوا نساءكم المساجد إذا استأذنكم إليها " قال : فقال بلال بن عبد الله : والله لنمنعهن ، قال : فأقبل عليه عبد الله : فسبه سبا سيئا ما سمعته سبه مثله قط وقال : " أخبرك عن رسول الله صلى الله عليه وسلم وتقول : والله لنمنعهن " , ورد في طريق الأوسط للطبراني أنه قال له , لعنك الله , ثلاثا , لأنه يخالف أمر رسول الله صلّى الله عليه وسلّم , و هذه الكلمة من الكلمات التي تطلق و لا يراد معناها أحيانا عند العرب , فهو من هذا الباب , لا من باب  اللعن المنهي عنه في الحديث " لعن المؤمن كقتله " , كما قال عمر بن الخطّاب لحاطب ابن أبي بلتعة " دعني أضرب عنق هذا المنافق " فلم يزجره النبيّ صلّى الله عليه وسلّم , لنه علم ما به من غضب لله و رسوله , وأنه لا يتعمد ذلك ابتداءا بلا مبرّر , وهذا هو الظنّ بها , وبغيرها من الصحابة ممن قالوا مثل هذه الكلمة أو أشدّ .</w:t>
      </w:r>
    </w:p>
  </w:footnote>
  <w:footnote w:id="242">
    <w:p w:rsidR="001000E8" w:rsidRPr="007F795F" w:rsidRDefault="001000E8" w:rsidP="009D2D5F">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أخرجه الحاكم في مستدركه المستدرك على الصحيحين للحاكم  - كتاب معرفة الصحابة رضي الله عنهم - ذكر الصحابيات من أزواج رسول الله صلى الله عليه وسلم وغيرهن – من طريق قتيبة بن سعيد ، ثنا جرير ، عن الأعمش ، عن أبي وائل ، عن مسروق ، قال : قالت لي عائشة , وأخرجه البيهقي في الدلائل ,ح 2779 , من طريق الحكم بن عتيبة , وابن أبي السفر , عن الشعبي , عن عائشة , وهذا أثر صحيح .</w:t>
      </w:r>
    </w:p>
  </w:footnote>
  <w:footnote w:id="243">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أنساب الأشراف 3/46</w:t>
      </w:r>
    </w:p>
  </w:footnote>
  <w:footnote w:id="244">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ابن أبي شيبة في المصنف حديث 37820</w:t>
      </w:r>
    </w:p>
  </w:footnote>
  <w:footnote w:id="245">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المصنف لابن أبي شيبة حديث 37822</w:t>
      </w:r>
    </w:p>
  </w:footnote>
  <w:footnote w:id="24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الحجرات الآية 9-10</w:t>
      </w:r>
    </w:p>
  </w:footnote>
  <w:footnote w:id="24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وقد كفانا الحجّة بن تيميّة  رحمه الله , مؤونة الردَ عليها في كتابه منهاج السنة النبوية.</w:t>
      </w:r>
    </w:p>
  </w:footnote>
  <w:footnote w:id="248">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التحريم الآية 3-4</w:t>
      </w:r>
    </w:p>
  </w:footnote>
  <w:footnote w:id="249">
    <w:p w:rsidR="001000E8" w:rsidRPr="007F795F" w:rsidRDefault="001000E8" w:rsidP="00F730AA">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أخرجه النسائي في الصغرى , كتاب عشرة النساء – باب الغيرة , وقال الحافظ في الفتح (9/376) اسناده صحيح , وذكر ابن كثير في التفسير اسنادا آخر و صحّحه لهذا الحديث من مسند الهيثم بن كليب فراجعه (4/386) , و أنظر المراسيل لأبي داود ص320 , ط.دار الصميعي.</w:t>
      </w:r>
    </w:p>
  </w:footnote>
  <w:footnote w:id="250">
    <w:p w:rsidR="001000E8" w:rsidRPr="007F795F" w:rsidRDefault="001000E8" w:rsidP="002F6ABA">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تفسير القرآن -  باب يا أيها النبي لم تحرم ما أحل الله لك تبتغي , صحيح مسلم  - كتاب الطلاق - باب وجوب الكفارة على من حرم امرأته  -</w:t>
      </w:r>
    </w:p>
  </w:footnote>
  <w:footnote w:id="251">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بقل حلو الطعم له رائحة</w:t>
      </w:r>
    </w:p>
  </w:footnote>
  <w:footnote w:id="252">
    <w:p w:rsidR="001000E8" w:rsidRPr="007F795F" w:rsidRDefault="001000E8" w:rsidP="002F6ABA">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الحيل -  باب ما يكره من احتيال المرأة مع الزوج والضرائر</w:t>
      </w:r>
    </w:p>
  </w:footnote>
  <w:footnote w:id="253">
    <w:p w:rsidR="001000E8" w:rsidRPr="007F795F" w:rsidRDefault="001000E8" w:rsidP="00FA57A7">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تفسير القرآن -  باب تبتغي مرضاة أزواجك , صحيح مسلم كتاب الطلاق – باب في الإيلاء</w:t>
      </w:r>
    </w:p>
  </w:footnote>
  <w:footnote w:id="25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يقصد التي تحث على التوبة و الاستغفار و عمل الصالحات ليتوب الله على صاحب الذنب </w:t>
      </w:r>
    </w:p>
  </w:footnote>
  <w:footnote w:id="255">
    <w:p w:rsidR="001000E8" w:rsidRPr="007F795F" w:rsidRDefault="001000E8" w:rsidP="00254325">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منهاج السنة 4/142-143</w:t>
      </w:r>
    </w:p>
  </w:footnote>
  <w:footnote w:id="256">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الأحزاب الآية 33</w:t>
      </w:r>
    </w:p>
  </w:footnote>
  <w:footnote w:id="257">
    <w:p w:rsidR="001000E8" w:rsidRPr="007F795F" w:rsidRDefault="001000E8" w:rsidP="00521A1A">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الإيمان - باب وإن طائفتان من المؤمنين اقتتلوا فأصلحوا بينهما فسماهم المؤمنين</w:t>
      </w:r>
    </w:p>
  </w:footnote>
  <w:footnote w:id="258">
    <w:p w:rsidR="001000E8" w:rsidRPr="007F795F" w:rsidRDefault="001000E8" w:rsidP="0025609C">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 كتاب الإيمان - باب بيان قوله تعالى : وإن تبدوا ما في أنفسكم أو</w:t>
      </w:r>
    </w:p>
  </w:footnote>
  <w:footnote w:id="259">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 xml:space="preserve">فشتان بين المجتهد و المتعمد , وهذا هو ما يعتقده الشيعة في أم المؤمنين أنها كانت عامدة قتال عليّ – عليه السلام - </w:t>
      </w:r>
    </w:p>
  </w:footnote>
  <w:footnote w:id="260">
    <w:p w:rsidR="001000E8" w:rsidRPr="007F795F" w:rsidRDefault="001000E8" w:rsidP="00991290">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صحيح البخاري  - كتاب الحج -  فضائل المدينة -  باب : المدينة تنفي الخبث</w:t>
      </w:r>
    </w:p>
  </w:footnote>
  <w:footnote w:id="261">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مناهج السنة 4/144-146 بتصرف يسير .</w:t>
      </w:r>
    </w:p>
  </w:footnote>
  <w:footnote w:id="262">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التحريم الآية 10</w:t>
      </w:r>
    </w:p>
  </w:footnote>
  <w:footnote w:id="263">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منهاج السنة النبوية 4/156-158</w:t>
      </w:r>
    </w:p>
  </w:footnote>
  <w:footnote w:id="264">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سورة الأحزاب الآية 32-33</w:t>
      </w:r>
    </w:p>
  </w:footnote>
  <w:footnote w:id="265">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تفسير بن كثير 3/399</w:t>
      </w:r>
    </w:p>
  </w:footnote>
  <w:footnote w:id="266">
    <w:p w:rsidR="001000E8" w:rsidRPr="007F795F" w:rsidRDefault="001000E8" w:rsidP="00CE0702">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مسلم  - كتاب فضائل الصحابة رضي الله تعالى عنهم -  باب من فضائل علي بن أبي طالب رضي الله عنه -</w:t>
      </w:r>
    </w:p>
  </w:footnote>
  <w:footnote w:id="267">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هود , الآية 73</w:t>
      </w:r>
    </w:p>
  </w:footnote>
  <w:footnote w:id="268">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سورة القصص , الآية 29</w:t>
      </w:r>
    </w:p>
  </w:footnote>
  <w:footnote w:id="269">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الصاعقة في نفس أباطيل و افتراءات الشيعة على أم المؤمنين عائشة ص37.</w:t>
      </w:r>
    </w:p>
  </w:footnote>
  <w:footnote w:id="270">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آل عمران 144</w:t>
      </w:r>
    </w:p>
  </w:footnote>
  <w:footnote w:id="271">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أنظر موقف الشيعة الاثنى عشرية من الصحابة ص1248</w:t>
      </w:r>
    </w:p>
  </w:footnote>
  <w:footnote w:id="272">
    <w:p w:rsidR="001000E8" w:rsidRPr="007F795F" w:rsidRDefault="001000E8" w:rsidP="00583444">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صحيح البخاري  - كتاب المغازي -  باب مرض النبي صلى الله عليه وسلم ووفاته - , صحيح مسلم  - كتاب السلام  باب كراهة التداوي باللدود .</w:t>
      </w:r>
    </w:p>
  </w:footnote>
  <w:footnote w:id="273">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مختصر المنتقى من منهاج الاعتدال للذهبي , د.مصطفى حلمي , ص65-70</w:t>
      </w:r>
    </w:p>
  </w:footnote>
  <w:footnote w:id="274">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التحريم 3</w:t>
      </w:r>
    </w:p>
  </w:footnote>
  <w:footnote w:id="275">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منهاج السنّة النبوية , ج4/149-150</w:t>
      </w:r>
    </w:p>
  </w:footnote>
  <w:footnote w:id="276">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السابق ص144</w:t>
      </w:r>
    </w:p>
  </w:footnote>
  <w:footnote w:id="277">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تاريخ المدينة لابن شبّة النميري , ج2\ح2039</w:t>
      </w:r>
    </w:p>
  </w:footnote>
  <w:footnote w:id="278">
    <w:p w:rsidR="001000E8" w:rsidRPr="007F795F" w:rsidRDefault="001000E8">
      <w:pPr>
        <w:pStyle w:val="a3"/>
        <w:rPr>
          <w:rFonts w:ascii="Traditional Arabic" w:hAnsi="Traditional Arabic" w:cs="Traditional Arabic"/>
          <w:sz w:val="28"/>
          <w:szCs w:val="28"/>
          <w:rtl/>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الجرح و التعديل ج4/39</w:t>
      </w:r>
    </w:p>
  </w:footnote>
  <w:footnote w:id="279">
    <w:p w:rsidR="001000E8" w:rsidRPr="007F795F" w:rsidRDefault="001000E8">
      <w:pPr>
        <w:pStyle w:val="a3"/>
        <w:rPr>
          <w:rFonts w:ascii="Traditional Arabic" w:hAnsi="Traditional Arabic" w:cs="Traditional Arabic"/>
          <w:sz w:val="28"/>
          <w:szCs w:val="28"/>
          <w:lang w:bidi="ar-EG"/>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w:t>
      </w:r>
      <w:r w:rsidRPr="007F795F">
        <w:rPr>
          <w:rFonts w:ascii="Traditional Arabic" w:hAnsi="Traditional Arabic" w:cs="Traditional Arabic"/>
          <w:sz w:val="28"/>
          <w:szCs w:val="28"/>
          <w:rtl/>
          <w:lang w:bidi="ar-EG"/>
        </w:rPr>
        <w:t>سيرة السيدة أم المؤمنين عائشة , سيد سليمان الندوي , ص198-200</w:t>
      </w:r>
    </w:p>
  </w:footnote>
  <w:footnote w:id="280">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أنظر الاستيعاب لابن عبد البرّ ص 220-221 , البداية و النهاية لابن كثير ج8\ص45-46</w:t>
      </w:r>
    </w:p>
  </w:footnote>
  <w:footnote w:id="281">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موقف الشيعة الاثى عشرية , ص1323-1324</w:t>
      </w:r>
    </w:p>
  </w:footnote>
  <w:footnote w:id="282">
    <w:p w:rsidR="001000E8" w:rsidRPr="007F795F" w:rsidRDefault="001000E8">
      <w:pPr>
        <w:pStyle w:val="a3"/>
        <w:rPr>
          <w:rFonts w:ascii="Traditional Arabic" w:hAnsi="Traditional Arabic" w:cs="Traditional Arabic"/>
          <w:sz w:val="28"/>
          <w:szCs w:val="28"/>
          <w:rtl/>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الموضوعات لابن الجوزي حديث 910 , من طريق داود بن المحبّر , قال حدثنا محمد بن عروة , عن هشام بن عروة , عن أبيه , عن عائشة .</w:t>
      </w:r>
    </w:p>
  </w:footnote>
  <w:footnote w:id="283">
    <w:p w:rsidR="001000E8" w:rsidRPr="007F795F" w:rsidRDefault="001000E8">
      <w:pPr>
        <w:pStyle w:val="a3"/>
        <w:rPr>
          <w:rFonts w:ascii="Traditional Arabic" w:hAnsi="Traditional Arabic" w:cs="Traditional Arabic"/>
          <w:sz w:val="28"/>
          <w:szCs w:val="28"/>
        </w:rPr>
      </w:pPr>
      <w:r w:rsidRPr="007F795F">
        <w:rPr>
          <w:rStyle w:val="a4"/>
          <w:rFonts w:ascii="Traditional Arabic" w:hAnsi="Traditional Arabic" w:cs="Traditional Arabic"/>
          <w:sz w:val="28"/>
          <w:szCs w:val="28"/>
        </w:rPr>
        <w:footnoteRef/>
      </w:r>
      <w:r w:rsidRPr="007F795F">
        <w:rPr>
          <w:rFonts w:ascii="Traditional Arabic" w:hAnsi="Traditional Arabic" w:cs="Traditional Arabic"/>
          <w:sz w:val="28"/>
          <w:szCs w:val="28"/>
          <w:rtl/>
        </w:rPr>
        <w:t xml:space="preserve"> الموضوعات لابن الجوزي 2/127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2B4E"/>
    <w:multiLevelType w:val="hybridMultilevel"/>
    <w:tmpl w:val="1E34F2E8"/>
    <w:lvl w:ilvl="0" w:tplc="3DECD63A">
      <w:start w:val="2"/>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C37A56"/>
    <w:multiLevelType w:val="hybridMultilevel"/>
    <w:tmpl w:val="EDA43158"/>
    <w:lvl w:ilvl="0" w:tplc="F1DAE69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372A4F"/>
    <w:rsid w:val="00000248"/>
    <w:rsid w:val="00000781"/>
    <w:rsid w:val="000009F3"/>
    <w:rsid w:val="00000DBA"/>
    <w:rsid w:val="00001286"/>
    <w:rsid w:val="000015AA"/>
    <w:rsid w:val="00001FCB"/>
    <w:rsid w:val="000023B9"/>
    <w:rsid w:val="00002905"/>
    <w:rsid w:val="000039AE"/>
    <w:rsid w:val="00005F92"/>
    <w:rsid w:val="00007A2F"/>
    <w:rsid w:val="00011340"/>
    <w:rsid w:val="00011960"/>
    <w:rsid w:val="0001362B"/>
    <w:rsid w:val="00014C23"/>
    <w:rsid w:val="00015251"/>
    <w:rsid w:val="00016180"/>
    <w:rsid w:val="00016F80"/>
    <w:rsid w:val="000173F7"/>
    <w:rsid w:val="00017413"/>
    <w:rsid w:val="00020EC5"/>
    <w:rsid w:val="000213AA"/>
    <w:rsid w:val="00024323"/>
    <w:rsid w:val="00024735"/>
    <w:rsid w:val="00024B64"/>
    <w:rsid w:val="00025AD0"/>
    <w:rsid w:val="00026620"/>
    <w:rsid w:val="00026889"/>
    <w:rsid w:val="00026BF4"/>
    <w:rsid w:val="000270A0"/>
    <w:rsid w:val="00030DF0"/>
    <w:rsid w:val="00030E20"/>
    <w:rsid w:val="00031E25"/>
    <w:rsid w:val="000337F8"/>
    <w:rsid w:val="00034A99"/>
    <w:rsid w:val="000350A8"/>
    <w:rsid w:val="000352FD"/>
    <w:rsid w:val="0003572C"/>
    <w:rsid w:val="00036FC7"/>
    <w:rsid w:val="000370D8"/>
    <w:rsid w:val="000401AB"/>
    <w:rsid w:val="00040352"/>
    <w:rsid w:val="00040735"/>
    <w:rsid w:val="0004218C"/>
    <w:rsid w:val="000421F3"/>
    <w:rsid w:val="00043C1B"/>
    <w:rsid w:val="00045F49"/>
    <w:rsid w:val="00050895"/>
    <w:rsid w:val="00051BBC"/>
    <w:rsid w:val="0005219D"/>
    <w:rsid w:val="00054051"/>
    <w:rsid w:val="000562B8"/>
    <w:rsid w:val="00056FF5"/>
    <w:rsid w:val="0005721E"/>
    <w:rsid w:val="00057962"/>
    <w:rsid w:val="00060820"/>
    <w:rsid w:val="00061099"/>
    <w:rsid w:val="000621BA"/>
    <w:rsid w:val="000632D4"/>
    <w:rsid w:val="00064FD8"/>
    <w:rsid w:val="00065DA3"/>
    <w:rsid w:val="00066EA4"/>
    <w:rsid w:val="000676FE"/>
    <w:rsid w:val="00067D23"/>
    <w:rsid w:val="00070946"/>
    <w:rsid w:val="00070B5D"/>
    <w:rsid w:val="000712A5"/>
    <w:rsid w:val="00071D35"/>
    <w:rsid w:val="00071D49"/>
    <w:rsid w:val="000730D1"/>
    <w:rsid w:val="0007318B"/>
    <w:rsid w:val="000748CB"/>
    <w:rsid w:val="00074D63"/>
    <w:rsid w:val="000757ED"/>
    <w:rsid w:val="00075FB9"/>
    <w:rsid w:val="000763C3"/>
    <w:rsid w:val="0007756E"/>
    <w:rsid w:val="00077CBD"/>
    <w:rsid w:val="0008184C"/>
    <w:rsid w:val="00086AD4"/>
    <w:rsid w:val="00087F25"/>
    <w:rsid w:val="00090985"/>
    <w:rsid w:val="00090ABD"/>
    <w:rsid w:val="00091110"/>
    <w:rsid w:val="00091630"/>
    <w:rsid w:val="00091729"/>
    <w:rsid w:val="00092152"/>
    <w:rsid w:val="00092688"/>
    <w:rsid w:val="00095523"/>
    <w:rsid w:val="0009615F"/>
    <w:rsid w:val="00096FA4"/>
    <w:rsid w:val="000979DA"/>
    <w:rsid w:val="000A116B"/>
    <w:rsid w:val="000A239C"/>
    <w:rsid w:val="000A2EDF"/>
    <w:rsid w:val="000A321D"/>
    <w:rsid w:val="000A3234"/>
    <w:rsid w:val="000A3597"/>
    <w:rsid w:val="000A3AE3"/>
    <w:rsid w:val="000A4BEF"/>
    <w:rsid w:val="000A6122"/>
    <w:rsid w:val="000B1040"/>
    <w:rsid w:val="000B10E0"/>
    <w:rsid w:val="000B1447"/>
    <w:rsid w:val="000B188C"/>
    <w:rsid w:val="000B1B09"/>
    <w:rsid w:val="000B3BDA"/>
    <w:rsid w:val="000B3DD2"/>
    <w:rsid w:val="000B6B2F"/>
    <w:rsid w:val="000B6D9D"/>
    <w:rsid w:val="000C238E"/>
    <w:rsid w:val="000C2BA7"/>
    <w:rsid w:val="000C541B"/>
    <w:rsid w:val="000C54B3"/>
    <w:rsid w:val="000C6F7F"/>
    <w:rsid w:val="000C7B71"/>
    <w:rsid w:val="000D0769"/>
    <w:rsid w:val="000D3978"/>
    <w:rsid w:val="000D4C24"/>
    <w:rsid w:val="000D651D"/>
    <w:rsid w:val="000E02F0"/>
    <w:rsid w:val="000E097E"/>
    <w:rsid w:val="000E0AA1"/>
    <w:rsid w:val="000E18BD"/>
    <w:rsid w:val="000E196D"/>
    <w:rsid w:val="000E29DF"/>
    <w:rsid w:val="000E3E22"/>
    <w:rsid w:val="000E3F37"/>
    <w:rsid w:val="000E4E33"/>
    <w:rsid w:val="000E553A"/>
    <w:rsid w:val="000E5582"/>
    <w:rsid w:val="000E63D4"/>
    <w:rsid w:val="000E71C1"/>
    <w:rsid w:val="000F0ACE"/>
    <w:rsid w:val="000F0C64"/>
    <w:rsid w:val="000F2837"/>
    <w:rsid w:val="000F2EEA"/>
    <w:rsid w:val="000F32C7"/>
    <w:rsid w:val="000F536F"/>
    <w:rsid w:val="000F59F6"/>
    <w:rsid w:val="000F5D3E"/>
    <w:rsid w:val="000F607C"/>
    <w:rsid w:val="000F61C5"/>
    <w:rsid w:val="001000E8"/>
    <w:rsid w:val="0010088A"/>
    <w:rsid w:val="00102A60"/>
    <w:rsid w:val="00102D94"/>
    <w:rsid w:val="00104CEF"/>
    <w:rsid w:val="00105AA3"/>
    <w:rsid w:val="0010631A"/>
    <w:rsid w:val="00107522"/>
    <w:rsid w:val="001077A2"/>
    <w:rsid w:val="001103B1"/>
    <w:rsid w:val="00110515"/>
    <w:rsid w:val="00110774"/>
    <w:rsid w:val="00110DE9"/>
    <w:rsid w:val="00111447"/>
    <w:rsid w:val="00111DE7"/>
    <w:rsid w:val="00111F2E"/>
    <w:rsid w:val="0011324C"/>
    <w:rsid w:val="001140B0"/>
    <w:rsid w:val="001147A7"/>
    <w:rsid w:val="001147CE"/>
    <w:rsid w:val="00114CF4"/>
    <w:rsid w:val="00115FF5"/>
    <w:rsid w:val="0012085D"/>
    <w:rsid w:val="00120AF2"/>
    <w:rsid w:val="001214E3"/>
    <w:rsid w:val="0012197B"/>
    <w:rsid w:val="00121FA7"/>
    <w:rsid w:val="00122523"/>
    <w:rsid w:val="00123C40"/>
    <w:rsid w:val="001240B1"/>
    <w:rsid w:val="00124806"/>
    <w:rsid w:val="00125473"/>
    <w:rsid w:val="00127EF0"/>
    <w:rsid w:val="00130387"/>
    <w:rsid w:val="00130765"/>
    <w:rsid w:val="00130F72"/>
    <w:rsid w:val="0013134F"/>
    <w:rsid w:val="0013272F"/>
    <w:rsid w:val="00133CFF"/>
    <w:rsid w:val="001345A1"/>
    <w:rsid w:val="00134D7D"/>
    <w:rsid w:val="001361EC"/>
    <w:rsid w:val="001368B8"/>
    <w:rsid w:val="00136DE4"/>
    <w:rsid w:val="0013731F"/>
    <w:rsid w:val="00137776"/>
    <w:rsid w:val="00140075"/>
    <w:rsid w:val="001402DC"/>
    <w:rsid w:val="00140686"/>
    <w:rsid w:val="00144A62"/>
    <w:rsid w:val="00144B28"/>
    <w:rsid w:val="00144C63"/>
    <w:rsid w:val="00145B11"/>
    <w:rsid w:val="0014617C"/>
    <w:rsid w:val="00146DDB"/>
    <w:rsid w:val="001475B1"/>
    <w:rsid w:val="00147C2E"/>
    <w:rsid w:val="001508D7"/>
    <w:rsid w:val="00150DB7"/>
    <w:rsid w:val="001527D4"/>
    <w:rsid w:val="00152E67"/>
    <w:rsid w:val="00156881"/>
    <w:rsid w:val="00156DBF"/>
    <w:rsid w:val="00157368"/>
    <w:rsid w:val="00160A42"/>
    <w:rsid w:val="00162365"/>
    <w:rsid w:val="0016260E"/>
    <w:rsid w:val="00163335"/>
    <w:rsid w:val="00164028"/>
    <w:rsid w:val="00164AFF"/>
    <w:rsid w:val="00164E04"/>
    <w:rsid w:val="00167B4F"/>
    <w:rsid w:val="00167D94"/>
    <w:rsid w:val="0017066E"/>
    <w:rsid w:val="001713A2"/>
    <w:rsid w:val="0017164D"/>
    <w:rsid w:val="00171F09"/>
    <w:rsid w:val="00172AB3"/>
    <w:rsid w:val="00173193"/>
    <w:rsid w:val="00175852"/>
    <w:rsid w:val="0017794B"/>
    <w:rsid w:val="00180C65"/>
    <w:rsid w:val="0018162E"/>
    <w:rsid w:val="00181BF5"/>
    <w:rsid w:val="00182214"/>
    <w:rsid w:val="00182651"/>
    <w:rsid w:val="001826BA"/>
    <w:rsid w:val="00183306"/>
    <w:rsid w:val="0018394C"/>
    <w:rsid w:val="00183E0F"/>
    <w:rsid w:val="00183EFA"/>
    <w:rsid w:val="00184162"/>
    <w:rsid w:val="0018480B"/>
    <w:rsid w:val="0018591E"/>
    <w:rsid w:val="00186E12"/>
    <w:rsid w:val="00187998"/>
    <w:rsid w:val="00190301"/>
    <w:rsid w:val="0019278D"/>
    <w:rsid w:val="00192E54"/>
    <w:rsid w:val="00193A2C"/>
    <w:rsid w:val="00193D67"/>
    <w:rsid w:val="0019402D"/>
    <w:rsid w:val="001945B4"/>
    <w:rsid w:val="00194668"/>
    <w:rsid w:val="00194699"/>
    <w:rsid w:val="00195DC8"/>
    <w:rsid w:val="001963D6"/>
    <w:rsid w:val="0019666D"/>
    <w:rsid w:val="0019758E"/>
    <w:rsid w:val="001A180F"/>
    <w:rsid w:val="001A1878"/>
    <w:rsid w:val="001A35BA"/>
    <w:rsid w:val="001A3B9E"/>
    <w:rsid w:val="001A607C"/>
    <w:rsid w:val="001A7B93"/>
    <w:rsid w:val="001A7F11"/>
    <w:rsid w:val="001B12BD"/>
    <w:rsid w:val="001B29FF"/>
    <w:rsid w:val="001B2ABA"/>
    <w:rsid w:val="001B50F8"/>
    <w:rsid w:val="001B7FDF"/>
    <w:rsid w:val="001C193C"/>
    <w:rsid w:val="001C215C"/>
    <w:rsid w:val="001C3106"/>
    <w:rsid w:val="001C3A6E"/>
    <w:rsid w:val="001C3D73"/>
    <w:rsid w:val="001C3E2E"/>
    <w:rsid w:val="001C4B45"/>
    <w:rsid w:val="001C5458"/>
    <w:rsid w:val="001C5C5E"/>
    <w:rsid w:val="001C70E5"/>
    <w:rsid w:val="001D0853"/>
    <w:rsid w:val="001D09B6"/>
    <w:rsid w:val="001D2319"/>
    <w:rsid w:val="001D25B0"/>
    <w:rsid w:val="001D2838"/>
    <w:rsid w:val="001D392D"/>
    <w:rsid w:val="001D55EE"/>
    <w:rsid w:val="001D56C0"/>
    <w:rsid w:val="001D619D"/>
    <w:rsid w:val="001D64EB"/>
    <w:rsid w:val="001D6E98"/>
    <w:rsid w:val="001D7484"/>
    <w:rsid w:val="001D7A69"/>
    <w:rsid w:val="001E03CB"/>
    <w:rsid w:val="001E041D"/>
    <w:rsid w:val="001E1B99"/>
    <w:rsid w:val="001E20B2"/>
    <w:rsid w:val="001E2552"/>
    <w:rsid w:val="001E41E3"/>
    <w:rsid w:val="001E5C45"/>
    <w:rsid w:val="001E65AE"/>
    <w:rsid w:val="001F052C"/>
    <w:rsid w:val="001F0C2A"/>
    <w:rsid w:val="001F131F"/>
    <w:rsid w:val="001F14B2"/>
    <w:rsid w:val="001F27BA"/>
    <w:rsid w:val="001F2E9C"/>
    <w:rsid w:val="001F452B"/>
    <w:rsid w:val="001F54E0"/>
    <w:rsid w:val="001F63A4"/>
    <w:rsid w:val="001F6BAF"/>
    <w:rsid w:val="00200575"/>
    <w:rsid w:val="0020085D"/>
    <w:rsid w:val="002033F7"/>
    <w:rsid w:val="00205315"/>
    <w:rsid w:val="0020643E"/>
    <w:rsid w:val="002077E4"/>
    <w:rsid w:val="00207C1B"/>
    <w:rsid w:val="00210D1B"/>
    <w:rsid w:val="00211907"/>
    <w:rsid w:val="002127CE"/>
    <w:rsid w:val="002127DB"/>
    <w:rsid w:val="0021291D"/>
    <w:rsid w:val="002138D4"/>
    <w:rsid w:val="00213AA8"/>
    <w:rsid w:val="00215B28"/>
    <w:rsid w:val="00215E2E"/>
    <w:rsid w:val="00215EC6"/>
    <w:rsid w:val="00215EC9"/>
    <w:rsid w:val="00216DEF"/>
    <w:rsid w:val="00217484"/>
    <w:rsid w:val="00217679"/>
    <w:rsid w:val="002203F5"/>
    <w:rsid w:val="00222BA5"/>
    <w:rsid w:val="00227362"/>
    <w:rsid w:val="00227C44"/>
    <w:rsid w:val="00230656"/>
    <w:rsid w:val="00230EB7"/>
    <w:rsid w:val="00232AC4"/>
    <w:rsid w:val="00233A01"/>
    <w:rsid w:val="00240F71"/>
    <w:rsid w:val="002416B7"/>
    <w:rsid w:val="0024284B"/>
    <w:rsid w:val="002435C8"/>
    <w:rsid w:val="002436D7"/>
    <w:rsid w:val="00243E01"/>
    <w:rsid w:val="002448B8"/>
    <w:rsid w:val="00245D24"/>
    <w:rsid w:val="002507EA"/>
    <w:rsid w:val="00252E7E"/>
    <w:rsid w:val="00253CB0"/>
    <w:rsid w:val="00254325"/>
    <w:rsid w:val="002558A5"/>
    <w:rsid w:val="00255AC0"/>
    <w:rsid w:val="0025609C"/>
    <w:rsid w:val="002561F8"/>
    <w:rsid w:val="00260254"/>
    <w:rsid w:val="002605AC"/>
    <w:rsid w:val="002609EF"/>
    <w:rsid w:val="002623D3"/>
    <w:rsid w:val="00262517"/>
    <w:rsid w:val="0026422C"/>
    <w:rsid w:val="00264D66"/>
    <w:rsid w:val="00265586"/>
    <w:rsid w:val="00265D13"/>
    <w:rsid w:val="00265E89"/>
    <w:rsid w:val="0026674E"/>
    <w:rsid w:val="0026786F"/>
    <w:rsid w:val="002709AC"/>
    <w:rsid w:val="00270D78"/>
    <w:rsid w:val="00271A49"/>
    <w:rsid w:val="002733B8"/>
    <w:rsid w:val="002733EE"/>
    <w:rsid w:val="00273759"/>
    <w:rsid w:val="0027451F"/>
    <w:rsid w:val="00277803"/>
    <w:rsid w:val="002810DD"/>
    <w:rsid w:val="002812C8"/>
    <w:rsid w:val="00281943"/>
    <w:rsid w:val="00281A76"/>
    <w:rsid w:val="00282138"/>
    <w:rsid w:val="002826C8"/>
    <w:rsid w:val="00282731"/>
    <w:rsid w:val="0028295A"/>
    <w:rsid w:val="00282B43"/>
    <w:rsid w:val="002844C0"/>
    <w:rsid w:val="00285DF2"/>
    <w:rsid w:val="00286433"/>
    <w:rsid w:val="0029197F"/>
    <w:rsid w:val="00291E5A"/>
    <w:rsid w:val="00292352"/>
    <w:rsid w:val="00292698"/>
    <w:rsid w:val="00292F41"/>
    <w:rsid w:val="0029379D"/>
    <w:rsid w:val="00294F27"/>
    <w:rsid w:val="0029504E"/>
    <w:rsid w:val="00295C77"/>
    <w:rsid w:val="002973D9"/>
    <w:rsid w:val="00297AFD"/>
    <w:rsid w:val="00297C8E"/>
    <w:rsid w:val="00297DF1"/>
    <w:rsid w:val="002A0DAC"/>
    <w:rsid w:val="002A4FC0"/>
    <w:rsid w:val="002A525A"/>
    <w:rsid w:val="002A6589"/>
    <w:rsid w:val="002A6F85"/>
    <w:rsid w:val="002A7010"/>
    <w:rsid w:val="002B10B8"/>
    <w:rsid w:val="002B1120"/>
    <w:rsid w:val="002B2583"/>
    <w:rsid w:val="002B2CEB"/>
    <w:rsid w:val="002B53AB"/>
    <w:rsid w:val="002B621A"/>
    <w:rsid w:val="002B64AB"/>
    <w:rsid w:val="002B663F"/>
    <w:rsid w:val="002C128C"/>
    <w:rsid w:val="002C1626"/>
    <w:rsid w:val="002C22A2"/>
    <w:rsid w:val="002C3010"/>
    <w:rsid w:val="002C38E3"/>
    <w:rsid w:val="002C3FE7"/>
    <w:rsid w:val="002C451A"/>
    <w:rsid w:val="002C5A29"/>
    <w:rsid w:val="002C5B8A"/>
    <w:rsid w:val="002C6279"/>
    <w:rsid w:val="002C6B57"/>
    <w:rsid w:val="002C727B"/>
    <w:rsid w:val="002C74FF"/>
    <w:rsid w:val="002D0290"/>
    <w:rsid w:val="002D172E"/>
    <w:rsid w:val="002D1CE7"/>
    <w:rsid w:val="002D3194"/>
    <w:rsid w:val="002D3CC5"/>
    <w:rsid w:val="002D4582"/>
    <w:rsid w:val="002D5032"/>
    <w:rsid w:val="002D666D"/>
    <w:rsid w:val="002D757B"/>
    <w:rsid w:val="002E1D08"/>
    <w:rsid w:val="002E2734"/>
    <w:rsid w:val="002E339E"/>
    <w:rsid w:val="002E46EE"/>
    <w:rsid w:val="002E53A2"/>
    <w:rsid w:val="002E6AE4"/>
    <w:rsid w:val="002E6BEF"/>
    <w:rsid w:val="002F0573"/>
    <w:rsid w:val="002F0917"/>
    <w:rsid w:val="002F1E48"/>
    <w:rsid w:val="002F2039"/>
    <w:rsid w:val="002F37DA"/>
    <w:rsid w:val="002F49B1"/>
    <w:rsid w:val="002F4B36"/>
    <w:rsid w:val="002F53A0"/>
    <w:rsid w:val="002F61C2"/>
    <w:rsid w:val="002F6ABA"/>
    <w:rsid w:val="002F6CE5"/>
    <w:rsid w:val="002F6F91"/>
    <w:rsid w:val="002F7295"/>
    <w:rsid w:val="003009B9"/>
    <w:rsid w:val="00300F63"/>
    <w:rsid w:val="00301FEF"/>
    <w:rsid w:val="003026AD"/>
    <w:rsid w:val="00302FC7"/>
    <w:rsid w:val="00303A59"/>
    <w:rsid w:val="0030482C"/>
    <w:rsid w:val="003049DD"/>
    <w:rsid w:val="00304AD0"/>
    <w:rsid w:val="0030740F"/>
    <w:rsid w:val="00311890"/>
    <w:rsid w:val="00312573"/>
    <w:rsid w:val="003128FF"/>
    <w:rsid w:val="00312D84"/>
    <w:rsid w:val="00312E48"/>
    <w:rsid w:val="00313806"/>
    <w:rsid w:val="0031521C"/>
    <w:rsid w:val="003155C9"/>
    <w:rsid w:val="003158BB"/>
    <w:rsid w:val="00315EE0"/>
    <w:rsid w:val="0031694C"/>
    <w:rsid w:val="00321553"/>
    <w:rsid w:val="00322C2A"/>
    <w:rsid w:val="00324012"/>
    <w:rsid w:val="003242C4"/>
    <w:rsid w:val="0032504E"/>
    <w:rsid w:val="00326A8C"/>
    <w:rsid w:val="00326CBE"/>
    <w:rsid w:val="003302A9"/>
    <w:rsid w:val="00330938"/>
    <w:rsid w:val="003316B5"/>
    <w:rsid w:val="00331EB3"/>
    <w:rsid w:val="00331ECB"/>
    <w:rsid w:val="0033211B"/>
    <w:rsid w:val="003323F7"/>
    <w:rsid w:val="00333764"/>
    <w:rsid w:val="00334CFC"/>
    <w:rsid w:val="00337748"/>
    <w:rsid w:val="00340FA8"/>
    <w:rsid w:val="00341111"/>
    <w:rsid w:val="00342A69"/>
    <w:rsid w:val="00344433"/>
    <w:rsid w:val="0034481B"/>
    <w:rsid w:val="00344C00"/>
    <w:rsid w:val="003469B4"/>
    <w:rsid w:val="00346C10"/>
    <w:rsid w:val="003472DE"/>
    <w:rsid w:val="00350599"/>
    <w:rsid w:val="00350EA8"/>
    <w:rsid w:val="00351786"/>
    <w:rsid w:val="003529BC"/>
    <w:rsid w:val="00352A22"/>
    <w:rsid w:val="0035480E"/>
    <w:rsid w:val="00355D7C"/>
    <w:rsid w:val="00356B1F"/>
    <w:rsid w:val="0035744B"/>
    <w:rsid w:val="00357C91"/>
    <w:rsid w:val="0036020B"/>
    <w:rsid w:val="00360918"/>
    <w:rsid w:val="0036164F"/>
    <w:rsid w:val="00363F3A"/>
    <w:rsid w:val="00363F47"/>
    <w:rsid w:val="00363F6E"/>
    <w:rsid w:val="00364042"/>
    <w:rsid w:val="0036439C"/>
    <w:rsid w:val="00364872"/>
    <w:rsid w:val="00364A7D"/>
    <w:rsid w:val="00364BAD"/>
    <w:rsid w:val="00365E51"/>
    <w:rsid w:val="00367F5E"/>
    <w:rsid w:val="00372A4F"/>
    <w:rsid w:val="00373DE2"/>
    <w:rsid w:val="00377BB8"/>
    <w:rsid w:val="00380715"/>
    <w:rsid w:val="00380F04"/>
    <w:rsid w:val="0038124C"/>
    <w:rsid w:val="00381A1F"/>
    <w:rsid w:val="0038207E"/>
    <w:rsid w:val="00382823"/>
    <w:rsid w:val="003832D6"/>
    <w:rsid w:val="00384F2A"/>
    <w:rsid w:val="003856A0"/>
    <w:rsid w:val="00386B0D"/>
    <w:rsid w:val="003873D4"/>
    <w:rsid w:val="00387C71"/>
    <w:rsid w:val="00391ADE"/>
    <w:rsid w:val="0039351B"/>
    <w:rsid w:val="0039378B"/>
    <w:rsid w:val="003952C2"/>
    <w:rsid w:val="00397718"/>
    <w:rsid w:val="003A03F8"/>
    <w:rsid w:val="003A55F5"/>
    <w:rsid w:val="003A64E7"/>
    <w:rsid w:val="003A7511"/>
    <w:rsid w:val="003A757A"/>
    <w:rsid w:val="003A76AA"/>
    <w:rsid w:val="003B216F"/>
    <w:rsid w:val="003B2720"/>
    <w:rsid w:val="003B2912"/>
    <w:rsid w:val="003B4CE7"/>
    <w:rsid w:val="003B500D"/>
    <w:rsid w:val="003B76B5"/>
    <w:rsid w:val="003B79D5"/>
    <w:rsid w:val="003B7F0B"/>
    <w:rsid w:val="003C0404"/>
    <w:rsid w:val="003C3F4D"/>
    <w:rsid w:val="003C4F29"/>
    <w:rsid w:val="003C50B2"/>
    <w:rsid w:val="003C5A4F"/>
    <w:rsid w:val="003C5BB5"/>
    <w:rsid w:val="003D0D5F"/>
    <w:rsid w:val="003D1276"/>
    <w:rsid w:val="003D29AE"/>
    <w:rsid w:val="003D348C"/>
    <w:rsid w:val="003D38FD"/>
    <w:rsid w:val="003D446C"/>
    <w:rsid w:val="003D5864"/>
    <w:rsid w:val="003D5EED"/>
    <w:rsid w:val="003D6E62"/>
    <w:rsid w:val="003D7CCF"/>
    <w:rsid w:val="003E02E9"/>
    <w:rsid w:val="003E0A8C"/>
    <w:rsid w:val="003E1585"/>
    <w:rsid w:val="003E18B8"/>
    <w:rsid w:val="003E3169"/>
    <w:rsid w:val="003E3F1E"/>
    <w:rsid w:val="003E4758"/>
    <w:rsid w:val="003E53F0"/>
    <w:rsid w:val="003E5B3F"/>
    <w:rsid w:val="003E5F69"/>
    <w:rsid w:val="003E797A"/>
    <w:rsid w:val="003E7C00"/>
    <w:rsid w:val="003F01C9"/>
    <w:rsid w:val="003F0678"/>
    <w:rsid w:val="003F1B3F"/>
    <w:rsid w:val="003F32C2"/>
    <w:rsid w:val="003F4996"/>
    <w:rsid w:val="003F56D7"/>
    <w:rsid w:val="003F5AC3"/>
    <w:rsid w:val="003F7279"/>
    <w:rsid w:val="00400825"/>
    <w:rsid w:val="00400A2C"/>
    <w:rsid w:val="00400B32"/>
    <w:rsid w:val="00400EF4"/>
    <w:rsid w:val="0040148A"/>
    <w:rsid w:val="0040159F"/>
    <w:rsid w:val="00401F84"/>
    <w:rsid w:val="0040236D"/>
    <w:rsid w:val="00403491"/>
    <w:rsid w:val="004039FC"/>
    <w:rsid w:val="004043F4"/>
    <w:rsid w:val="00404BE4"/>
    <w:rsid w:val="00405BE0"/>
    <w:rsid w:val="00410025"/>
    <w:rsid w:val="00410157"/>
    <w:rsid w:val="00411FAC"/>
    <w:rsid w:val="00413882"/>
    <w:rsid w:val="004144B1"/>
    <w:rsid w:val="004144E6"/>
    <w:rsid w:val="00414E98"/>
    <w:rsid w:val="00415B24"/>
    <w:rsid w:val="004163D8"/>
    <w:rsid w:val="004171C1"/>
    <w:rsid w:val="00417E08"/>
    <w:rsid w:val="00420DD1"/>
    <w:rsid w:val="0042167C"/>
    <w:rsid w:val="00421988"/>
    <w:rsid w:val="00421DE9"/>
    <w:rsid w:val="00422673"/>
    <w:rsid w:val="004234BB"/>
    <w:rsid w:val="00425931"/>
    <w:rsid w:val="00425D8C"/>
    <w:rsid w:val="004261E2"/>
    <w:rsid w:val="00426756"/>
    <w:rsid w:val="00426AD0"/>
    <w:rsid w:val="00426BA2"/>
    <w:rsid w:val="00427BB1"/>
    <w:rsid w:val="00427C8D"/>
    <w:rsid w:val="00430664"/>
    <w:rsid w:val="004336CB"/>
    <w:rsid w:val="00434CF4"/>
    <w:rsid w:val="004362AA"/>
    <w:rsid w:val="004366EE"/>
    <w:rsid w:val="00436EEE"/>
    <w:rsid w:val="00437FD1"/>
    <w:rsid w:val="004413F8"/>
    <w:rsid w:val="004448A6"/>
    <w:rsid w:val="00445741"/>
    <w:rsid w:val="00445EDA"/>
    <w:rsid w:val="0044635F"/>
    <w:rsid w:val="00446644"/>
    <w:rsid w:val="00446E44"/>
    <w:rsid w:val="00446FC3"/>
    <w:rsid w:val="00447207"/>
    <w:rsid w:val="0044765D"/>
    <w:rsid w:val="00447992"/>
    <w:rsid w:val="00451AB3"/>
    <w:rsid w:val="00452E70"/>
    <w:rsid w:val="00453128"/>
    <w:rsid w:val="004544FE"/>
    <w:rsid w:val="0045625D"/>
    <w:rsid w:val="00456D57"/>
    <w:rsid w:val="00457AA9"/>
    <w:rsid w:val="00460D52"/>
    <w:rsid w:val="00461C47"/>
    <w:rsid w:val="00462777"/>
    <w:rsid w:val="00467AF7"/>
    <w:rsid w:val="004716A4"/>
    <w:rsid w:val="00471B7A"/>
    <w:rsid w:val="0047206B"/>
    <w:rsid w:val="004721DD"/>
    <w:rsid w:val="00473379"/>
    <w:rsid w:val="0047519E"/>
    <w:rsid w:val="00475EC7"/>
    <w:rsid w:val="00475ED5"/>
    <w:rsid w:val="0048037A"/>
    <w:rsid w:val="0048056A"/>
    <w:rsid w:val="00481255"/>
    <w:rsid w:val="00482AF4"/>
    <w:rsid w:val="00482C43"/>
    <w:rsid w:val="00483A2C"/>
    <w:rsid w:val="00483B23"/>
    <w:rsid w:val="004841DE"/>
    <w:rsid w:val="00484AA4"/>
    <w:rsid w:val="00484CA6"/>
    <w:rsid w:val="004851C7"/>
    <w:rsid w:val="00487A8F"/>
    <w:rsid w:val="00491594"/>
    <w:rsid w:val="00491DAC"/>
    <w:rsid w:val="00492C4C"/>
    <w:rsid w:val="004936B2"/>
    <w:rsid w:val="004942E2"/>
    <w:rsid w:val="00495139"/>
    <w:rsid w:val="00495657"/>
    <w:rsid w:val="00495B9E"/>
    <w:rsid w:val="00495F63"/>
    <w:rsid w:val="004960C0"/>
    <w:rsid w:val="00496F56"/>
    <w:rsid w:val="00496FFA"/>
    <w:rsid w:val="004971C1"/>
    <w:rsid w:val="00497A64"/>
    <w:rsid w:val="004A006D"/>
    <w:rsid w:val="004A2A67"/>
    <w:rsid w:val="004A2A8A"/>
    <w:rsid w:val="004A3CA6"/>
    <w:rsid w:val="004A4498"/>
    <w:rsid w:val="004A4CE7"/>
    <w:rsid w:val="004A5497"/>
    <w:rsid w:val="004A719A"/>
    <w:rsid w:val="004A7D13"/>
    <w:rsid w:val="004B05AF"/>
    <w:rsid w:val="004B089D"/>
    <w:rsid w:val="004B2866"/>
    <w:rsid w:val="004B2A3F"/>
    <w:rsid w:val="004B2EAC"/>
    <w:rsid w:val="004B3884"/>
    <w:rsid w:val="004B3D52"/>
    <w:rsid w:val="004B5517"/>
    <w:rsid w:val="004B556F"/>
    <w:rsid w:val="004B6451"/>
    <w:rsid w:val="004B6A77"/>
    <w:rsid w:val="004B6F5F"/>
    <w:rsid w:val="004C0CB1"/>
    <w:rsid w:val="004C2592"/>
    <w:rsid w:val="004C29CB"/>
    <w:rsid w:val="004C32B9"/>
    <w:rsid w:val="004C3C0A"/>
    <w:rsid w:val="004C510A"/>
    <w:rsid w:val="004C523B"/>
    <w:rsid w:val="004C54ED"/>
    <w:rsid w:val="004C5B49"/>
    <w:rsid w:val="004C5C82"/>
    <w:rsid w:val="004C6257"/>
    <w:rsid w:val="004C6A0D"/>
    <w:rsid w:val="004C746B"/>
    <w:rsid w:val="004C7645"/>
    <w:rsid w:val="004C7E60"/>
    <w:rsid w:val="004D015D"/>
    <w:rsid w:val="004D0970"/>
    <w:rsid w:val="004D3D70"/>
    <w:rsid w:val="004D3FF1"/>
    <w:rsid w:val="004D4530"/>
    <w:rsid w:val="004D710A"/>
    <w:rsid w:val="004D76FF"/>
    <w:rsid w:val="004D78F7"/>
    <w:rsid w:val="004E073D"/>
    <w:rsid w:val="004E08C0"/>
    <w:rsid w:val="004E246E"/>
    <w:rsid w:val="004E2E32"/>
    <w:rsid w:val="004E3E0B"/>
    <w:rsid w:val="004E526E"/>
    <w:rsid w:val="004E6119"/>
    <w:rsid w:val="004F0460"/>
    <w:rsid w:val="004F0BEC"/>
    <w:rsid w:val="004F0E87"/>
    <w:rsid w:val="004F2074"/>
    <w:rsid w:val="004F244C"/>
    <w:rsid w:val="004F5A29"/>
    <w:rsid w:val="004F63CF"/>
    <w:rsid w:val="004F6834"/>
    <w:rsid w:val="005002E3"/>
    <w:rsid w:val="005010AE"/>
    <w:rsid w:val="0050315F"/>
    <w:rsid w:val="00503518"/>
    <w:rsid w:val="0050462C"/>
    <w:rsid w:val="00504E4B"/>
    <w:rsid w:val="0050589D"/>
    <w:rsid w:val="00505C53"/>
    <w:rsid w:val="005078B5"/>
    <w:rsid w:val="00510635"/>
    <w:rsid w:val="005118CF"/>
    <w:rsid w:val="00511951"/>
    <w:rsid w:val="00513E05"/>
    <w:rsid w:val="005142E4"/>
    <w:rsid w:val="005154C9"/>
    <w:rsid w:val="005154E7"/>
    <w:rsid w:val="00515A6A"/>
    <w:rsid w:val="0051636C"/>
    <w:rsid w:val="00517548"/>
    <w:rsid w:val="00520144"/>
    <w:rsid w:val="005204C9"/>
    <w:rsid w:val="005209FE"/>
    <w:rsid w:val="00520C66"/>
    <w:rsid w:val="00521311"/>
    <w:rsid w:val="00521A00"/>
    <w:rsid w:val="00521A1A"/>
    <w:rsid w:val="00522E3C"/>
    <w:rsid w:val="005246A4"/>
    <w:rsid w:val="00530C8F"/>
    <w:rsid w:val="00530F4C"/>
    <w:rsid w:val="00530FAB"/>
    <w:rsid w:val="005315B8"/>
    <w:rsid w:val="005317AA"/>
    <w:rsid w:val="00531976"/>
    <w:rsid w:val="00532B25"/>
    <w:rsid w:val="00532D92"/>
    <w:rsid w:val="005332A2"/>
    <w:rsid w:val="0053621C"/>
    <w:rsid w:val="005362DC"/>
    <w:rsid w:val="00536B42"/>
    <w:rsid w:val="00536C46"/>
    <w:rsid w:val="005408C6"/>
    <w:rsid w:val="005424DC"/>
    <w:rsid w:val="00542818"/>
    <w:rsid w:val="00542A7B"/>
    <w:rsid w:val="005436FD"/>
    <w:rsid w:val="0054548C"/>
    <w:rsid w:val="00545874"/>
    <w:rsid w:val="00546027"/>
    <w:rsid w:val="00546EA5"/>
    <w:rsid w:val="005472F5"/>
    <w:rsid w:val="00547B3B"/>
    <w:rsid w:val="00550A5B"/>
    <w:rsid w:val="00553D74"/>
    <w:rsid w:val="005550F9"/>
    <w:rsid w:val="00555C72"/>
    <w:rsid w:val="00555D8E"/>
    <w:rsid w:val="00556C03"/>
    <w:rsid w:val="005576DC"/>
    <w:rsid w:val="00557AF2"/>
    <w:rsid w:val="005602C8"/>
    <w:rsid w:val="00560C38"/>
    <w:rsid w:val="00562970"/>
    <w:rsid w:val="00562A67"/>
    <w:rsid w:val="00563812"/>
    <w:rsid w:val="00563BBC"/>
    <w:rsid w:val="005651B8"/>
    <w:rsid w:val="00566004"/>
    <w:rsid w:val="00567451"/>
    <w:rsid w:val="00567571"/>
    <w:rsid w:val="005677DC"/>
    <w:rsid w:val="00570AF8"/>
    <w:rsid w:val="005722BF"/>
    <w:rsid w:val="00572A63"/>
    <w:rsid w:val="005732CF"/>
    <w:rsid w:val="005734CF"/>
    <w:rsid w:val="0057396A"/>
    <w:rsid w:val="00574C40"/>
    <w:rsid w:val="00574F44"/>
    <w:rsid w:val="00576C59"/>
    <w:rsid w:val="00580687"/>
    <w:rsid w:val="005809CC"/>
    <w:rsid w:val="00580B33"/>
    <w:rsid w:val="00582117"/>
    <w:rsid w:val="00583085"/>
    <w:rsid w:val="00583444"/>
    <w:rsid w:val="00585C48"/>
    <w:rsid w:val="00586154"/>
    <w:rsid w:val="00586D39"/>
    <w:rsid w:val="00587E1E"/>
    <w:rsid w:val="005900A1"/>
    <w:rsid w:val="005914F7"/>
    <w:rsid w:val="005924E4"/>
    <w:rsid w:val="00594BAB"/>
    <w:rsid w:val="00595538"/>
    <w:rsid w:val="00595F7F"/>
    <w:rsid w:val="005968AF"/>
    <w:rsid w:val="00596B82"/>
    <w:rsid w:val="005A1262"/>
    <w:rsid w:val="005A2689"/>
    <w:rsid w:val="005A3BCE"/>
    <w:rsid w:val="005A43BA"/>
    <w:rsid w:val="005A5518"/>
    <w:rsid w:val="005A5EDD"/>
    <w:rsid w:val="005A7C63"/>
    <w:rsid w:val="005B02DA"/>
    <w:rsid w:val="005B04B3"/>
    <w:rsid w:val="005B19FA"/>
    <w:rsid w:val="005B1E51"/>
    <w:rsid w:val="005B338A"/>
    <w:rsid w:val="005B33C4"/>
    <w:rsid w:val="005B3D98"/>
    <w:rsid w:val="005B3F02"/>
    <w:rsid w:val="005B4723"/>
    <w:rsid w:val="005B4D77"/>
    <w:rsid w:val="005C04C8"/>
    <w:rsid w:val="005C083C"/>
    <w:rsid w:val="005C0D94"/>
    <w:rsid w:val="005C0E46"/>
    <w:rsid w:val="005C130F"/>
    <w:rsid w:val="005C1CB2"/>
    <w:rsid w:val="005C1D91"/>
    <w:rsid w:val="005C249A"/>
    <w:rsid w:val="005C24D2"/>
    <w:rsid w:val="005C2652"/>
    <w:rsid w:val="005C2B24"/>
    <w:rsid w:val="005C4D70"/>
    <w:rsid w:val="005C4E5B"/>
    <w:rsid w:val="005C5270"/>
    <w:rsid w:val="005C6263"/>
    <w:rsid w:val="005C7816"/>
    <w:rsid w:val="005C782F"/>
    <w:rsid w:val="005C7D7B"/>
    <w:rsid w:val="005D0150"/>
    <w:rsid w:val="005D0DC4"/>
    <w:rsid w:val="005D520E"/>
    <w:rsid w:val="005D6E67"/>
    <w:rsid w:val="005D7057"/>
    <w:rsid w:val="005D75C8"/>
    <w:rsid w:val="005E02DF"/>
    <w:rsid w:val="005E0F3E"/>
    <w:rsid w:val="005E12B8"/>
    <w:rsid w:val="005E2E96"/>
    <w:rsid w:val="005E36BD"/>
    <w:rsid w:val="005E3706"/>
    <w:rsid w:val="005E3CD0"/>
    <w:rsid w:val="005E41C8"/>
    <w:rsid w:val="005E47A0"/>
    <w:rsid w:val="005E6178"/>
    <w:rsid w:val="005E6B33"/>
    <w:rsid w:val="005E6C5E"/>
    <w:rsid w:val="005E7FA3"/>
    <w:rsid w:val="005F0EC9"/>
    <w:rsid w:val="005F18A6"/>
    <w:rsid w:val="005F3386"/>
    <w:rsid w:val="005F3B52"/>
    <w:rsid w:val="005F4139"/>
    <w:rsid w:val="005F485C"/>
    <w:rsid w:val="005F533E"/>
    <w:rsid w:val="005F6C44"/>
    <w:rsid w:val="005F7538"/>
    <w:rsid w:val="00601BE5"/>
    <w:rsid w:val="0060243F"/>
    <w:rsid w:val="006060B4"/>
    <w:rsid w:val="00610505"/>
    <w:rsid w:val="00610B22"/>
    <w:rsid w:val="00610CC7"/>
    <w:rsid w:val="00610D71"/>
    <w:rsid w:val="006116B6"/>
    <w:rsid w:val="006133E9"/>
    <w:rsid w:val="00613AD1"/>
    <w:rsid w:val="0061608B"/>
    <w:rsid w:val="0061762B"/>
    <w:rsid w:val="00617CA2"/>
    <w:rsid w:val="00620E6B"/>
    <w:rsid w:val="00621A9C"/>
    <w:rsid w:val="00622347"/>
    <w:rsid w:val="00622B28"/>
    <w:rsid w:val="00623992"/>
    <w:rsid w:val="00623D69"/>
    <w:rsid w:val="00625B70"/>
    <w:rsid w:val="00626104"/>
    <w:rsid w:val="00627068"/>
    <w:rsid w:val="00627CA4"/>
    <w:rsid w:val="006311C2"/>
    <w:rsid w:val="006324F3"/>
    <w:rsid w:val="00632728"/>
    <w:rsid w:val="0063347C"/>
    <w:rsid w:val="00633851"/>
    <w:rsid w:val="00634920"/>
    <w:rsid w:val="00634BC9"/>
    <w:rsid w:val="00635631"/>
    <w:rsid w:val="0063576E"/>
    <w:rsid w:val="006365DC"/>
    <w:rsid w:val="00636E60"/>
    <w:rsid w:val="006415B3"/>
    <w:rsid w:val="00641684"/>
    <w:rsid w:val="00642AE8"/>
    <w:rsid w:val="00643417"/>
    <w:rsid w:val="00644F1E"/>
    <w:rsid w:val="00645142"/>
    <w:rsid w:val="00650E73"/>
    <w:rsid w:val="00652B3E"/>
    <w:rsid w:val="00652B89"/>
    <w:rsid w:val="00655359"/>
    <w:rsid w:val="00655650"/>
    <w:rsid w:val="00655BDE"/>
    <w:rsid w:val="00661112"/>
    <w:rsid w:val="006635E9"/>
    <w:rsid w:val="006638A5"/>
    <w:rsid w:val="006638D1"/>
    <w:rsid w:val="0066404F"/>
    <w:rsid w:val="006640A1"/>
    <w:rsid w:val="00664BEA"/>
    <w:rsid w:val="00665121"/>
    <w:rsid w:val="00665A0C"/>
    <w:rsid w:val="0066685B"/>
    <w:rsid w:val="006676B6"/>
    <w:rsid w:val="0067031A"/>
    <w:rsid w:val="006703A2"/>
    <w:rsid w:val="00671992"/>
    <w:rsid w:val="00671F9F"/>
    <w:rsid w:val="00672B4B"/>
    <w:rsid w:val="00674995"/>
    <w:rsid w:val="00674E9F"/>
    <w:rsid w:val="00675827"/>
    <w:rsid w:val="00676A4C"/>
    <w:rsid w:val="00676B0F"/>
    <w:rsid w:val="00676C05"/>
    <w:rsid w:val="006800EB"/>
    <w:rsid w:val="00680BBE"/>
    <w:rsid w:val="00681E6B"/>
    <w:rsid w:val="00681F40"/>
    <w:rsid w:val="00682A0E"/>
    <w:rsid w:val="0068301D"/>
    <w:rsid w:val="00683E8E"/>
    <w:rsid w:val="00684816"/>
    <w:rsid w:val="00684CC9"/>
    <w:rsid w:val="00687282"/>
    <w:rsid w:val="00687606"/>
    <w:rsid w:val="00687984"/>
    <w:rsid w:val="00687DE0"/>
    <w:rsid w:val="006911AD"/>
    <w:rsid w:val="0069136D"/>
    <w:rsid w:val="00691B3F"/>
    <w:rsid w:val="006928D9"/>
    <w:rsid w:val="006945A6"/>
    <w:rsid w:val="006962DC"/>
    <w:rsid w:val="00697877"/>
    <w:rsid w:val="006A058A"/>
    <w:rsid w:val="006A0B83"/>
    <w:rsid w:val="006A1AFB"/>
    <w:rsid w:val="006A406A"/>
    <w:rsid w:val="006A6061"/>
    <w:rsid w:val="006A7C01"/>
    <w:rsid w:val="006B01CE"/>
    <w:rsid w:val="006B0A55"/>
    <w:rsid w:val="006B0F60"/>
    <w:rsid w:val="006B102D"/>
    <w:rsid w:val="006B2E57"/>
    <w:rsid w:val="006B507D"/>
    <w:rsid w:val="006B5103"/>
    <w:rsid w:val="006B74EF"/>
    <w:rsid w:val="006B7F25"/>
    <w:rsid w:val="006C1277"/>
    <w:rsid w:val="006C1A5D"/>
    <w:rsid w:val="006C1E49"/>
    <w:rsid w:val="006C28E1"/>
    <w:rsid w:val="006C3154"/>
    <w:rsid w:val="006C5A5B"/>
    <w:rsid w:val="006C6903"/>
    <w:rsid w:val="006C6E30"/>
    <w:rsid w:val="006C7BD5"/>
    <w:rsid w:val="006D2091"/>
    <w:rsid w:val="006D2E8F"/>
    <w:rsid w:val="006D2FE7"/>
    <w:rsid w:val="006D56E7"/>
    <w:rsid w:val="006D59A6"/>
    <w:rsid w:val="006D656E"/>
    <w:rsid w:val="006D666C"/>
    <w:rsid w:val="006D7B80"/>
    <w:rsid w:val="006D7C4D"/>
    <w:rsid w:val="006E0E0E"/>
    <w:rsid w:val="006E0FC4"/>
    <w:rsid w:val="006E1D6F"/>
    <w:rsid w:val="006E1F27"/>
    <w:rsid w:val="006E2709"/>
    <w:rsid w:val="006E2CC1"/>
    <w:rsid w:val="006E34CE"/>
    <w:rsid w:val="006E4776"/>
    <w:rsid w:val="006E47FC"/>
    <w:rsid w:val="006E4C7E"/>
    <w:rsid w:val="006E5A1A"/>
    <w:rsid w:val="006E73DF"/>
    <w:rsid w:val="006F077D"/>
    <w:rsid w:val="006F0F4E"/>
    <w:rsid w:val="006F3262"/>
    <w:rsid w:val="006F3D83"/>
    <w:rsid w:val="006F526D"/>
    <w:rsid w:val="006F5AA2"/>
    <w:rsid w:val="006F69F9"/>
    <w:rsid w:val="006F7970"/>
    <w:rsid w:val="007010E0"/>
    <w:rsid w:val="0070262A"/>
    <w:rsid w:val="00702709"/>
    <w:rsid w:val="00702D9B"/>
    <w:rsid w:val="00703A8A"/>
    <w:rsid w:val="00703BEC"/>
    <w:rsid w:val="00703DBC"/>
    <w:rsid w:val="007065AB"/>
    <w:rsid w:val="007068CD"/>
    <w:rsid w:val="00707DC5"/>
    <w:rsid w:val="007107AD"/>
    <w:rsid w:val="00712FFA"/>
    <w:rsid w:val="0071314E"/>
    <w:rsid w:val="007135CF"/>
    <w:rsid w:val="00713F46"/>
    <w:rsid w:val="0071513D"/>
    <w:rsid w:val="007151B4"/>
    <w:rsid w:val="00715235"/>
    <w:rsid w:val="0071549C"/>
    <w:rsid w:val="00715C6C"/>
    <w:rsid w:val="00716735"/>
    <w:rsid w:val="00720706"/>
    <w:rsid w:val="007209E2"/>
    <w:rsid w:val="00721D7E"/>
    <w:rsid w:val="00723924"/>
    <w:rsid w:val="00723FAE"/>
    <w:rsid w:val="00725F15"/>
    <w:rsid w:val="0072611A"/>
    <w:rsid w:val="00727926"/>
    <w:rsid w:val="00727EBD"/>
    <w:rsid w:val="00731C49"/>
    <w:rsid w:val="00731E21"/>
    <w:rsid w:val="00732BAA"/>
    <w:rsid w:val="0073583D"/>
    <w:rsid w:val="007359BD"/>
    <w:rsid w:val="00737C37"/>
    <w:rsid w:val="00740356"/>
    <w:rsid w:val="00740AC9"/>
    <w:rsid w:val="00741FB8"/>
    <w:rsid w:val="007422CC"/>
    <w:rsid w:val="00742A02"/>
    <w:rsid w:val="00742EBF"/>
    <w:rsid w:val="00744197"/>
    <w:rsid w:val="00744294"/>
    <w:rsid w:val="00744801"/>
    <w:rsid w:val="00744A40"/>
    <w:rsid w:val="007467F0"/>
    <w:rsid w:val="00746D13"/>
    <w:rsid w:val="0074783D"/>
    <w:rsid w:val="00747BE7"/>
    <w:rsid w:val="00750290"/>
    <w:rsid w:val="00750585"/>
    <w:rsid w:val="00750E81"/>
    <w:rsid w:val="007535DC"/>
    <w:rsid w:val="007538CC"/>
    <w:rsid w:val="00753BFE"/>
    <w:rsid w:val="00753D40"/>
    <w:rsid w:val="00754980"/>
    <w:rsid w:val="007555C6"/>
    <w:rsid w:val="00755DCB"/>
    <w:rsid w:val="007565C4"/>
    <w:rsid w:val="007566A3"/>
    <w:rsid w:val="00756CC8"/>
    <w:rsid w:val="00760556"/>
    <w:rsid w:val="00760A0C"/>
    <w:rsid w:val="00762658"/>
    <w:rsid w:val="00764832"/>
    <w:rsid w:val="007655AA"/>
    <w:rsid w:val="007659D9"/>
    <w:rsid w:val="00765A3B"/>
    <w:rsid w:val="00766842"/>
    <w:rsid w:val="0076684A"/>
    <w:rsid w:val="00766861"/>
    <w:rsid w:val="00771131"/>
    <w:rsid w:val="00771F5F"/>
    <w:rsid w:val="007723C0"/>
    <w:rsid w:val="00772F28"/>
    <w:rsid w:val="00773C40"/>
    <w:rsid w:val="00773F13"/>
    <w:rsid w:val="007751D3"/>
    <w:rsid w:val="00776494"/>
    <w:rsid w:val="007771B4"/>
    <w:rsid w:val="00777AC8"/>
    <w:rsid w:val="0078035C"/>
    <w:rsid w:val="0078164C"/>
    <w:rsid w:val="007823F1"/>
    <w:rsid w:val="00784E98"/>
    <w:rsid w:val="00785D2B"/>
    <w:rsid w:val="00785D63"/>
    <w:rsid w:val="00786F35"/>
    <w:rsid w:val="00787109"/>
    <w:rsid w:val="00790FC8"/>
    <w:rsid w:val="007912CC"/>
    <w:rsid w:val="00791725"/>
    <w:rsid w:val="00793B13"/>
    <w:rsid w:val="00794C02"/>
    <w:rsid w:val="00794E5C"/>
    <w:rsid w:val="00795220"/>
    <w:rsid w:val="00795624"/>
    <w:rsid w:val="00795FEE"/>
    <w:rsid w:val="00797958"/>
    <w:rsid w:val="00797A5A"/>
    <w:rsid w:val="00797C81"/>
    <w:rsid w:val="00797D81"/>
    <w:rsid w:val="00797FF3"/>
    <w:rsid w:val="007A0352"/>
    <w:rsid w:val="007A09A8"/>
    <w:rsid w:val="007A0AA2"/>
    <w:rsid w:val="007A1FC6"/>
    <w:rsid w:val="007A2643"/>
    <w:rsid w:val="007A2A9D"/>
    <w:rsid w:val="007A3882"/>
    <w:rsid w:val="007A3AF4"/>
    <w:rsid w:val="007A3C22"/>
    <w:rsid w:val="007A58F9"/>
    <w:rsid w:val="007A5B0F"/>
    <w:rsid w:val="007A73D3"/>
    <w:rsid w:val="007A74F2"/>
    <w:rsid w:val="007A7500"/>
    <w:rsid w:val="007A77BA"/>
    <w:rsid w:val="007A793B"/>
    <w:rsid w:val="007B1B41"/>
    <w:rsid w:val="007B4287"/>
    <w:rsid w:val="007B432C"/>
    <w:rsid w:val="007B5B0A"/>
    <w:rsid w:val="007B7E61"/>
    <w:rsid w:val="007C01DA"/>
    <w:rsid w:val="007C1176"/>
    <w:rsid w:val="007C1398"/>
    <w:rsid w:val="007C2F46"/>
    <w:rsid w:val="007C48C7"/>
    <w:rsid w:val="007C4E38"/>
    <w:rsid w:val="007C6F38"/>
    <w:rsid w:val="007C7064"/>
    <w:rsid w:val="007C7187"/>
    <w:rsid w:val="007C7283"/>
    <w:rsid w:val="007C72FE"/>
    <w:rsid w:val="007D0322"/>
    <w:rsid w:val="007D0AFA"/>
    <w:rsid w:val="007D365B"/>
    <w:rsid w:val="007D6911"/>
    <w:rsid w:val="007E0DA5"/>
    <w:rsid w:val="007E124E"/>
    <w:rsid w:val="007E1868"/>
    <w:rsid w:val="007E1D8C"/>
    <w:rsid w:val="007E272E"/>
    <w:rsid w:val="007E395D"/>
    <w:rsid w:val="007E3A02"/>
    <w:rsid w:val="007E463A"/>
    <w:rsid w:val="007E4D12"/>
    <w:rsid w:val="007E52C4"/>
    <w:rsid w:val="007E5AD3"/>
    <w:rsid w:val="007E7370"/>
    <w:rsid w:val="007E781A"/>
    <w:rsid w:val="007F02A2"/>
    <w:rsid w:val="007F07EF"/>
    <w:rsid w:val="007F132B"/>
    <w:rsid w:val="007F27C1"/>
    <w:rsid w:val="007F2BED"/>
    <w:rsid w:val="007F3763"/>
    <w:rsid w:val="007F3956"/>
    <w:rsid w:val="007F524E"/>
    <w:rsid w:val="007F5598"/>
    <w:rsid w:val="007F795F"/>
    <w:rsid w:val="008000BB"/>
    <w:rsid w:val="0080164C"/>
    <w:rsid w:val="00802FC5"/>
    <w:rsid w:val="008040B5"/>
    <w:rsid w:val="00804616"/>
    <w:rsid w:val="008050D8"/>
    <w:rsid w:val="0080528B"/>
    <w:rsid w:val="0080557B"/>
    <w:rsid w:val="00806EAD"/>
    <w:rsid w:val="0081002A"/>
    <w:rsid w:val="00810744"/>
    <w:rsid w:val="0081424B"/>
    <w:rsid w:val="00817950"/>
    <w:rsid w:val="00817AD0"/>
    <w:rsid w:val="00817BF3"/>
    <w:rsid w:val="00820985"/>
    <w:rsid w:val="0082358E"/>
    <w:rsid w:val="00823E26"/>
    <w:rsid w:val="0082459D"/>
    <w:rsid w:val="00824EF3"/>
    <w:rsid w:val="008254B6"/>
    <w:rsid w:val="00825D52"/>
    <w:rsid w:val="0082611D"/>
    <w:rsid w:val="00827011"/>
    <w:rsid w:val="00830053"/>
    <w:rsid w:val="00830B02"/>
    <w:rsid w:val="00831DA2"/>
    <w:rsid w:val="0083396F"/>
    <w:rsid w:val="00836C0B"/>
    <w:rsid w:val="00841EB2"/>
    <w:rsid w:val="00841FBD"/>
    <w:rsid w:val="0084222A"/>
    <w:rsid w:val="008423B0"/>
    <w:rsid w:val="00842494"/>
    <w:rsid w:val="00842771"/>
    <w:rsid w:val="008429C2"/>
    <w:rsid w:val="0084313D"/>
    <w:rsid w:val="00843A9C"/>
    <w:rsid w:val="00846451"/>
    <w:rsid w:val="00846749"/>
    <w:rsid w:val="00850633"/>
    <w:rsid w:val="0085086E"/>
    <w:rsid w:val="008511EB"/>
    <w:rsid w:val="00851A1E"/>
    <w:rsid w:val="00852145"/>
    <w:rsid w:val="0085222F"/>
    <w:rsid w:val="00852339"/>
    <w:rsid w:val="00852A0E"/>
    <w:rsid w:val="00854235"/>
    <w:rsid w:val="00854356"/>
    <w:rsid w:val="00854B9D"/>
    <w:rsid w:val="00854D02"/>
    <w:rsid w:val="008571A2"/>
    <w:rsid w:val="00857F09"/>
    <w:rsid w:val="00860244"/>
    <w:rsid w:val="00861B3B"/>
    <w:rsid w:val="00863A6D"/>
    <w:rsid w:val="00863CBA"/>
    <w:rsid w:val="0086486A"/>
    <w:rsid w:val="0086523A"/>
    <w:rsid w:val="00866B90"/>
    <w:rsid w:val="00866D00"/>
    <w:rsid w:val="00867E94"/>
    <w:rsid w:val="00871138"/>
    <w:rsid w:val="0087207E"/>
    <w:rsid w:val="0087326B"/>
    <w:rsid w:val="0087434E"/>
    <w:rsid w:val="00874B83"/>
    <w:rsid w:val="00874BAE"/>
    <w:rsid w:val="00874C1B"/>
    <w:rsid w:val="00874F79"/>
    <w:rsid w:val="00875882"/>
    <w:rsid w:val="008766C4"/>
    <w:rsid w:val="00877A75"/>
    <w:rsid w:val="0088057C"/>
    <w:rsid w:val="00880B7B"/>
    <w:rsid w:val="00881DE5"/>
    <w:rsid w:val="00882EDF"/>
    <w:rsid w:val="00882FA9"/>
    <w:rsid w:val="00883908"/>
    <w:rsid w:val="0088410D"/>
    <w:rsid w:val="0088481C"/>
    <w:rsid w:val="00884A5B"/>
    <w:rsid w:val="00885551"/>
    <w:rsid w:val="00885865"/>
    <w:rsid w:val="0088590B"/>
    <w:rsid w:val="00885D93"/>
    <w:rsid w:val="00887600"/>
    <w:rsid w:val="00887C8B"/>
    <w:rsid w:val="0089377C"/>
    <w:rsid w:val="008939A4"/>
    <w:rsid w:val="008943CE"/>
    <w:rsid w:val="008946EE"/>
    <w:rsid w:val="008951DF"/>
    <w:rsid w:val="00895FD5"/>
    <w:rsid w:val="00896850"/>
    <w:rsid w:val="008A0B7A"/>
    <w:rsid w:val="008A3B48"/>
    <w:rsid w:val="008A3E7D"/>
    <w:rsid w:val="008A433A"/>
    <w:rsid w:val="008A4A46"/>
    <w:rsid w:val="008A73CD"/>
    <w:rsid w:val="008B07C8"/>
    <w:rsid w:val="008B0DFB"/>
    <w:rsid w:val="008B1117"/>
    <w:rsid w:val="008B113D"/>
    <w:rsid w:val="008B1848"/>
    <w:rsid w:val="008B1CA5"/>
    <w:rsid w:val="008B4B6A"/>
    <w:rsid w:val="008B4D85"/>
    <w:rsid w:val="008B68BF"/>
    <w:rsid w:val="008B7D04"/>
    <w:rsid w:val="008C0BFB"/>
    <w:rsid w:val="008C10BF"/>
    <w:rsid w:val="008C1962"/>
    <w:rsid w:val="008C1BA3"/>
    <w:rsid w:val="008C2C1F"/>
    <w:rsid w:val="008C2DF0"/>
    <w:rsid w:val="008C36A0"/>
    <w:rsid w:val="008C3FA9"/>
    <w:rsid w:val="008C5221"/>
    <w:rsid w:val="008C531E"/>
    <w:rsid w:val="008C6B8B"/>
    <w:rsid w:val="008C72B9"/>
    <w:rsid w:val="008D160B"/>
    <w:rsid w:val="008D1A68"/>
    <w:rsid w:val="008D233A"/>
    <w:rsid w:val="008D24A4"/>
    <w:rsid w:val="008D3514"/>
    <w:rsid w:val="008D3DBB"/>
    <w:rsid w:val="008D4691"/>
    <w:rsid w:val="008D4D2E"/>
    <w:rsid w:val="008D524F"/>
    <w:rsid w:val="008D6B55"/>
    <w:rsid w:val="008D70D9"/>
    <w:rsid w:val="008D7135"/>
    <w:rsid w:val="008D7315"/>
    <w:rsid w:val="008D747A"/>
    <w:rsid w:val="008D75E5"/>
    <w:rsid w:val="008D781D"/>
    <w:rsid w:val="008D79BE"/>
    <w:rsid w:val="008E0020"/>
    <w:rsid w:val="008E0126"/>
    <w:rsid w:val="008E48D4"/>
    <w:rsid w:val="008E5ED5"/>
    <w:rsid w:val="008E6368"/>
    <w:rsid w:val="008E7275"/>
    <w:rsid w:val="008F0607"/>
    <w:rsid w:val="008F09EE"/>
    <w:rsid w:val="008F0E1D"/>
    <w:rsid w:val="008F267A"/>
    <w:rsid w:val="008F2E16"/>
    <w:rsid w:val="008F48E9"/>
    <w:rsid w:val="008F4E05"/>
    <w:rsid w:val="008F6F06"/>
    <w:rsid w:val="008F7D8B"/>
    <w:rsid w:val="009003A8"/>
    <w:rsid w:val="00901855"/>
    <w:rsid w:val="00903119"/>
    <w:rsid w:val="009039E5"/>
    <w:rsid w:val="00903A13"/>
    <w:rsid w:val="00903F39"/>
    <w:rsid w:val="00904698"/>
    <w:rsid w:val="00905197"/>
    <w:rsid w:val="00905360"/>
    <w:rsid w:val="00905378"/>
    <w:rsid w:val="009056D1"/>
    <w:rsid w:val="00905E19"/>
    <w:rsid w:val="00906338"/>
    <w:rsid w:val="00910676"/>
    <w:rsid w:val="0091079E"/>
    <w:rsid w:val="00910F2E"/>
    <w:rsid w:val="00911486"/>
    <w:rsid w:val="00911E97"/>
    <w:rsid w:val="009135AC"/>
    <w:rsid w:val="009155F6"/>
    <w:rsid w:val="00917E1D"/>
    <w:rsid w:val="00917E72"/>
    <w:rsid w:val="009209FF"/>
    <w:rsid w:val="00922B3A"/>
    <w:rsid w:val="00922C6B"/>
    <w:rsid w:val="00923184"/>
    <w:rsid w:val="00923435"/>
    <w:rsid w:val="0092363C"/>
    <w:rsid w:val="00925123"/>
    <w:rsid w:val="0092519E"/>
    <w:rsid w:val="00927B72"/>
    <w:rsid w:val="00927C49"/>
    <w:rsid w:val="009316B2"/>
    <w:rsid w:val="00932DE0"/>
    <w:rsid w:val="009337C5"/>
    <w:rsid w:val="0093395F"/>
    <w:rsid w:val="00933A57"/>
    <w:rsid w:val="009342AF"/>
    <w:rsid w:val="00934D96"/>
    <w:rsid w:val="00935438"/>
    <w:rsid w:val="0093591E"/>
    <w:rsid w:val="009365A8"/>
    <w:rsid w:val="00942B59"/>
    <w:rsid w:val="00943D1D"/>
    <w:rsid w:val="00944615"/>
    <w:rsid w:val="009447F9"/>
    <w:rsid w:val="0094685C"/>
    <w:rsid w:val="0095040C"/>
    <w:rsid w:val="009507EB"/>
    <w:rsid w:val="00952C33"/>
    <w:rsid w:val="00953187"/>
    <w:rsid w:val="00953688"/>
    <w:rsid w:val="00954024"/>
    <w:rsid w:val="00954ACE"/>
    <w:rsid w:val="009570D4"/>
    <w:rsid w:val="00957C92"/>
    <w:rsid w:val="00963DF9"/>
    <w:rsid w:val="00965387"/>
    <w:rsid w:val="00965821"/>
    <w:rsid w:val="009658B6"/>
    <w:rsid w:val="00967716"/>
    <w:rsid w:val="00970012"/>
    <w:rsid w:val="0097067D"/>
    <w:rsid w:val="00970C52"/>
    <w:rsid w:val="00971C4E"/>
    <w:rsid w:val="00972770"/>
    <w:rsid w:val="00974DBB"/>
    <w:rsid w:val="00975D37"/>
    <w:rsid w:val="00977E56"/>
    <w:rsid w:val="0098070E"/>
    <w:rsid w:val="009807C8"/>
    <w:rsid w:val="00980E1B"/>
    <w:rsid w:val="009815C9"/>
    <w:rsid w:val="009822D3"/>
    <w:rsid w:val="00984F53"/>
    <w:rsid w:val="00984F5D"/>
    <w:rsid w:val="00985C87"/>
    <w:rsid w:val="00985D1D"/>
    <w:rsid w:val="00986798"/>
    <w:rsid w:val="00986856"/>
    <w:rsid w:val="009905E5"/>
    <w:rsid w:val="009906FF"/>
    <w:rsid w:val="00991290"/>
    <w:rsid w:val="00991B67"/>
    <w:rsid w:val="0099222D"/>
    <w:rsid w:val="00992BD8"/>
    <w:rsid w:val="00993318"/>
    <w:rsid w:val="009937D7"/>
    <w:rsid w:val="00996FDE"/>
    <w:rsid w:val="009A13B2"/>
    <w:rsid w:val="009A2625"/>
    <w:rsid w:val="009A27AB"/>
    <w:rsid w:val="009A2AAF"/>
    <w:rsid w:val="009A3CA3"/>
    <w:rsid w:val="009A438F"/>
    <w:rsid w:val="009A46A1"/>
    <w:rsid w:val="009A5739"/>
    <w:rsid w:val="009A7061"/>
    <w:rsid w:val="009B2BD9"/>
    <w:rsid w:val="009B325D"/>
    <w:rsid w:val="009B3A3A"/>
    <w:rsid w:val="009B3D40"/>
    <w:rsid w:val="009B4FBF"/>
    <w:rsid w:val="009B5CE1"/>
    <w:rsid w:val="009B6007"/>
    <w:rsid w:val="009B6070"/>
    <w:rsid w:val="009B6380"/>
    <w:rsid w:val="009B7F55"/>
    <w:rsid w:val="009C036B"/>
    <w:rsid w:val="009C192A"/>
    <w:rsid w:val="009C1F53"/>
    <w:rsid w:val="009C45EE"/>
    <w:rsid w:val="009C4DB7"/>
    <w:rsid w:val="009C520A"/>
    <w:rsid w:val="009C5563"/>
    <w:rsid w:val="009C5F85"/>
    <w:rsid w:val="009C7868"/>
    <w:rsid w:val="009D08DE"/>
    <w:rsid w:val="009D29FE"/>
    <w:rsid w:val="009D2D5F"/>
    <w:rsid w:val="009D2F13"/>
    <w:rsid w:val="009D347F"/>
    <w:rsid w:val="009D4587"/>
    <w:rsid w:val="009D45E6"/>
    <w:rsid w:val="009D5B02"/>
    <w:rsid w:val="009D5C64"/>
    <w:rsid w:val="009D6392"/>
    <w:rsid w:val="009D7924"/>
    <w:rsid w:val="009E241B"/>
    <w:rsid w:val="009E37D8"/>
    <w:rsid w:val="009E44F0"/>
    <w:rsid w:val="009E4F9A"/>
    <w:rsid w:val="009E51AA"/>
    <w:rsid w:val="009E53DC"/>
    <w:rsid w:val="009E5959"/>
    <w:rsid w:val="009E654B"/>
    <w:rsid w:val="009E7206"/>
    <w:rsid w:val="009F0746"/>
    <w:rsid w:val="009F093B"/>
    <w:rsid w:val="009F23C7"/>
    <w:rsid w:val="009F3B3F"/>
    <w:rsid w:val="009F3DC6"/>
    <w:rsid w:val="009F4708"/>
    <w:rsid w:val="009F4827"/>
    <w:rsid w:val="009F6BE7"/>
    <w:rsid w:val="00A0034F"/>
    <w:rsid w:val="00A011D0"/>
    <w:rsid w:val="00A0125D"/>
    <w:rsid w:val="00A01D3A"/>
    <w:rsid w:val="00A035F8"/>
    <w:rsid w:val="00A03F8C"/>
    <w:rsid w:val="00A075F9"/>
    <w:rsid w:val="00A107F3"/>
    <w:rsid w:val="00A12D4E"/>
    <w:rsid w:val="00A14054"/>
    <w:rsid w:val="00A160FB"/>
    <w:rsid w:val="00A16DE2"/>
    <w:rsid w:val="00A205B7"/>
    <w:rsid w:val="00A20D2E"/>
    <w:rsid w:val="00A20E41"/>
    <w:rsid w:val="00A22260"/>
    <w:rsid w:val="00A25DA3"/>
    <w:rsid w:val="00A261F1"/>
    <w:rsid w:val="00A267EE"/>
    <w:rsid w:val="00A27605"/>
    <w:rsid w:val="00A30DCD"/>
    <w:rsid w:val="00A30EFB"/>
    <w:rsid w:val="00A322D4"/>
    <w:rsid w:val="00A3299D"/>
    <w:rsid w:val="00A33458"/>
    <w:rsid w:val="00A352C5"/>
    <w:rsid w:val="00A35D7D"/>
    <w:rsid w:val="00A36298"/>
    <w:rsid w:val="00A3662D"/>
    <w:rsid w:val="00A36DEF"/>
    <w:rsid w:val="00A40188"/>
    <w:rsid w:val="00A401FD"/>
    <w:rsid w:val="00A40881"/>
    <w:rsid w:val="00A431DD"/>
    <w:rsid w:val="00A44C2F"/>
    <w:rsid w:val="00A501CE"/>
    <w:rsid w:val="00A506AD"/>
    <w:rsid w:val="00A53623"/>
    <w:rsid w:val="00A571E7"/>
    <w:rsid w:val="00A57245"/>
    <w:rsid w:val="00A57790"/>
    <w:rsid w:val="00A63C3A"/>
    <w:rsid w:val="00A6605E"/>
    <w:rsid w:val="00A6632E"/>
    <w:rsid w:val="00A663F0"/>
    <w:rsid w:val="00A66E2A"/>
    <w:rsid w:val="00A67218"/>
    <w:rsid w:val="00A703E6"/>
    <w:rsid w:val="00A70892"/>
    <w:rsid w:val="00A70AD3"/>
    <w:rsid w:val="00A72445"/>
    <w:rsid w:val="00A72BC0"/>
    <w:rsid w:val="00A736FF"/>
    <w:rsid w:val="00A73C2E"/>
    <w:rsid w:val="00A74B21"/>
    <w:rsid w:val="00A75CDF"/>
    <w:rsid w:val="00A76196"/>
    <w:rsid w:val="00A76F98"/>
    <w:rsid w:val="00A77A69"/>
    <w:rsid w:val="00A77BDE"/>
    <w:rsid w:val="00A77C6A"/>
    <w:rsid w:val="00A82E84"/>
    <w:rsid w:val="00A84503"/>
    <w:rsid w:val="00A86557"/>
    <w:rsid w:val="00A866E5"/>
    <w:rsid w:val="00A8731E"/>
    <w:rsid w:val="00A91EF3"/>
    <w:rsid w:val="00A9302B"/>
    <w:rsid w:val="00A93A43"/>
    <w:rsid w:val="00A93AF5"/>
    <w:rsid w:val="00A93CA0"/>
    <w:rsid w:val="00A94C76"/>
    <w:rsid w:val="00A95180"/>
    <w:rsid w:val="00AA0C4B"/>
    <w:rsid w:val="00AA0D3F"/>
    <w:rsid w:val="00AA309C"/>
    <w:rsid w:val="00AA32C7"/>
    <w:rsid w:val="00AA38DF"/>
    <w:rsid w:val="00AA4C63"/>
    <w:rsid w:val="00AA706B"/>
    <w:rsid w:val="00AB0B8E"/>
    <w:rsid w:val="00AB32A8"/>
    <w:rsid w:val="00AB3C48"/>
    <w:rsid w:val="00AB5C5C"/>
    <w:rsid w:val="00AC007E"/>
    <w:rsid w:val="00AC00B9"/>
    <w:rsid w:val="00AC016B"/>
    <w:rsid w:val="00AC05EB"/>
    <w:rsid w:val="00AC0852"/>
    <w:rsid w:val="00AC2029"/>
    <w:rsid w:val="00AC223A"/>
    <w:rsid w:val="00AC2414"/>
    <w:rsid w:val="00AC455C"/>
    <w:rsid w:val="00AC4AD9"/>
    <w:rsid w:val="00AC4F8A"/>
    <w:rsid w:val="00AC5FF0"/>
    <w:rsid w:val="00AC66B1"/>
    <w:rsid w:val="00AC7078"/>
    <w:rsid w:val="00AC7E96"/>
    <w:rsid w:val="00AD0976"/>
    <w:rsid w:val="00AD0E1E"/>
    <w:rsid w:val="00AD17A1"/>
    <w:rsid w:val="00AD1E6A"/>
    <w:rsid w:val="00AD2CD5"/>
    <w:rsid w:val="00AD3414"/>
    <w:rsid w:val="00AD4258"/>
    <w:rsid w:val="00AD4411"/>
    <w:rsid w:val="00AD59A9"/>
    <w:rsid w:val="00AD6887"/>
    <w:rsid w:val="00AD6B70"/>
    <w:rsid w:val="00AD71E4"/>
    <w:rsid w:val="00AE022D"/>
    <w:rsid w:val="00AE09A8"/>
    <w:rsid w:val="00AE2A59"/>
    <w:rsid w:val="00AE6540"/>
    <w:rsid w:val="00AE6E20"/>
    <w:rsid w:val="00AF0A0F"/>
    <w:rsid w:val="00AF0EB5"/>
    <w:rsid w:val="00AF4CB3"/>
    <w:rsid w:val="00AF4E01"/>
    <w:rsid w:val="00AF543D"/>
    <w:rsid w:val="00AF72D0"/>
    <w:rsid w:val="00AF7713"/>
    <w:rsid w:val="00B01734"/>
    <w:rsid w:val="00B02212"/>
    <w:rsid w:val="00B025A5"/>
    <w:rsid w:val="00B02741"/>
    <w:rsid w:val="00B029DE"/>
    <w:rsid w:val="00B02BA1"/>
    <w:rsid w:val="00B03CA5"/>
    <w:rsid w:val="00B04FCD"/>
    <w:rsid w:val="00B068D5"/>
    <w:rsid w:val="00B07871"/>
    <w:rsid w:val="00B1066B"/>
    <w:rsid w:val="00B1095D"/>
    <w:rsid w:val="00B1136B"/>
    <w:rsid w:val="00B117FD"/>
    <w:rsid w:val="00B125FE"/>
    <w:rsid w:val="00B13A86"/>
    <w:rsid w:val="00B14369"/>
    <w:rsid w:val="00B15382"/>
    <w:rsid w:val="00B15FA6"/>
    <w:rsid w:val="00B200C7"/>
    <w:rsid w:val="00B202BF"/>
    <w:rsid w:val="00B21229"/>
    <w:rsid w:val="00B22667"/>
    <w:rsid w:val="00B227AB"/>
    <w:rsid w:val="00B23137"/>
    <w:rsid w:val="00B24656"/>
    <w:rsid w:val="00B24CD7"/>
    <w:rsid w:val="00B25007"/>
    <w:rsid w:val="00B252E3"/>
    <w:rsid w:val="00B25DEF"/>
    <w:rsid w:val="00B260CE"/>
    <w:rsid w:val="00B2657E"/>
    <w:rsid w:val="00B2781E"/>
    <w:rsid w:val="00B3083E"/>
    <w:rsid w:val="00B324E7"/>
    <w:rsid w:val="00B325ED"/>
    <w:rsid w:val="00B326B8"/>
    <w:rsid w:val="00B33311"/>
    <w:rsid w:val="00B34894"/>
    <w:rsid w:val="00B34D95"/>
    <w:rsid w:val="00B34E7E"/>
    <w:rsid w:val="00B37509"/>
    <w:rsid w:val="00B378B4"/>
    <w:rsid w:val="00B40B03"/>
    <w:rsid w:val="00B41229"/>
    <w:rsid w:val="00B41A26"/>
    <w:rsid w:val="00B41AAC"/>
    <w:rsid w:val="00B41EC4"/>
    <w:rsid w:val="00B428EC"/>
    <w:rsid w:val="00B43562"/>
    <w:rsid w:val="00B43BDD"/>
    <w:rsid w:val="00B44063"/>
    <w:rsid w:val="00B466CA"/>
    <w:rsid w:val="00B47482"/>
    <w:rsid w:val="00B47B03"/>
    <w:rsid w:val="00B47FC5"/>
    <w:rsid w:val="00B50EF0"/>
    <w:rsid w:val="00B55575"/>
    <w:rsid w:val="00B55CAD"/>
    <w:rsid w:val="00B56A91"/>
    <w:rsid w:val="00B57C61"/>
    <w:rsid w:val="00B57D36"/>
    <w:rsid w:val="00B60090"/>
    <w:rsid w:val="00B604EE"/>
    <w:rsid w:val="00B62AA6"/>
    <w:rsid w:val="00B62DCA"/>
    <w:rsid w:val="00B640C2"/>
    <w:rsid w:val="00B644CC"/>
    <w:rsid w:val="00B647EA"/>
    <w:rsid w:val="00B64830"/>
    <w:rsid w:val="00B65B3D"/>
    <w:rsid w:val="00B65D6E"/>
    <w:rsid w:val="00B66508"/>
    <w:rsid w:val="00B665FD"/>
    <w:rsid w:val="00B6750F"/>
    <w:rsid w:val="00B70893"/>
    <w:rsid w:val="00B71645"/>
    <w:rsid w:val="00B72FE7"/>
    <w:rsid w:val="00B73077"/>
    <w:rsid w:val="00B734F6"/>
    <w:rsid w:val="00B75100"/>
    <w:rsid w:val="00B75421"/>
    <w:rsid w:val="00B75549"/>
    <w:rsid w:val="00B7589C"/>
    <w:rsid w:val="00B7692F"/>
    <w:rsid w:val="00B80077"/>
    <w:rsid w:val="00B80823"/>
    <w:rsid w:val="00B8110D"/>
    <w:rsid w:val="00B8127E"/>
    <w:rsid w:val="00B812C6"/>
    <w:rsid w:val="00B81B27"/>
    <w:rsid w:val="00B823C0"/>
    <w:rsid w:val="00B82E32"/>
    <w:rsid w:val="00B83934"/>
    <w:rsid w:val="00B85F0F"/>
    <w:rsid w:val="00B86D62"/>
    <w:rsid w:val="00B86EAE"/>
    <w:rsid w:val="00B91E82"/>
    <w:rsid w:val="00B926B1"/>
    <w:rsid w:val="00B92AA5"/>
    <w:rsid w:val="00B9305A"/>
    <w:rsid w:val="00B9307F"/>
    <w:rsid w:val="00B94138"/>
    <w:rsid w:val="00B94E44"/>
    <w:rsid w:val="00B9661A"/>
    <w:rsid w:val="00B96931"/>
    <w:rsid w:val="00B9752D"/>
    <w:rsid w:val="00BA29F5"/>
    <w:rsid w:val="00BA32DB"/>
    <w:rsid w:val="00BA3738"/>
    <w:rsid w:val="00BA3858"/>
    <w:rsid w:val="00BA4639"/>
    <w:rsid w:val="00BA4E0E"/>
    <w:rsid w:val="00BA707F"/>
    <w:rsid w:val="00BA77BE"/>
    <w:rsid w:val="00BA7A9C"/>
    <w:rsid w:val="00BA7F49"/>
    <w:rsid w:val="00BB03D7"/>
    <w:rsid w:val="00BB07C0"/>
    <w:rsid w:val="00BB08BE"/>
    <w:rsid w:val="00BB2C59"/>
    <w:rsid w:val="00BB2D4B"/>
    <w:rsid w:val="00BB4A49"/>
    <w:rsid w:val="00BB5464"/>
    <w:rsid w:val="00BB6509"/>
    <w:rsid w:val="00BB6884"/>
    <w:rsid w:val="00BB7968"/>
    <w:rsid w:val="00BB7AB6"/>
    <w:rsid w:val="00BC2197"/>
    <w:rsid w:val="00BC351C"/>
    <w:rsid w:val="00BC3A60"/>
    <w:rsid w:val="00BC43BB"/>
    <w:rsid w:val="00BC50B6"/>
    <w:rsid w:val="00BC5356"/>
    <w:rsid w:val="00BC5438"/>
    <w:rsid w:val="00BC5479"/>
    <w:rsid w:val="00BC5BE9"/>
    <w:rsid w:val="00BC6D1C"/>
    <w:rsid w:val="00BC791F"/>
    <w:rsid w:val="00BC79FC"/>
    <w:rsid w:val="00BC7A21"/>
    <w:rsid w:val="00BD111D"/>
    <w:rsid w:val="00BD15BC"/>
    <w:rsid w:val="00BD3A9F"/>
    <w:rsid w:val="00BD4775"/>
    <w:rsid w:val="00BE1E84"/>
    <w:rsid w:val="00BE583A"/>
    <w:rsid w:val="00BE7802"/>
    <w:rsid w:val="00BF0596"/>
    <w:rsid w:val="00BF1308"/>
    <w:rsid w:val="00BF17E8"/>
    <w:rsid w:val="00BF1BEB"/>
    <w:rsid w:val="00BF2591"/>
    <w:rsid w:val="00BF262A"/>
    <w:rsid w:val="00BF33FC"/>
    <w:rsid w:val="00BF495E"/>
    <w:rsid w:val="00BF4AF3"/>
    <w:rsid w:val="00BF56F5"/>
    <w:rsid w:val="00BF596B"/>
    <w:rsid w:val="00BF65F1"/>
    <w:rsid w:val="00BF7EB1"/>
    <w:rsid w:val="00C0174E"/>
    <w:rsid w:val="00C018C0"/>
    <w:rsid w:val="00C01AD8"/>
    <w:rsid w:val="00C03580"/>
    <w:rsid w:val="00C03F50"/>
    <w:rsid w:val="00C040F4"/>
    <w:rsid w:val="00C04F41"/>
    <w:rsid w:val="00C05628"/>
    <w:rsid w:val="00C076C6"/>
    <w:rsid w:val="00C115C4"/>
    <w:rsid w:val="00C12F74"/>
    <w:rsid w:val="00C13EB1"/>
    <w:rsid w:val="00C1427E"/>
    <w:rsid w:val="00C14443"/>
    <w:rsid w:val="00C14BB9"/>
    <w:rsid w:val="00C1661A"/>
    <w:rsid w:val="00C170E2"/>
    <w:rsid w:val="00C17ECF"/>
    <w:rsid w:val="00C20C2D"/>
    <w:rsid w:val="00C20C34"/>
    <w:rsid w:val="00C21277"/>
    <w:rsid w:val="00C219C9"/>
    <w:rsid w:val="00C2202E"/>
    <w:rsid w:val="00C22D7F"/>
    <w:rsid w:val="00C24880"/>
    <w:rsid w:val="00C24D72"/>
    <w:rsid w:val="00C24D9F"/>
    <w:rsid w:val="00C27232"/>
    <w:rsid w:val="00C31ABD"/>
    <w:rsid w:val="00C324A7"/>
    <w:rsid w:val="00C33383"/>
    <w:rsid w:val="00C333DE"/>
    <w:rsid w:val="00C33BA8"/>
    <w:rsid w:val="00C354B9"/>
    <w:rsid w:val="00C3650B"/>
    <w:rsid w:val="00C366E4"/>
    <w:rsid w:val="00C3739E"/>
    <w:rsid w:val="00C40C89"/>
    <w:rsid w:val="00C4144B"/>
    <w:rsid w:val="00C4236B"/>
    <w:rsid w:val="00C44478"/>
    <w:rsid w:val="00C44929"/>
    <w:rsid w:val="00C450CA"/>
    <w:rsid w:val="00C453AF"/>
    <w:rsid w:val="00C46000"/>
    <w:rsid w:val="00C47CC0"/>
    <w:rsid w:val="00C50A34"/>
    <w:rsid w:val="00C51778"/>
    <w:rsid w:val="00C53306"/>
    <w:rsid w:val="00C5335C"/>
    <w:rsid w:val="00C54359"/>
    <w:rsid w:val="00C55929"/>
    <w:rsid w:val="00C55BE4"/>
    <w:rsid w:val="00C567A3"/>
    <w:rsid w:val="00C5731A"/>
    <w:rsid w:val="00C57502"/>
    <w:rsid w:val="00C603D6"/>
    <w:rsid w:val="00C617FC"/>
    <w:rsid w:val="00C62BBA"/>
    <w:rsid w:val="00C63DF2"/>
    <w:rsid w:val="00C64154"/>
    <w:rsid w:val="00C665FB"/>
    <w:rsid w:val="00C66F54"/>
    <w:rsid w:val="00C70182"/>
    <w:rsid w:val="00C713DE"/>
    <w:rsid w:val="00C720C1"/>
    <w:rsid w:val="00C72705"/>
    <w:rsid w:val="00C739F2"/>
    <w:rsid w:val="00C75670"/>
    <w:rsid w:val="00C756EA"/>
    <w:rsid w:val="00C76940"/>
    <w:rsid w:val="00C76EA4"/>
    <w:rsid w:val="00C77D91"/>
    <w:rsid w:val="00C80DF3"/>
    <w:rsid w:val="00C82BB2"/>
    <w:rsid w:val="00C839BD"/>
    <w:rsid w:val="00C848C8"/>
    <w:rsid w:val="00C85A43"/>
    <w:rsid w:val="00C86786"/>
    <w:rsid w:val="00C87B2C"/>
    <w:rsid w:val="00C910AC"/>
    <w:rsid w:val="00C91267"/>
    <w:rsid w:val="00C915BD"/>
    <w:rsid w:val="00C925DB"/>
    <w:rsid w:val="00C92F3B"/>
    <w:rsid w:val="00C9375E"/>
    <w:rsid w:val="00C945D1"/>
    <w:rsid w:val="00C94CAB"/>
    <w:rsid w:val="00C95224"/>
    <w:rsid w:val="00C956AB"/>
    <w:rsid w:val="00C9745F"/>
    <w:rsid w:val="00CA0AD9"/>
    <w:rsid w:val="00CA0D7A"/>
    <w:rsid w:val="00CA1411"/>
    <w:rsid w:val="00CA1778"/>
    <w:rsid w:val="00CA1CC7"/>
    <w:rsid w:val="00CA394C"/>
    <w:rsid w:val="00CA3FF0"/>
    <w:rsid w:val="00CA507F"/>
    <w:rsid w:val="00CA70DA"/>
    <w:rsid w:val="00CA7735"/>
    <w:rsid w:val="00CB0704"/>
    <w:rsid w:val="00CB11D3"/>
    <w:rsid w:val="00CB1C6A"/>
    <w:rsid w:val="00CB3E18"/>
    <w:rsid w:val="00CB50A1"/>
    <w:rsid w:val="00CB5949"/>
    <w:rsid w:val="00CB5DDF"/>
    <w:rsid w:val="00CB7AB8"/>
    <w:rsid w:val="00CB7C62"/>
    <w:rsid w:val="00CC0727"/>
    <w:rsid w:val="00CC0F2B"/>
    <w:rsid w:val="00CC112F"/>
    <w:rsid w:val="00CC13B8"/>
    <w:rsid w:val="00CC14B9"/>
    <w:rsid w:val="00CC174C"/>
    <w:rsid w:val="00CC18BF"/>
    <w:rsid w:val="00CC5905"/>
    <w:rsid w:val="00CC5CB8"/>
    <w:rsid w:val="00CD066D"/>
    <w:rsid w:val="00CD0A30"/>
    <w:rsid w:val="00CD0E37"/>
    <w:rsid w:val="00CD2002"/>
    <w:rsid w:val="00CD292A"/>
    <w:rsid w:val="00CD59B1"/>
    <w:rsid w:val="00CD6152"/>
    <w:rsid w:val="00CD7243"/>
    <w:rsid w:val="00CD7AAA"/>
    <w:rsid w:val="00CE0702"/>
    <w:rsid w:val="00CE0A93"/>
    <w:rsid w:val="00CE13BB"/>
    <w:rsid w:val="00CE1574"/>
    <w:rsid w:val="00CE204C"/>
    <w:rsid w:val="00CE305D"/>
    <w:rsid w:val="00CE3543"/>
    <w:rsid w:val="00CE3807"/>
    <w:rsid w:val="00CE3BA3"/>
    <w:rsid w:val="00CE59C6"/>
    <w:rsid w:val="00CE6596"/>
    <w:rsid w:val="00CE6A2F"/>
    <w:rsid w:val="00CE7D84"/>
    <w:rsid w:val="00CF06ED"/>
    <w:rsid w:val="00CF198A"/>
    <w:rsid w:val="00CF1D74"/>
    <w:rsid w:val="00CF2E14"/>
    <w:rsid w:val="00CF421D"/>
    <w:rsid w:val="00CF4B70"/>
    <w:rsid w:val="00CF5570"/>
    <w:rsid w:val="00CF6DCF"/>
    <w:rsid w:val="00CF6F63"/>
    <w:rsid w:val="00CF7787"/>
    <w:rsid w:val="00D00D87"/>
    <w:rsid w:val="00D00ECF"/>
    <w:rsid w:val="00D03F68"/>
    <w:rsid w:val="00D0464E"/>
    <w:rsid w:val="00D057E2"/>
    <w:rsid w:val="00D061AD"/>
    <w:rsid w:val="00D078F9"/>
    <w:rsid w:val="00D07BC2"/>
    <w:rsid w:val="00D07D52"/>
    <w:rsid w:val="00D101D5"/>
    <w:rsid w:val="00D10727"/>
    <w:rsid w:val="00D10EEB"/>
    <w:rsid w:val="00D12C65"/>
    <w:rsid w:val="00D13F50"/>
    <w:rsid w:val="00D14FA9"/>
    <w:rsid w:val="00D1513F"/>
    <w:rsid w:val="00D151C4"/>
    <w:rsid w:val="00D15ED0"/>
    <w:rsid w:val="00D165B3"/>
    <w:rsid w:val="00D17297"/>
    <w:rsid w:val="00D200B9"/>
    <w:rsid w:val="00D213BF"/>
    <w:rsid w:val="00D21C81"/>
    <w:rsid w:val="00D225D8"/>
    <w:rsid w:val="00D225E1"/>
    <w:rsid w:val="00D231B8"/>
    <w:rsid w:val="00D250D8"/>
    <w:rsid w:val="00D2577D"/>
    <w:rsid w:val="00D266CD"/>
    <w:rsid w:val="00D27F81"/>
    <w:rsid w:val="00D27FF6"/>
    <w:rsid w:val="00D30897"/>
    <w:rsid w:val="00D30E55"/>
    <w:rsid w:val="00D313A2"/>
    <w:rsid w:val="00D343FC"/>
    <w:rsid w:val="00D354AF"/>
    <w:rsid w:val="00D35D30"/>
    <w:rsid w:val="00D36309"/>
    <w:rsid w:val="00D3635E"/>
    <w:rsid w:val="00D379E7"/>
    <w:rsid w:val="00D37D7C"/>
    <w:rsid w:val="00D4495A"/>
    <w:rsid w:val="00D44F10"/>
    <w:rsid w:val="00D4573D"/>
    <w:rsid w:val="00D46A37"/>
    <w:rsid w:val="00D47AE2"/>
    <w:rsid w:val="00D50E8F"/>
    <w:rsid w:val="00D51EAC"/>
    <w:rsid w:val="00D532B0"/>
    <w:rsid w:val="00D5337C"/>
    <w:rsid w:val="00D53EFB"/>
    <w:rsid w:val="00D54256"/>
    <w:rsid w:val="00D55A96"/>
    <w:rsid w:val="00D55D58"/>
    <w:rsid w:val="00D60B69"/>
    <w:rsid w:val="00D60C34"/>
    <w:rsid w:val="00D60F77"/>
    <w:rsid w:val="00D624AF"/>
    <w:rsid w:val="00D62D45"/>
    <w:rsid w:val="00D636E7"/>
    <w:rsid w:val="00D6418E"/>
    <w:rsid w:val="00D641B9"/>
    <w:rsid w:val="00D64F4D"/>
    <w:rsid w:val="00D65284"/>
    <w:rsid w:val="00D65FF4"/>
    <w:rsid w:val="00D6623C"/>
    <w:rsid w:val="00D6774D"/>
    <w:rsid w:val="00D67F84"/>
    <w:rsid w:val="00D70070"/>
    <w:rsid w:val="00D703F0"/>
    <w:rsid w:val="00D712BF"/>
    <w:rsid w:val="00D71732"/>
    <w:rsid w:val="00D7283F"/>
    <w:rsid w:val="00D72F71"/>
    <w:rsid w:val="00D73971"/>
    <w:rsid w:val="00D739BC"/>
    <w:rsid w:val="00D74A81"/>
    <w:rsid w:val="00D770EB"/>
    <w:rsid w:val="00D77429"/>
    <w:rsid w:val="00D80C38"/>
    <w:rsid w:val="00D81904"/>
    <w:rsid w:val="00D84B4B"/>
    <w:rsid w:val="00D84E2D"/>
    <w:rsid w:val="00D85BEE"/>
    <w:rsid w:val="00D867D6"/>
    <w:rsid w:val="00D86CB1"/>
    <w:rsid w:val="00D87E8A"/>
    <w:rsid w:val="00D90038"/>
    <w:rsid w:val="00D906F3"/>
    <w:rsid w:val="00D90E7A"/>
    <w:rsid w:val="00D94830"/>
    <w:rsid w:val="00D96077"/>
    <w:rsid w:val="00D96C73"/>
    <w:rsid w:val="00DA0966"/>
    <w:rsid w:val="00DA2EEB"/>
    <w:rsid w:val="00DA3286"/>
    <w:rsid w:val="00DA3439"/>
    <w:rsid w:val="00DA387C"/>
    <w:rsid w:val="00DA4005"/>
    <w:rsid w:val="00DA5B02"/>
    <w:rsid w:val="00DA5C83"/>
    <w:rsid w:val="00DA639E"/>
    <w:rsid w:val="00DB065D"/>
    <w:rsid w:val="00DB2898"/>
    <w:rsid w:val="00DB2D70"/>
    <w:rsid w:val="00DB33B1"/>
    <w:rsid w:val="00DB503A"/>
    <w:rsid w:val="00DB5611"/>
    <w:rsid w:val="00DB5F53"/>
    <w:rsid w:val="00DB61C1"/>
    <w:rsid w:val="00DB67FD"/>
    <w:rsid w:val="00DB6FC4"/>
    <w:rsid w:val="00DB7ACF"/>
    <w:rsid w:val="00DC12AE"/>
    <w:rsid w:val="00DC1851"/>
    <w:rsid w:val="00DC354F"/>
    <w:rsid w:val="00DC371F"/>
    <w:rsid w:val="00DC4425"/>
    <w:rsid w:val="00DC44D6"/>
    <w:rsid w:val="00DC52C1"/>
    <w:rsid w:val="00DC52FB"/>
    <w:rsid w:val="00DC66DD"/>
    <w:rsid w:val="00DC7914"/>
    <w:rsid w:val="00DC7C4F"/>
    <w:rsid w:val="00DC7FD5"/>
    <w:rsid w:val="00DD00E8"/>
    <w:rsid w:val="00DD1D0E"/>
    <w:rsid w:val="00DD3861"/>
    <w:rsid w:val="00DD3E7B"/>
    <w:rsid w:val="00DD412D"/>
    <w:rsid w:val="00DD4B85"/>
    <w:rsid w:val="00DD58D9"/>
    <w:rsid w:val="00DD6BD0"/>
    <w:rsid w:val="00DD6C53"/>
    <w:rsid w:val="00DD7E99"/>
    <w:rsid w:val="00DE1F6C"/>
    <w:rsid w:val="00DE349D"/>
    <w:rsid w:val="00DE4B23"/>
    <w:rsid w:val="00DE4DBB"/>
    <w:rsid w:val="00DE4FDD"/>
    <w:rsid w:val="00DE53E1"/>
    <w:rsid w:val="00DE64DC"/>
    <w:rsid w:val="00DE74CD"/>
    <w:rsid w:val="00DF0552"/>
    <w:rsid w:val="00DF2208"/>
    <w:rsid w:val="00DF3498"/>
    <w:rsid w:val="00DF36B9"/>
    <w:rsid w:val="00DF3CCD"/>
    <w:rsid w:val="00DF5443"/>
    <w:rsid w:val="00DF545A"/>
    <w:rsid w:val="00DF5E9B"/>
    <w:rsid w:val="00DF6B24"/>
    <w:rsid w:val="00DF6B5B"/>
    <w:rsid w:val="00DF6BE4"/>
    <w:rsid w:val="00E00760"/>
    <w:rsid w:val="00E008B9"/>
    <w:rsid w:val="00E0119C"/>
    <w:rsid w:val="00E021A8"/>
    <w:rsid w:val="00E02608"/>
    <w:rsid w:val="00E04792"/>
    <w:rsid w:val="00E05318"/>
    <w:rsid w:val="00E05437"/>
    <w:rsid w:val="00E055BF"/>
    <w:rsid w:val="00E05759"/>
    <w:rsid w:val="00E05B1A"/>
    <w:rsid w:val="00E07115"/>
    <w:rsid w:val="00E0791D"/>
    <w:rsid w:val="00E07E82"/>
    <w:rsid w:val="00E127D8"/>
    <w:rsid w:val="00E13709"/>
    <w:rsid w:val="00E138C7"/>
    <w:rsid w:val="00E13A7E"/>
    <w:rsid w:val="00E1425F"/>
    <w:rsid w:val="00E14A0E"/>
    <w:rsid w:val="00E14B01"/>
    <w:rsid w:val="00E16795"/>
    <w:rsid w:val="00E16C09"/>
    <w:rsid w:val="00E17BA4"/>
    <w:rsid w:val="00E17E62"/>
    <w:rsid w:val="00E20206"/>
    <w:rsid w:val="00E203A3"/>
    <w:rsid w:val="00E22068"/>
    <w:rsid w:val="00E2308F"/>
    <w:rsid w:val="00E23AA6"/>
    <w:rsid w:val="00E248C1"/>
    <w:rsid w:val="00E24A62"/>
    <w:rsid w:val="00E24BB5"/>
    <w:rsid w:val="00E25C60"/>
    <w:rsid w:val="00E260D3"/>
    <w:rsid w:val="00E2723F"/>
    <w:rsid w:val="00E2761B"/>
    <w:rsid w:val="00E32660"/>
    <w:rsid w:val="00E349A4"/>
    <w:rsid w:val="00E361FA"/>
    <w:rsid w:val="00E3776B"/>
    <w:rsid w:val="00E37F6E"/>
    <w:rsid w:val="00E400F6"/>
    <w:rsid w:val="00E41522"/>
    <w:rsid w:val="00E41579"/>
    <w:rsid w:val="00E463DF"/>
    <w:rsid w:val="00E46710"/>
    <w:rsid w:val="00E46C0F"/>
    <w:rsid w:val="00E46C4D"/>
    <w:rsid w:val="00E46F76"/>
    <w:rsid w:val="00E51D11"/>
    <w:rsid w:val="00E52DFD"/>
    <w:rsid w:val="00E5337E"/>
    <w:rsid w:val="00E5341D"/>
    <w:rsid w:val="00E54550"/>
    <w:rsid w:val="00E553AC"/>
    <w:rsid w:val="00E55B3E"/>
    <w:rsid w:val="00E55F4A"/>
    <w:rsid w:val="00E56A6D"/>
    <w:rsid w:val="00E57489"/>
    <w:rsid w:val="00E60D26"/>
    <w:rsid w:val="00E60FF9"/>
    <w:rsid w:val="00E6130D"/>
    <w:rsid w:val="00E63411"/>
    <w:rsid w:val="00E641B5"/>
    <w:rsid w:val="00E6585D"/>
    <w:rsid w:val="00E66C4E"/>
    <w:rsid w:val="00E6700D"/>
    <w:rsid w:val="00E71EB6"/>
    <w:rsid w:val="00E731ED"/>
    <w:rsid w:val="00E73C26"/>
    <w:rsid w:val="00E73F13"/>
    <w:rsid w:val="00E75428"/>
    <w:rsid w:val="00E7604E"/>
    <w:rsid w:val="00E764F2"/>
    <w:rsid w:val="00E80972"/>
    <w:rsid w:val="00E809D0"/>
    <w:rsid w:val="00E8221A"/>
    <w:rsid w:val="00E837EF"/>
    <w:rsid w:val="00E84A0D"/>
    <w:rsid w:val="00E85B36"/>
    <w:rsid w:val="00E87458"/>
    <w:rsid w:val="00E8789D"/>
    <w:rsid w:val="00E87C3B"/>
    <w:rsid w:val="00E91425"/>
    <w:rsid w:val="00E91612"/>
    <w:rsid w:val="00E926A3"/>
    <w:rsid w:val="00E92A4E"/>
    <w:rsid w:val="00E93BAA"/>
    <w:rsid w:val="00E94CD9"/>
    <w:rsid w:val="00E9537A"/>
    <w:rsid w:val="00E9656F"/>
    <w:rsid w:val="00E96C91"/>
    <w:rsid w:val="00E96FC0"/>
    <w:rsid w:val="00E9712A"/>
    <w:rsid w:val="00E971EB"/>
    <w:rsid w:val="00E97DBB"/>
    <w:rsid w:val="00EA2696"/>
    <w:rsid w:val="00EA3B77"/>
    <w:rsid w:val="00EA3E99"/>
    <w:rsid w:val="00EA40D0"/>
    <w:rsid w:val="00EA5671"/>
    <w:rsid w:val="00EA7026"/>
    <w:rsid w:val="00EA77FE"/>
    <w:rsid w:val="00EA7A3F"/>
    <w:rsid w:val="00EB132C"/>
    <w:rsid w:val="00EB15E7"/>
    <w:rsid w:val="00EB1F2A"/>
    <w:rsid w:val="00EB1F6D"/>
    <w:rsid w:val="00EB211D"/>
    <w:rsid w:val="00EB30D6"/>
    <w:rsid w:val="00EB40DB"/>
    <w:rsid w:val="00EB6C53"/>
    <w:rsid w:val="00EC1061"/>
    <w:rsid w:val="00EC12CD"/>
    <w:rsid w:val="00EC20FC"/>
    <w:rsid w:val="00EC2BE5"/>
    <w:rsid w:val="00EC2EAB"/>
    <w:rsid w:val="00EC2F48"/>
    <w:rsid w:val="00EC2F8F"/>
    <w:rsid w:val="00EC391A"/>
    <w:rsid w:val="00EC426F"/>
    <w:rsid w:val="00EC55BA"/>
    <w:rsid w:val="00EC6EF3"/>
    <w:rsid w:val="00EC7E20"/>
    <w:rsid w:val="00ED00CF"/>
    <w:rsid w:val="00ED04A1"/>
    <w:rsid w:val="00ED1A7B"/>
    <w:rsid w:val="00ED1F47"/>
    <w:rsid w:val="00ED3C45"/>
    <w:rsid w:val="00ED52AD"/>
    <w:rsid w:val="00ED549A"/>
    <w:rsid w:val="00ED5F16"/>
    <w:rsid w:val="00ED69DD"/>
    <w:rsid w:val="00ED7785"/>
    <w:rsid w:val="00EE05D3"/>
    <w:rsid w:val="00EE2630"/>
    <w:rsid w:val="00EE325C"/>
    <w:rsid w:val="00EE32FA"/>
    <w:rsid w:val="00EE4E9D"/>
    <w:rsid w:val="00EE4F1E"/>
    <w:rsid w:val="00EE793A"/>
    <w:rsid w:val="00EF0818"/>
    <w:rsid w:val="00EF2673"/>
    <w:rsid w:val="00EF3B93"/>
    <w:rsid w:val="00EF4717"/>
    <w:rsid w:val="00EF557B"/>
    <w:rsid w:val="00EF5BF1"/>
    <w:rsid w:val="00EF72E0"/>
    <w:rsid w:val="00EF77F4"/>
    <w:rsid w:val="00EF7A37"/>
    <w:rsid w:val="00F01F4C"/>
    <w:rsid w:val="00F039D7"/>
    <w:rsid w:val="00F04E66"/>
    <w:rsid w:val="00F04FB3"/>
    <w:rsid w:val="00F061D5"/>
    <w:rsid w:val="00F06494"/>
    <w:rsid w:val="00F07668"/>
    <w:rsid w:val="00F07F52"/>
    <w:rsid w:val="00F100CD"/>
    <w:rsid w:val="00F107B3"/>
    <w:rsid w:val="00F1101C"/>
    <w:rsid w:val="00F1199A"/>
    <w:rsid w:val="00F119E8"/>
    <w:rsid w:val="00F123D9"/>
    <w:rsid w:val="00F140A0"/>
    <w:rsid w:val="00F1481C"/>
    <w:rsid w:val="00F15310"/>
    <w:rsid w:val="00F15D26"/>
    <w:rsid w:val="00F161EF"/>
    <w:rsid w:val="00F175DE"/>
    <w:rsid w:val="00F20151"/>
    <w:rsid w:val="00F20969"/>
    <w:rsid w:val="00F209D9"/>
    <w:rsid w:val="00F20DC9"/>
    <w:rsid w:val="00F221C0"/>
    <w:rsid w:val="00F26386"/>
    <w:rsid w:val="00F26BB7"/>
    <w:rsid w:val="00F270E5"/>
    <w:rsid w:val="00F30857"/>
    <w:rsid w:val="00F3165E"/>
    <w:rsid w:val="00F32A67"/>
    <w:rsid w:val="00F32AD4"/>
    <w:rsid w:val="00F32FAA"/>
    <w:rsid w:val="00F347C2"/>
    <w:rsid w:val="00F368B5"/>
    <w:rsid w:val="00F40551"/>
    <w:rsid w:val="00F40B01"/>
    <w:rsid w:val="00F41C94"/>
    <w:rsid w:val="00F41F6A"/>
    <w:rsid w:val="00F42020"/>
    <w:rsid w:val="00F424EC"/>
    <w:rsid w:val="00F43AB0"/>
    <w:rsid w:val="00F4541B"/>
    <w:rsid w:val="00F50A1A"/>
    <w:rsid w:val="00F524EF"/>
    <w:rsid w:val="00F527B6"/>
    <w:rsid w:val="00F53062"/>
    <w:rsid w:val="00F53DC6"/>
    <w:rsid w:val="00F5417F"/>
    <w:rsid w:val="00F55156"/>
    <w:rsid w:val="00F551C2"/>
    <w:rsid w:val="00F55397"/>
    <w:rsid w:val="00F56395"/>
    <w:rsid w:val="00F565F0"/>
    <w:rsid w:val="00F56FED"/>
    <w:rsid w:val="00F6035A"/>
    <w:rsid w:val="00F60E61"/>
    <w:rsid w:val="00F61CC4"/>
    <w:rsid w:val="00F620DD"/>
    <w:rsid w:val="00F62532"/>
    <w:rsid w:val="00F62834"/>
    <w:rsid w:val="00F62D5A"/>
    <w:rsid w:val="00F62F5A"/>
    <w:rsid w:val="00F63477"/>
    <w:rsid w:val="00F638B0"/>
    <w:rsid w:val="00F639D4"/>
    <w:rsid w:val="00F63D26"/>
    <w:rsid w:val="00F63D41"/>
    <w:rsid w:val="00F6412E"/>
    <w:rsid w:val="00F65BC1"/>
    <w:rsid w:val="00F675BC"/>
    <w:rsid w:val="00F71B6E"/>
    <w:rsid w:val="00F730AA"/>
    <w:rsid w:val="00F73F23"/>
    <w:rsid w:val="00F741D3"/>
    <w:rsid w:val="00F7514B"/>
    <w:rsid w:val="00F75DF3"/>
    <w:rsid w:val="00F771FA"/>
    <w:rsid w:val="00F775D8"/>
    <w:rsid w:val="00F77749"/>
    <w:rsid w:val="00F77859"/>
    <w:rsid w:val="00F7786C"/>
    <w:rsid w:val="00F80144"/>
    <w:rsid w:val="00F80FA9"/>
    <w:rsid w:val="00F8107A"/>
    <w:rsid w:val="00F816D1"/>
    <w:rsid w:val="00F81D68"/>
    <w:rsid w:val="00F82F1D"/>
    <w:rsid w:val="00F83563"/>
    <w:rsid w:val="00F83E79"/>
    <w:rsid w:val="00F8408D"/>
    <w:rsid w:val="00F846E7"/>
    <w:rsid w:val="00F849DF"/>
    <w:rsid w:val="00F85916"/>
    <w:rsid w:val="00F87435"/>
    <w:rsid w:val="00F90C42"/>
    <w:rsid w:val="00F90F70"/>
    <w:rsid w:val="00F9344F"/>
    <w:rsid w:val="00F96097"/>
    <w:rsid w:val="00F96432"/>
    <w:rsid w:val="00F96AE3"/>
    <w:rsid w:val="00F96DA3"/>
    <w:rsid w:val="00FA1D66"/>
    <w:rsid w:val="00FA2608"/>
    <w:rsid w:val="00FA2E55"/>
    <w:rsid w:val="00FA5601"/>
    <w:rsid w:val="00FA57A7"/>
    <w:rsid w:val="00FA5974"/>
    <w:rsid w:val="00FA6C90"/>
    <w:rsid w:val="00FB0487"/>
    <w:rsid w:val="00FB14B8"/>
    <w:rsid w:val="00FB1D32"/>
    <w:rsid w:val="00FB37EC"/>
    <w:rsid w:val="00FB4CF5"/>
    <w:rsid w:val="00FB53E1"/>
    <w:rsid w:val="00FB5AA5"/>
    <w:rsid w:val="00FB5CEC"/>
    <w:rsid w:val="00FB621A"/>
    <w:rsid w:val="00FB640F"/>
    <w:rsid w:val="00FB74BA"/>
    <w:rsid w:val="00FB7D88"/>
    <w:rsid w:val="00FC2258"/>
    <w:rsid w:val="00FC362E"/>
    <w:rsid w:val="00FC41C0"/>
    <w:rsid w:val="00FC45A1"/>
    <w:rsid w:val="00FC45C2"/>
    <w:rsid w:val="00FC4C6B"/>
    <w:rsid w:val="00FC5C0F"/>
    <w:rsid w:val="00FC6F7F"/>
    <w:rsid w:val="00FC7882"/>
    <w:rsid w:val="00FC7B48"/>
    <w:rsid w:val="00FD0C35"/>
    <w:rsid w:val="00FD0C9A"/>
    <w:rsid w:val="00FD1F9F"/>
    <w:rsid w:val="00FD3254"/>
    <w:rsid w:val="00FD399D"/>
    <w:rsid w:val="00FD48DE"/>
    <w:rsid w:val="00FD62F5"/>
    <w:rsid w:val="00FD64BD"/>
    <w:rsid w:val="00FE1356"/>
    <w:rsid w:val="00FE1FA8"/>
    <w:rsid w:val="00FE32F7"/>
    <w:rsid w:val="00FE3C82"/>
    <w:rsid w:val="00FE4623"/>
    <w:rsid w:val="00FE522B"/>
    <w:rsid w:val="00FE6480"/>
    <w:rsid w:val="00FE674C"/>
    <w:rsid w:val="00FE6852"/>
    <w:rsid w:val="00FE6DDD"/>
    <w:rsid w:val="00FE713F"/>
    <w:rsid w:val="00FF0DD2"/>
    <w:rsid w:val="00FF2E18"/>
    <w:rsid w:val="00FF485E"/>
    <w:rsid w:val="00FF5851"/>
    <w:rsid w:val="00FF5985"/>
    <w:rsid w:val="00FF6AB2"/>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15C"/>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unhideWhenUsed/>
    <w:rsid w:val="00D07BC2"/>
    <w:pPr>
      <w:spacing w:after="0" w:line="240" w:lineRule="auto"/>
    </w:pPr>
    <w:rPr>
      <w:sz w:val="20"/>
      <w:szCs w:val="20"/>
    </w:rPr>
  </w:style>
  <w:style w:type="character" w:customStyle="1" w:styleId="Char">
    <w:name w:val="نص حاشية سفلية Char"/>
    <w:basedOn w:val="a0"/>
    <w:link w:val="a3"/>
    <w:uiPriority w:val="99"/>
    <w:semiHidden/>
    <w:rsid w:val="00D07BC2"/>
    <w:rPr>
      <w:sz w:val="20"/>
      <w:szCs w:val="20"/>
    </w:rPr>
  </w:style>
  <w:style w:type="character" w:styleId="a4">
    <w:name w:val="footnote reference"/>
    <w:basedOn w:val="a0"/>
    <w:semiHidden/>
    <w:unhideWhenUsed/>
    <w:rsid w:val="00D07BC2"/>
    <w:rPr>
      <w:vertAlign w:val="superscript"/>
    </w:rPr>
  </w:style>
  <w:style w:type="paragraph" w:styleId="a5">
    <w:name w:val="header"/>
    <w:basedOn w:val="a"/>
    <w:link w:val="Char0"/>
    <w:uiPriority w:val="99"/>
    <w:semiHidden/>
    <w:unhideWhenUsed/>
    <w:rsid w:val="00C53306"/>
    <w:pPr>
      <w:tabs>
        <w:tab w:val="center" w:pos="4153"/>
        <w:tab w:val="right" w:pos="8306"/>
      </w:tabs>
      <w:spacing w:after="0" w:line="240" w:lineRule="auto"/>
    </w:pPr>
  </w:style>
  <w:style w:type="character" w:customStyle="1" w:styleId="Char0">
    <w:name w:val="رأس الصفحة Char"/>
    <w:basedOn w:val="a0"/>
    <w:link w:val="a5"/>
    <w:uiPriority w:val="99"/>
    <w:semiHidden/>
    <w:rsid w:val="00C53306"/>
  </w:style>
  <w:style w:type="paragraph" w:styleId="a6">
    <w:name w:val="footer"/>
    <w:basedOn w:val="a"/>
    <w:link w:val="Char1"/>
    <w:uiPriority w:val="99"/>
    <w:unhideWhenUsed/>
    <w:rsid w:val="00C53306"/>
    <w:pPr>
      <w:tabs>
        <w:tab w:val="center" w:pos="4153"/>
        <w:tab w:val="right" w:pos="8306"/>
      </w:tabs>
      <w:spacing w:after="0" w:line="240" w:lineRule="auto"/>
    </w:pPr>
  </w:style>
  <w:style w:type="character" w:customStyle="1" w:styleId="Char1">
    <w:name w:val="تذييل الصفحة Char"/>
    <w:basedOn w:val="a0"/>
    <w:link w:val="a6"/>
    <w:uiPriority w:val="99"/>
    <w:rsid w:val="00C53306"/>
  </w:style>
  <w:style w:type="paragraph" w:styleId="a7">
    <w:name w:val="List Paragraph"/>
    <w:basedOn w:val="a"/>
    <w:uiPriority w:val="34"/>
    <w:qFormat/>
    <w:rsid w:val="00D30897"/>
    <w:pPr>
      <w:ind w:left="720"/>
      <w:contextualSpacing/>
    </w:pPr>
  </w:style>
  <w:style w:type="paragraph" w:styleId="a8">
    <w:name w:val="Balloon Text"/>
    <w:basedOn w:val="a"/>
    <w:link w:val="Char2"/>
    <w:uiPriority w:val="99"/>
    <w:semiHidden/>
    <w:unhideWhenUsed/>
    <w:rsid w:val="00297C8E"/>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297C8E"/>
    <w:rPr>
      <w:rFonts w:ascii="Tahoma" w:hAnsi="Tahoma" w:cs="Tahoma"/>
      <w:sz w:val="16"/>
      <w:szCs w:val="16"/>
    </w:rPr>
  </w:style>
  <w:style w:type="paragraph" w:styleId="a9">
    <w:name w:val="Normal (Web)"/>
    <w:basedOn w:val="a"/>
    <w:uiPriority w:val="99"/>
    <w:rsid w:val="00E2308F"/>
    <w:pPr>
      <w:bidi w:val="0"/>
      <w:spacing w:before="100" w:beforeAutospacing="1" w:after="100" w:afterAutospacing="1" w:line="240" w:lineRule="auto"/>
    </w:pPr>
    <w:rPr>
      <w:rFonts w:ascii="Times New Roman" w:eastAsia="Times New Roman" w:hAnsi="Times New Roman" w:cs="Times New Roman"/>
      <w:sz w:val="24"/>
      <w:szCs w:val="24"/>
    </w:rPr>
  </w:style>
  <w:style w:type="table" w:styleId="aa">
    <w:name w:val="Table Grid"/>
    <w:basedOn w:val="a1"/>
    <w:uiPriority w:val="59"/>
    <w:rsid w:val="00467A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a0"/>
    <w:rsid w:val="00674E9F"/>
  </w:style>
  <w:style w:type="character" w:customStyle="1" w:styleId="apple-converted-space">
    <w:name w:val="apple-converted-space"/>
    <w:basedOn w:val="a0"/>
    <w:rsid w:val="00674E9F"/>
  </w:style>
  <w:style w:type="character" w:styleId="Hyperlink">
    <w:name w:val="Hyperlink"/>
    <w:basedOn w:val="a0"/>
    <w:uiPriority w:val="99"/>
    <w:unhideWhenUsed/>
    <w:rsid w:val="006451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597462">
      <w:bodyDiv w:val="1"/>
      <w:marLeft w:val="0"/>
      <w:marRight w:val="0"/>
      <w:marTop w:val="0"/>
      <w:marBottom w:val="0"/>
      <w:divBdr>
        <w:top w:val="none" w:sz="0" w:space="0" w:color="auto"/>
        <w:left w:val="none" w:sz="0" w:space="0" w:color="auto"/>
        <w:bottom w:val="none" w:sz="0" w:space="0" w:color="auto"/>
        <w:right w:val="none" w:sz="0" w:space="0" w:color="auto"/>
      </w:divBdr>
    </w:div>
    <w:div w:id="697199521">
      <w:bodyDiv w:val="1"/>
      <w:marLeft w:val="0"/>
      <w:marRight w:val="0"/>
      <w:marTop w:val="0"/>
      <w:marBottom w:val="0"/>
      <w:divBdr>
        <w:top w:val="none" w:sz="0" w:space="0" w:color="auto"/>
        <w:left w:val="none" w:sz="0" w:space="0" w:color="auto"/>
        <w:bottom w:val="none" w:sz="0" w:space="0" w:color="auto"/>
        <w:right w:val="none" w:sz="0" w:space="0" w:color="auto"/>
      </w:divBdr>
    </w:div>
    <w:div w:id="1327825146">
      <w:bodyDiv w:val="1"/>
      <w:marLeft w:val="0"/>
      <w:marRight w:val="0"/>
      <w:marTop w:val="0"/>
      <w:marBottom w:val="0"/>
      <w:divBdr>
        <w:top w:val="none" w:sz="0" w:space="0" w:color="auto"/>
        <w:left w:val="none" w:sz="0" w:space="0" w:color="auto"/>
        <w:bottom w:val="none" w:sz="0" w:space="0" w:color="auto"/>
        <w:right w:val="none" w:sz="0" w:space="0" w:color="auto"/>
      </w:divBdr>
    </w:div>
    <w:div w:id="1496605600">
      <w:bodyDiv w:val="1"/>
      <w:marLeft w:val="0"/>
      <w:marRight w:val="0"/>
      <w:marTop w:val="0"/>
      <w:marBottom w:val="0"/>
      <w:divBdr>
        <w:top w:val="none" w:sz="0" w:space="0" w:color="auto"/>
        <w:left w:val="none" w:sz="0" w:space="0" w:color="auto"/>
        <w:bottom w:val="none" w:sz="0" w:space="0" w:color="auto"/>
        <w:right w:val="none" w:sz="0" w:space="0" w:color="auto"/>
      </w:divBdr>
    </w:div>
    <w:div w:id="197028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bo_mosallam@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0F6E6-2116-40D3-AE5A-A05156609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6854</TotalTime>
  <Pages>110</Pages>
  <Words>24708</Words>
  <Characters>140840</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MAHMOUD</dc:creator>
  <cp:lastModifiedBy>sa</cp:lastModifiedBy>
  <cp:revision>382</cp:revision>
  <dcterms:created xsi:type="dcterms:W3CDTF">2010-10-30T16:30:00Z</dcterms:created>
  <dcterms:modified xsi:type="dcterms:W3CDTF">2011-04-09T21:23:00Z</dcterms:modified>
</cp:coreProperties>
</file>